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9B6" w14:textId="663504B1" w:rsidR="007D48BE" w:rsidRPr="00125380" w:rsidRDefault="007D48BE" w:rsidP="00C01023">
      <w:pPr>
        <w:pStyle w:val="Header1"/>
        <w:spacing w:after="0"/>
        <w:rPr>
          <w:sz w:val="40"/>
          <w:szCs w:val="40"/>
        </w:rPr>
      </w:pPr>
      <w:bookmarkStart w:id="0" w:name="_Hlk89355547"/>
      <w:bookmarkEnd w:id="0"/>
      <w:r w:rsidRPr="00125380">
        <w:rPr>
          <w:sz w:val="40"/>
          <w:szCs w:val="40"/>
        </w:rPr>
        <w:t xml:space="preserve">Scheme of work – </w:t>
      </w:r>
      <w:r w:rsidR="00E71DD1" w:rsidRPr="00125380">
        <w:rPr>
          <w:sz w:val="40"/>
          <w:szCs w:val="40"/>
        </w:rPr>
        <w:t>R</w:t>
      </w:r>
      <w:r w:rsidR="003528D3" w:rsidRPr="00125380">
        <w:rPr>
          <w:sz w:val="40"/>
          <w:szCs w:val="40"/>
        </w:rPr>
        <w:t>068 Design a business proposal</w:t>
      </w:r>
    </w:p>
    <w:p w14:paraId="77C645AC" w14:textId="55284DB7" w:rsidR="007D48BE" w:rsidRPr="00005858" w:rsidRDefault="007D48BE" w:rsidP="00005858">
      <w:pPr>
        <w:pStyle w:val="Heading2"/>
      </w:pPr>
      <w:r w:rsidRPr="005B6116">
        <w:t>About this scheme of work</w:t>
      </w:r>
    </w:p>
    <w:p w14:paraId="0C6BDE49" w14:textId="5CEE3DC9" w:rsidR="007D48BE" w:rsidRPr="00DD5FCC" w:rsidRDefault="007D48BE" w:rsidP="00610FD5">
      <w:pPr>
        <w:rPr>
          <w:b/>
          <w:bCs/>
        </w:rPr>
      </w:pPr>
      <w:r w:rsidRPr="00DD5FCC">
        <w:rPr>
          <w:b/>
          <w:bCs/>
        </w:rPr>
        <w:t xml:space="preserve">Our </w:t>
      </w:r>
      <w:r w:rsidR="00E71DD1" w:rsidRPr="00DD5FCC">
        <w:rPr>
          <w:b/>
          <w:bCs/>
        </w:rPr>
        <w:t>refreshed</w:t>
      </w:r>
      <w:r w:rsidRPr="00DD5FCC">
        <w:rPr>
          <w:b/>
          <w:bCs/>
        </w:rPr>
        <w:t xml:space="preserve"> Cambridge National in </w:t>
      </w:r>
      <w:r w:rsidR="003528D3" w:rsidRPr="00DD5FCC">
        <w:rPr>
          <w:b/>
          <w:bCs/>
        </w:rPr>
        <w:t>Enterprise and Marketing</w:t>
      </w:r>
      <w:r w:rsidR="004B783B" w:rsidRPr="00DD5FCC">
        <w:rPr>
          <w:b/>
          <w:bCs/>
        </w:rPr>
        <w:t xml:space="preserve"> </w:t>
      </w:r>
      <w:r w:rsidRPr="00DD5FCC">
        <w:rPr>
          <w:b/>
          <w:bCs/>
        </w:rPr>
        <w:t>J</w:t>
      </w:r>
      <w:r w:rsidR="003528D3" w:rsidRPr="00DD5FCC">
        <w:rPr>
          <w:b/>
          <w:bCs/>
        </w:rPr>
        <w:t>837</w:t>
      </w:r>
      <w:r w:rsidRPr="00DD5FCC">
        <w:rPr>
          <w:b/>
          <w:bCs/>
        </w:rPr>
        <w:t xml:space="preserve"> is for first teaching from September 2022.</w:t>
      </w:r>
    </w:p>
    <w:p w14:paraId="07C731D5" w14:textId="79102641" w:rsidR="000008E9" w:rsidRDefault="000008E9" w:rsidP="000008E9">
      <w:pPr>
        <w:pStyle w:val="paragraph"/>
        <w:spacing w:before="0" w:beforeAutospacing="0" w:after="0" w:afterAutospacing="0"/>
        <w:textAlignment w:val="baseline"/>
        <w:rPr>
          <w:rStyle w:val="normaltextrun"/>
          <w:rFonts w:asciiTheme="minorHAnsi" w:hAnsiTheme="minorHAnsi" w:cstheme="minorHAnsi"/>
          <w:sz w:val="22"/>
          <w:szCs w:val="22"/>
        </w:rPr>
      </w:pPr>
      <w:r w:rsidRPr="000008E9">
        <w:rPr>
          <w:rStyle w:val="normaltextrun"/>
          <w:rFonts w:asciiTheme="minorHAnsi" w:hAnsiTheme="minorHAnsi" w:cstheme="minorHAnsi"/>
          <w:sz w:val="22"/>
          <w:szCs w:val="22"/>
        </w:rPr>
        <w:t>This qualification provides lots of flexibility, allowing you to find the best route to suit your centre’s needs.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Our</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curriculum planner shows you at a high level how you could teach the course over two or three years. Our schemes of work provide examples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of</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how you could deliver each unit, integrating the knowledge and understanding learned in the externally assessed unit.</w:t>
      </w:r>
      <w:r>
        <w:rPr>
          <w:rStyle w:val="normaltextrun"/>
          <w:rFonts w:asciiTheme="minorHAnsi" w:hAnsiTheme="minorHAnsi" w:cstheme="minorHAnsi"/>
          <w:sz w:val="22"/>
          <w:szCs w:val="22"/>
        </w:rPr>
        <w:t xml:space="preserve"> </w:t>
      </w:r>
    </w:p>
    <w:p w14:paraId="279472F3" w14:textId="77777777" w:rsidR="000008E9" w:rsidRPr="000008E9" w:rsidRDefault="000008E9" w:rsidP="000008E9">
      <w:pPr>
        <w:pStyle w:val="paragraph"/>
        <w:spacing w:before="0" w:beforeAutospacing="0" w:after="0" w:afterAutospacing="0"/>
        <w:textAlignment w:val="baseline"/>
        <w:rPr>
          <w:rFonts w:asciiTheme="minorHAnsi" w:hAnsiTheme="minorHAnsi" w:cstheme="minorHAnsi"/>
          <w:sz w:val="18"/>
          <w:szCs w:val="18"/>
        </w:rPr>
      </w:pPr>
    </w:p>
    <w:p w14:paraId="3E9D7990" w14:textId="22241287" w:rsidR="00EE167B" w:rsidRPr="00DD5FCC" w:rsidRDefault="000008E9" w:rsidP="00AC06CC">
      <w:pPr>
        <w:pStyle w:val="paragraph"/>
        <w:spacing w:before="0" w:beforeAutospacing="0" w:after="0" w:afterAutospacing="0"/>
        <w:textAlignment w:val="baseline"/>
      </w:pPr>
      <w:r w:rsidRPr="000008E9">
        <w:rPr>
          <w:rStyle w:val="normaltextrun"/>
          <w:rFonts w:asciiTheme="minorHAnsi" w:hAnsiTheme="minorHAnsi" w:cstheme="minorHAnsi"/>
          <w:sz w:val="22"/>
          <w:szCs w:val="22"/>
        </w:rPr>
        <w:t>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We have provided a</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blank template should you wish to create your own or adapt one of the approaches provided.</w:t>
      </w:r>
      <w:r>
        <w:rPr>
          <w:rStyle w:val="normaltextrun"/>
          <w:rFonts w:asciiTheme="minorHAnsi" w:hAnsiTheme="minorHAnsi" w:cstheme="minorHAnsi"/>
          <w:sz w:val="22"/>
          <w:szCs w:val="22"/>
        </w:rPr>
        <w:t xml:space="preserve"> </w:t>
      </w:r>
      <w:r w:rsidR="00C14A1B">
        <w:rPr>
          <w:rStyle w:val="normaltextrun"/>
          <w:rFonts w:asciiTheme="minorHAnsi" w:hAnsiTheme="minorHAnsi" w:cstheme="minorHAnsi"/>
          <w:sz w:val="22"/>
          <w:szCs w:val="22"/>
        </w:rPr>
        <w:br/>
      </w:r>
    </w:p>
    <w:p w14:paraId="3B0B1EEA" w14:textId="77777777" w:rsidR="00625A32" w:rsidRPr="00DD5FCC" w:rsidRDefault="00625A32" w:rsidP="001C0B48">
      <w:pPr>
        <w:spacing w:line="240" w:lineRule="auto"/>
      </w:pPr>
      <w:r w:rsidRPr="00DD5FCC">
        <w:t>You’ve given us lots of feedback on what you need from a scheme of work, so we’ve made sure this resource features:</w:t>
      </w:r>
    </w:p>
    <w:p w14:paraId="34ADD7BE" w14:textId="77777777" w:rsidR="00625A32" w:rsidRPr="00DD5FCC" w:rsidRDefault="00625A32" w:rsidP="001C0B48">
      <w:pPr>
        <w:pStyle w:val="ListParagraph"/>
        <w:numPr>
          <w:ilvl w:val="0"/>
          <w:numId w:val="2"/>
        </w:numPr>
        <w:spacing w:line="240" w:lineRule="auto"/>
        <w:ind w:left="426" w:hanging="426"/>
      </w:pPr>
      <w:r w:rsidRPr="00DD5FCC">
        <w:t xml:space="preserve">a </w:t>
      </w:r>
      <w:r w:rsidRPr="00DD5FCC">
        <w:rPr>
          <w:b/>
          <w:bCs/>
        </w:rPr>
        <w:t>unit-specific</w:t>
      </w:r>
      <w:r w:rsidRPr="00DD5FCC">
        <w:t xml:space="preserve"> and </w:t>
      </w:r>
      <w:r w:rsidRPr="00DD5FCC">
        <w:rPr>
          <w:b/>
          <w:bCs/>
        </w:rPr>
        <w:t>lesson by lesson</w:t>
      </w:r>
      <w:r w:rsidRPr="00DD5FCC">
        <w:t xml:space="preserve"> approach</w:t>
      </w:r>
    </w:p>
    <w:p w14:paraId="0C3A5A9C" w14:textId="2BC04ABB" w:rsidR="00625A32" w:rsidRDefault="00625A32" w:rsidP="001C0B48">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5E2D59">
          <w:rPr>
            <w:rStyle w:val="Hyperlink"/>
          </w:rPr>
          <w:t>blank template</w:t>
        </w:r>
      </w:hyperlink>
      <w:r w:rsidR="005E2D59">
        <w:t xml:space="preserve"> t</w:t>
      </w:r>
      <w:r>
        <w:t>o create your own version</w:t>
      </w:r>
    </w:p>
    <w:p w14:paraId="35B2CA32" w14:textId="0CC557D4" w:rsidR="00625A32" w:rsidRDefault="00625A32" w:rsidP="001C0B48">
      <w:pPr>
        <w:pStyle w:val="ListParagraph"/>
        <w:numPr>
          <w:ilvl w:val="0"/>
          <w:numId w:val="2"/>
        </w:numPr>
        <w:spacing w:line="240" w:lineRule="auto"/>
        <w:ind w:left="426" w:hanging="426"/>
      </w:pPr>
      <w:r>
        <w:t xml:space="preserve">links to our </w:t>
      </w:r>
      <w:hyperlink r:id="rId12" w:history="1">
        <w:r w:rsidRPr="001F600D">
          <w:rPr>
            <w:rStyle w:val="Hyperlink"/>
          </w:rPr>
          <w:t>curriculum planner’s first model</w:t>
        </w:r>
      </w:hyperlink>
      <w:r w:rsidRPr="004850C4">
        <w:rPr>
          <w:rStyle w:val="Hyperlink"/>
        </w:rPr>
        <w:t xml:space="preserve"> </w:t>
      </w:r>
      <w:r>
        <w:t>which is one teacher teaching the qualification over two years, broken down into half terms</w:t>
      </w:r>
    </w:p>
    <w:p w14:paraId="07D14D1B" w14:textId="35FB1929" w:rsidR="00231A33" w:rsidRPr="00231A33" w:rsidRDefault="00625A32" w:rsidP="001C0B48">
      <w:pPr>
        <w:pStyle w:val="ListParagraph"/>
        <w:numPr>
          <w:ilvl w:val="0"/>
          <w:numId w:val="2"/>
        </w:numPr>
        <w:spacing w:line="240" w:lineRule="auto"/>
        <w:ind w:left="426" w:hanging="426"/>
      </w:pPr>
      <w:r>
        <w:t xml:space="preserve">each lesson’s </w:t>
      </w:r>
      <w:r w:rsidRPr="00231A33">
        <w:rPr>
          <w:b/>
          <w:bCs/>
        </w:rPr>
        <w:t>key</w:t>
      </w:r>
      <w:r w:rsidR="00231A33">
        <w:rPr>
          <w:b/>
          <w:bCs/>
        </w:rPr>
        <w:t xml:space="preserve"> </w:t>
      </w:r>
      <w:r w:rsidR="00231A33" w:rsidRPr="00231A33">
        <w:rPr>
          <w:b/>
          <w:bCs/>
        </w:rPr>
        <w:t>words</w:t>
      </w:r>
    </w:p>
    <w:p w14:paraId="52B084CE" w14:textId="1FFB53F9" w:rsidR="00625A32" w:rsidRPr="00634E13" w:rsidRDefault="00625A32" w:rsidP="001C0B48">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58E3B54A" w14:textId="10DE5AA5" w:rsidR="00625A32" w:rsidRDefault="00625A32" w:rsidP="001C0B48">
      <w:pPr>
        <w:pStyle w:val="ListParagraph"/>
        <w:numPr>
          <w:ilvl w:val="0"/>
          <w:numId w:val="2"/>
        </w:numPr>
        <w:spacing w:line="240" w:lineRule="auto"/>
        <w:ind w:left="426" w:hanging="426"/>
      </w:pPr>
      <w:r>
        <w:t>some ‘warm up’ teaching ideas if you’re teaching over three years.</w:t>
      </w:r>
    </w:p>
    <w:p w14:paraId="5B6B258C" w14:textId="7F2A1EE8" w:rsidR="007521F6" w:rsidRDefault="001214D0" w:rsidP="001214D0">
      <w:pPr>
        <w:pStyle w:val="Body"/>
        <w:jc w:val="center"/>
      </w:pPr>
      <w:r>
        <w:rPr>
          <w:noProof/>
        </w:rPr>
        <mc:AlternateContent>
          <mc:Choice Requires="wps">
            <w:drawing>
              <wp:anchor distT="0" distB="0" distL="114300" distR="114300" simplePos="0" relativeHeight="251658241" behindDoc="0" locked="0" layoutInCell="1" allowOverlap="1" wp14:anchorId="797D08A2" wp14:editId="02C41841">
                <wp:simplePos x="0" y="0"/>
                <wp:positionH relativeFrom="column">
                  <wp:posOffset>2472690</wp:posOffset>
                </wp:positionH>
                <wp:positionV relativeFrom="paragraph">
                  <wp:posOffset>165735</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dec="http://schemas.microsoft.com/office/drawing/2017/decorative" xmlns:pic="http://schemas.openxmlformats.org/drawingml/2006/picture" xmlns:a14="http://schemas.microsoft.com/office/drawing/2010/main" xmlns:a16="http://schemas.microsoft.com/office/drawing/2014/main" xmlns:ma14="http://schemas.microsoft.com/office/mac/drawingml/2011/main" xmlns="" xmlns:w="http://schemas.openxmlformats.org/wordprocessingml/2006/main" xmlns:w10="urn:schemas-microsoft-com:office:word" xmlns:v="urn:schemas-microsoft-com:vml" xmlns:o="urn:schemas-microsoft-com:office:offic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1F22F89" w14:textId="77777777" w:rsidR="007521F6" w:rsidRPr="00DB5060" w:rsidRDefault="007521F6" w:rsidP="007521F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3165943" w14:textId="77777777" w:rsidR="007521F6" w:rsidRDefault="007521F6" w:rsidP="007521F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D08A2" id="_x0000_t202" coordsize="21600,21600" o:spt="202" path="m,l,21600r21600,l21600,xe">
                <v:stroke joinstyle="miter"/>
                <v:path gradientshapeok="t" o:connecttype="rect"/>
              </v:shapetype>
              <v:shape id="Text Box 3" o:spid="_x0000_s1026" type="#_x0000_t202" alt="&quot;&quot;" style="position:absolute;left:0;text-align:left;margin-left:194.7pt;margin-top:13.05pt;width:398.4pt;height:39.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" filled="f" stroked="f">
                <v:textbox inset="0,0,0,0">
                  <w:txbxContent>
                    <w:p w14:paraId="11F22F89" w14:textId="77777777" w:rsidR="007521F6" w:rsidRPr="00DB5060" w:rsidRDefault="007521F6" w:rsidP="007521F6">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13165943" w14:textId="77777777" w:rsidR="007521F6" w:rsidRDefault="007521F6" w:rsidP="007521F6"/>
                  </w:txbxContent>
                </v:textbox>
              </v:shape>
            </w:pict>
          </mc:Fallback>
        </mc:AlternateContent>
      </w:r>
      <w:r w:rsidR="007521F6">
        <w:rPr>
          <w:noProof/>
        </w:rPr>
        <mc:AlternateContent>
          <mc:Choice Requires="wpg">
            <w:drawing>
              <wp:inline distT="0" distB="0" distL="0" distR="0" wp14:anchorId="62F67332" wp14:editId="73D068F9">
                <wp:extent cx="6307666" cy="850265"/>
                <wp:effectExtent l="0" t="0" r="0" b="6985"/>
                <wp:docPr id="5" name="Group 5" descr="Information "/>
                <wp:cNvGraphicFramePr/>
                <a:graphic xmlns:a="http://schemas.openxmlformats.org/drawingml/2006/main">
                  <a:graphicData uri="http://schemas.microsoft.com/office/word/2010/wordprocessingGroup">
                    <wpg:wgp>
                      <wpg:cNvGrpSpPr/>
                      <wpg:grpSpPr>
                        <a:xfrm>
                          <a:off x="0" y="0"/>
                          <a:ext cx="6307666" cy="850265"/>
                          <a:chOff x="0" y="0"/>
                          <a:chExt cx="6191250" cy="850265"/>
                        </a:xfrm>
                      </wpg:grpSpPr>
                      <wps:wsp>
                        <wps:cNvPr id="15" name="Rectangle 15"/>
                        <wps:cNvSpPr/>
                        <wps:spPr>
                          <a:xfrm>
                            <a:off x="419100" y="57150"/>
                            <a:ext cx="5772150" cy="742950"/>
                          </a:xfrm>
                          <a:prstGeom prst="rect">
                            <a:avLst/>
                          </a:prstGeom>
                          <a:solidFill>
                            <a:srgbClr val="5F6DA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61C974F1" id="Group 5" o:spid="_x0000_s1026" alt="Information " style="width:496.65pt;height:66.95pt;mso-position-horizontal-relative:char;mso-position-vertical-relative:line"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" fillcolor="#5f6d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anchorlock/>
              </v:group>
            </w:pict>
          </mc:Fallback>
        </mc:AlternateContent>
      </w:r>
    </w:p>
    <w:p w14:paraId="3CF5BCD1" w14:textId="2196C5F1" w:rsidR="007D48BE" w:rsidRPr="006100A2" w:rsidRDefault="007D48BE" w:rsidP="006100A2">
      <w:pPr>
        <w:pStyle w:val="Header1"/>
        <w:rPr>
          <w:sz w:val="28"/>
          <w:szCs w:val="28"/>
        </w:rPr>
      </w:pPr>
      <w:r w:rsidRPr="006100A2">
        <w:rPr>
          <w:sz w:val="28"/>
          <w:szCs w:val="28"/>
        </w:rPr>
        <w:lastRenderedPageBreak/>
        <w:t>Unit</w:t>
      </w:r>
      <w:r w:rsidR="002566AA" w:rsidRPr="006100A2">
        <w:rPr>
          <w:sz w:val="28"/>
          <w:szCs w:val="28"/>
        </w:rPr>
        <w:t>s</w:t>
      </w:r>
      <w:r w:rsidRPr="006100A2">
        <w:rPr>
          <w:sz w:val="28"/>
          <w:szCs w:val="28"/>
        </w:rPr>
        <w:t xml:space="preserve"> and guided learning hours</w:t>
      </w:r>
    </w:p>
    <w:p w14:paraId="3A596F86" w14:textId="36999826" w:rsidR="007D48BE" w:rsidRDefault="007D48BE" w:rsidP="006B75B6">
      <w:r w:rsidRPr="0047374A">
        <w:t xml:space="preserve">Here is a reminder of the </w:t>
      </w:r>
      <w:r w:rsidR="003528D3" w:rsidRPr="0047374A">
        <w:t xml:space="preserve">three </w:t>
      </w:r>
      <w:r w:rsidR="008225C0">
        <w:t xml:space="preserve">mandatory </w:t>
      </w:r>
      <w:r w:rsidR="00EE0FCB" w:rsidRPr="0047374A">
        <w:t xml:space="preserve">units </w:t>
      </w:r>
      <w:r w:rsidRPr="0047374A">
        <w:t xml:space="preserve">in the </w:t>
      </w:r>
      <w:r w:rsidR="00EE0FCB" w:rsidRPr="0047374A">
        <w:t>refreshed</w:t>
      </w:r>
      <w:r w:rsidRPr="0047374A">
        <w:t xml:space="preserve"> Cambridge National in </w:t>
      </w:r>
      <w:r w:rsidR="003528D3" w:rsidRPr="0047374A">
        <w:t>Enterprise and Marketing</w:t>
      </w:r>
      <w:r w:rsidRPr="0047374A">
        <w:t>:</w:t>
      </w:r>
    </w:p>
    <w:p w14:paraId="1CCDF18C" w14:textId="77777777" w:rsidR="001B58C4" w:rsidRDefault="001B58C4" w:rsidP="001B58C4">
      <w:pPr>
        <w:spacing w:after="0" w:line="240" w:lineRule="auto"/>
      </w:pPr>
    </w:p>
    <w:tbl>
      <w:tblPr>
        <w:tblW w:w="10201"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1177"/>
        <w:gridCol w:w="3780"/>
        <w:gridCol w:w="1701"/>
        <w:gridCol w:w="1842"/>
        <w:gridCol w:w="1701"/>
      </w:tblGrid>
      <w:tr w:rsidR="0001033A" w14:paraId="1780359D" w14:textId="77777777" w:rsidTr="0047374A">
        <w:trPr>
          <w:trHeight w:val="488"/>
        </w:trPr>
        <w:tc>
          <w:tcPr>
            <w:tcW w:w="1177" w:type="dxa"/>
            <w:tcBorders>
              <w:right w:val="single" w:sz="4" w:space="0" w:color="FFFFFF" w:themeColor="background1"/>
            </w:tcBorders>
            <w:shd w:val="clear" w:color="auto" w:fill="5F6DAC"/>
            <w:tcMar>
              <w:top w:w="113" w:type="dxa"/>
              <w:left w:w="113" w:type="dxa"/>
              <w:bottom w:w="113" w:type="dxa"/>
              <w:right w:w="113" w:type="dxa"/>
            </w:tcMar>
          </w:tcPr>
          <w:p w14:paraId="14183A1B" w14:textId="77777777" w:rsidR="007D48BE" w:rsidRPr="0047374A" w:rsidRDefault="007D48BE" w:rsidP="00671C8A">
            <w:pPr>
              <w:pStyle w:val="Tablebodycopy"/>
              <w:rPr>
                <w:b/>
                <w:bCs/>
                <w:color w:val="FFFFFF" w:themeColor="background1"/>
              </w:rPr>
            </w:pPr>
            <w:r w:rsidRPr="0047374A">
              <w:rPr>
                <w:b/>
                <w:bCs/>
                <w:color w:val="FFFFFF" w:themeColor="background1"/>
              </w:rPr>
              <w:t>Unit</w:t>
            </w:r>
          </w:p>
        </w:tc>
        <w:tc>
          <w:tcPr>
            <w:tcW w:w="3780"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0079C9CC" w14:textId="77777777" w:rsidR="007D48BE" w:rsidRPr="0047374A" w:rsidRDefault="007D48BE" w:rsidP="00671C8A">
            <w:pPr>
              <w:pStyle w:val="Tablebodycopy"/>
              <w:rPr>
                <w:b/>
                <w:bCs/>
                <w:color w:val="FFFFFF" w:themeColor="background1"/>
              </w:rPr>
            </w:pPr>
            <w:r w:rsidRPr="0047374A">
              <w:rPr>
                <w:b/>
                <w:bCs/>
                <w:color w:val="FFFFFF" w:themeColor="background1"/>
              </w:rPr>
              <w:t>Unit title</w:t>
            </w:r>
          </w:p>
        </w:tc>
        <w:tc>
          <w:tcPr>
            <w:tcW w:w="1701"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5B3F3C1F" w14:textId="77777777" w:rsidR="007D48BE" w:rsidRPr="0047374A" w:rsidRDefault="007D48BE" w:rsidP="00671C8A">
            <w:pPr>
              <w:pStyle w:val="Tablebodycopy"/>
              <w:rPr>
                <w:b/>
                <w:bCs/>
                <w:color w:val="FFFFFF" w:themeColor="background1"/>
              </w:rPr>
            </w:pPr>
            <w:r w:rsidRPr="0047374A">
              <w:rPr>
                <w:b/>
                <w:bCs/>
                <w:color w:val="FFFFFF" w:themeColor="background1"/>
              </w:rPr>
              <w:t>Guided learning hours (GLH)</w:t>
            </w:r>
          </w:p>
        </w:tc>
        <w:tc>
          <w:tcPr>
            <w:tcW w:w="1842" w:type="dxa"/>
            <w:tcBorders>
              <w:left w:val="single" w:sz="4" w:space="0" w:color="FFFFFF" w:themeColor="background1"/>
              <w:right w:val="single" w:sz="4" w:space="0" w:color="FFFFFF" w:themeColor="background1"/>
            </w:tcBorders>
            <w:shd w:val="clear" w:color="auto" w:fill="5F6DAC"/>
            <w:tcMar>
              <w:top w:w="113" w:type="dxa"/>
              <w:left w:w="113" w:type="dxa"/>
              <w:bottom w:w="113" w:type="dxa"/>
              <w:right w:w="113" w:type="dxa"/>
            </w:tcMar>
          </w:tcPr>
          <w:p w14:paraId="23F26721" w14:textId="77777777" w:rsidR="007D48BE" w:rsidRPr="0047374A" w:rsidRDefault="007D48BE" w:rsidP="00671C8A">
            <w:pPr>
              <w:pStyle w:val="Tablebodycopy"/>
              <w:rPr>
                <w:b/>
                <w:bCs/>
                <w:color w:val="FFFFFF" w:themeColor="background1"/>
              </w:rPr>
            </w:pPr>
            <w:r w:rsidRPr="0047374A">
              <w:rPr>
                <w:b/>
                <w:bCs/>
                <w:color w:val="FFFFFF" w:themeColor="background1"/>
              </w:rPr>
              <w:t>How are they assessed?</w:t>
            </w:r>
          </w:p>
        </w:tc>
        <w:tc>
          <w:tcPr>
            <w:tcW w:w="1701" w:type="dxa"/>
            <w:tcBorders>
              <w:left w:val="single" w:sz="4" w:space="0" w:color="FFFFFF" w:themeColor="background1"/>
            </w:tcBorders>
            <w:shd w:val="clear" w:color="auto" w:fill="5F6DAC"/>
            <w:tcMar>
              <w:top w:w="113" w:type="dxa"/>
              <w:left w:w="113" w:type="dxa"/>
              <w:bottom w:w="113" w:type="dxa"/>
              <w:right w:w="113" w:type="dxa"/>
            </w:tcMar>
          </w:tcPr>
          <w:p w14:paraId="256B1137" w14:textId="77777777" w:rsidR="007D48BE" w:rsidRPr="0047374A" w:rsidRDefault="007D48BE" w:rsidP="00671C8A">
            <w:pPr>
              <w:pStyle w:val="Tablebodycopy"/>
              <w:rPr>
                <w:b/>
                <w:bCs/>
                <w:color w:val="FFFFFF" w:themeColor="background1"/>
              </w:rPr>
            </w:pPr>
            <w:r w:rsidRPr="0047374A">
              <w:rPr>
                <w:b/>
                <w:bCs/>
                <w:color w:val="FFFFFF" w:themeColor="background1"/>
              </w:rPr>
              <w:t>Mandatory or optional?</w:t>
            </w:r>
          </w:p>
        </w:tc>
      </w:tr>
      <w:tr w:rsidR="007D48BE" w14:paraId="1D334B2A" w14:textId="77777777" w:rsidTr="0047374A">
        <w:trPr>
          <w:trHeight w:val="283"/>
        </w:trPr>
        <w:tc>
          <w:tcPr>
            <w:tcW w:w="1177" w:type="dxa"/>
            <w:shd w:val="clear" w:color="auto" w:fill="auto"/>
            <w:tcMar>
              <w:top w:w="113" w:type="dxa"/>
              <w:left w:w="113" w:type="dxa"/>
              <w:bottom w:w="113" w:type="dxa"/>
              <w:right w:w="113" w:type="dxa"/>
            </w:tcMar>
          </w:tcPr>
          <w:p w14:paraId="2C957837" w14:textId="3F8BFF89" w:rsidR="007D48BE" w:rsidRPr="00FC1F2B" w:rsidRDefault="00A0319E" w:rsidP="00671C8A">
            <w:pPr>
              <w:pStyle w:val="Tablebodycopy"/>
              <w:rPr>
                <w:sz w:val="22"/>
              </w:rPr>
            </w:pPr>
            <w:r w:rsidRPr="00FC1F2B">
              <w:rPr>
                <w:sz w:val="22"/>
              </w:rPr>
              <w:t>1</w:t>
            </w:r>
          </w:p>
        </w:tc>
        <w:tc>
          <w:tcPr>
            <w:tcW w:w="3780" w:type="dxa"/>
            <w:shd w:val="clear" w:color="auto" w:fill="auto"/>
            <w:tcMar>
              <w:top w:w="113" w:type="dxa"/>
              <w:left w:w="113" w:type="dxa"/>
              <w:bottom w:w="113" w:type="dxa"/>
              <w:right w:w="113" w:type="dxa"/>
            </w:tcMar>
          </w:tcPr>
          <w:p w14:paraId="7D31A7F3" w14:textId="612C2FAC" w:rsidR="007D48BE" w:rsidRPr="00FC1F2B" w:rsidRDefault="00A0319E" w:rsidP="00671C8A">
            <w:pPr>
              <w:pStyle w:val="Tablebodycopy"/>
              <w:rPr>
                <w:color w:val="auto"/>
                <w:sz w:val="22"/>
              </w:rPr>
            </w:pPr>
            <w:r w:rsidRPr="00FC1F2B">
              <w:rPr>
                <w:color w:val="auto"/>
                <w:sz w:val="22"/>
              </w:rPr>
              <w:t>Enterprise and marketing concepts</w:t>
            </w:r>
          </w:p>
        </w:tc>
        <w:tc>
          <w:tcPr>
            <w:tcW w:w="1701" w:type="dxa"/>
            <w:shd w:val="clear" w:color="auto" w:fill="auto"/>
            <w:tcMar>
              <w:top w:w="113" w:type="dxa"/>
              <w:left w:w="113" w:type="dxa"/>
              <w:bottom w:w="113" w:type="dxa"/>
              <w:right w:w="113" w:type="dxa"/>
            </w:tcMar>
          </w:tcPr>
          <w:p w14:paraId="75050A8A" w14:textId="5A5E052C" w:rsidR="007D48BE" w:rsidRPr="00FB3ED1" w:rsidRDefault="00A0319E" w:rsidP="00671C8A">
            <w:pPr>
              <w:pStyle w:val="Tablebodycopy"/>
              <w:rPr>
                <w:sz w:val="22"/>
              </w:rPr>
            </w:pPr>
            <w:r>
              <w:rPr>
                <w:sz w:val="22"/>
              </w:rPr>
              <w:t>48</w:t>
            </w:r>
          </w:p>
        </w:tc>
        <w:tc>
          <w:tcPr>
            <w:tcW w:w="1842" w:type="dxa"/>
            <w:shd w:val="clear" w:color="auto" w:fill="auto"/>
            <w:tcMar>
              <w:top w:w="113" w:type="dxa"/>
              <w:left w:w="113" w:type="dxa"/>
              <w:bottom w:w="113" w:type="dxa"/>
              <w:right w:w="113" w:type="dxa"/>
            </w:tcMar>
          </w:tcPr>
          <w:p w14:paraId="5D72344F" w14:textId="6F1DEBBC" w:rsidR="007D48BE" w:rsidRPr="00FB3ED1" w:rsidRDefault="00A0319E" w:rsidP="00671C8A">
            <w:pPr>
              <w:pStyle w:val="Tablebodycopy"/>
              <w:rPr>
                <w:sz w:val="22"/>
              </w:rPr>
            </w:pPr>
            <w:r>
              <w:rPr>
                <w:sz w:val="22"/>
              </w:rPr>
              <w:t>E</w:t>
            </w:r>
          </w:p>
        </w:tc>
        <w:tc>
          <w:tcPr>
            <w:tcW w:w="1701" w:type="dxa"/>
            <w:shd w:val="clear" w:color="auto" w:fill="auto"/>
            <w:tcMar>
              <w:top w:w="113" w:type="dxa"/>
              <w:left w:w="113" w:type="dxa"/>
              <w:bottom w:w="113" w:type="dxa"/>
              <w:right w:w="113" w:type="dxa"/>
            </w:tcMar>
          </w:tcPr>
          <w:p w14:paraId="014DB55C" w14:textId="2DE40742" w:rsidR="007D48BE" w:rsidRPr="00FB3ED1" w:rsidRDefault="00A0319E" w:rsidP="00671C8A">
            <w:pPr>
              <w:pStyle w:val="Tablebodycopy"/>
              <w:rPr>
                <w:sz w:val="22"/>
              </w:rPr>
            </w:pPr>
            <w:r>
              <w:rPr>
                <w:sz w:val="22"/>
              </w:rPr>
              <w:t>M</w:t>
            </w:r>
          </w:p>
        </w:tc>
      </w:tr>
      <w:tr w:rsidR="007D48BE" w:rsidRPr="00A824DC" w14:paraId="54BDAC52" w14:textId="77777777" w:rsidTr="0047374A">
        <w:trPr>
          <w:trHeight w:val="283"/>
        </w:trPr>
        <w:tc>
          <w:tcPr>
            <w:tcW w:w="1177" w:type="dxa"/>
            <w:shd w:val="clear" w:color="auto" w:fill="auto"/>
            <w:tcMar>
              <w:top w:w="113" w:type="dxa"/>
              <w:left w:w="113" w:type="dxa"/>
              <w:bottom w:w="113" w:type="dxa"/>
              <w:right w:w="113" w:type="dxa"/>
            </w:tcMar>
          </w:tcPr>
          <w:p w14:paraId="53D73B56" w14:textId="7FBB7CCF" w:rsidR="007D48BE" w:rsidRPr="00A824DC" w:rsidRDefault="00A0319E" w:rsidP="00671C8A">
            <w:pPr>
              <w:pStyle w:val="Tablebodycopy"/>
              <w:rPr>
                <w:rFonts w:ascii="Arial" w:hAnsi="Arial" w:cs="Arial"/>
                <w:b/>
                <w:bCs/>
                <w:sz w:val="22"/>
              </w:rPr>
            </w:pPr>
            <w:r w:rsidRPr="00A824DC">
              <w:rPr>
                <w:rFonts w:ascii="Arial" w:hAnsi="Arial" w:cs="Arial"/>
                <w:b/>
                <w:bCs/>
                <w:sz w:val="22"/>
              </w:rPr>
              <w:t>2</w:t>
            </w:r>
          </w:p>
        </w:tc>
        <w:tc>
          <w:tcPr>
            <w:tcW w:w="3780" w:type="dxa"/>
            <w:shd w:val="clear" w:color="auto" w:fill="auto"/>
            <w:tcMar>
              <w:top w:w="113" w:type="dxa"/>
              <w:left w:w="113" w:type="dxa"/>
              <w:bottom w:w="113" w:type="dxa"/>
              <w:right w:w="113" w:type="dxa"/>
            </w:tcMar>
          </w:tcPr>
          <w:p w14:paraId="0697D119" w14:textId="2C38D234" w:rsidR="007D48BE" w:rsidRPr="00A824DC" w:rsidRDefault="00A0319E" w:rsidP="00671C8A">
            <w:pPr>
              <w:pStyle w:val="Tablebodycopy"/>
              <w:rPr>
                <w:rFonts w:ascii="Arial" w:hAnsi="Arial" w:cs="Arial"/>
                <w:b/>
                <w:bCs/>
                <w:sz w:val="22"/>
              </w:rPr>
            </w:pPr>
            <w:r w:rsidRPr="00A824DC">
              <w:rPr>
                <w:rFonts w:ascii="Arial" w:hAnsi="Arial" w:cs="Arial"/>
                <w:b/>
                <w:bCs/>
                <w:sz w:val="22"/>
              </w:rPr>
              <w:t>Design a business proposal</w:t>
            </w:r>
          </w:p>
        </w:tc>
        <w:tc>
          <w:tcPr>
            <w:tcW w:w="1701" w:type="dxa"/>
            <w:shd w:val="clear" w:color="auto" w:fill="auto"/>
            <w:tcMar>
              <w:top w:w="113" w:type="dxa"/>
              <w:left w:w="113" w:type="dxa"/>
              <w:bottom w:w="113" w:type="dxa"/>
              <w:right w:w="113" w:type="dxa"/>
            </w:tcMar>
          </w:tcPr>
          <w:p w14:paraId="093D5812" w14:textId="6AFBD107" w:rsidR="007D48BE" w:rsidRPr="00A824DC" w:rsidRDefault="00A0319E" w:rsidP="00671C8A">
            <w:pPr>
              <w:pStyle w:val="Tablebodycopy"/>
              <w:rPr>
                <w:rFonts w:ascii="Arial" w:hAnsi="Arial" w:cs="Arial"/>
                <w:b/>
                <w:bCs/>
                <w:sz w:val="22"/>
              </w:rPr>
            </w:pPr>
            <w:r w:rsidRPr="00A824DC">
              <w:rPr>
                <w:rFonts w:ascii="Arial" w:hAnsi="Arial" w:cs="Arial"/>
                <w:b/>
                <w:bCs/>
                <w:sz w:val="22"/>
              </w:rPr>
              <w:t>36</w:t>
            </w:r>
          </w:p>
        </w:tc>
        <w:tc>
          <w:tcPr>
            <w:tcW w:w="1842" w:type="dxa"/>
            <w:shd w:val="clear" w:color="auto" w:fill="auto"/>
            <w:tcMar>
              <w:top w:w="113" w:type="dxa"/>
              <w:left w:w="113" w:type="dxa"/>
              <w:bottom w:w="113" w:type="dxa"/>
              <w:right w:w="113" w:type="dxa"/>
            </w:tcMar>
          </w:tcPr>
          <w:p w14:paraId="1168668D" w14:textId="6594ED3F" w:rsidR="007D48BE" w:rsidRPr="00A824DC" w:rsidRDefault="00A0319E" w:rsidP="00671C8A">
            <w:pPr>
              <w:pStyle w:val="Tablebodycopy"/>
              <w:rPr>
                <w:rFonts w:ascii="Arial" w:hAnsi="Arial" w:cs="Arial"/>
                <w:b/>
                <w:bCs/>
                <w:sz w:val="22"/>
              </w:rPr>
            </w:pPr>
            <w:r w:rsidRPr="00A824DC">
              <w:rPr>
                <w:rFonts w:ascii="Arial" w:hAnsi="Arial" w:cs="Arial"/>
                <w:b/>
                <w:bCs/>
                <w:sz w:val="22"/>
              </w:rPr>
              <w:t>NEA</w:t>
            </w:r>
          </w:p>
        </w:tc>
        <w:tc>
          <w:tcPr>
            <w:tcW w:w="1701" w:type="dxa"/>
            <w:shd w:val="clear" w:color="auto" w:fill="auto"/>
            <w:tcMar>
              <w:top w:w="113" w:type="dxa"/>
              <w:left w:w="113" w:type="dxa"/>
              <w:bottom w:w="113" w:type="dxa"/>
              <w:right w:w="113" w:type="dxa"/>
            </w:tcMar>
          </w:tcPr>
          <w:p w14:paraId="6D32E665" w14:textId="1FF73064" w:rsidR="007D48BE" w:rsidRPr="00A824DC" w:rsidRDefault="00A0319E" w:rsidP="00671C8A">
            <w:pPr>
              <w:pStyle w:val="Tablebodycopy"/>
              <w:rPr>
                <w:rFonts w:ascii="Arial" w:hAnsi="Arial" w:cs="Arial"/>
                <w:b/>
                <w:bCs/>
                <w:sz w:val="22"/>
              </w:rPr>
            </w:pPr>
            <w:r w:rsidRPr="00A824DC">
              <w:rPr>
                <w:rFonts w:ascii="Arial" w:hAnsi="Arial" w:cs="Arial"/>
                <w:b/>
                <w:bCs/>
                <w:sz w:val="22"/>
              </w:rPr>
              <w:t>M</w:t>
            </w:r>
          </w:p>
        </w:tc>
      </w:tr>
      <w:tr w:rsidR="007D48BE" w:rsidRPr="00A824DC" w14:paraId="31E71B00" w14:textId="77777777" w:rsidTr="0047374A">
        <w:trPr>
          <w:trHeight w:val="283"/>
        </w:trPr>
        <w:tc>
          <w:tcPr>
            <w:tcW w:w="1177" w:type="dxa"/>
            <w:shd w:val="clear" w:color="auto" w:fill="auto"/>
            <w:tcMar>
              <w:top w:w="113" w:type="dxa"/>
              <w:left w:w="113" w:type="dxa"/>
              <w:bottom w:w="113" w:type="dxa"/>
              <w:right w:w="113" w:type="dxa"/>
            </w:tcMar>
          </w:tcPr>
          <w:p w14:paraId="0B88BAE8" w14:textId="56AFFC0C" w:rsidR="007D48BE" w:rsidRPr="00A824DC" w:rsidRDefault="00A0319E" w:rsidP="00671C8A">
            <w:pPr>
              <w:pStyle w:val="Tablebodycopy"/>
              <w:rPr>
                <w:rFonts w:ascii="Arial" w:hAnsi="Arial" w:cs="Arial"/>
                <w:sz w:val="22"/>
              </w:rPr>
            </w:pPr>
            <w:r w:rsidRPr="00A824DC">
              <w:rPr>
                <w:rFonts w:ascii="Arial" w:hAnsi="Arial" w:cs="Arial"/>
                <w:sz w:val="22"/>
              </w:rPr>
              <w:t>3</w:t>
            </w:r>
          </w:p>
        </w:tc>
        <w:tc>
          <w:tcPr>
            <w:tcW w:w="3780" w:type="dxa"/>
            <w:shd w:val="clear" w:color="auto" w:fill="auto"/>
            <w:tcMar>
              <w:top w:w="113" w:type="dxa"/>
              <w:left w:w="113" w:type="dxa"/>
              <w:bottom w:w="113" w:type="dxa"/>
              <w:right w:w="113" w:type="dxa"/>
            </w:tcMar>
          </w:tcPr>
          <w:p w14:paraId="17770617" w14:textId="7067B722" w:rsidR="007D48BE" w:rsidRPr="00A824DC" w:rsidRDefault="00A0319E" w:rsidP="00671C8A">
            <w:pPr>
              <w:pStyle w:val="Tablebodycopy"/>
              <w:rPr>
                <w:rFonts w:ascii="Arial" w:hAnsi="Arial" w:cs="Arial"/>
                <w:sz w:val="22"/>
              </w:rPr>
            </w:pPr>
            <w:r w:rsidRPr="00A824DC">
              <w:rPr>
                <w:rFonts w:ascii="Arial" w:hAnsi="Arial" w:cs="Arial"/>
                <w:sz w:val="22"/>
              </w:rPr>
              <w:t>Market and pitch a business proposal</w:t>
            </w:r>
          </w:p>
        </w:tc>
        <w:tc>
          <w:tcPr>
            <w:tcW w:w="1701" w:type="dxa"/>
            <w:shd w:val="clear" w:color="auto" w:fill="auto"/>
            <w:tcMar>
              <w:top w:w="113" w:type="dxa"/>
              <w:left w:w="113" w:type="dxa"/>
              <w:bottom w:w="113" w:type="dxa"/>
              <w:right w:w="113" w:type="dxa"/>
            </w:tcMar>
          </w:tcPr>
          <w:p w14:paraId="4C314F7C" w14:textId="1D661EA6" w:rsidR="007D48BE" w:rsidRPr="00A824DC" w:rsidRDefault="00A0319E" w:rsidP="00671C8A">
            <w:pPr>
              <w:pStyle w:val="Tablebodycopy"/>
              <w:rPr>
                <w:rFonts w:ascii="Arial" w:hAnsi="Arial" w:cs="Arial"/>
                <w:sz w:val="22"/>
              </w:rPr>
            </w:pPr>
            <w:r w:rsidRPr="00A824DC">
              <w:rPr>
                <w:rFonts w:ascii="Arial" w:hAnsi="Arial" w:cs="Arial"/>
                <w:sz w:val="22"/>
              </w:rPr>
              <w:t>36</w:t>
            </w:r>
          </w:p>
        </w:tc>
        <w:tc>
          <w:tcPr>
            <w:tcW w:w="1842" w:type="dxa"/>
            <w:shd w:val="clear" w:color="auto" w:fill="auto"/>
            <w:tcMar>
              <w:top w:w="113" w:type="dxa"/>
              <w:left w:w="113" w:type="dxa"/>
              <w:bottom w:w="113" w:type="dxa"/>
              <w:right w:w="113" w:type="dxa"/>
            </w:tcMar>
          </w:tcPr>
          <w:p w14:paraId="1AC32B8E" w14:textId="7477AAE5" w:rsidR="007D48BE" w:rsidRPr="00A824DC" w:rsidRDefault="00A0319E" w:rsidP="00671C8A">
            <w:pPr>
              <w:pStyle w:val="Tablebodycopy"/>
              <w:rPr>
                <w:rFonts w:ascii="Arial" w:hAnsi="Arial" w:cs="Arial"/>
                <w:sz w:val="22"/>
              </w:rPr>
            </w:pPr>
            <w:r w:rsidRPr="00A824DC">
              <w:rPr>
                <w:rFonts w:ascii="Arial" w:hAnsi="Arial" w:cs="Arial"/>
                <w:sz w:val="22"/>
              </w:rPr>
              <w:t>NEA</w:t>
            </w:r>
          </w:p>
        </w:tc>
        <w:tc>
          <w:tcPr>
            <w:tcW w:w="1701" w:type="dxa"/>
            <w:shd w:val="clear" w:color="auto" w:fill="auto"/>
            <w:tcMar>
              <w:top w:w="113" w:type="dxa"/>
              <w:left w:w="113" w:type="dxa"/>
              <w:bottom w:w="113" w:type="dxa"/>
              <w:right w:w="113" w:type="dxa"/>
            </w:tcMar>
          </w:tcPr>
          <w:p w14:paraId="4C6AA274" w14:textId="690835C1" w:rsidR="007D48BE" w:rsidRPr="00A824DC" w:rsidRDefault="00A0319E" w:rsidP="00671C8A">
            <w:pPr>
              <w:pStyle w:val="Tablebodycopy"/>
              <w:rPr>
                <w:rFonts w:ascii="Arial" w:hAnsi="Arial" w:cs="Arial"/>
                <w:sz w:val="22"/>
              </w:rPr>
            </w:pPr>
            <w:r w:rsidRPr="00A824DC">
              <w:rPr>
                <w:rFonts w:ascii="Arial" w:hAnsi="Arial" w:cs="Arial"/>
                <w:sz w:val="22"/>
              </w:rPr>
              <w:t>M</w:t>
            </w:r>
          </w:p>
        </w:tc>
      </w:tr>
    </w:tbl>
    <w:p w14:paraId="103115F2" w14:textId="77777777" w:rsidR="00FB3ED1" w:rsidRDefault="00FB3ED1" w:rsidP="009F313D"/>
    <w:p w14:paraId="17B6BF17" w14:textId="1A78325F" w:rsidR="007D48BE" w:rsidRDefault="007D48BE" w:rsidP="00DB4E0E">
      <w:pPr>
        <w:pStyle w:val="Heading2"/>
      </w:pPr>
      <w:r w:rsidRPr="0047374A">
        <w:t>Assumption</w:t>
      </w:r>
      <w:r>
        <w:t>s</w:t>
      </w:r>
    </w:p>
    <w:p w14:paraId="4BA2F2B7" w14:textId="56013D74" w:rsidR="00527362" w:rsidRPr="0047374A" w:rsidRDefault="00527362" w:rsidP="00B829C9">
      <w:pPr>
        <w:pStyle w:val="ListParagraph"/>
        <w:numPr>
          <w:ilvl w:val="0"/>
          <w:numId w:val="3"/>
        </w:numPr>
      </w:pPr>
      <w:r w:rsidRPr="0047374A">
        <w:t xml:space="preserve">You will adapt the SOW and lesson content to match your own timetabling arrangements and will choose how to spread the </w:t>
      </w:r>
      <w:r w:rsidR="00A0319E" w:rsidRPr="0047374A">
        <w:t>120</w:t>
      </w:r>
      <w:r w:rsidRPr="0047374A">
        <w:t xml:space="preserve"> GLH over the two years as best fits your needs. We have worked on the basis that the average lesson time is around </w:t>
      </w:r>
      <w:r w:rsidRPr="0047374A">
        <w:rPr>
          <w:b/>
          <w:bCs/>
        </w:rPr>
        <w:t>45</w:t>
      </w:r>
      <w:r w:rsidRPr="0047374A">
        <w:t xml:space="preserve"> minutes</w:t>
      </w:r>
      <w:r w:rsidR="00CF26CE" w:rsidRPr="0047374A">
        <w:t>.</w:t>
      </w:r>
    </w:p>
    <w:p w14:paraId="45462F0C" w14:textId="2819519B" w:rsidR="00527362" w:rsidRPr="0047374A" w:rsidRDefault="00527362" w:rsidP="00B829C9">
      <w:pPr>
        <w:pStyle w:val="ListParagraph"/>
        <w:numPr>
          <w:ilvl w:val="0"/>
          <w:numId w:val="3"/>
        </w:numPr>
      </w:pPr>
      <w:r w:rsidRPr="0047374A">
        <w:t>Students can access some resources outside of lessons for any online homework or extension tasks.</w:t>
      </w:r>
    </w:p>
    <w:p w14:paraId="3087ADA9" w14:textId="48F3CD8F" w:rsidR="00714D06" w:rsidRDefault="00527362" w:rsidP="00B829C9">
      <w:pPr>
        <w:pStyle w:val="ListParagraph"/>
        <w:numPr>
          <w:ilvl w:val="0"/>
          <w:numId w:val="3"/>
        </w:numPr>
      </w:pPr>
      <w:r>
        <w:t xml:space="preserve">You will refer to the </w:t>
      </w:r>
      <w:hyperlink r:id="rId15" w:history="1">
        <w:r w:rsidRPr="00E45495">
          <w:rPr>
            <w:rStyle w:val="Hyperlink"/>
          </w:rPr>
          <w:t>specification</w:t>
        </w:r>
      </w:hyperlink>
      <w:r w:rsidR="00E45495">
        <w:t xml:space="preserve"> a</w:t>
      </w:r>
      <w:r>
        <w:t>s the key document for detailed insight into the qualification’s content and assessment requirements.</w:t>
      </w:r>
    </w:p>
    <w:p w14:paraId="1AA81F9E" w14:textId="77777777" w:rsidR="00714D06" w:rsidRDefault="00714D06">
      <w:pPr>
        <w:spacing w:after="0" w:line="240" w:lineRule="auto"/>
      </w:pPr>
      <w:r>
        <w:br w:type="page"/>
      </w:r>
    </w:p>
    <w:p w14:paraId="347E83CF" w14:textId="7315A22A" w:rsidR="007D48BE" w:rsidRPr="006100A2" w:rsidRDefault="00FE78FC" w:rsidP="006100A2">
      <w:pPr>
        <w:pStyle w:val="Header1"/>
        <w:rPr>
          <w:sz w:val="28"/>
          <w:szCs w:val="28"/>
        </w:rPr>
      </w:pPr>
      <w:r w:rsidRPr="006100A2">
        <w:rPr>
          <w:sz w:val="28"/>
          <w:szCs w:val="28"/>
        </w:rPr>
        <w:lastRenderedPageBreak/>
        <w:t>First year of teaching</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52"/>
        <w:gridCol w:w="12332"/>
      </w:tblGrid>
      <w:tr w:rsidR="00442B98" w14:paraId="515E92E7" w14:textId="77777777" w:rsidTr="0015167F">
        <w:trPr>
          <w:trHeight w:val="170"/>
        </w:trPr>
        <w:tc>
          <w:tcPr>
            <w:tcW w:w="14884" w:type="dxa"/>
            <w:gridSpan w:val="2"/>
            <w:tcBorders>
              <w:bottom w:val="single" w:sz="4" w:space="0" w:color="5F6DAC"/>
            </w:tcBorders>
            <w:shd w:val="clear" w:color="auto" w:fill="5F6DAC"/>
            <w:tcMar>
              <w:top w:w="57" w:type="dxa"/>
              <w:left w:w="57" w:type="dxa"/>
              <w:bottom w:w="0" w:type="dxa"/>
              <w:right w:w="57" w:type="dxa"/>
            </w:tcMar>
            <w:vAlign w:val="center"/>
          </w:tcPr>
          <w:p w14:paraId="1813F9B0" w14:textId="3EF1B17E" w:rsidR="00442B98" w:rsidRPr="0015167F" w:rsidRDefault="00442B98" w:rsidP="002A6309">
            <w:pPr>
              <w:pStyle w:val="Tableheader"/>
              <w:jc w:val="center"/>
            </w:pPr>
            <w:r w:rsidRPr="0015167F">
              <w:t>Autumn 1</w:t>
            </w:r>
          </w:p>
        </w:tc>
      </w:tr>
      <w:tr w:rsidR="00B24AFC" w14:paraId="3079A049" w14:textId="77777777" w:rsidTr="009A56BD">
        <w:trPr>
          <w:trHeight w:val="774"/>
        </w:trPr>
        <w:tc>
          <w:tcPr>
            <w:tcW w:w="2552"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3ED39FDE" w14:textId="636FC8B5" w:rsidR="00B24AFC" w:rsidRPr="00BE16EC" w:rsidRDefault="00B24AFC" w:rsidP="00BE16EC">
            <w:pPr>
              <w:rPr>
                <w:b/>
                <w:bCs/>
              </w:rPr>
            </w:pPr>
            <w:r w:rsidRPr="00A57B1D">
              <w:rPr>
                <w:b/>
                <w:bCs/>
                <w:color w:val="000000" w:themeColor="text1"/>
              </w:rPr>
              <w:t xml:space="preserve">Summary of what you </w:t>
            </w:r>
            <w:r w:rsidRPr="00A57B1D">
              <w:rPr>
                <w:b/>
                <w:bCs/>
                <w:color w:val="000000" w:themeColor="text1"/>
              </w:rPr>
              <w:br/>
              <w:t>will cover</w:t>
            </w:r>
            <w:r w:rsidR="00037B79" w:rsidRPr="00A57B1D">
              <w:rPr>
                <w:b/>
                <w:bCs/>
                <w:color w:val="000000" w:themeColor="text1"/>
              </w:rPr>
              <w:t xml:space="preserve"> from the </w:t>
            </w:r>
            <w:hyperlink r:id="rId16" w:history="1">
              <w:r w:rsidR="00037B79" w:rsidRPr="00D141F6">
                <w:rPr>
                  <w:rStyle w:val="Hyperlink"/>
                  <w:b/>
                  <w:bCs/>
                </w:rPr>
                <w:t>curriculum planner</w:t>
              </w:r>
            </w:hyperlink>
            <w:r w:rsidRPr="00A57B1D">
              <w:rPr>
                <w:b/>
                <w:bCs/>
                <w:color w:val="000000" w:themeColor="text1"/>
              </w:rPr>
              <w:t>:</w:t>
            </w:r>
          </w:p>
        </w:tc>
        <w:tc>
          <w:tcPr>
            <w:tcW w:w="12332"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699C943F" w14:textId="6DEC6297" w:rsidR="0017339E" w:rsidRPr="00A57B1D" w:rsidRDefault="00A0319E" w:rsidP="0017339E">
            <w:pPr>
              <w:rPr>
                <w:color w:val="000000" w:themeColor="text1"/>
              </w:rPr>
            </w:pPr>
            <w:r w:rsidRPr="00A57B1D">
              <w:rPr>
                <w:color w:val="000000" w:themeColor="text1"/>
              </w:rPr>
              <w:t>Market research; Sampling methods; Using research tools; Review market research</w:t>
            </w:r>
          </w:p>
          <w:p w14:paraId="0C68EDDB" w14:textId="6CA35C9F" w:rsidR="00B24AFC" w:rsidRPr="008A1C51" w:rsidRDefault="00B24AFC" w:rsidP="00BE16EC">
            <w:pPr>
              <w:rPr>
                <w:b/>
                <w:bCs/>
              </w:rPr>
            </w:pPr>
          </w:p>
        </w:tc>
      </w:tr>
    </w:tbl>
    <w:p w14:paraId="7380F5EF" w14:textId="03694ACB" w:rsidR="006B0337" w:rsidRPr="00C43558" w:rsidRDefault="006B0337" w:rsidP="00620DD2">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12"/>
        <w:gridCol w:w="1571"/>
        <w:gridCol w:w="3204"/>
        <w:gridCol w:w="1680"/>
        <w:gridCol w:w="1875"/>
        <w:gridCol w:w="4365"/>
        <w:gridCol w:w="1277"/>
      </w:tblGrid>
      <w:tr w:rsidR="000F3C02" w:rsidRPr="00D66029" w14:paraId="7D0FDFAF" w14:textId="77777777" w:rsidTr="0015167F">
        <w:trPr>
          <w:trHeight w:val="1286"/>
          <w:tblHeader/>
        </w:trPr>
        <w:tc>
          <w:tcPr>
            <w:tcW w:w="915" w:type="dxa"/>
            <w:tcBorders>
              <w:right w:val="single" w:sz="4" w:space="0" w:color="FFFFFF" w:themeColor="background1"/>
            </w:tcBorders>
            <w:shd w:val="clear" w:color="auto" w:fill="5F6DAC"/>
            <w:tcMar>
              <w:top w:w="57" w:type="dxa"/>
              <w:left w:w="57" w:type="dxa"/>
              <w:bottom w:w="0" w:type="dxa"/>
              <w:right w:w="57" w:type="dxa"/>
            </w:tcMar>
          </w:tcPr>
          <w:p w14:paraId="7D791277" w14:textId="77777777" w:rsidR="006B0337" w:rsidRPr="0015167F" w:rsidRDefault="006B0337" w:rsidP="008E36C9">
            <w:pPr>
              <w:pStyle w:val="Tableheader"/>
              <w:rPr>
                <w:sz w:val="20"/>
                <w:szCs w:val="20"/>
              </w:rPr>
            </w:pPr>
            <w:r w:rsidRPr="0015167F">
              <w:rPr>
                <w:sz w:val="20"/>
                <w:szCs w:val="20"/>
              </w:rPr>
              <w:t>Lesson no.</w:t>
            </w:r>
          </w:p>
        </w:tc>
        <w:tc>
          <w:tcPr>
            <w:tcW w:w="1579"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9967B1E" w14:textId="77777777" w:rsidR="006B0337" w:rsidRPr="0015167F" w:rsidRDefault="006B0337" w:rsidP="008E36C9">
            <w:pPr>
              <w:pStyle w:val="Tableheader"/>
              <w:rPr>
                <w:sz w:val="20"/>
                <w:szCs w:val="20"/>
              </w:rPr>
            </w:pPr>
            <w:r w:rsidRPr="0015167F">
              <w:rPr>
                <w:sz w:val="20"/>
                <w:szCs w:val="20"/>
              </w:rPr>
              <w:t xml:space="preserve">Topic areas/sub topic areas </w:t>
            </w:r>
          </w:p>
          <w:p w14:paraId="28C658D7" w14:textId="22198C9F" w:rsidR="003F0616" w:rsidRPr="0015167F" w:rsidRDefault="003F0616" w:rsidP="008E36C9">
            <w:pPr>
              <w:pStyle w:val="Tableheader"/>
              <w:rPr>
                <w:sz w:val="20"/>
                <w:szCs w:val="20"/>
              </w:rPr>
            </w:pPr>
          </w:p>
        </w:tc>
        <w:tc>
          <w:tcPr>
            <w:tcW w:w="322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CEAEE73" w14:textId="77777777" w:rsidR="006B0337" w:rsidRPr="0015167F" w:rsidRDefault="006B0337" w:rsidP="008E36C9">
            <w:pPr>
              <w:pStyle w:val="Tableheader"/>
              <w:rPr>
                <w:sz w:val="20"/>
                <w:szCs w:val="20"/>
              </w:rPr>
            </w:pPr>
            <w:r w:rsidRPr="0015167F">
              <w:rPr>
                <w:sz w:val="20"/>
                <w:szCs w:val="20"/>
              </w:rPr>
              <w:t>Lesson ideas and activities</w:t>
            </w:r>
          </w:p>
          <w:p w14:paraId="0578FFBC" w14:textId="77777777" w:rsidR="00CE62E7" w:rsidRPr="0015167F" w:rsidRDefault="00CE62E7" w:rsidP="00A42652">
            <w:pPr>
              <w:spacing w:after="0" w:line="240" w:lineRule="auto"/>
              <w:rPr>
                <w:rFonts w:cs="Arial"/>
                <w:b/>
                <w:bCs/>
                <w:color w:val="FFFFFF" w:themeColor="background1"/>
                <w:sz w:val="20"/>
                <w:szCs w:val="20"/>
              </w:rPr>
            </w:pPr>
          </w:p>
          <w:p w14:paraId="5C4B0273" w14:textId="07989BC4" w:rsidR="00680F5B" w:rsidRPr="0015167F" w:rsidRDefault="00680F5B" w:rsidP="00A57B1D">
            <w:pPr>
              <w:pStyle w:val="Tableheader"/>
              <w:rPr>
                <w:sz w:val="20"/>
                <w:szCs w:val="20"/>
              </w:rPr>
            </w:pPr>
          </w:p>
        </w:tc>
        <w:tc>
          <w:tcPr>
            <w:tcW w:w="1680"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4A9E785" w14:textId="2FB3F3CE" w:rsidR="006B0337" w:rsidRPr="0015167F" w:rsidRDefault="006B0337" w:rsidP="008E36C9">
            <w:pPr>
              <w:pStyle w:val="Tableheader"/>
              <w:rPr>
                <w:sz w:val="20"/>
                <w:szCs w:val="20"/>
              </w:rPr>
            </w:pPr>
            <w:r w:rsidRPr="0015167F">
              <w:rPr>
                <w:sz w:val="20"/>
                <w:szCs w:val="20"/>
              </w:rPr>
              <w:t>Lesson key</w:t>
            </w:r>
            <w:r w:rsidR="00D151F0" w:rsidRPr="0015167F">
              <w:rPr>
                <w:sz w:val="20"/>
                <w:szCs w:val="20"/>
              </w:rPr>
              <w:t xml:space="preserve"> </w:t>
            </w:r>
            <w:r w:rsidRPr="0015167F">
              <w:rPr>
                <w:sz w:val="20"/>
                <w:szCs w:val="20"/>
              </w:rPr>
              <w:t>words</w:t>
            </w:r>
          </w:p>
          <w:p w14:paraId="532BEED9" w14:textId="77777777" w:rsidR="00CE62E7" w:rsidRPr="0015167F" w:rsidRDefault="00CE62E7" w:rsidP="008E36C9">
            <w:pPr>
              <w:pStyle w:val="Tableheader"/>
              <w:rPr>
                <w:sz w:val="20"/>
                <w:szCs w:val="20"/>
              </w:rPr>
            </w:pPr>
          </w:p>
          <w:p w14:paraId="4523A8D1" w14:textId="120E44A8" w:rsidR="006B0337" w:rsidRPr="0015167F" w:rsidRDefault="006B0337" w:rsidP="008E36C9">
            <w:pPr>
              <w:pStyle w:val="Tableheader"/>
              <w:rPr>
                <w:b w:val="0"/>
                <w:bCs w:val="0"/>
                <w:sz w:val="20"/>
                <w:szCs w:val="20"/>
              </w:rPr>
            </w:pPr>
          </w:p>
        </w:tc>
        <w:tc>
          <w:tcPr>
            <w:tcW w:w="17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410290E" w14:textId="77777777" w:rsidR="006B0337" w:rsidRPr="0015167F" w:rsidRDefault="006B0337" w:rsidP="008E36C9">
            <w:pPr>
              <w:pStyle w:val="Tableheader"/>
              <w:rPr>
                <w:sz w:val="20"/>
                <w:szCs w:val="20"/>
              </w:rPr>
            </w:pPr>
            <w:r w:rsidRPr="0015167F">
              <w:rPr>
                <w:sz w:val="20"/>
                <w:szCs w:val="20"/>
              </w:rPr>
              <w:t>Lesson outcome(s)</w:t>
            </w:r>
          </w:p>
          <w:p w14:paraId="7B03AA5E" w14:textId="20CFF000" w:rsidR="00A42652" w:rsidRPr="0015167F" w:rsidRDefault="006B0337" w:rsidP="008E36C9">
            <w:pPr>
              <w:pStyle w:val="Tableheader"/>
              <w:rPr>
                <w:b w:val="0"/>
                <w:bCs w:val="0"/>
                <w:sz w:val="20"/>
                <w:szCs w:val="20"/>
              </w:rPr>
            </w:pPr>
            <w:r w:rsidRPr="0015167F">
              <w:rPr>
                <w:b w:val="0"/>
                <w:bCs w:val="0"/>
                <w:sz w:val="20"/>
                <w:szCs w:val="20"/>
              </w:rPr>
              <w:t>At the end of the lesson, students will be able to:</w:t>
            </w:r>
          </w:p>
        </w:tc>
        <w:tc>
          <w:tcPr>
            <w:tcW w:w="440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F1C0B23" w14:textId="77777777" w:rsidR="006B0337" w:rsidRPr="0015167F" w:rsidRDefault="006B0337" w:rsidP="008E36C9">
            <w:pPr>
              <w:pStyle w:val="Tableheader"/>
              <w:rPr>
                <w:sz w:val="20"/>
                <w:szCs w:val="20"/>
              </w:rPr>
            </w:pPr>
            <w:r w:rsidRPr="0015167F">
              <w:rPr>
                <w:sz w:val="20"/>
                <w:szCs w:val="20"/>
              </w:rPr>
              <w:t>Useful links/resources</w:t>
            </w:r>
          </w:p>
          <w:p w14:paraId="56ABBF66" w14:textId="42026C2F" w:rsidR="006271D4" w:rsidRPr="0015167F" w:rsidRDefault="006271D4" w:rsidP="008E36C9">
            <w:pPr>
              <w:pStyle w:val="Tableheader"/>
              <w:rPr>
                <w:sz w:val="20"/>
                <w:szCs w:val="20"/>
              </w:rPr>
            </w:pPr>
          </w:p>
        </w:tc>
        <w:tc>
          <w:tcPr>
            <w:tcW w:w="1281" w:type="dxa"/>
            <w:tcBorders>
              <w:left w:val="single" w:sz="4" w:space="0" w:color="FFFFFF" w:themeColor="background1"/>
            </w:tcBorders>
            <w:shd w:val="clear" w:color="auto" w:fill="5F6DAC"/>
            <w:tcMar>
              <w:top w:w="57" w:type="dxa"/>
              <w:left w:w="57" w:type="dxa"/>
              <w:bottom w:w="0" w:type="dxa"/>
              <w:right w:w="57" w:type="dxa"/>
            </w:tcMar>
          </w:tcPr>
          <w:p w14:paraId="1FC35C55" w14:textId="77777777" w:rsidR="006B0337" w:rsidRPr="0015167F" w:rsidRDefault="006B0337" w:rsidP="008E36C9">
            <w:pPr>
              <w:pStyle w:val="Tableheader"/>
              <w:rPr>
                <w:sz w:val="20"/>
                <w:szCs w:val="20"/>
                <w:highlight w:val="red"/>
              </w:rPr>
            </w:pPr>
            <w:r w:rsidRPr="0015167F">
              <w:rPr>
                <w:sz w:val="20"/>
                <w:szCs w:val="20"/>
              </w:rPr>
              <w:t>How does this link to other units?</w:t>
            </w:r>
          </w:p>
          <w:p w14:paraId="15DA9196" w14:textId="0B3B8836" w:rsidR="00E975B4" w:rsidRPr="0015167F" w:rsidRDefault="00E975B4" w:rsidP="008E36C9">
            <w:pPr>
              <w:pStyle w:val="Tableheader"/>
              <w:rPr>
                <w:sz w:val="20"/>
                <w:szCs w:val="20"/>
                <w:highlight w:val="red"/>
              </w:rPr>
            </w:pPr>
          </w:p>
        </w:tc>
      </w:tr>
      <w:tr w:rsidR="00922296" w14:paraId="0FF2657B" w14:textId="77777777" w:rsidTr="0015167F">
        <w:trPr>
          <w:trHeight w:val="2189"/>
        </w:trPr>
        <w:tc>
          <w:tcPr>
            <w:tcW w:w="915" w:type="dxa"/>
            <w:shd w:val="clear" w:color="auto" w:fill="auto"/>
            <w:tcMar>
              <w:top w:w="57" w:type="dxa"/>
              <w:left w:w="57" w:type="dxa"/>
              <w:bottom w:w="57" w:type="dxa"/>
              <w:right w:w="57" w:type="dxa"/>
            </w:tcMar>
          </w:tcPr>
          <w:p w14:paraId="6505459E" w14:textId="76D47B56" w:rsidR="006B0337" w:rsidRDefault="006B0337" w:rsidP="008E36C9">
            <w:pPr>
              <w:spacing w:after="0" w:line="240" w:lineRule="auto"/>
              <w:rPr>
                <w:rFonts w:cs="Arial"/>
                <w:sz w:val="20"/>
                <w:szCs w:val="20"/>
              </w:rPr>
            </w:pPr>
            <w:r w:rsidRPr="001F7D71">
              <w:rPr>
                <w:rFonts w:cs="Arial"/>
                <w:color w:val="159C4B" w:themeColor="accent4" w:themeShade="BF"/>
                <w:sz w:val="20"/>
                <w:szCs w:val="20"/>
              </w:rPr>
              <w:t>1</w:t>
            </w:r>
          </w:p>
        </w:tc>
        <w:tc>
          <w:tcPr>
            <w:tcW w:w="1579" w:type="dxa"/>
            <w:shd w:val="clear" w:color="auto" w:fill="auto"/>
            <w:tcMar>
              <w:top w:w="57" w:type="dxa"/>
              <w:left w:w="57" w:type="dxa"/>
              <w:bottom w:w="57" w:type="dxa"/>
              <w:right w:w="57" w:type="dxa"/>
            </w:tcMar>
          </w:tcPr>
          <w:p w14:paraId="49ACA03F" w14:textId="60FE6B8D" w:rsidR="001F7D71" w:rsidRPr="00200460" w:rsidRDefault="00A0319E" w:rsidP="008E36C9">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1B70E527" w14:textId="5513D658" w:rsidR="00A0319E" w:rsidRPr="00200460" w:rsidRDefault="00A0319E" w:rsidP="008E36C9">
            <w:pPr>
              <w:spacing w:after="0" w:line="240" w:lineRule="auto"/>
              <w:rPr>
                <w:rFonts w:cs="Arial"/>
                <w:color w:val="000000" w:themeColor="text1"/>
                <w:sz w:val="20"/>
                <w:szCs w:val="20"/>
              </w:rPr>
            </w:pPr>
          </w:p>
          <w:p w14:paraId="7512CB40" w14:textId="31F76374" w:rsidR="00A0319E" w:rsidRPr="00200460" w:rsidRDefault="00A0319E" w:rsidP="008E36C9">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appropriate primary and secondary market research methods and data types in order to complete meaningful research </w:t>
            </w:r>
          </w:p>
          <w:p w14:paraId="14C0DF18" w14:textId="54101293" w:rsidR="006B0337" w:rsidRPr="00A0319E" w:rsidRDefault="006B0337" w:rsidP="008E36C9">
            <w:pPr>
              <w:spacing w:after="0" w:line="240" w:lineRule="auto"/>
              <w:rPr>
                <w:rFonts w:cs="Arial"/>
                <w:color w:val="000000" w:themeColor="text1"/>
                <w:sz w:val="20"/>
                <w:szCs w:val="20"/>
              </w:rPr>
            </w:pPr>
          </w:p>
        </w:tc>
        <w:tc>
          <w:tcPr>
            <w:tcW w:w="3226" w:type="dxa"/>
            <w:shd w:val="clear" w:color="auto" w:fill="auto"/>
            <w:tcMar>
              <w:top w:w="57" w:type="dxa"/>
              <w:left w:w="57" w:type="dxa"/>
              <w:bottom w:w="57" w:type="dxa"/>
              <w:right w:w="57" w:type="dxa"/>
            </w:tcMar>
          </w:tcPr>
          <w:p w14:paraId="54D3A05A" w14:textId="2EE239F1" w:rsidR="00D9016A" w:rsidRDefault="00D9016A" w:rsidP="008E36C9">
            <w:pPr>
              <w:spacing w:after="0" w:line="240" w:lineRule="auto"/>
              <w:rPr>
                <w:rFonts w:cs="Arial"/>
                <w:color w:val="000000" w:themeColor="text1"/>
                <w:sz w:val="20"/>
                <w:szCs w:val="20"/>
              </w:rPr>
            </w:pPr>
            <w:r>
              <w:rPr>
                <w:rFonts w:cs="Arial"/>
                <w:color w:val="000000" w:themeColor="text1"/>
                <w:sz w:val="20"/>
                <w:szCs w:val="20"/>
              </w:rPr>
              <w:t xml:space="preserve">You could begin this </w:t>
            </w:r>
            <w:r w:rsidR="008E36C9">
              <w:rPr>
                <w:rFonts w:cs="Arial"/>
                <w:color w:val="000000" w:themeColor="text1"/>
                <w:sz w:val="20"/>
                <w:szCs w:val="20"/>
              </w:rPr>
              <w:t>t</w:t>
            </w:r>
            <w:r>
              <w:rPr>
                <w:rFonts w:cs="Arial"/>
                <w:color w:val="000000" w:themeColor="text1"/>
                <w:sz w:val="20"/>
                <w:szCs w:val="20"/>
              </w:rPr>
              <w:t xml:space="preserve">opic </w:t>
            </w:r>
            <w:r w:rsidR="008E36C9">
              <w:rPr>
                <w:rFonts w:cs="Arial"/>
                <w:color w:val="000000" w:themeColor="text1"/>
                <w:sz w:val="20"/>
                <w:szCs w:val="20"/>
              </w:rPr>
              <w:t>a</w:t>
            </w:r>
            <w:r>
              <w:rPr>
                <w:rFonts w:cs="Arial"/>
                <w:color w:val="000000" w:themeColor="text1"/>
                <w:sz w:val="20"/>
                <w:szCs w:val="20"/>
              </w:rPr>
              <w:t>rea by asking students:</w:t>
            </w:r>
          </w:p>
          <w:p w14:paraId="723BC280" w14:textId="77777777" w:rsidR="00D9016A" w:rsidRDefault="00D9016A" w:rsidP="00B829C9">
            <w:pPr>
              <w:pStyle w:val="ListParagraph"/>
              <w:numPr>
                <w:ilvl w:val="0"/>
                <w:numId w:val="28"/>
              </w:numPr>
              <w:spacing w:after="0" w:line="240" w:lineRule="auto"/>
              <w:rPr>
                <w:rFonts w:cs="Arial"/>
                <w:color w:val="000000" w:themeColor="text1"/>
                <w:sz w:val="20"/>
                <w:szCs w:val="20"/>
              </w:rPr>
            </w:pPr>
            <w:r w:rsidRPr="00D9016A">
              <w:rPr>
                <w:rFonts w:cs="Arial"/>
                <w:color w:val="000000" w:themeColor="text1"/>
                <w:sz w:val="20"/>
                <w:szCs w:val="20"/>
              </w:rPr>
              <w:t xml:space="preserve">what they think market research is </w:t>
            </w:r>
          </w:p>
          <w:p w14:paraId="730E094A" w14:textId="18AFFE64" w:rsidR="00D9016A" w:rsidRPr="00D9016A" w:rsidRDefault="00D9016A" w:rsidP="00B829C9">
            <w:pPr>
              <w:pStyle w:val="ListParagraph"/>
              <w:numPr>
                <w:ilvl w:val="0"/>
                <w:numId w:val="28"/>
              </w:numPr>
              <w:spacing w:after="0" w:line="240" w:lineRule="auto"/>
              <w:rPr>
                <w:rFonts w:cs="Arial"/>
                <w:color w:val="000000" w:themeColor="text1"/>
                <w:sz w:val="20"/>
                <w:szCs w:val="20"/>
              </w:rPr>
            </w:pPr>
            <w:r w:rsidRPr="00D9016A">
              <w:rPr>
                <w:rFonts w:cs="Arial"/>
                <w:color w:val="000000" w:themeColor="text1"/>
                <w:sz w:val="20"/>
                <w:szCs w:val="20"/>
              </w:rPr>
              <w:t>why they think that an entrepreneur should carry out market research</w:t>
            </w:r>
            <w:r w:rsidR="002271DE">
              <w:rPr>
                <w:rFonts w:cs="Arial"/>
                <w:color w:val="000000" w:themeColor="text1"/>
                <w:sz w:val="20"/>
                <w:szCs w:val="20"/>
              </w:rPr>
              <w:t xml:space="preserve"> before designing, </w:t>
            </w:r>
            <w:r w:rsidR="00A53F11">
              <w:rPr>
                <w:rFonts w:cs="Arial"/>
                <w:color w:val="000000" w:themeColor="text1"/>
                <w:sz w:val="20"/>
                <w:szCs w:val="20"/>
              </w:rPr>
              <w:t>producing,</w:t>
            </w:r>
            <w:r w:rsidR="002271DE">
              <w:rPr>
                <w:rFonts w:cs="Arial"/>
                <w:color w:val="000000" w:themeColor="text1"/>
                <w:sz w:val="20"/>
                <w:szCs w:val="20"/>
              </w:rPr>
              <w:t xml:space="preserve"> and launching a new product</w:t>
            </w:r>
            <w:r w:rsidRPr="00D9016A">
              <w:rPr>
                <w:rFonts w:cs="Arial"/>
                <w:color w:val="000000" w:themeColor="text1"/>
                <w:sz w:val="20"/>
                <w:szCs w:val="20"/>
              </w:rPr>
              <w:t xml:space="preserve">. </w:t>
            </w:r>
          </w:p>
          <w:p w14:paraId="0C00E644" w14:textId="3886A8A8" w:rsidR="00D9016A" w:rsidRDefault="00D9016A" w:rsidP="008E36C9">
            <w:pPr>
              <w:spacing w:after="0" w:line="240" w:lineRule="auto"/>
              <w:rPr>
                <w:rFonts w:cs="Arial"/>
                <w:color w:val="000000" w:themeColor="text1"/>
                <w:sz w:val="20"/>
                <w:szCs w:val="20"/>
              </w:rPr>
            </w:pPr>
            <w:r>
              <w:rPr>
                <w:rFonts w:cs="Arial"/>
                <w:color w:val="000000" w:themeColor="text1"/>
                <w:sz w:val="20"/>
                <w:szCs w:val="20"/>
              </w:rPr>
              <w:t xml:space="preserve">Their ideas could be used to draw up a list of </w:t>
            </w:r>
            <w:r w:rsidR="00922296">
              <w:rPr>
                <w:rFonts w:cs="Arial"/>
                <w:color w:val="000000" w:themeColor="text1"/>
                <w:sz w:val="20"/>
                <w:szCs w:val="20"/>
              </w:rPr>
              <w:t>informat</w:t>
            </w:r>
            <w:r>
              <w:rPr>
                <w:rFonts w:cs="Arial"/>
                <w:color w:val="000000" w:themeColor="text1"/>
                <w:sz w:val="20"/>
                <w:szCs w:val="20"/>
              </w:rPr>
              <w:t>i</w:t>
            </w:r>
            <w:r w:rsidR="00922296">
              <w:rPr>
                <w:rFonts w:cs="Arial"/>
                <w:color w:val="000000" w:themeColor="text1"/>
                <w:sz w:val="20"/>
                <w:szCs w:val="20"/>
              </w:rPr>
              <w:t>on</w:t>
            </w:r>
            <w:r>
              <w:rPr>
                <w:rFonts w:cs="Arial"/>
                <w:color w:val="000000" w:themeColor="text1"/>
                <w:sz w:val="20"/>
                <w:szCs w:val="20"/>
              </w:rPr>
              <w:t xml:space="preserve"> that the entrepreneur might need to find out</w:t>
            </w:r>
            <w:r w:rsidR="002271DE">
              <w:rPr>
                <w:rFonts w:cs="Arial"/>
                <w:color w:val="000000" w:themeColor="text1"/>
                <w:sz w:val="20"/>
                <w:szCs w:val="20"/>
              </w:rPr>
              <w:t>.</w:t>
            </w:r>
            <w:r w:rsidR="000D57E2">
              <w:rPr>
                <w:rFonts w:cs="Arial"/>
                <w:color w:val="000000" w:themeColor="text1"/>
                <w:sz w:val="20"/>
                <w:szCs w:val="20"/>
              </w:rPr>
              <w:t xml:space="preserve"> </w:t>
            </w:r>
          </w:p>
          <w:p w14:paraId="0A8B0BB2" w14:textId="77777777" w:rsidR="00D9016A" w:rsidRDefault="00D9016A" w:rsidP="008E36C9">
            <w:pPr>
              <w:spacing w:after="0" w:line="240" w:lineRule="auto"/>
              <w:rPr>
                <w:rFonts w:cs="Arial"/>
                <w:color w:val="000000" w:themeColor="text1"/>
                <w:sz w:val="20"/>
                <w:szCs w:val="20"/>
              </w:rPr>
            </w:pPr>
          </w:p>
          <w:p w14:paraId="7AA6AD9C" w14:textId="56CB1683" w:rsidR="00EE2B0B" w:rsidRDefault="002271DE" w:rsidP="008E36C9">
            <w:pPr>
              <w:spacing w:after="0" w:line="240" w:lineRule="auto"/>
              <w:rPr>
                <w:rFonts w:cs="Arial"/>
                <w:color w:val="000000" w:themeColor="text1"/>
                <w:sz w:val="20"/>
                <w:szCs w:val="20"/>
              </w:rPr>
            </w:pPr>
            <w:r>
              <w:rPr>
                <w:rFonts w:cs="Arial"/>
                <w:color w:val="000000" w:themeColor="text1"/>
                <w:sz w:val="20"/>
                <w:szCs w:val="20"/>
              </w:rPr>
              <w:t xml:space="preserve">You could provide students (in pairs or in small groups) with </w:t>
            </w:r>
            <w:r w:rsidR="00B77758">
              <w:rPr>
                <w:rFonts w:cs="Arial"/>
                <w:color w:val="000000" w:themeColor="text1"/>
                <w:sz w:val="20"/>
                <w:szCs w:val="20"/>
              </w:rPr>
              <w:t>an image o</w:t>
            </w:r>
            <w:r>
              <w:rPr>
                <w:rFonts w:cs="Arial"/>
                <w:color w:val="000000" w:themeColor="text1"/>
                <w:sz w:val="20"/>
                <w:szCs w:val="20"/>
              </w:rPr>
              <w:t xml:space="preserve">f </w:t>
            </w:r>
            <w:r w:rsidR="00B77758">
              <w:rPr>
                <w:rFonts w:cs="Arial"/>
                <w:color w:val="000000" w:themeColor="text1"/>
                <w:sz w:val="20"/>
                <w:szCs w:val="20"/>
              </w:rPr>
              <w:t xml:space="preserve">a </w:t>
            </w:r>
            <w:r>
              <w:rPr>
                <w:rFonts w:cs="Arial"/>
                <w:color w:val="000000" w:themeColor="text1"/>
                <w:sz w:val="20"/>
                <w:szCs w:val="20"/>
              </w:rPr>
              <w:t>product</w:t>
            </w:r>
            <w:r w:rsidR="00EE2B0B">
              <w:rPr>
                <w:rFonts w:cs="Arial"/>
                <w:color w:val="000000" w:themeColor="text1"/>
                <w:sz w:val="20"/>
                <w:szCs w:val="20"/>
              </w:rPr>
              <w:t xml:space="preserve">. Students could </w:t>
            </w:r>
          </w:p>
          <w:p w14:paraId="7C45464A" w14:textId="0786D6EF" w:rsidR="00950BD8" w:rsidRDefault="00B77758" w:rsidP="008E36C9">
            <w:pPr>
              <w:spacing w:after="0" w:line="240" w:lineRule="auto"/>
              <w:rPr>
                <w:rFonts w:cs="Arial"/>
                <w:color w:val="000000" w:themeColor="text1"/>
                <w:sz w:val="20"/>
                <w:szCs w:val="20"/>
              </w:rPr>
            </w:pPr>
            <w:r>
              <w:rPr>
                <w:rFonts w:cs="Arial"/>
                <w:color w:val="000000" w:themeColor="text1"/>
                <w:sz w:val="20"/>
                <w:szCs w:val="20"/>
              </w:rPr>
              <w:t>imagine that they are designing a new version of this product</w:t>
            </w:r>
            <w:r w:rsidR="00EE2B0B">
              <w:rPr>
                <w:rFonts w:cs="Arial"/>
                <w:color w:val="000000" w:themeColor="text1"/>
                <w:sz w:val="20"/>
                <w:szCs w:val="20"/>
              </w:rPr>
              <w:t xml:space="preserve"> and</w:t>
            </w:r>
            <w:r w:rsidR="002271DE">
              <w:rPr>
                <w:rFonts w:cs="Arial"/>
                <w:color w:val="000000" w:themeColor="text1"/>
                <w:sz w:val="20"/>
                <w:szCs w:val="20"/>
              </w:rPr>
              <w:t xml:space="preserve"> list what they would need to find out before </w:t>
            </w:r>
            <w:r w:rsidR="00922296">
              <w:rPr>
                <w:rFonts w:cs="Arial"/>
                <w:color w:val="000000" w:themeColor="text1"/>
                <w:sz w:val="20"/>
                <w:szCs w:val="20"/>
              </w:rPr>
              <w:t xml:space="preserve">producing a </w:t>
            </w:r>
            <w:r w:rsidR="002271DE">
              <w:rPr>
                <w:rFonts w:cs="Arial"/>
                <w:color w:val="000000" w:themeColor="text1"/>
                <w:sz w:val="20"/>
                <w:szCs w:val="20"/>
              </w:rPr>
              <w:t xml:space="preserve">design i.e. </w:t>
            </w:r>
            <w:r w:rsidR="002271DE">
              <w:rPr>
                <w:rFonts w:cs="Arial"/>
                <w:color w:val="000000" w:themeColor="text1"/>
                <w:sz w:val="20"/>
                <w:szCs w:val="20"/>
              </w:rPr>
              <w:lastRenderedPageBreak/>
              <w:t>what the aims of their research would be.</w:t>
            </w:r>
            <w:r>
              <w:rPr>
                <w:rFonts w:cs="Arial"/>
                <w:color w:val="000000" w:themeColor="text1"/>
                <w:sz w:val="20"/>
                <w:szCs w:val="20"/>
              </w:rPr>
              <w:t xml:space="preserve"> Are they all similar or does it vary depending on the product?</w:t>
            </w:r>
            <w:r w:rsidR="00950BD8">
              <w:rPr>
                <w:rFonts w:cs="Arial"/>
                <w:color w:val="000000" w:themeColor="text1"/>
                <w:sz w:val="20"/>
                <w:szCs w:val="20"/>
              </w:rPr>
              <w:t xml:space="preserve"> </w:t>
            </w:r>
          </w:p>
          <w:p w14:paraId="679E5DF3" w14:textId="1F0775F7" w:rsidR="006B0337" w:rsidRDefault="00950BD8" w:rsidP="008E36C9">
            <w:pPr>
              <w:spacing w:after="0" w:line="240" w:lineRule="auto"/>
              <w:rPr>
                <w:rFonts w:cs="Arial"/>
                <w:color w:val="000000" w:themeColor="text1"/>
                <w:sz w:val="20"/>
                <w:szCs w:val="20"/>
              </w:rPr>
            </w:pPr>
            <w:r>
              <w:rPr>
                <w:rFonts w:cs="Arial"/>
                <w:color w:val="000000" w:themeColor="text1"/>
                <w:sz w:val="20"/>
                <w:szCs w:val="20"/>
              </w:rPr>
              <w:t>NB. These aims could be referred to again in Lesson 3.</w:t>
            </w:r>
          </w:p>
          <w:p w14:paraId="31BD276A" w14:textId="77777777" w:rsidR="002271DE" w:rsidRPr="00200460" w:rsidRDefault="002271DE" w:rsidP="008E36C9">
            <w:pPr>
              <w:spacing w:after="0" w:line="240" w:lineRule="auto"/>
              <w:rPr>
                <w:rFonts w:cs="Arial"/>
                <w:color w:val="000000" w:themeColor="text1"/>
                <w:sz w:val="20"/>
                <w:szCs w:val="20"/>
              </w:rPr>
            </w:pPr>
          </w:p>
          <w:p w14:paraId="754ACA30" w14:textId="77777777" w:rsidR="00B77758" w:rsidRDefault="002271DE" w:rsidP="008E36C9">
            <w:pPr>
              <w:spacing w:after="0" w:line="240" w:lineRule="auto"/>
              <w:rPr>
                <w:rFonts w:cs="Arial"/>
                <w:color w:val="000000" w:themeColor="text1"/>
                <w:sz w:val="20"/>
                <w:szCs w:val="20"/>
              </w:rPr>
            </w:pPr>
            <w:r>
              <w:rPr>
                <w:rFonts w:cs="Arial"/>
                <w:color w:val="000000" w:themeColor="text1"/>
                <w:sz w:val="20"/>
                <w:szCs w:val="20"/>
              </w:rPr>
              <w:t xml:space="preserve">You could recap market </w:t>
            </w:r>
            <w:r w:rsidR="00200460" w:rsidRPr="00200460">
              <w:rPr>
                <w:rFonts w:cs="Arial"/>
                <w:color w:val="000000" w:themeColor="text1"/>
                <w:sz w:val="20"/>
                <w:szCs w:val="20"/>
              </w:rPr>
              <w:t xml:space="preserve">research methods </w:t>
            </w:r>
            <w:r>
              <w:rPr>
                <w:rFonts w:cs="Arial"/>
                <w:color w:val="000000" w:themeColor="text1"/>
                <w:sz w:val="20"/>
                <w:szCs w:val="20"/>
              </w:rPr>
              <w:t xml:space="preserve">i.e. </w:t>
            </w:r>
            <w:r w:rsidR="00200460" w:rsidRPr="00200460">
              <w:rPr>
                <w:rFonts w:cs="Arial"/>
                <w:color w:val="000000" w:themeColor="text1"/>
                <w:sz w:val="20"/>
                <w:szCs w:val="20"/>
              </w:rPr>
              <w:t>primary and secondary</w:t>
            </w:r>
            <w:r>
              <w:rPr>
                <w:rFonts w:cs="Arial"/>
                <w:color w:val="000000" w:themeColor="text1"/>
                <w:sz w:val="20"/>
                <w:szCs w:val="20"/>
              </w:rPr>
              <w:t xml:space="preserve"> from R067</w:t>
            </w:r>
            <w:r w:rsidR="00B77758">
              <w:rPr>
                <w:rFonts w:cs="Arial"/>
                <w:color w:val="000000" w:themeColor="text1"/>
                <w:sz w:val="20"/>
                <w:szCs w:val="20"/>
              </w:rPr>
              <w:t xml:space="preserve"> by:</w:t>
            </w:r>
          </w:p>
          <w:p w14:paraId="6B428EE3" w14:textId="77777777" w:rsidR="00B77758" w:rsidRPr="00B77758" w:rsidRDefault="00B77758" w:rsidP="00B829C9">
            <w:pPr>
              <w:pStyle w:val="ListParagraph"/>
              <w:numPr>
                <w:ilvl w:val="0"/>
                <w:numId w:val="29"/>
              </w:numPr>
              <w:spacing w:after="0" w:line="240" w:lineRule="auto"/>
              <w:rPr>
                <w:rFonts w:cs="Arial"/>
                <w:color w:val="000000" w:themeColor="text1"/>
                <w:sz w:val="20"/>
                <w:szCs w:val="20"/>
              </w:rPr>
            </w:pPr>
            <w:r w:rsidRPr="00B77758">
              <w:rPr>
                <w:rFonts w:cs="Arial"/>
                <w:color w:val="000000" w:themeColor="text1"/>
                <w:sz w:val="20"/>
                <w:szCs w:val="20"/>
              </w:rPr>
              <w:t xml:space="preserve">asking students to write their own definition of each. A class discussion could be held to agree on a definition for each. </w:t>
            </w:r>
          </w:p>
          <w:p w14:paraId="05450CA5" w14:textId="3FDC50D0" w:rsidR="00B77758" w:rsidRPr="00B77758" w:rsidRDefault="00B77758" w:rsidP="00B829C9">
            <w:pPr>
              <w:pStyle w:val="ListParagraph"/>
              <w:numPr>
                <w:ilvl w:val="0"/>
                <w:numId w:val="29"/>
              </w:numPr>
              <w:spacing w:after="0" w:line="240" w:lineRule="auto"/>
              <w:rPr>
                <w:rFonts w:cs="Arial"/>
                <w:color w:val="000000" w:themeColor="text1"/>
                <w:sz w:val="20"/>
                <w:szCs w:val="20"/>
              </w:rPr>
            </w:pPr>
            <w:r w:rsidRPr="00B77758">
              <w:rPr>
                <w:rFonts w:cs="Arial"/>
                <w:color w:val="000000" w:themeColor="text1"/>
                <w:sz w:val="20"/>
                <w:szCs w:val="20"/>
              </w:rPr>
              <w:t>asking students to write one advantage and one disadvantage of each method. Again a class discussion could be held to produce a list of advantages and disadvantages</w:t>
            </w:r>
          </w:p>
          <w:p w14:paraId="17F0E7C2" w14:textId="386FB016" w:rsidR="00B77758" w:rsidRPr="00FA45A4" w:rsidRDefault="00B91792" w:rsidP="008E36C9">
            <w:pPr>
              <w:pStyle w:val="ListParagraph"/>
              <w:numPr>
                <w:ilvl w:val="0"/>
                <w:numId w:val="29"/>
              </w:numPr>
              <w:spacing w:after="0" w:line="240" w:lineRule="auto"/>
              <w:rPr>
                <w:rFonts w:cs="Arial"/>
                <w:color w:val="000000" w:themeColor="text1"/>
                <w:sz w:val="20"/>
                <w:szCs w:val="20"/>
              </w:rPr>
            </w:pPr>
            <w:r>
              <w:rPr>
                <w:rFonts w:cs="Arial"/>
                <w:color w:val="000000" w:themeColor="text1"/>
                <w:sz w:val="20"/>
                <w:szCs w:val="20"/>
              </w:rPr>
              <w:t xml:space="preserve">as an </w:t>
            </w:r>
            <w:r w:rsidR="00B77758" w:rsidRPr="00B77758">
              <w:rPr>
                <w:rFonts w:cs="Arial"/>
                <w:color w:val="000000" w:themeColor="text1"/>
                <w:sz w:val="20"/>
                <w:szCs w:val="20"/>
              </w:rPr>
              <w:t xml:space="preserve">extension task, students could be asked to give examples of when they think </w:t>
            </w:r>
            <w:r w:rsidR="00922296">
              <w:rPr>
                <w:rFonts w:cs="Arial"/>
                <w:color w:val="000000" w:themeColor="text1"/>
                <w:sz w:val="20"/>
                <w:szCs w:val="20"/>
              </w:rPr>
              <w:t xml:space="preserve">using </w:t>
            </w:r>
            <w:r w:rsidR="00B77758" w:rsidRPr="00B77758">
              <w:rPr>
                <w:rFonts w:cs="Arial"/>
                <w:color w:val="000000" w:themeColor="text1"/>
                <w:sz w:val="20"/>
                <w:szCs w:val="20"/>
              </w:rPr>
              <w:t xml:space="preserve">each method would be </w:t>
            </w:r>
            <w:r w:rsidR="00922296">
              <w:rPr>
                <w:rFonts w:cs="Arial"/>
                <w:color w:val="000000" w:themeColor="text1"/>
                <w:sz w:val="20"/>
                <w:szCs w:val="20"/>
              </w:rPr>
              <w:t xml:space="preserve">most </w:t>
            </w:r>
            <w:r w:rsidR="00B77758" w:rsidRPr="00B77758">
              <w:rPr>
                <w:rFonts w:cs="Arial"/>
                <w:color w:val="000000" w:themeColor="text1"/>
                <w:sz w:val="20"/>
                <w:szCs w:val="20"/>
              </w:rPr>
              <w:t>appropriate.</w:t>
            </w:r>
            <w:r w:rsidR="000D57E2">
              <w:rPr>
                <w:rFonts w:cs="Arial"/>
                <w:color w:val="000000" w:themeColor="text1"/>
                <w:sz w:val="20"/>
                <w:szCs w:val="20"/>
              </w:rPr>
              <w:t xml:space="preserve"> </w:t>
            </w:r>
          </w:p>
        </w:tc>
        <w:tc>
          <w:tcPr>
            <w:tcW w:w="1680" w:type="dxa"/>
            <w:shd w:val="clear" w:color="auto" w:fill="auto"/>
            <w:tcMar>
              <w:top w:w="57" w:type="dxa"/>
              <w:left w:w="57" w:type="dxa"/>
              <w:bottom w:w="57" w:type="dxa"/>
              <w:right w:w="57" w:type="dxa"/>
            </w:tcMar>
          </w:tcPr>
          <w:p w14:paraId="2D66844E" w14:textId="2A06D43E" w:rsidR="001F7D71"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lastRenderedPageBreak/>
              <w:t>Aim</w:t>
            </w:r>
          </w:p>
          <w:p w14:paraId="63090718" w14:textId="77777777" w:rsidR="00200460" w:rsidRPr="00200460" w:rsidRDefault="00200460" w:rsidP="008E36C9">
            <w:pPr>
              <w:spacing w:after="0" w:line="240" w:lineRule="auto"/>
              <w:rPr>
                <w:rFonts w:cs="Arial"/>
                <w:b/>
                <w:bCs/>
                <w:color w:val="000000" w:themeColor="text1"/>
                <w:sz w:val="20"/>
                <w:szCs w:val="20"/>
              </w:rPr>
            </w:pPr>
          </w:p>
          <w:p w14:paraId="16024D9E" w14:textId="6C6202E0"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Research method</w:t>
            </w:r>
          </w:p>
          <w:p w14:paraId="07153F71" w14:textId="77777777" w:rsidR="00200460" w:rsidRPr="00200460" w:rsidRDefault="00200460" w:rsidP="008E36C9">
            <w:pPr>
              <w:spacing w:after="0" w:line="240" w:lineRule="auto"/>
              <w:rPr>
                <w:rFonts w:cs="Arial"/>
                <w:b/>
                <w:bCs/>
                <w:color w:val="000000" w:themeColor="text1"/>
                <w:sz w:val="20"/>
                <w:szCs w:val="20"/>
              </w:rPr>
            </w:pPr>
          </w:p>
          <w:p w14:paraId="5090CED2" w14:textId="552F9376"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Primary research</w:t>
            </w:r>
          </w:p>
          <w:p w14:paraId="1D3905AA" w14:textId="77777777" w:rsidR="00200460" w:rsidRPr="00200460" w:rsidRDefault="00200460" w:rsidP="008E36C9">
            <w:pPr>
              <w:spacing w:after="0" w:line="240" w:lineRule="auto"/>
              <w:rPr>
                <w:rFonts w:cs="Arial"/>
                <w:b/>
                <w:bCs/>
                <w:color w:val="000000" w:themeColor="text1"/>
                <w:sz w:val="20"/>
                <w:szCs w:val="20"/>
              </w:rPr>
            </w:pPr>
          </w:p>
          <w:p w14:paraId="48CB8FE3" w14:textId="77777777" w:rsidR="00200460" w:rsidRPr="00200460" w:rsidRDefault="00200460" w:rsidP="008E36C9">
            <w:pPr>
              <w:spacing w:after="0" w:line="240" w:lineRule="auto"/>
              <w:rPr>
                <w:rFonts w:cs="Arial"/>
                <w:b/>
                <w:bCs/>
                <w:color w:val="000000" w:themeColor="text1"/>
                <w:sz w:val="20"/>
                <w:szCs w:val="20"/>
              </w:rPr>
            </w:pPr>
            <w:r w:rsidRPr="00200460">
              <w:rPr>
                <w:rFonts w:cs="Arial"/>
                <w:b/>
                <w:bCs/>
                <w:color w:val="000000" w:themeColor="text1"/>
                <w:sz w:val="20"/>
                <w:szCs w:val="20"/>
              </w:rPr>
              <w:t>Secondary research</w:t>
            </w:r>
          </w:p>
          <w:p w14:paraId="2FD2E9B5" w14:textId="521D4ACE" w:rsidR="00200460" w:rsidRPr="00200460" w:rsidRDefault="00200460" w:rsidP="008E36C9">
            <w:pPr>
              <w:spacing w:after="0" w:line="240" w:lineRule="auto"/>
              <w:rPr>
                <w:rFonts w:cs="Arial"/>
                <w:color w:val="000000" w:themeColor="text1"/>
                <w:sz w:val="20"/>
                <w:szCs w:val="20"/>
              </w:rPr>
            </w:pPr>
          </w:p>
        </w:tc>
        <w:tc>
          <w:tcPr>
            <w:tcW w:w="1797" w:type="dxa"/>
            <w:shd w:val="clear" w:color="auto" w:fill="auto"/>
            <w:tcMar>
              <w:top w:w="57" w:type="dxa"/>
              <w:left w:w="57" w:type="dxa"/>
              <w:bottom w:w="57" w:type="dxa"/>
              <w:right w:w="57" w:type="dxa"/>
            </w:tcMar>
          </w:tcPr>
          <w:p w14:paraId="5FD43068" w14:textId="46366F5B" w:rsidR="00591CD3" w:rsidRPr="00D141F6" w:rsidRDefault="00591CD3" w:rsidP="00591CD3">
            <w:pPr>
              <w:pStyle w:val="ListParagraph"/>
              <w:numPr>
                <w:ilvl w:val="0"/>
                <w:numId w:val="4"/>
              </w:numPr>
              <w:spacing w:after="0" w:line="240" w:lineRule="auto"/>
              <w:ind w:left="360"/>
              <w:rPr>
                <w:color w:val="000000" w:themeColor="text1"/>
                <w:sz w:val="20"/>
                <w:szCs w:val="20"/>
              </w:rPr>
            </w:pPr>
            <w:r w:rsidRPr="00D141F6">
              <w:rPr>
                <w:color w:val="000000" w:themeColor="text1"/>
                <w:sz w:val="20"/>
                <w:szCs w:val="20"/>
              </w:rPr>
              <w:t xml:space="preserve">Identify the aims </w:t>
            </w:r>
            <w:r w:rsidRPr="00D141F6">
              <w:rPr>
                <w:sz w:val="20"/>
                <w:szCs w:val="20"/>
              </w:rPr>
              <w:t xml:space="preserve">of market </w:t>
            </w:r>
            <w:r w:rsidRPr="00D141F6">
              <w:rPr>
                <w:color w:val="000000" w:themeColor="text1"/>
                <w:sz w:val="20"/>
                <w:szCs w:val="20"/>
              </w:rPr>
              <w:t>research</w:t>
            </w:r>
          </w:p>
          <w:p w14:paraId="495C821F" w14:textId="760BE158" w:rsidR="00591CD3" w:rsidRPr="00591CD3" w:rsidRDefault="00B67151" w:rsidP="00B829C9">
            <w:pPr>
              <w:pStyle w:val="ListParagraph"/>
              <w:numPr>
                <w:ilvl w:val="0"/>
                <w:numId w:val="4"/>
              </w:numPr>
              <w:spacing w:after="0" w:line="240" w:lineRule="auto"/>
              <w:ind w:left="360"/>
              <w:rPr>
                <w:b/>
                <w:bCs/>
                <w:color w:val="000000" w:themeColor="text1"/>
              </w:rPr>
            </w:pPr>
            <w:r w:rsidRPr="00D141F6">
              <w:rPr>
                <w:color w:val="000000" w:themeColor="text1"/>
                <w:sz w:val="20"/>
                <w:szCs w:val="20"/>
              </w:rPr>
              <w:t>Explain</w:t>
            </w:r>
            <w:r w:rsidR="00591CD3" w:rsidRPr="00D141F6">
              <w:rPr>
                <w:color w:val="000000" w:themeColor="text1"/>
                <w:sz w:val="20"/>
                <w:szCs w:val="20"/>
              </w:rPr>
              <w:t xml:space="preserve"> the distinction between primary and secondary research</w:t>
            </w:r>
          </w:p>
        </w:tc>
        <w:tc>
          <w:tcPr>
            <w:tcW w:w="4406" w:type="dxa"/>
            <w:shd w:val="clear" w:color="auto" w:fill="auto"/>
            <w:tcMar>
              <w:top w:w="57" w:type="dxa"/>
              <w:left w:w="57" w:type="dxa"/>
              <w:bottom w:w="57" w:type="dxa"/>
              <w:right w:w="57" w:type="dxa"/>
            </w:tcMar>
          </w:tcPr>
          <w:p w14:paraId="360A57BD" w14:textId="440C5D6C" w:rsidR="008D4FC4" w:rsidRDefault="000A5C46" w:rsidP="008E36C9">
            <w:pPr>
              <w:spacing w:after="0" w:line="240" w:lineRule="auto"/>
              <w:rPr>
                <w:rFonts w:cs="Arial"/>
                <w:color w:val="000000" w:themeColor="text1"/>
                <w:sz w:val="20"/>
                <w:szCs w:val="20"/>
              </w:rPr>
            </w:pPr>
            <w:hyperlink r:id="rId17" w:history="1">
              <w:r w:rsidR="008D4FC4" w:rsidRPr="003B0FD5">
                <w:rPr>
                  <w:rStyle w:val="Hyperlink"/>
                  <w:rFonts w:cs="Arial"/>
                  <w:sz w:val="20"/>
                  <w:szCs w:val="20"/>
                </w:rPr>
                <w:t>Primary versus secondary research</w:t>
              </w:r>
            </w:hyperlink>
          </w:p>
          <w:p w14:paraId="452EE762" w14:textId="12CF4ECE" w:rsidR="001F32A2" w:rsidRDefault="001F32A2" w:rsidP="008E36C9">
            <w:pPr>
              <w:spacing w:after="0" w:line="240" w:lineRule="auto"/>
              <w:rPr>
                <w:rFonts w:cs="Arial"/>
                <w:sz w:val="20"/>
                <w:szCs w:val="20"/>
              </w:rPr>
            </w:pPr>
            <w:r>
              <w:rPr>
                <w:rFonts w:cs="Arial"/>
                <w:sz w:val="20"/>
                <w:szCs w:val="20"/>
              </w:rPr>
              <w:t>(geopoll.com)</w:t>
            </w:r>
          </w:p>
          <w:p w14:paraId="064AFADD" w14:textId="346C98CE" w:rsidR="004F5336" w:rsidRPr="00A53F11" w:rsidRDefault="003B0FD5" w:rsidP="008E36C9">
            <w:pPr>
              <w:spacing w:after="0" w:line="240" w:lineRule="auto"/>
              <w:rPr>
                <w:rStyle w:val="Hyperlink"/>
                <w:rFonts w:cs="Arial"/>
                <w:color w:val="auto"/>
                <w:sz w:val="20"/>
                <w:szCs w:val="20"/>
                <w:u w:val="none"/>
              </w:rPr>
            </w:pPr>
            <w:r w:rsidRPr="003B0FD5">
              <w:rPr>
                <w:rFonts w:cs="Arial"/>
                <w:sz w:val="20"/>
                <w:szCs w:val="20"/>
              </w:rPr>
              <w:t>A</w:t>
            </w:r>
            <w:r w:rsidRPr="003B0FD5">
              <w:rPr>
                <w:sz w:val="20"/>
                <w:szCs w:val="20"/>
              </w:rPr>
              <w:t>rticle</w:t>
            </w:r>
            <w:r w:rsidRPr="003B0FD5">
              <w:rPr>
                <w:rStyle w:val="Hyperlink"/>
                <w:rFonts w:cs="Arial"/>
                <w:sz w:val="20"/>
                <w:szCs w:val="20"/>
                <w:u w:val="none"/>
              </w:rPr>
              <w:t xml:space="preserve"> </w:t>
            </w:r>
            <w:r w:rsidRPr="00A53F11">
              <w:rPr>
                <w:rStyle w:val="Hyperlink"/>
                <w:color w:val="auto"/>
                <w:sz w:val="20"/>
                <w:szCs w:val="20"/>
                <w:u w:val="none"/>
              </w:rPr>
              <w:t>giving an overview of primary and secondary market research and the pros and cons of each.</w:t>
            </w:r>
          </w:p>
          <w:p w14:paraId="56090593" w14:textId="3327CBA5" w:rsidR="00F43F20" w:rsidRPr="00A53F11" w:rsidRDefault="00F43F20" w:rsidP="008E36C9">
            <w:pPr>
              <w:spacing w:after="0" w:line="240" w:lineRule="auto"/>
              <w:rPr>
                <w:rStyle w:val="Hyperlink"/>
                <w:color w:val="auto"/>
              </w:rPr>
            </w:pPr>
          </w:p>
          <w:p w14:paraId="37E2C79A" w14:textId="19019AD0" w:rsidR="00E0076C" w:rsidRDefault="000A5C46" w:rsidP="008E36C9">
            <w:pPr>
              <w:spacing w:after="0" w:line="240" w:lineRule="auto"/>
              <w:rPr>
                <w:sz w:val="20"/>
                <w:szCs w:val="20"/>
              </w:rPr>
            </w:pPr>
            <w:hyperlink r:id="rId18" w:history="1">
              <w:r w:rsidR="00E0076C" w:rsidRPr="003B0FD5">
                <w:rPr>
                  <w:rStyle w:val="Hyperlink"/>
                  <w:sz w:val="20"/>
                  <w:szCs w:val="20"/>
                </w:rPr>
                <w:t>The difference between primary and secondary market research</w:t>
              </w:r>
            </w:hyperlink>
          </w:p>
          <w:p w14:paraId="2FE27AA6" w14:textId="2C7D20B1" w:rsidR="003B0FD5" w:rsidRDefault="003B0FD5" w:rsidP="008E36C9">
            <w:pPr>
              <w:spacing w:after="0" w:line="240" w:lineRule="auto"/>
              <w:rPr>
                <w:sz w:val="20"/>
                <w:szCs w:val="20"/>
              </w:rPr>
            </w:pPr>
            <w:r>
              <w:rPr>
                <w:sz w:val="20"/>
                <w:szCs w:val="20"/>
              </w:rPr>
              <w:t>YouTube (c 2 minute video)</w:t>
            </w:r>
          </w:p>
          <w:p w14:paraId="2241834D" w14:textId="2977C993" w:rsidR="008D4FC4" w:rsidRPr="00A0319E" w:rsidRDefault="008D4FC4" w:rsidP="003B0FD5">
            <w:pPr>
              <w:spacing w:after="0" w:line="240" w:lineRule="auto"/>
              <w:rPr>
                <w:rFonts w:cs="Arial"/>
                <w:b/>
                <w:bCs/>
                <w:color w:val="000000" w:themeColor="text1"/>
                <w:sz w:val="20"/>
                <w:szCs w:val="20"/>
              </w:rPr>
            </w:pPr>
          </w:p>
        </w:tc>
        <w:tc>
          <w:tcPr>
            <w:tcW w:w="1281" w:type="dxa"/>
            <w:shd w:val="clear" w:color="auto" w:fill="auto"/>
            <w:tcMar>
              <w:top w:w="57" w:type="dxa"/>
              <w:left w:w="57" w:type="dxa"/>
              <w:bottom w:w="57" w:type="dxa"/>
              <w:right w:w="57" w:type="dxa"/>
            </w:tcMar>
          </w:tcPr>
          <w:p w14:paraId="6A77EC4C" w14:textId="35412166" w:rsidR="006B0337" w:rsidRPr="000A1124" w:rsidRDefault="00E23B30" w:rsidP="008E36C9">
            <w:pPr>
              <w:spacing w:after="0" w:line="240" w:lineRule="auto"/>
              <w:rPr>
                <w:rFonts w:cs="Arial"/>
                <w:color w:val="000000" w:themeColor="text1"/>
                <w:sz w:val="20"/>
                <w:szCs w:val="20"/>
              </w:rPr>
            </w:pPr>
            <w:r w:rsidRPr="000A1124">
              <w:rPr>
                <w:rFonts w:cs="Arial"/>
                <w:color w:val="000000" w:themeColor="text1"/>
                <w:sz w:val="20"/>
                <w:szCs w:val="20"/>
              </w:rPr>
              <w:t>R067 TA2.1</w:t>
            </w:r>
            <w:r w:rsidR="000A1124">
              <w:rPr>
                <w:rFonts w:cs="Arial"/>
                <w:color w:val="000000" w:themeColor="text1"/>
                <w:sz w:val="20"/>
                <w:szCs w:val="20"/>
              </w:rPr>
              <w:t xml:space="preserve"> &amp;</w:t>
            </w:r>
            <w:r w:rsidRPr="000A1124">
              <w:rPr>
                <w:rFonts w:cs="Arial"/>
                <w:color w:val="000000" w:themeColor="text1"/>
                <w:sz w:val="20"/>
                <w:szCs w:val="20"/>
              </w:rPr>
              <w:t xml:space="preserve"> 2.2</w:t>
            </w:r>
          </w:p>
          <w:p w14:paraId="4656EDED" w14:textId="4564E804" w:rsidR="00E23B30" w:rsidRPr="00A0319E" w:rsidRDefault="00E23B30" w:rsidP="008E36C9">
            <w:pPr>
              <w:spacing w:after="0" w:line="240" w:lineRule="auto"/>
              <w:rPr>
                <w:rFonts w:cs="Arial"/>
                <w:b/>
                <w:bCs/>
                <w:color w:val="000000" w:themeColor="text1"/>
                <w:sz w:val="20"/>
                <w:szCs w:val="20"/>
              </w:rPr>
            </w:pPr>
            <w:r w:rsidRPr="000A1124">
              <w:rPr>
                <w:rFonts w:cs="Arial"/>
                <w:color w:val="000000" w:themeColor="text1"/>
                <w:sz w:val="20"/>
                <w:szCs w:val="20"/>
              </w:rPr>
              <w:t>Students will learn about the purpose of market research</w:t>
            </w:r>
            <w:r w:rsidR="000A1124">
              <w:rPr>
                <w:rFonts w:cs="Arial"/>
                <w:color w:val="000000" w:themeColor="text1"/>
                <w:sz w:val="20"/>
                <w:szCs w:val="20"/>
              </w:rPr>
              <w:t xml:space="preserve"> and</w:t>
            </w:r>
            <w:r w:rsidRPr="000A1124">
              <w:rPr>
                <w:rFonts w:cs="Arial"/>
                <w:color w:val="000000" w:themeColor="text1"/>
                <w:sz w:val="20"/>
                <w:szCs w:val="20"/>
              </w:rPr>
              <w:t xml:space="preserve"> primary research methods</w:t>
            </w:r>
          </w:p>
        </w:tc>
      </w:tr>
      <w:tr w:rsidR="00922296" w14:paraId="4416B816" w14:textId="77777777" w:rsidTr="0015167F">
        <w:trPr>
          <w:trHeight w:val="20"/>
        </w:trPr>
        <w:tc>
          <w:tcPr>
            <w:tcW w:w="915" w:type="dxa"/>
            <w:shd w:val="clear" w:color="auto" w:fill="auto"/>
            <w:tcMar>
              <w:top w:w="57" w:type="dxa"/>
              <w:left w:w="57" w:type="dxa"/>
              <w:bottom w:w="57" w:type="dxa"/>
              <w:right w:w="57" w:type="dxa"/>
            </w:tcMar>
          </w:tcPr>
          <w:p w14:paraId="612BE4FE" w14:textId="3B60589F" w:rsidR="006B0337" w:rsidRDefault="00F14D5F" w:rsidP="008E36C9">
            <w:pPr>
              <w:spacing w:after="0" w:line="240" w:lineRule="auto"/>
              <w:rPr>
                <w:rFonts w:cs="Arial"/>
                <w:sz w:val="20"/>
                <w:szCs w:val="20"/>
              </w:rPr>
            </w:pPr>
            <w:r>
              <w:rPr>
                <w:rFonts w:cs="Arial"/>
                <w:sz w:val="20"/>
                <w:szCs w:val="20"/>
              </w:rPr>
              <w:t>2</w:t>
            </w:r>
          </w:p>
        </w:tc>
        <w:tc>
          <w:tcPr>
            <w:tcW w:w="1579" w:type="dxa"/>
            <w:shd w:val="clear" w:color="auto" w:fill="auto"/>
            <w:tcMar>
              <w:top w:w="57" w:type="dxa"/>
              <w:left w:w="57" w:type="dxa"/>
              <w:bottom w:w="57" w:type="dxa"/>
              <w:right w:w="57" w:type="dxa"/>
            </w:tcMar>
          </w:tcPr>
          <w:p w14:paraId="3A572342" w14:textId="77777777" w:rsidR="00F14D5F" w:rsidRPr="00200460" w:rsidRDefault="00F14D5F" w:rsidP="00F14D5F">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3BF06DC6" w14:textId="77777777" w:rsidR="00F14D5F" w:rsidRPr="00200460" w:rsidRDefault="00F14D5F" w:rsidP="00F14D5F">
            <w:pPr>
              <w:spacing w:after="0" w:line="240" w:lineRule="auto"/>
              <w:rPr>
                <w:rFonts w:cs="Arial"/>
                <w:color w:val="000000" w:themeColor="text1"/>
                <w:sz w:val="20"/>
                <w:szCs w:val="20"/>
              </w:rPr>
            </w:pPr>
          </w:p>
          <w:p w14:paraId="11B013C2" w14:textId="2A4A06A3" w:rsidR="00F14D5F" w:rsidRPr="00200460" w:rsidRDefault="00F14D5F" w:rsidP="00F14D5F">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w:t>
            </w:r>
            <w:r w:rsidRPr="00200460">
              <w:rPr>
                <w:rFonts w:cs="Arial"/>
                <w:color w:val="000000" w:themeColor="text1"/>
                <w:sz w:val="20"/>
                <w:szCs w:val="20"/>
              </w:rPr>
              <w:lastRenderedPageBreak/>
              <w:t xml:space="preserve">appropriate primary and secondary market research methods and data types in order to complete meaningful research </w:t>
            </w:r>
          </w:p>
          <w:p w14:paraId="00BDF3BD" w14:textId="14465A8A" w:rsidR="006B0337" w:rsidRPr="00566D9E" w:rsidRDefault="006B0337" w:rsidP="008E36C9">
            <w:pPr>
              <w:suppressAutoHyphens/>
              <w:autoSpaceDN w:val="0"/>
              <w:spacing w:after="0" w:line="240" w:lineRule="auto"/>
              <w:textAlignment w:val="baseline"/>
              <w:rPr>
                <w:rFonts w:cs="Arial"/>
                <w:sz w:val="20"/>
                <w:szCs w:val="20"/>
              </w:rPr>
            </w:pPr>
          </w:p>
        </w:tc>
        <w:tc>
          <w:tcPr>
            <w:tcW w:w="3226" w:type="dxa"/>
            <w:shd w:val="clear" w:color="auto" w:fill="auto"/>
            <w:tcMar>
              <w:top w:w="57" w:type="dxa"/>
              <w:left w:w="57" w:type="dxa"/>
              <w:bottom w:w="57" w:type="dxa"/>
              <w:right w:w="57" w:type="dxa"/>
            </w:tcMar>
          </w:tcPr>
          <w:p w14:paraId="1B9A879B" w14:textId="3DC753AA" w:rsidR="00B91792" w:rsidRDefault="00B77758" w:rsidP="008E36C9">
            <w:pPr>
              <w:spacing w:after="0" w:line="240" w:lineRule="auto"/>
              <w:rPr>
                <w:rFonts w:cs="Arial"/>
                <w:sz w:val="20"/>
                <w:szCs w:val="20"/>
              </w:rPr>
            </w:pPr>
            <w:r>
              <w:rPr>
                <w:rFonts w:cs="Arial"/>
                <w:sz w:val="20"/>
                <w:szCs w:val="20"/>
              </w:rPr>
              <w:lastRenderedPageBreak/>
              <w:t xml:space="preserve">To recap learning from R067 on </w:t>
            </w:r>
            <w:r w:rsidR="00B91792">
              <w:rPr>
                <w:rFonts w:cs="Arial"/>
                <w:sz w:val="20"/>
                <w:szCs w:val="20"/>
              </w:rPr>
              <w:t>research types i.e. quantitative and qualitative, y</w:t>
            </w:r>
            <w:r>
              <w:rPr>
                <w:rFonts w:cs="Arial"/>
                <w:sz w:val="20"/>
                <w:szCs w:val="20"/>
              </w:rPr>
              <w:t>ou could show students examples of different types of data</w:t>
            </w:r>
            <w:r w:rsidR="008E36C9">
              <w:rPr>
                <w:rFonts w:cs="Arial"/>
                <w:sz w:val="20"/>
                <w:szCs w:val="20"/>
              </w:rPr>
              <w:t>, e.g.</w:t>
            </w:r>
            <w:r>
              <w:rPr>
                <w:rFonts w:cs="Arial"/>
                <w:sz w:val="20"/>
                <w:szCs w:val="20"/>
              </w:rPr>
              <w:t xml:space="preserve"> responses to a </w:t>
            </w:r>
            <w:r>
              <w:rPr>
                <w:rFonts w:cs="Arial"/>
                <w:sz w:val="20"/>
                <w:szCs w:val="20"/>
              </w:rPr>
              <w:lastRenderedPageBreak/>
              <w:t xml:space="preserve">survey. Is the data qualitative or </w:t>
            </w:r>
            <w:r w:rsidR="00B91792">
              <w:rPr>
                <w:rFonts w:cs="Arial"/>
                <w:sz w:val="20"/>
                <w:szCs w:val="20"/>
              </w:rPr>
              <w:t>quantitative?</w:t>
            </w:r>
            <w:r>
              <w:rPr>
                <w:rFonts w:cs="Arial"/>
                <w:sz w:val="20"/>
                <w:szCs w:val="20"/>
              </w:rPr>
              <w:t xml:space="preserve"> </w:t>
            </w:r>
          </w:p>
          <w:p w14:paraId="12C919A0" w14:textId="77777777" w:rsidR="00B91792" w:rsidRDefault="00B91792" w:rsidP="008E36C9">
            <w:pPr>
              <w:spacing w:after="0" w:line="240" w:lineRule="auto"/>
              <w:rPr>
                <w:rFonts w:cs="Arial"/>
                <w:sz w:val="20"/>
                <w:szCs w:val="20"/>
              </w:rPr>
            </w:pPr>
            <w:r>
              <w:rPr>
                <w:rFonts w:cs="Arial"/>
                <w:sz w:val="20"/>
                <w:szCs w:val="20"/>
              </w:rPr>
              <w:t>You could introduce the factors that businesses need to consider when completing research:</w:t>
            </w:r>
          </w:p>
          <w:p w14:paraId="2F0F6BD0" w14:textId="2490D029"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c</w:t>
            </w:r>
            <w:r w:rsidRPr="00B91792">
              <w:rPr>
                <w:rFonts w:cs="Arial"/>
                <w:sz w:val="20"/>
                <w:szCs w:val="20"/>
              </w:rPr>
              <w:t>ost</w:t>
            </w:r>
          </w:p>
          <w:p w14:paraId="3B722F5D" w14:textId="4C11137C"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l</w:t>
            </w:r>
            <w:r w:rsidRPr="00B91792">
              <w:rPr>
                <w:rFonts w:cs="Arial"/>
                <w:sz w:val="20"/>
                <w:szCs w:val="20"/>
              </w:rPr>
              <w:t>ocation</w:t>
            </w:r>
          </w:p>
          <w:p w14:paraId="5C28DF41" w14:textId="3FF482ED"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p</w:t>
            </w:r>
            <w:r w:rsidRPr="00B91792">
              <w:rPr>
                <w:rFonts w:cs="Arial"/>
                <w:sz w:val="20"/>
                <w:szCs w:val="20"/>
              </w:rPr>
              <w:t>ersonnel availability</w:t>
            </w:r>
          </w:p>
          <w:p w14:paraId="49BD2476" w14:textId="22E162D9" w:rsidR="00B91792" w:rsidRPr="00B91792" w:rsidRDefault="00B91792" w:rsidP="00B829C9">
            <w:pPr>
              <w:pStyle w:val="ListParagraph"/>
              <w:numPr>
                <w:ilvl w:val="0"/>
                <w:numId w:val="30"/>
              </w:numPr>
              <w:spacing w:after="0" w:line="240" w:lineRule="auto"/>
              <w:rPr>
                <w:rFonts w:cs="Arial"/>
                <w:sz w:val="20"/>
                <w:szCs w:val="20"/>
              </w:rPr>
            </w:pPr>
            <w:r>
              <w:rPr>
                <w:rFonts w:cs="Arial"/>
                <w:sz w:val="20"/>
                <w:szCs w:val="20"/>
              </w:rPr>
              <w:t>t</w:t>
            </w:r>
            <w:r w:rsidRPr="00B91792">
              <w:rPr>
                <w:rFonts w:cs="Arial"/>
                <w:sz w:val="20"/>
                <w:szCs w:val="20"/>
              </w:rPr>
              <w:t>ime</w:t>
            </w:r>
            <w:r w:rsidR="000D57E2">
              <w:rPr>
                <w:rFonts w:cs="Arial"/>
                <w:sz w:val="20"/>
                <w:szCs w:val="20"/>
              </w:rPr>
              <w:t>.</w:t>
            </w:r>
          </w:p>
          <w:p w14:paraId="6D70332D" w14:textId="77777777" w:rsidR="00E036A0" w:rsidRDefault="00E036A0" w:rsidP="00B91792">
            <w:pPr>
              <w:spacing w:after="0" w:line="240" w:lineRule="auto"/>
              <w:rPr>
                <w:rFonts w:cs="Arial"/>
                <w:sz w:val="20"/>
                <w:szCs w:val="20"/>
              </w:rPr>
            </w:pPr>
          </w:p>
          <w:p w14:paraId="123C4BDE" w14:textId="35701F78" w:rsidR="00200460" w:rsidRDefault="00B91792" w:rsidP="00B91792">
            <w:pPr>
              <w:spacing w:after="0" w:line="240" w:lineRule="auto"/>
              <w:rPr>
                <w:rFonts w:cs="Arial"/>
                <w:sz w:val="20"/>
                <w:szCs w:val="20"/>
              </w:rPr>
            </w:pPr>
            <w:r>
              <w:rPr>
                <w:rFonts w:cs="Arial"/>
                <w:sz w:val="20"/>
                <w:szCs w:val="20"/>
              </w:rPr>
              <w:t xml:space="preserve">In groups, </w:t>
            </w:r>
            <w:r w:rsidR="00A05B2B">
              <w:rPr>
                <w:rFonts w:cs="Arial"/>
                <w:sz w:val="20"/>
                <w:szCs w:val="20"/>
              </w:rPr>
              <w:t xml:space="preserve">you </w:t>
            </w:r>
            <w:r w:rsidR="00E036A0">
              <w:rPr>
                <w:rFonts w:cs="Arial"/>
                <w:sz w:val="20"/>
                <w:szCs w:val="20"/>
              </w:rPr>
              <w:t>could provide</w:t>
            </w:r>
            <w:r w:rsidR="00A05B2B">
              <w:rPr>
                <w:rFonts w:cs="Arial"/>
                <w:sz w:val="20"/>
                <w:szCs w:val="20"/>
              </w:rPr>
              <w:t xml:space="preserve"> </w:t>
            </w:r>
            <w:r>
              <w:rPr>
                <w:rFonts w:cs="Arial"/>
                <w:sz w:val="20"/>
                <w:szCs w:val="20"/>
              </w:rPr>
              <w:t xml:space="preserve">students </w:t>
            </w:r>
            <w:r w:rsidR="00E036A0">
              <w:rPr>
                <w:rFonts w:cs="Arial"/>
                <w:sz w:val="20"/>
                <w:szCs w:val="20"/>
              </w:rPr>
              <w:t>with a range of scenarios where research is to be carried out</w:t>
            </w:r>
            <w:r w:rsidR="008E36C9">
              <w:rPr>
                <w:rFonts w:cs="Arial"/>
                <w:sz w:val="20"/>
                <w:szCs w:val="20"/>
              </w:rPr>
              <w:t>, e.g.</w:t>
            </w:r>
            <w:r w:rsidR="00E036A0">
              <w:rPr>
                <w:rFonts w:cs="Arial"/>
                <w:sz w:val="20"/>
                <w:szCs w:val="20"/>
              </w:rPr>
              <w:t xml:space="preserve"> a cake shop that sells to the local community has decided to carry out market research before launching a new range of biscuits. Students should discuss how the four factors might impact the choice of research.</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5753970" w14:textId="77777777" w:rsidR="00200460" w:rsidRPr="00200460" w:rsidRDefault="00200460" w:rsidP="008E36C9">
            <w:pPr>
              <w:spacing w:after="0" w:line="240" w:lineRule="auto"/>
              <w:rPr>
                <w:rFonts w:cs="Arial"/>
                <w:b/>
                <w:bCs/>
                <w:sz w:val="20"/>
                <w:szCs w:val="20"/>
              </w:rPr>
            </w:pPr>
            <w:r w:rsidRPr="00200460">
              <w:rPr>
                <w:rFonts w:cs="Arial"/>
                <w:b/>
                <w:bCs/>
                <w:sz w:val="20"/>
                <w:szCs w:val="20"/>
              </w:rPr>
              <w:lastRenderedPageBreak/>
              <w:t>Research type</w:t>
            </w:r>
          </w:p>
          <w:p w14:paraId="4124A05C" w14:textId="77777777" w:rsidR="00200460" w:rsidRPr="00200460" w:rsidRDefault="00200460" w:rsidP="008E36C9">
            <w:pPr>
              <w:spacing w:after="0" w:line="240" w:lineRule="auto"/>
              <w:rPr>
                <w:rFonts w:cs="Arial"/>
                <w:b/>
                <w:bCs/>
                <w:sz w:val="20"/>
                <w:szCs w:val="20"/>
              </w:rPr>
            </w:pPr>
          </w:p>
          <w:p w14:paraId="35AC1783" w14:textId="4D2936B5" w:rsidR="006B0337" w:rsidRPr="00200460" w:rsidRDefault="00200460" w:rsidP="008E36C9">
            <w:pPr>
              <w:spacing w:after="0" w:line="240" w:lineRule="auto"/>
              <w:rPr>
                <w:rFonts w:cs="Arial"/>
                <w:b/>
                <w:bCs/>
                <w:sz w:val="20"/>
                <w:szCs w:val="20"/>
              </w:rPr>
            </w:pPr>
            <w:r w:rsidRPr="00200460">
              <w:rPr>
                <w:rFonts w:cs="Arial"/>
                <w:b/>
                <w:bCs/>
                <w:sz w:val="20"/>
                <w:szCs w:val="20"/>
              </w:rPr>
              <w:t>Qualitative</w:t>
            </w:r>
          </w:p>
          <w:p w14:paraId="204E0244" w14:textId="77777777" w:rsidR="00200460" w:rsidRPr="00200460" w:rsidRDefault="00200460" w:rsidP="008E36C9">
            <w:pPr>
              <w:spacing w:after="0" w:line="240" w:lineRule="auto"/>
              <w:rPr>
                <w:rFonts w:cs="Arial"/>
                <w:b/>
                <w:bCs/>
                <w:sz w:val="20"/>
                <w:szCs w:val="20"/>
              </w:rPr>
            </w:pPr>
          </w:p>
          <w:p w14:paraId="34933D9A" w14:textId="77777777" w:rsidR="00200460" w:rsidRDefault="00200460" w:rsidP="008E36C9">
            <w:pPr>
              <w:spacing w:after="0" w:line="240" w:lineRule="auto"/>
              <w:rPr>
                <w:rFonts w:cs="Arial"/>
                <w:b/>
                <w:bCs/>
                <w:sz w:val="20"/>
                <w:szCs w:val="20"/>
              </w:rPr>
            </w:pPr>
            <w:r w:rsidRPr="00200460">
              <w:rPr>
                <w:rFonts w:cs="Arial"/>
                <w:b/>
                <w:bCs/>
                <w:sz w:val="20"/>
                <w:szCs w:val="20"/>
              </w:rPr>
              <w:t>Quantitative</w:t>
            </w:r>
          </w:p>
          <w:p w14:paraId="2E372B96" w14:textId="16E76A3B" w:rsidR="00B91792" w:rsidRDefault="00B91792" w:rsidP="008E36C9">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E29FC0E" w14:textId="73021B0E" w:rsidR="007E1A83" w:rsidRPr="004901C4" w:rsidRDefault="00B67151" w:rsidP="007E1A83">
            <w:pPr>
              <w:pStyle w:val="ListParagraph"/>
              <w:numPr>
                <w:ilvl w:val="0"/>
                <w:numId w:val="5"/>
              </w:numPr>
              <w:spacing w:after="0" w:line="240" w:lineRule="auto"/>
              <w:rPr>
                <w:rFonts w:cs="Arial"/>
                <w:sz w:val="20"/>
                <w:szCs w:val="20"/>
              </w:rPr>
            </w:pPr>
            <w:r>
              <w:rPr>
                <w:rFonts w:cs="Arial"/>
                <w:sz w:val="20"/>
                <w:szCs w:val="20"/>
              </w:rPr>
              <w:lastRenderedPageBreak/>
              <w:t xml:space="preserve">Describe </w:t>
            </w:r>
            <w:r w:rsidR="007E1A83">
              <w:rPr>
                <w:rFonts w:cs="Arial"/>
                <w:sz w:val="20"/>
                <w:szCs w:val="20"/>
              </w:rPr>
              <w:t>the types of market research</w:t>
            </w:r>
          </w:p>
          <w:p w14:paraId="158FF7B8" w14:textId="5D0AC5D9" w:rsidR="007E1A83" w:rsidRPr="007E1A83" w:rsidRDefault="00B67151" w:rsidP="00B829C9">
            <w:pPr>
              <w:pStyle w:val="ListParagraph"/>
              <w:numPr>
                <w:ilvl w:val="0"/>
                <w:numId w:val="5"/>
              </w:numPr>
              <w:spacing w:after="0" w:line="240" w:lineRule="auto"/>
              <w:rPr>
                <w:rFonts w:cs="Arial"/>
                <w:sz w:val="20"/>
                <w:szCs w:val="20"/>
              </w:rPr>
            </w:pPr>
            <w:r>
              <w:rPr>
                <w:rFonts w:cs="Arial"/>
                <w:sz w:val="20"/>
                <w:szCs w:val="20"/>
              </w:rPr>
              <w:t>Explain</w:t>
            </w:r>
            <w:r w:rsidR="007E1A83">
              <w:rPr>
                <w:rFonts w:cs="Arial"/>
                <w:sz w:val="20"/>
                <w:szCs w:val="20"/>
              </w:rPr>
              <w:t xml:space="preserve"> the factors that will </w:t>
            </w:r>
            <w:r w:rsidR="007E1A83">
              <w:rPr>
                <w:rFonts w:cs="Arial"/>
                <w:sz w:val="20"/>
                <w:szCs w:val="20"/>
              </w:rPr>
              <w:lastRenderedPageBreak/>
              <w:t>impact market research decisions</w:t>
            </w:r>
          </w:p>
        </w:tc>
        <w:tc>
          <w:tcPr>
            <w:tcW w:w="4406" w:type="dxa"/>
            <w:shd w:val="clear" w:color="auto" w:fill="auto"/>
            <w:tcMar>
              <w:top w:w="57" w:type="dxa"/>
              <w:left w:w="57" w:type="dxa"/>
              <w:bottom w:w="57" w:type="dxa"/>
              <w:right w:w="57" w:type="dxa"/>
            </w:tcMar>
          </w:tcPr>
          <w:p w14:paraId="7A935F35" w14:textId="179A8F3C" w:rsidR="006B0337" w:rsidRDefault="000A5C46" w:rsidP="008E36C9">
            <w:pPr>
              <w:spacing w:after="0" w:line="240" w:lineRule="auto"/>
              <w:rPr>
                <w:rFonts w:cs="Arial"/>
                <w:sz w:val="20"/>
                <w:szCs w:val="20"/>
              </w:rPr>
            </w:pPr>
            <w:hyperlink r:id="rId19" w:history="1">
              <w:r w:rsidR="004F5336" w:rsidRPr="00D75F01">
                <w:rPr>
                  <w:rStyle w:val="Hyperlink"/>
                  <w:rFonts w:cs="Arial"/>
                  <w:sz w:val="20"/>
                  <w:szCs w:val="20"/>
                </w:rPr>
                <w:t>Overview of quantitative and qualitative market research</w:t>
              </w:r>
            </w:hyperlink>
          </w:p>
          <w:p w14:paraId="1F75A553" w14:textId="32B2481F" w:rsidR="00D75F01" w:rsidRDefault="00D75F01" w:rsidP="008E36C9">
            <w:pPr>
              <w:spacing w:after="0" w:line="240" w:lineRule="auto"/>
              <w:rPr>
                <w:rFonts w:cs="Arial"/>
                <w:sz w:val="20"/>
                <w:szCs w:val="20"/>
              </w:rPr>
            </w:pPr>
            <w:r>
              <w:rPr>
                <w:rFonts w:cs="Arial"/>
                <w:sz w:val="20"/>
                <w:szCs w:val="20"/>
              </w:rPr>
              <w:t>YouTube (c 5 minute video)</w:t>
            </w:r>
          </w:p>
          <w:p w14:paraId="4F1EFDFC" w14:textId="4D3DA1B6" w:rsidR="004F5336" w:rsidRDefault="004F5336" w:rsidP="00D75F01">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3532654C" w14:textId="77777777" w:rsidR="006B0337" w:rsidRDefault="000A1124" w:rsidP="008E36C9">
            <w:pPr>
              <w:spacing w:after="0" w:line="240" w:lineRule="auto"/>
              <w:rPr>
                <w:rFonts w:cs="Arial"/>
                <w:sz w:val="20"/>
                <w:szCs w:val="20"/>
              </w:rPr>
            </w:pPr>
            <w:r>
              <w:rPr>
                <w:rFonts w:cs="Arial"/>
                <w:sz w:val="20"/>
                <w:szCs w:val="20"/>
              </w:rPr>
              <w:t>R067 TA2.4</w:t>
            </w:r>
          </w:p>
          <w:p w14:paraId="73028E37" w14:textId="4B88A7F6" w:rsidR="000A1124" w:rsidRDefault="000A1124" w:rsidP="008E36C9">
            <w:pPr>
              <w:spacing w:after="0" w:line="240" w:lineRule="auto"/>
              <w:rPr>
                <w:rFonts w:cs="Arial"/>
                <w:sz w:val="20"/>
                <w:szCs w:val="20"/>
              </w:rPr>
            </w:pPr>
            <w:r>
              <w:rPr>
                <w:rFonts w:cs="Arial"/>
                <w:sz w:val="20"/>
                <w:szCs w:val="20"/>
              </w:rPr>
              <w:t xml:space="preserve">Students will learn about market </w:t>
            </w:r>
            <w:r>
              <w:rPr>
                <w:rFonts w:cs="Arial"/>
                <w:sz w:val="20"/>
                <w:szCs w:val="20"/>
              </w:rPr>
              <w:lastRenderedPageBreak/>
              <w:t>research data types</w:t>
            </w:r>
          </w:p>
        </w:tc>
      </w:tr>
      <w:tr w:rsidR="00922296" w14:paraId="60405523" w14:textId="77777777" w:rsidTr="0015167F">
        <w:trPr>
          <w:trHeight w:val="20"/>
        </w:trPr>
        <w:tc>
          <w:tcPr>
            <w:tcW w:w="915" w:type="dxa"/>
            <w:shd w:val="clear" w:color="auto" w:fill="auto"/>
            <w:tcMar>
              <w:top w:w="57" w:type="dxa"/>
              <w:left w:w="57" w:type="dxa"/>
              <w:bottom w:w="57" w:type="dxa"/>
              <w:right w:w="57" w:type="dxa"/>
            </w:tcMar>
          </w:tcPr>
          <w:p w14:paraId="4EDB05F9" w14:textId="65019E25" w:rsidR="007A00EB" w:rsidRDefault="007A00EB" w:rsidP="007A00EB">
            <w:pPr>
              <w:spacing w:after="0" w:line="240" w:lineRule="auto"/>
              <w:rPr>
                <w:rFonts w:cs="Arial"/>
                <w:sz w:val="20"/>
                <w:szCs w:val="20"/>
              </w:rPr>
            </w:pPr>
            <w:r>
              <w:rPr>
                <w:rFonts w:cs="Arial"/>
                <w:sz w:val="20"/>
                <w:szCs w:val="20"/>
              </w:rPr>
              <w:lastRenderedPageBreak/>
              <w:t>3</w:t>
            </w:r>
          </w:p>
        </w:tc>
        <w:tc>
          <w:tcPr>
            <w:tcW w:w="1579" w:type="dxa"/>
            <w:shd w:val="clear" w:color="auto" w:fill="auto"/>
            <w:tcMar>
              <w:top w:w="57" w:type="dxa"/>
              <w:left w:w="57" w:type="dxa"/>
              <w:bottom w:w="57" w:type="dxa"/>
              <w:right w:w="57" w:type="dxa"/>
            </w:tcMar>
          </w:tcPr>
          <w:p w14:paraId="36691A49" w14:textId="77777777" w:rsidR="007A00EB" w:rsidRPr="00200460" w:rsidRDefault="007A00EB" w:rsidP="007A00EB">
            <w:pPr>
              <w:spacing w:after="0" w:line="240" w:lineRule="auto"/>
              <w:rPr>
                <w:rFonts w:cs="Arial"/>
                <w:color w:val="000000" w:themeColor="text1"/>
                <w:sz w:val="20"/>
                <w:szCs w:val="20"/>
              </w:rPr>
            </w:pPr>
            <w:r w:rsidRPr="00200460">
              <w:rPr>
                <w:rFonts w:cs="Arial"/>
                <w:color w:val="000000" w:themeColor="text1"/>
                <w:sz w:val="20"/>
                <w:szCs w:val="20"/>
              </w:rPr>
              <w:t>TA1 Market research</w:t>
            </w:r>
          </w:p>
          <w:p w14:paraId="79223A8F" w14:textId="77777777" w:rsidR="007A00EB" w:rsidRPr="00200460" w:rsidRDefault="007A00EB" w:rsidP="007A00EB">
            <w:pPr>
              <w:spacing w:after="0" w:line="240" w:lineRule="auto"/>
              <w:rPr>
                <w:rFonts w:cs="Arial"/>
                <w:color w:val="000000" w:themeColor="text1"/>
                <w:sz w:val="20"/>
                <w:szCs w:val="20"/>
              </w:rPr>
            </w:pPr>
          </w:p>
          <w:p w14:paraId="312D6A33" w14:textId="54C76AB9" w:rsidR="007A00EB" w:rsidRPr="00200460" w:rsidRDefault="007A00EB" w:rsidP="007A00EB">
            <w:pPr>
              <w:spacing w:after="0" w:line="240" w:lineRule="auto"/>
              <w:rPr>
                <w:rFonts w:cs="Arial"/>
                <w:color w:val="000000" w:themeColor="text1"/>
                <w:sz w:val="20"/>
                <w:szCs w:val="20"/>
              </w:rPr>
            </w:pPr>
            <w:r w:rsidRPr="00200460">
              <w:rPr>
                <w:rFonts w:cs="Arial"/>
                <w:color w:val="000000" w:themeColor="text1"/>
                <w:sz w:val="20"/>
                <w:szCs w:val="20"/>
              </w:rPr>
              <w:t xml:space="preserve">1.1.1 How to select appropriate primary and secondary market research methods and data types in </w:t>
            </w:r>
            <w:r w:rsidRPr="00200460">
              <w:rPr>
                <w:rFonts w:cs="Arial"/>
                <w:color w:val="000000" w:themeColor="text1"/>
                <w:sz w:val="20"/>
                <w:szCs w:val="20"/>
              </w:rPr>
              <w:lastRenderedPageBreak/>
              <w:t xml:space="preserve">order to complete meaningful research </w:t>
            </w:r>
          </w:p>
          <w:p w14:paraId="43810C15" w14:textId="77777777" w:rsidR="007A00EB" w:rsidRPr="00200460" w:rsidRDefault="007A00EB" w:rsidP="007A00EB">
            <w:pPr>
              <w:spacing w:after="0" w:line="240" w:lineRule="auto"/>
              <w:rPr>
                <w:rFonts w:cs="Arial"/>
                <w:color w:val="000000" w:themeColor="text1"/>
                <w:sz w:val="20"/>
                <w:szCs w:val="20"/>
              </w:rPr>
            </w:pPr>
          </w:p>
        </w:tc>
        <w:tc>
          <w:tcPr>
            <w:tcW w:w="3226" w:type="dxa"/>
            <w:shd w:val="clear" w:color="auto" w:fill="auto"/>
            <w:tcMar>
              <w:top w:w="57" w:type="dxa"/>
              <w:left w:w="57" w:type="dxa"/>
              <w:bottom w:w="57" w:type="dxa"/>
              <w:right w:w="57" w:type="dxa"/>
            </w:tcMar>
          </w:tcPr>
          <w:p w14:paraId="6411AFE4" w14:textId="7C75015E" w:rsidR="00A56436" w:rsidRDefault="00950BD8" w:rsidP="007A00EB">
            <w:pPr>
              <w:spacing w:after="0" w:line="240" w:lineRule="auto"/>
              <w:rPr>
                <w:rFonts w:cs="Arial"/>
                <w:sz w:val="20"/>
                <w:szCs w:val="20"/>
              </w:rPr>
            </w:pPr>
            <w:r>
              <w:rPr>
                <w:rFonts w:cs="Arial"/>
                <w:sz w:val="20"/>
                <w:szCs w:val="20"/>
              </w:rPr>
              <w:lastRenderedPageBreak/>
              <w:t xml:space="preserve">To provide </w:t>
            </w:r>
            <w:r w:rsidR="00922296">
              <w:rPr>
                <w:rFonts w:cs="Arial"/>
                <w:sz w:val="20"/>
                <w:szCs w:val="20"/>
              </w:rPr>
              <w:t xml:space="preserve">an opportunity to </w:t>
            </w:r>
            <w:r>
              <w:rPr>
                <w:rFonts w:cs="Arial"/>
                <w:sz w:val="20"/>
                <w:szCs w:val="20"/>
              </w:rPr>
              <w:t>practi</w:t>
            </w:r>
            <w:r w:rsidR="00251319">
              <w:rPr>
                <w:rFonts w:cs="Arial"/>
                <w:sz w:val="20"/>
                <w:szCs w:val="20"/>
              </w:rPr>
              <w:t>s</w:t>
            </w:r>
            <w:r>
              <w:rPr>
                <w:rFonts w:cs="Arial"/>
                <w:sz w:val="20"/>
                <w:szCs w:val="20"/>
              </w:rPr>
              <w:t>e selecting appropriate primary and secondary research methods and data types, y</w:t>
            </w:r>
            <w:r w:rsidR="00B91792">
              <w:rPr>
                <w:rFonts w:cs="Arial"/>
                <w:sz w:val="20"/>
                <w:szCs w:val="20"/>
              </w:rPr>
              <w:t xml:space="preserve">ou could ask students to refer back to the aims of market research that they </w:t>
            </w:r>
            <w:r w:rsidR="00E036A0">
              <w:rPr>
                <w:rFonts w:cs="Arial"/>
                <w:sz w:val="20"/>
                <w:szCs w:val="20"/>
              </w:rPr>
              <w:t>identified</w:t>
            </w:r>
            <w:r w:rsidR="00B91792">
              <w:rPr>
                <w:rFonts w:cs="Arial"/>
                <w:sz w:val="20"/>
                <w:szCs w:val="20"/>
              </w:rPr>
              <w:t xml:space="preserve"> for a specific product in Lesson 1</w:t>
            </w:r>
            <w:r w:rsidR="00A56436">
              <w:rPr>
                <w:rFonts w:cs="Arial"/>
                <w:sz w:val="20"/>
                <w:szCs w:val="20"/>
              </w:rPr>
              <w:t>:</w:t>
            </w:r>
          </w:p>
          <w:p w14:paraId="5802BFD2" w14:textId="66E054EC" w:rsidR="00A56436" w:rsidRPr="00950BD8" w:rsidRDefault="00D60197" w:rsidP="00B829C9">
            <w:pPr>
              <w:pStyle w:val="ListParagraph"/>
              <w:numPr>
                <w:ilvl w:val="0"/>
                <w:numId w:val="31"/>
              </w:numPr>
              <w:spacing w:after="0" w:line="240" w:lineRule="auto"/>
              <w:rPr>
                <w:rFonts w:cs="Arial"/>
                <w:sz w:val="20"/>
                <w:szCs w:val="20"/>
              </w:rPr>
            </w:pPr>
            <w:r>
              <w:rPr>
                <w:rFonts w:cs="Arial"/>
                <w:sz w:val="20"/>
                <w:szCs w:val="20"/>
              </w:rPr>
              <w:t>f</w:t>
            </w:r>
            <w:r w:rsidR="00B91792" w:rsidRPr="00950BD8">
              <w:rPr>
                <w:rFonts w:cs="Arial"/>
                <w:sz w:val="20"/>
                <w:szCs w:val="20"/>
              </w:rPr>
              <w:t>or each aim/piece of information that they</w:t>
            </w:r>
            <w:r w:rsidR="00E036A0" w:rsidRPr="00950BD8">
              <w:rPr>
                <w:rFonts w:cs="Arial"/>
                <w:sz w:val="20"/>
                <w:szCs w:val="20"/>
              </w:rPr>
              <w:t xml:space="preserve"> identified</w:t>
            </w:r>
            <w:r w:rsidR="00B91792" w:rsidRPr="00950BD8">
              <w:rPr>
                <w:rFonts w:cs="Arial"/>
                <w:sz w:val="20"/>
                <w:szCs w:val="20"/>
              </w:rPr>
              <w:t xml:space="preserve"> they could </w:t>
            </w:r>
            <w:r w:rsidR="00E036A0" w:rsidRPr="00950BD8">
              <w:rPr>
                <w:rFonts w:cs="Arial"/>
                <w:sz w:val="20"/>
                <w:szCs w:val="20"/>
              </w:rPr>
              <w:t>choose</w:t>
            </w:r>
            <w:r w:rsidR="00A56436" w:rsidRPr="00950BD8">
              <w:rPr>
                <w:rFonts w:cs="Arial"/>
                <w:sz w:val="20"/>
                <w:szCs w:val="20"/>
              </w:rPr>
              <w:t xml:space="preserve"> </w:t>
            </w:r>
            <w:r w:rsidR="00B91792" w:rsidRPr="00950BD8">
              <w:rPr>
                <w:rFonts w:cs="Arial"/>
                <w:sz w:val="20"/>
                <w:szCs w:val="20"/>
              </w:rPr>
              <w:t xml:space="preserve">the </w:t>
            </w:r>
            <w:r w:rsidR="00A56436" w:rsidRPr="00950BD8">
              <w:rPr>
                <w:rFonts w:cs="Arial"/>
                <w:sz w:val="20"/>
                <w:szCs w:val="20"/>
              </w:rPr>
              <w:lastRenderedPageBreak/>
              <w:t xml:space="preserve">research </w:t>
            </w:r>
            <w:r w:rsidR="00B91792" w:rsidRPr="00950BD8">
              <w:rPr>
                <w:rFonts w:cs="Arial"/>
                <w:sz w:val="20"/>
                <w:szCs w:val="20"/>
              </w:rPr>
              <w:t>method that they would use and the type of data that it would be</w:t>
            </w:r>
          </w:p>
          <w:p w14:paraId="782ACBE1" w14:textId="366F2BA0" w:rsidR="00A56436" w:rsidRPr="00950BD8" w:rsidRDefault="00D60197" w:rsidP="00B829C9">
            <w:pPr>
              <w:pStyle w:val="ListParagraph"/>
              <w:numPr>
                <w:ilvl w:val="0"/>
                <w:numId w:val="31"/>
              </w:numPr>
              <w:spacing w:after="0" w:line="240" w:lineRule="auto"/>
              <w:rPr>
                <w:rFonts w:cs="Arial"/>
                <w:sz w:val="20"/>
                <w:szCs w:val="20"/>
              </w:rPr>
            </w:pPr>
            <w:r>
              <w:rPr>
                <w:rFonts w:cs="Arial"/>
                <w:sz w:val="20"/>
                <w:szCs w:val="20"/>
              </w:rPr>
              <w:t>s</w:t>
            </w:r>
            <w:r w:rsidR="00B91792" w:rsidRPr="00950BD8">
              <w:rPr>
                <w:rFonts w:cs="Arial"/>
                <w:sz w:val="20"/>
                <w:szCs w:val="20"/>
              </w:rPr>
              <w:t xml:space="preserve">tudents could volunteer their ideas and a class discussion determine whether others agree with their decisions or whether they can put forward more appropriate </w:t>
            </w:r>
            <w:r w:rsidR="00A56436" w:rsidRPr="00950BD8">
              <w:rPr>
                <w:rFonts w:cs="Arial"/>
                <w:sz w:val="20"/>
                <w:szCs w:val="20"/>
              </w:rPr>
              <w:t>suggestions</w:t>
            </w:r>
          </w:p>
          <w:p w14:paraId="12FCB99A" w14:textId="5037AA14" w:rsidR="00B91792" w:rsidRPr="00950BD8" w:rsidRDefault="00D60197" w:rsidP="00B829C9">
            <w:pPr>
              <w:pStyle w:val="ListParagraph"/>
              <w:numPr>
                <w:ilvl w:val="0"/>
                <w:numId w:val="31"/>
              </w:numPr>
              <w:spacing w:after="0" w:line="240" w:lineRule="auto"/>
              <w:rPr>
                <w:rFonts w:cs="Arial"/>
                <w:sz w:val="20"/>
                <w:szCs w:val="20"/>
              </w:rPr>
            </w:pPr>
            <w:r>
              <w:rPr>
                <w:rFonts w:cs="Arial"/>
                <w:sz w:val="20"/>
                <w:szCs w:val="20"/>
              </w:rPr>
              <w:t>y</w:t>
            </w:r>
            <w:r w:rsidR="00A56436" w:rsidRPr="00950BD8">
              <w:rPr>
                <w:rFonts w:cs="Arial"/>
                <w:sz w:val="20"/>
                <w:szCs w:val="20"/>
              </w:rPr>
              <w:t>o</w:t>
            </w:r>
            <w:r w:rsidR="00B91792" w:rsidRPr="00950BD8">
              <w:rPr>
                <w:rFonts w:cs="Arial"/>
                <w:sz w:val="20"/>
                <w:szCs w:val="20"/>
              </w:rPr>
              <w:t xml:space="preserve">u could encourage students to </w:t>
            </w:r>
            <w:r w:rsidR="00A56436" w:rsidRPr="00950BD8">
              <w:rPr>
                <w:rFonts w:cs="Arial"/>
                <w:sz w:val="20"/>
                <w:szCs w:val="20"/>
              </w:rPr>
              <w:t>clearly</w:t>
            </w:r>
            <w:r w:rsidR="00B91792" w:rsidRPr="00950BD8">
              <w:rPr>
                <w:rFonts w:cs="Arial"/>
                <w:sz w:val="20"/>
                <w:szCs w:val="20"/>
              </w:rPr>
              <w:t xml:space="preserve"> justify </w:t>
            </w:r>
            <w:r w:rsidR="00A56436" w:rsidRPr="00950BD8">
              <w:rPr>
                <w:rFonts w:cs="Arial"/>
                <w:sz w:val="20"/>
                <w:szCs w:val="20"/>
              </w:rPr>
              <w:t>their</w:t>
            </w:r>
            <w:r w:rsidR="00B91792" w:rsidRPr="00950BD8">
              <w:rPr>
                <w:rFonts w:cs="Arial"/>
                <w:sz w:val="20"/>
                <w:szCs w:val="20"/>
              </w:rPr>
              <w:t xml:space="preserve"> ideas and </w:t>
            </w:r>
            <w:r w:rsidR="00A56436" w:rsidRPr="00950BD8">
              <w:rPr>
                <w:rFonts w:cs="Arial"/>
                <w:sz w:val="20"/>
                <w:szCs w:val="20"/>
              </w:rPr>
              <w:t>opinions</w:t>
            </w:r>
          </w:p>
          <w:p w14:paraId="48B94750" w14:textId="36C30F83" w:rsidR="00A05B2B" w:rsidRPr="00950BD8" w:rsidRDefault="00D60197" w:rsidP="00B829C9">
            <w:pPr>
              <w:pStyle w:val="ListParagraph"/>
              <w:numPr>
                <w:ilvl w:val="0"/>
                <w:numId w:val="31"/>
              </w:numPr>
              <w:spacing w:after="0" w:line="240" w:lineRule="auto"/>
              <w:rPr>
                <w:rFonts w:cs="Arial"/>
                <w:sz w:val="20"/>
                <w:szCs w:val="20"/>
              </w:rPr>
            </w:pPr>
            <w:r>
              <w:rPr>
                <w:rFonts w:cs="Arial"/>
                <w:sz w:val="20"/>
                <w:szCs w:val="20"/>
              </w:rPr>
              <w:t>h</w:t>
            </w:r>
            <w:r w:rsidR="00A05B2B" w:rsidRPr="00950BD8">
              <w:rPr>
                <w:rFonts w:cs="Arial"/>
                <w:sz w:val="20"/>
                <w:szCs w:val="20"/>
              </w:rPr>
              <w:t>ow might the factors of cost, location, perso</w:t>
            </w:r>
            <w:r w:rsidR="00950BD8">
              <w:rPr>
                <w:rFonts w:cs="Arial"/>
                <w:sz w:val="20"/>
                <w:szCs w:val="20"/>
              </w:rPr>
              <w:t>n</w:t>
            </w:r>
            <w:r w:rsidR="00A05B2B" w:rsidRPr="00950BD8">
              <w:rPr>
                <w:rFonts w:cs="Arial"/>
                <w:sz w:val="20"/>
                <w:szCs w:val="20"/>
              </w:rPr>
              <w:t xml:space="preserve">nel </w:t>
            </w:r>
            <w:r w:rsidR="00375EAB">
              <w:rPr>
                <w:rFonts w:cs="Arial"/>
                <w:sz w:val="20"/>
                <w:szCs w:val="20"/>
              </w:rPr>
              <w:t>a</w:t>
            </w:r>
            <w:r w:rsidR="00375EAB" w:rsidRPr="00950BD8">
              <w:rPr>
                <w:rFonts w:cs="Arial"/>
                <w:sz w:val="20"/>
                <w:szCs w:val="20"/>
              </w:rPr>
              <w:t>vailability,</w:t>
            </w:r>
            <w:r w:rsidR="00A05B2B" w:rsidRPr="00950BD8">
              <w:rPr>
                <w:rFonts w:cs="Arial"/>
                <w:sz w:val="20"/>
                <w:szCs w:val="20"/>
              </w:rPr>
              <w:t xml:space="preserve"> and time impact their choice of research?</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06F19F0F" w14:textId="77777777" w:rsidR="007A00EB" w:rsidRPr="00200460" w:rsidRDefault="007A00EB" w:rsidP="007A00EB">
            <w:pPr>
              <w:spacing w:after="0" w:line="240" w:lineRule="auto"/>
              <w:rPr>
                <w:rFonts w:cs="Arial"/>
                <w:b/>
                <w:bCs/>
                <w:sz w:val="20"/>
                <w:szCs w:val="20"/>
              </w:rPr>
            </w:pPr>
          </w:p>
        </w:tc>
        <w:tc>
          <w:tcPr>
            <w:tcW w:w="1797" w:type="dxa"/>
            <w:shd w:val="clear" w:color="auto" w:fill="auto"/>
            <w:tcMar>
              <w:top w:w="57" w:type="dxa"/>
              <w:left w:w="57" w:type="dxa"/>
              <w:bottom w:w="57" w:type="dxa"/>
              <w:right w:w="57" w:type="dxa"/>
            </w:tcMar>
          </w:tcPr>
          <w:p w14:paraId="7E6FB180" w14:textId="286D4212" w:rsidR="007A00EB" w:rsidRPr="00591CD3" w:rsidRDefault="00B67151" w:rsidP="00B829C9">
            <w:pPr>
              <w:pStyle w:val="ListParagraph"/>
              <w:numPr>
                <w:ilvl w:val="0"/>
                <w:numId w:val="6"/>
              </w:numPr>
              <w:spacing w:after="0" w:line="240" w:lineRule="auto"/>
              <w:ind w:left="360"/>
              <w:rPr>
                <w:rFonts w:cs="Arial"/>
                <w:sz w:val="20"/>
                <w:szCs w:val="20"/>
              </w:rPr>
            </w:pPr>
            <w:r>
              <w:rPr>
                <w:rFonts w:cs="Arial"/>
                <w:sz w:val="20"/>
                <w:szCs w:val="20"/>
              </w:rPr>
              <w:t>C</w:t>
            </w:r>
            <w:r w:rsidR="007A00EB" w:rsidRPr="00591CD3">
              <w:rPr>
                <w:rFonts w:cs="Arial"/>
                <w:sz w:val="20"/>
                <w:szCs w:val="20"/>
              </w:rPr>
              <w:t>hoose appropriate method(s) and type(s) of research for a given scenario</w:t>
            </w:r>
          </w:p>
        </w:tc>
        <w:tc>
          <w:tcPr>
            <w:tcW w:w="4406" w:type="dxa"/>
            <w:shd w:val="clear" w:color="auto" w:fill="auto"/>
            <w:tcMar>
              <w:top w:w="57" w:type="dxa"/>
              <w:left w:w="57" w:type="dxa"/>
              <w:bottom w:w="57" w:type="dxa"/>
              <w:right w:w="57" w:type="dxa"/>
            </w:tcMar>
          </w:tcPr>
          <w:p w14:paraId="1DF97E67"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0772F57C" w14:textId="77777777" w:rsidR="007A00EB" w:rsidRDefault="007A00EB" w:rsidP="007A00EB">
            <w:pPr>
              <w:spacing w:after="0" w:line="240" w:lineRule="auto"/>
              <w:rPr>
                <w:rFonts w:cs="Arial"/>
                <w:sz w:val="20"/>
                <w:szCs w:val="20"/>
              </w:rPr>
            </w:pPr>
          </w:p>
        </w:tc>
      </w:tr>
      <w:tr w:rsidR="00922296" w14:paraId="4046093D" w14:textId="77777777" w:rsidTr="0015167F">
        <w:trPr>
          <w:trHeight w:val="20"/>
        </w:trPr>
        <w:tc>
          <w:tcPr>
            <w:tcW w:w="915" w:type="dxa"/>
            <w:shd w:val="clear" w:color="auto" w:fill="auto"/>
            <w:tcMar>
              <w:top w:w="57" w:type="dxa"/>
              <w:left w:w="57" w:type="dxa"/>
              <w:bottom w:w="57" w:type="dxa"/>
              <w:right w:w="57" w:type="dxa"/>
            </w:tcMar>
          </w:tcPr>
          <w:p w14:paraId="572FAA87" w14:textId="3BE369B6" w:rsidR="007A00EB" w:rsidRDefault="007A00EB" w:rsidP="007A00EB">
            <w:pPr>
              <w:spacing w:after="0" w:line="240" w:lineRule="auto"/>
              <w:rPr>
                <w:rFonts w:cs="Arial"/>
                <w:sz w:val="20"/>
                <w:szCs w:val="20"/>
              </w:rPr>
            </w:pPr>
            <w:r>
              <w:rPr>
                <w:rFonts w:cs="Arial"/>
                <w:sz w:val="20"/>
                <w:szCs w:val="20"/>
              </w:rPr>
              <w:t>4</w:t>
            </w:r>
          </w:p>
        </w:tc>
        <w:tc>
          <w:tcPr>
            <w:tcW w:w="1579" w:type="dxa"/>
            <w:shd w:val="clear" w:color="auto" w:fill="auto"/>
            <w:tcMar>
              <w:top w:w="57" w:type="dxa"/>
              <w:left w:w="57" w:type="dxa"/>
              <w:bottom w:w="57" w:type="dxa"/>
              <w:right w:w="57" w:type="dxa"/>
            </w:tcMar>
          </w:tcPr>
          <w:p w14:paraId="5D49F44B"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69CE13E7" w14:textId="77777777" w:rsidR="007A00EB" w:rsidRDefault="007A00EB" w:rsidP="007A00EB">
            <w:pPr>
              <w:suppressAutoHyphens/>
              <w:autoSpaceDN w:val="0"/>
              <w:spacing w:after="0" w:line="240" w:lineRule="auto"/>
              <w:textAlignment w:val="baseline"/>
              <w:rPr>
                <w:rFonts w:cs="Arial"/>
                <w:sz w:val="20"/>
                <w:szCs w:val="20"/>
              </w:rPr>
            </w:pPr>
          </w:p>
          <w:p w14:paraId="5AADDF1F" w14:textId="5F206D56"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1.1.2 Sampling methods</w:t>
            </w:r>
          </w:p>
        </w:tc>
        <w:tc>
          <w:tcPr>
            <w:tcW w:w="3226" w:type="dxa"/>
            <w:shd w:val="clear" w:color="auto" w:fill="auto"/>
            <w:tcMar>
              <w:top w:w="57" w:type="dxa"/>
              <w:left w:w="57" w:type="dxa"/>
              <w:bottom w:w="57" w:type="dxa"/>
              <w:right w:w="57" w:type="dxa"/>
            </w:tcMar>
          </w:tcPr>
          <w:p w14:paraId="0C725D63" w14:textId="37999A73" w:rsidR="008F5138" w:rsidRDefault="008F5138" w:rsidP="00EE2B0B">
            <w:pPr>
              <w:spacing w:after="0" w:line="240" w:lineRule="auto"/>
              <w:rPr>
                <w:rFonts w:cs="Arial"/>
                <w:sz w:val="20"/>
                <w:szCs w:val="20"/>
              </w:rPr>
            </w:pPr>
            <w:r>
              <w:rPr>
                <w:rFonts w:cs="Arial"/>
                <w:sz w:val="20"/>
                <w:szCs w:val="20"/>
              </w:rPr>
              <w:t>In this lesson y</w:t>
            </w:r>
            <w:r w:rsidR="00EE2B0B">
              <w:rPr>
                <w:rFonts w:cs="Arial"/>
                <w:sz w:val="20"/>
                <w:szCs w:val="20"/>
              </w:rPr>
              <w:t>ou could</w:t>
            </w:r>
            <w:r>
              <w:rPr>
                <w:rFonts w:cs="Arial"/>
                <w:sz w:val="20"/>
                <w:szCs w:val="20"/>
              </w:rPr>
              <w:t>:</w:t>
            </w:r>
          </w:p>
          <w:p w14:paraId="0E63A964" w14:textId="7CAA2305" w:rsidR="00EE2B0B" w:rsidRPr="008F5138" w:rsidRDefault="00EE2B0B" w:rsidP="00B829C9">
            <w:pPr>
              <w:pStyle w:val="ListParagraph"/>
              <w:numPr>
                <w:ilvl w:val="0"/>
                <w:numId w:val="6"/>
              </w:numPr>
              <w:spacing w:after="0" w:line="240" w:lineRule="auto"/>
              <w:ind w:left="360"/>
              <w:rPr>
                <w:rFonts w:cs="Arial"/>
                <w:sz w:val="20"/>
                <w:szCs w:val="20"/>
              </w:rPr>
            </w:pPr>
            <w:r w:rsidRPr="008F5138">
              <w:rPr>
                <w:rFonts w:cs="Arial"/>
                <w:sz w:val="20"/>
                <w:szCs w:val="20"/>
              </w:rPr>
              <w:t xml:space="preserve">start with a discussion about how students would choose the people to take part in their primary research. You could give them specific examples of research aims or this could be more generic. You could use this discussion to lead into an introduction of the concept of sampling. </w:t>
            </w:r>
          </w:p>
          <w:p w14:paraId="5B559F8C" w14:textId="721ED107" w:rsidR="00EE2B0B" w:rsidRPr="008F5138" w:rsidRDefault="008F5138" w:rsidP="00B829C9">
            <w:pPr>
              <w:pStyle w:val="ListParagraph"/>
              <w:numPr>
                <w:ilvl w:val="0"/>
                <w:numId w:val="6"/>
              </w:numPr>
              <w:spacing w:after="0" w:line="240" w:lineRule="auto"/>
              <w:ind w:left="360"/>
              <w:rPr>
                <w:rFonts w:cs="Arial"/>
                <w:sz w:val="20"/>
                <w:szCs w:val="20"/>
              </w:rPr>
            </w:pPr>
            <w:r w:rsidRPr="008F5138">
              <w:rPr>
                <w:rFonts w:cs="Arial"/>
                <w:sz w:val="20"/>
                <w:szCs w:val="20"/>
              </w:rPr>
              <w:t>provide students with an overview of</w:t>
            </w:r>
            <w:r w:rsidR="00EE2B0B" w:rsidRPr="008F5138">
              <w:rPr>
                <w:rFonts w:cs="Arial"/>
                <w:sz w:val="20"/>
                <w:szCs w:val="20"/>
              </w:rPr>
              <w:t xml:space="preserve"> </w:t>
            </w:r>
            <w:r w:rsidRPr="008F5138">
              <w:rPr>
                <w:rFonts w:cs="Arial"/>
                <w:sz w:val="20"/>
                <w:szCs w:val="20"/>
              </w:rPr>
              <w:t>the four methods</w:t>
            </w:r>
            <w:r w:rsidR="008E36C9">
              <w:rPr>
                <w:rFonts w:cs="Arial"/>
                <w:sz w:val="20"/>
                <w:szCs w:val="20"/>
              </w:rPr>
              <w:t>.</w:t>
            </w:r>
            <w:r w:rsidRPr="008F5138">
              <w:rPr>
                <w:rFonts w:cs="Arial"/>
                <w:sz w:val="20"/>
                <w:szCs w:val="20"/>
              </w:rPr>
              <w:t xml:space="preserve"> </w:t>
            </w:r>
          </w:p>
        </w:tc>
        <w:tc>
          <w:tcPr>
            <w:tcW w:w="1680" w:type="dxa"/>
            <w:shd w:val="clear" w:color="auto" w:fill="auto"/>
            <w:tcMar>
              <w:top w:w="57" w:type="dxa"/>
              <w:left w:w="57" w:type="dxa"/>
              <w:bottom w:w="57" w:type="dxa"/>
              <w:right w:w="57" w:type="dxa"/>
            </w:tcMar>
          </w:tcPr>
          <w:p w14:paraId="63DEACAC" w14:textId="77777777" w:rsidR="007A00EB" w:rsidRPr="00BE2CC6" w:rsidRDefault="007A00EB" w:rsidP="007A00EB">
            <w:pPr>
              <w:spacing w:after="0" w:line="240" w:lineRule="auto"/>
              <w:rPr>
                <w:rFonts w:cs="Arial"/>
                <w:b/>
                <w:bCs/>
                <w:sz w:val="20"/>
                <w:szCs w:val="20"/>
              </w:rPr>
            </w:pPr>
            <w:r w:rsidRPr="00BE2CC6">
              <w:rPr>
                <w:rFonts w:cs="Arial"/>
                <w:b/>
                <w:bCs/>
                <w:sz w:val="20"/>
                <w:szCs w:val="20"/>
              </w:rPr>
              <w:t>Sample</w:t>
            </w:r>
          </w:p>
          <w:p w14:paraId="70932B88" w14:textId="77777777" w:rsidR="007A00EB" w:rsidRPr="00BE2CC6" w:rsidRDefault="007A00EB" w:rsidP="007A00EB">
            <w:pPr>
              <w:spacing w:after="0" w:line="240" w:lineRule="auto"/>
              <w:rPr>
                <w:rFonts w:cs="Arial"/>
                <w:b/>
                <w:bCs/>
                <w:sz w:val="20"/>
                <w:szCs w:val="20"/>
              </w:rPr>
            </w:pPr>
          </w:p>
          <w:p w14:paraId="58F9F392" w14:textId="77777777" w:rsidR="007A00EB" w:rsidRPr="00BE2CC6" w:rsidRDefault="007A00EB" w:rsidP="007A00EB">
            <w:pPr>
              <w:spacing w:after="0" w:line="240" w:lineRule="auto"/>
              <w:rPr>
                <w:rFonts w:cs="Arial"/>
                <w:b/>
                <w:bCs/>
                <w:sz w:val="20"/>
                <w:szCs w:val="20"/>
              </w:rPr>
            </w:pPr>
            <w:r w:rsidRPr="00BE2CC6">
              <w:rPr>
                <w:rFonts w:cs="Arial"/>
                <w:b/>
                <w:bCs/>
                <w:sz w:val="20"/>
                <w:szCs w:val="20"/>
              </w:rPr>
              <w:t>Cluster sampling</w:t>
            </w:r>
          </w:p>
          <w:p w14:paraId="080208ED" w14:textId="77777777" w:rsidR="007A00EB" w:rsidRPr="00BE2CC6" w:rsidRDefault="007A00EB" w:rsidP="007A00EB">
            <w:pPr>
              <w:spacing w:after="0" w:line="240" w:lineRule="auto"/>
              <w:rPr>
                <w:rFonts w:cs="Arial"/>
                <w:b/>
                <w:bCs/>
                <w:sz w:val="20"/>
                <w:szCs w:val="20"/>
              </w:rPr>
            </w:pPr>
          </w:p>
          <w:p w14:paraId="511D1A41" w14:textId="77777777" w:rsidR="007A00EB" w:rsidRPr="00BE2CC6" w:rsidRDefault="007A00EB" w:rsidP="007A00EB">
            <w:pPr>
              <w:spacing w:after="0" w:line="240" w:lineRule="auto"/>
              <w:rPr>
                <w:rFonts w:cs="Arial"/>
                <w:b/>
                <w:bCs/>
                <w:sz w:val="20"/>
                <w:szCs w:val="20"/>
              </w:rPr>
            </w:pPr>
            <w:r w:rsidRPr="00BE2CC6">
              <w:rPr>
                <w:rFonts w:cs="Arial"/>
                <w:b/>
                <w:bCs/>
                <w:sz w:val="20"/>
                <w:szCs w:val="20"/>
              </w:rPr>
              <w:t>Convenience sampling</w:t>
            </w:r>
          </w:p>
          <w:p w14:paraId="64850541" w14:textId="77777777" w:rsidR="007A00EB" w:rsidRPr="00BE2CC6" w:rsidRDefault="007A00EB" w:rsidP="007A00EB">
            <w:pPr>
              <w:spacing w:after="0" w:line="240" w:lineRule="auto"/>
              <w:rPr>
                <w:rFonts w:cs="Arial"/>
                <w:b/>
                <w:bCs/>
                <w:sz w:val="20"/>
                <w:szCs w:val="20"/>
              </w:rPr>
            </w:pPr>
          </w:p>
          <w:p w14:paraId="5E27800E" w14:textId="77777777" w:rsidR="007A00EB" w:rsidRPr="00BE2CC6" w:rsidRDefault="007A00EB" w:rsidP="007A00EB">
            <w:pPr>
              <w:spacing w:after="0" w:line="240" w:lineRule="auto"/>
              <w:rPr>
                <w:rFonts w:cs="Arial"/>
                <w:b/>
                <w:bCs/>
                <w:sz w:val="20"/>
                <w:szCs w:val="20"/>
              </w:rPr>
            </w:pPr>
            <w:r w:rsidRPr="00BE2CC6">
              <w:rPr>
                <w:rFonts w:cs="Arial"/>
                <w:b/>
                <w:bCs/>
                <w:sz w:val="20"/>
                <w:szCs w:val="20"/>
              </w:rPr>
              <w:t>Random sampling</w:t>
            </w:r>
          </w:p>
          <w:p w14:paraId="2C687314" w14:textId="77777777" w:rsidR="007A00EB" w:rsidRPr="00BE2CC6" w:rsidRDefault="007A00EB" w:rsidP="007A00EB">
            <w:pPr>
              <w:spacing w:after="0" w:line="240" w:lineRule="auto"/>
              <w:rPr>
                <w:rFonts w:cs="Arial"/>
                <w:b/>
                <w:bCs/>
                <w:sz w:val="20"/>
                <w:szCs w:val="20"/>
              </w:rPr>
            </w:pPr>
          </w:p>
          <w:p w14:paraId="3E137F83" w14:textId="77777777" w:rsidR="007A00EB" w:rsidRPr="00BE2CC6" w:rsidRDefault="007A00EB" w:rsidP="007A00EB">
            <w:pPr>
              <w:spacing w:after="0" w:line="240" w:lineRule="auto"/>
              <w:rPr>
                <w:rFonts w:cs="Arial"/>
                <w:b/>
                <w:bCs/>
                <w:sz w:val="20"/>
                <w:szCs w:val="20"/>
              </w:rPr>
            </w:pPr>
            <w:r w:rsidRPr="00BE2CC6">
              <w:rPr>
                <w:rFonts w:cs="Arial"/>
                <w:b/>
                <w:bCs/>
                <w:sz w:val="20"/>
                <w:szCs w:val="20"/>
              </w:rPr>
              <w:t>Quota sampling</w:t>
            </w:r>
          </w:p>
          <w:p w14:paraId="7ED69E4A"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255520B5" w14:textId="47A86B7B" w:rsidR="007A00EB" w:rsidRPr="004901C4" w:rsidRDefault="00B67151" w:rsidP="007A00EB">
            <w:pPr>
              <w:pStyle w:val="ListParagraph"/>
              <w:numPr>
                <w:ilvl w:val="0"/>
                <w:numId w:val="5"/>
              </w:numPr>
              <w:spacing w:after="0" w:line="240" w:lineRule="auto"/>
              <w:rPr>
                <w:rFonts w:cs="Arial"/>
                <w:sz w:val="20"/>
                <w:szCs w:val="20"/>
              </w:rPr>
            </w:pPr>
            <w:r>
              <w:rPr>
                <w:rFonts w:cs="Arial"/>
                <w:sz w:val="20"/>
                <w:szCs w:val="20"/>
              </w:rPr>
              <w:t>Describe</w:t>
            </w:r>
            <w:r w:rsidR="007A00EB" w:rsidRPr="006D4240">
              <w:rPr>
                <w:rFonts w:cs="Arial"/>
                <w:sz w:val="20"/>
                <w:szCs w:val="20"/>
              </w:rPr>
              <w:t xml:space="preserve"> sampling methods</w:t>
            </w:r>
          </w:p>
          <w:p w14:paraId="0A837452" w14:textId="34C66EC6" w:rsidR="007A00EB" w:rsidRPr="006D4240" w:rsidRDefault="00B67151" w:rsidP="00B829C9">
            <w:pPr>
              <w:pStyle w:val="ListParagraph"/>
              <w:numPr>
                <w:ilvl w:val="0"/>
                <w:numId w:val="5"/>
              </w:numPr>
              <w:spacing w:after="0" w:line="240" w:lineRule="auto"/>
              <w:rPr>
                <w:rFonts w:cs="Arial"/>
                <w:sz w:val="20"/>
                <w:szCs w:val="20"/>
              </w:rPr>
            </w:pPr>
            <w:r>
              <w:rPr>
                <w:rFonts w:cs="Arial"/>
                <w:sz w:val="20"/>
                <w:szCs w:val="20"/>
              </w:rPr>
              <w:t xml:space="preserve">Explain </w:t>
            </w:r>
            <w:r w:rsidR="007A00EB">
              <w:rPr>
                <w:rFonts w:cs="Arial"/>
                <w:sz w:val="20"/>
                <w:szCs w:val="20"/>
              </w:rPr>
              <w:t xml:space="preserve">the benefits and drawbacks of each </w:t>
            </w:r>
            <w:r w:rsidR="007A00EB" w:rsidRPr="006D4240">
              <w:rPr>
                <w:rFonts w:cs="Arial"/>
                <w:sz w:val="20"/>
                <w:szCs w:val="20"/>
              </w:rPr>
              <w:t>sampling method</w:t>
            </w:r>
          </w:p>
        </w:tc>
        <w:tc>
          <w:tcPr>
            <w:tcW w:w="4406" w:type="dxa"/>
            <w:shd w:val="clear" w:color="auto" w:fill="auto"/>
            <w:tcMar>
              <w:top w:w="57" w:type="dxa"/>
              <w:left w:w="57" w:type="dxa"/>
              <w:bottom w:w="57" w:type="dxa"/>
              <w:right w:w="57" w:type="dxa"/>
            </w:tcMar>
          </w:tcPr>
          <w:p w14:paraId="15B395E2" w14:textId="59C63E59" w:rsidR="007A00EB" w:rsidRDefault="000A5C46" w:rsidP="007A00EB">
            <w:pPr>
              <w:spacing w:after="0" w:line="240" w:lineRule="auto"/>
              <w:rPr>
                <w:rFonts w:cs="Arial"/>
                <w:sz w:val="20"/>
                <w:szCs w:val="20"/>
              </w:rPr>
            </w:pPr>
            <w:hyperlink r:id="rId20" w:history="1">
              <w:r w:rsidR="007A00EB" w:rsidRPr="003B0FD5">
                <w:rPr>
                  <w:rStyle w:val="Hyperlink"/>
                  <w:rFonts w:cs="Arial"/>
                  <w:sz w:val="20"/>
                  <w:szCs w:val="20"/>
                </w:rPr>
                <w:t>Overview of sampling methods</w:t>
              </w:r>
            </w:hyperlink>
          </w:p>
          <w:p w14:paraId="69A344F1" w14:textId="74C5A69C" w:rsidR="007A00EB" w:rsidRDefault="003B0FD5" w:rsidP="007A00EB">
            <w:pPr>
              <w:spacing w:after="0" w:line="240" w:lineRule="auto"/>
              <w:rPr>
                <w:rFonts w:cs="Arial"/>
                <w:sz w:val="20"/>
                <w:szCs w:val="20"/>
              </w:rPr>
            </w:pPr>
            <w:r>
              <w:rPr>
                <w:rFonts w:cs="Arial"/>
                <w:sz w:val="20"/>
                <w:szCs w:val="20"/>
              </w:rPr>
              <w:t>Article describing sampling methods (Note: not all methods described are required by this specification)</w:t>
            </w:r>
          </w:p>
          <w:p w14:paraId="7FD49155" w14:textId="723D6C6F" w:rsidR="008F1C39" w:rsidRDefault="008F1C39" w:rsidP="007A00EB">
            <w:pPr>
              <w:spacing w:after="0" w:line="240" w:lineRule="auto"/>
              <w:rPr>
                <w:rFonts w:cs="Arial"/>
                <w:color w:val="000000" w:themeColor="text1"/>
                <w:sz w:val="20"/>
                <w:szCs w:val="20"/>
              </w:rPr>
            </w:pPr>
            <w:r>
              <w:rPr>
                <w:rFonts w:cs="Arial"/>
                <w:color w:val="000000" w:themeColor="text1"/>
                <w:sz w:val="20"/>
                <w:szCs w:val="20"/>
              </w:rPr>
              <w:t>(scribbr.com)</w:t>
            </w:r>
          </w:p>
          <w:p w14:paraId="790C3C9E" w14:textId="77777777" w:rsidR="008F1C39" w:rsidRPr="00870643" w:rsidRDefault="008F1C39" w:rsidP="007A00EB">
            <w:pPr>
              <w:spacing w:after="0" w:line="240" w:lineRule="auto"/>
              <w:rPr>
                <w:rFonts w:cs="Arial"/>
                <w:color w:val="000000" w:themeColor="text1"/>
                <w:sz w:val="20"/>
                <w:szCs w:val="20"/>
              </w:rPr>
            </w:pPr>
          </w:p>
          <w:p w14:paraId="648BCBB5" w14:textId="42DA9FC0" w:rsidR="003B0FD5" w:rsidRDefault="000A5C46" w:rsidP="009F758E">
            <w:pPr>
              <w:spacing w:after="0"/>
              <w:rPr>
                <w:rFonts w:cs="Arial"/>
                <w:sz w:val="20"/>
                <w:szCs w:val="20"/>
              </w:rPr>
            </w:pPr>
            <w:hyperlink r:id="rId21" w:history="1">
              <w:r w:rsidR="003B0FD5" w:rsidRPr="00FE09B8">
                <w:rPr>
                  <w:rStyle w:val="Hyperlink"/>
                  <w:rFonts w:cs="Arial"/>
                  <w:sz w:val="20"/>
                  <w:szCs w:val="20"/>
                </w:rPr>
                <w:t>Sampling methods</w:t>
              </w:r>
            </w:hyperlink>
            <w:r w:rsidR="003B0FD5" w:rsidRPr="00FE09B8">
              <w:rPr>
                <w:rFonts w:cs="Arial"/>
                <w:color w:val="0000FF"/>
                <w:sz w:val="20"/>
                <w:szCs w:val="20"/>
              </w:rPr>
              <w:t xml:space="preserve"> </w:t>
            </w:r>
            <w:r w:rsidR="003B0FD5">
              <w:rPr>
                <w:rFonts w:cs="Arial"/>
                <w:sz w:val="20"/>
                <w:szCs w:val="20"/>
              </w:rPr>
              <w:t xml:space="preserve">video </w:t>
            </w:r>
          </w:p>
          <w:p w14:paraId="47414C19" w14:textId="48E929C5" w:rsidR="00F43F20" w:rsidRPr="00F43F20" w:rsidRDefault="003B0FD5" w:rsidP="009F758E">
            <w:pPr>
              <w:spacing w:after="0"/>
              <w:rPr>
                <w:rFonts w:cs="Arial"/>
                <w:sz w:val="20"/>
                <w:szCs w:val="20"/>
              </w:rPr>
            </w:pPr>
            <w:r>
              <w:rPr>
                <w:rFonts w:cs="Arial"/>
                <w:sz w:val="20"/>
                <w:szCs w:val="20"/>
              </w:rPr>
              <w:t>YouTube (c. 3.5 minute video)</w:t>
            </w:r>
          </w:p>
          <w:p w14:paraId="701235F1" w14:textId="18C21B70" w:rsidR="00F43F20" w:rsidRDefault="00F43F20"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05AC5BAF" w14:textId="77777777" w:rsidR="007A00EB" w:rsidRDefault="007A00EB" w:rsidP="007A00EB">
            <w:pPr>
              <w:spacing w:after="0" w:line="240" w:lineRule="auto"/>
              <w:rPr>
                <w:rFonts w:cs="Arial"/>
                <w:sz w:val="20"/>
                <w:szCs w:val="20"/>
              </w:rPr>
            </w:pPr>
          </w:p>
        </w:tc>
      </w:tr>
      <w:tr w:rsidR="00922296" w14:paraId="5A1C3D04" w14:textId="77777777" w:rsidTr="0015167F">
        <w:trPr>
          <w:trHeight w:val="20"/>
        </w:trPr>
        <w:tc>
          <w:tcPr>
            <w:tcW w:w="915" w:type="dxa"/>
            <w:shd w:val="clear" w:color="auto" w:fill="auto"/>
            <w:tcMar>
              <w:top w:w="57" w:type="dxa"/>
              <w:left w:w="57" w:type="dxa"/>
              <w:bottom w:w="57" w:type="dxa"/>
              <w:right w:w="57" w:type="dxa"/>
            </w:tcMar>
          </w:tcPr>
          <w:p w14:paraId="59DD39A2" w14:textId="0C414D5C" w:rsidR="007A00EB" w:rsidRDefault="007A00EB" w:rsidP="007A00EB">
            <w:pPr>
              <w:spacing w:after="0" w:line="240" w:lineRule="auto"/>
              <w:rPr>
                <w:rFonts w:cs="Arial"/>
                <w:sz w:val="20"/>
                <w:szCs w:val="20"/>
              </w:rPr>
            </w:pPr>
            <w:r>
              <w:rPr>
                <w:rFonts w:cs="Arial"/>
                <w:sz w:val="20"/>
                <w:szCs w:val="20"/>
              </w:rPr>
              <w:lastRenderedPageBreak/>
              <w:t>5</w:t>
            </w:r>
          </w:p>
        </w:tc>
        <w:tc>
          <w:tcPr>
            <w:tcW w:w="1579" w:type="dxa"/>
            <w:shd w:val="clear" w:color="auto" w:fill="auto"/>
            <w:tcMar>
              <w:top w:w="57" w:type="dxa"/>
              <w:left w:w="57" w:type="dxa"/>
              <w:bottom w:w="57" w:type="dxa"/>
              <w:right w:w="57" w:type="dxa"/>
            </w:tcMar>
          </w:tcPr>
          <w:p w14:paraId="41284192"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40684CCA" w14:textId="77777777" w:rsidR="007A00EB" w:rsidRDefault="007A00EB" w:rsidP="007A00EB">
            <w:pPr>
              <w:suppressAutoHyphens/>
              <w:autoSpaceDN w:val="0"/>
              <w:spacing w:after="0" w:line="240" w:lineRule="auto"/>
              <w:textAlignment w:val="baseline"/>
              <w:rPr>
                <w:rFonts w:cs="Arial"/>
                <w:sz w:val="20"/>
                <w:szCs w:val="20"/>
              </w:rPr>
            </w:pPr>
          </w:p>
          <w:p w14:paraId="465CEC42"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1.1.2 Sampling methods</w:t>
            </w:r>
          </w:p>
          <w:p w14:paraId="3FA2991E" w14:textId="77777777" w:rsidR="007A00EB" w:rsidRDefault="007A00EB" w:rsidP="007A00EB">
            <w:pPr>
              <w:suppressAutoHyphens/>
              <w:autoSpaceDN w:val="0"/>
              <w:spacing w:after="0" w:line="240" w:lineRule="auto"/>
              <w:textAlignment w:val="baseline"/>
              <w:rPr>
                <w:rFonts w:cs="Arial"/>
                <w:sz w:val="20"/>
                <w:szCs w:val="20"/>
              </w:rPr>
            </w:pPr>
          </w:p>
          <w:p w14:paraId="16F8D8D7" w14:textId="08BD6241"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39827B1F" w14:textId="2B24EBBF" w:rsidR="00A42B16" w:rsidRDefault="008F5138" w:rsidP="007A00EB">
            <w:pPr>
              <w:spacing w:after="0" w:line="240" w:lineRule="auto"/>
              <w:rPr>
                <w:rFonts w:cs="Arial"/>
                <w:sz w:val="20"/>
                <w:szCs w:val="20"/>
              </w:rPr>
            </w:pPr>
            <w:r>
              <w:rPr>
                <w:rFonts w:cs="Arial"/>
                <w:sz w:val="20"/>
                <w:szCs w:val="20"/>
              </w:rPr>
              <w:t>This lesson follows on from Lesson 4.</w:t>
            </w:r>
          </w:p>
          <w:p w14:paraId="70BD3B6B" w14:textId="6668DB32" w:rsidR="00A5230A" w:rsidRDefault="00A42B16" w:rsidP="007A00EB">
            <w:pPr>
              <w:spacing w:after="0" w:line="240" w:lineRule="auto"/>
              <w:rPr>
                <w:rFonts w:cs="Arial"/>
                <w:sz w:val="20"/>
                <w:szCs w:val="20"/>
              </w:rPr>
            </w:pPr>
            <w:r>
              <w:rPr>
                <w:rFonts w:cs="Arial"/>
                <w:sz w:val="20"/>
                <w:szCs w:val="20"/>
              </w:rPr>
              <w:t>You could recap the different sampling methods</w:t>
            </w:r>
            <w:r w:rsidR="00A5230A">
              <w:rPr>
                <w:rFonts w:cs="Arial"/>
                <w:sz w:val="20"/>
                <w:szCs w:val="20"/>
              </w:rPr>
              <w:t xml:space="preserve"> that students can use when completing the </w:t>
            </w:r>
            <w:r w:rsidR="00C12469">
              <w:rPr>
                <w:rFonts w:cs="Arial"/>
                <w:sz w:val="20"/>
                <w:szCs w:val="20"/>
              </w:rPr>
              <w:t>OCR-</w:t>
            </w:r>
            <w:r w:rsidR="00A5230A">
              <w:rPr>
                <w:rFonts w:cs="Arial"/>
                <w:sz w:val="20"/>
                <w:szCs w:val="20"/>
              </w:rPr>
              <w:t xml:space="preserve">set assignment. </w:t>
            </w:r>
          </w:p>
          <w:p w14:paraId="02BAFB27" w14:textId="77777777" w:rsidR="00A5230A" w:rsidRDefault="00A5230A" w:rsidP="007A00EB">
            <w:pPr>
              <w:spacing w:after="0" w:line="240" w:lineRule="auto"/>
              <w:rPr>
                <w:rFonts w:cs="Arial"/>
                <w:sz w:val="20"/>
                <w:szCs w:val="20"/>
              </w:rPr>
            </w:pPr>
          </w:p>
          <w:p w14:paraId="5AF8426E" w14:textId="28CB532E" w:rsidR="00A42B16" w:rsidRDefault="00A5230A" w:rsidP="007A00EB">
            <w:pPr>
              <w:spacing w:after="0" w:line="240" w:lineRule="auto"/>
              <w:rPr>
                <w:rFonts w:cs="Arial"/>
                <w:sz w:val="20"/>
                <w:szCs w:val="20"/>
              </w:rPr>
            </w:pPr>
            <w:r>
              <w:rPr>
                <w:rFonts w:cs="Arial"/>
                <w:sz w:val="20"/>
                <w:szCs w:val="20"/>
              </w:rPr>
              <w:t xml:space="preserve">You could </w:t>
            </w:r>
            <w:r w:rsidR="00A42B16">
              <w:rPr>
                <w:rFonts w:cs="Arial"/>
                <w:sz w:val="20"/>
                <w:szCs w:val="20"/>
              </w:rPr>
              <w:t>provide students with scenarios where they have to choose a sampling method to use</w:t>
            </w:r>
            <w:r w:rsidR="008E36C9">
              <w:rPr>
                <w:rFonts w:cs="Arial"/>
                <w:sz w:val="20"/>
                <w:szCs w:val="20"/>
              </w:rPr>
              <w:t>, e.g.</w:t>
            </w:r>
            <w:r w:rsidR="00A42B16">
              <w:rPr>
                <w:rFonts w:cs="Arial"/>
                <w:sz w:val="20"/>
                <w:szCs w:val="20"/>
              </w:rPr>
              <w:t xml:space="preserve"> a computer manufacturer that sells worldwide wants to launch a new </w:t>
            </w:r>
            <w:r w:rsidR="00922296">
              <w:rPr>
                <w:rFonts w:cs="Arial"/>
                <w:sz w:val="20"/>
                <w:szCs w:val="20"/>
              </w:rPr>
              <w:t>laptop</w:t>
            </w:r>
            <w:r w:rsidR="00A42B16">
              <w:rPr>
                <w:rFonts w:cs="Arial"/>
                <w:sz w:val="20"/>
                <w:szCs w:val="20"/>
              </w:rPr>
              <w:t xml:space="preserve">. </w:t>
            </w:r>
          </w:p>
          <w:p w14:paraId="47A368C4" w14:textId="77777777" w:rsidR="00A42B16" w:rsidRDefault="00A42B16" w:rsidP="007A00EB">
            <w:pPr>
              <w:spacing w:after="0" w:line="240" w:lineRule="auto"/>
              <w:rPr>
                <w:rFonts w:cs="Arial"/>
                <w:sz w:val="20"/>
                <w:szCs w:val="20"/>
              </w:rPr>
            </w:pPr>
          </w:p>
          <w:p w14:paraId="3498842C" w14:textId="77777777" w:rsidR="00A42B16" w:rsidRDefault="00A42B16" w:rsidP="007A00EB">
            <w:pPr>
              <w:spacing w:after="0" w:line="240" w:lineRule="auto"/>
              <w:rPr>
                <w:rFonts w:cs="Arial"/>
                <w:sz w:val="20"/>
                <w:szCs w:val="20"/>
              </w:rPr>
            </w:pPr>
            <w:r>
              <w:rPr>
                <w:rFonts w:cs="Arial"/>
                <w:sz w:val="20"/>
                <w:szCs w:val="20"/>
              </w:rPr>
              <w:t xml:space="preserve">The first scenario could be discussed as a class and then you could task students to consider other scenarios in pairs/small groups. </w:t>
            </w:r>
          </w:p>
          <w:p w14:paraId="32114589" w14:textId="77777777" w:rsidR="00A42B16" w:rsidRDefault="00A42B16" w:rsidP="007A00EB">
            <w:pPr>
              <w:spacing w:after="0" w:line="240" w:lineRule="auto"/>
              <w:rPr>
                <w:rFonts w:cs="Arial"/>
                <w:sz w:val="20"/>
                <w:szCs w:val="20"/>
              </w:rPr>
            </w:pPr>
          </w:p>
          <w:p w14:paraId="1CF1BE9D" w14:textId="01796FB2" w:rsidR="007A00EB" w:rsidRDefault="00922296" w:rsidP="007A00EB">
            <w:pPr>
              <w:spacing w:after="0" w:line="240" w:lineRule="auto"/>
              <w:rPr>
                <w:rFonts w:cs="Arial"/>
                <w:sz w:val="20"/>
                <w:szCs w:val="20"/>
              </w:rPr>
            </w:pPr>
            <w:r w:rsidRPr="00922296">
              <w:rPr>
                <w:rFonts w:cs="Arial"/>
                <w:i/>
                <w:iCs/>
                <w:sz w:val="20"/>
                <w:szCs w:val="20"/>
              </w:rPr>
              <w:t>Extension:</w:t>
            </w:r>
            <w:r w:rsidR="00A42B16">
              <w:rPr>
                <w:rFonts w:cs="Arial"/>
                <w:sz w:val="20"/>
                <w:szCs w:val="20"/>
              </w:rPr>
              <w:t xml:space="preserve"> you could ask students to justify their choice(s). You could also turn the task around and ask students to consider each sampling method and suggest their own scenario where that method would b</w:t>
            </w:r>
            <w:r w:rsidR="004F3CCE">
              <w:rPr>
                <w:rFonts w:cs="Arial"/>
                <w:sz w:val="20"/>
                <w:szCs w:val="20"/>
              </w:rPr>
              <w:t>e</w:t>
            </w:r>
            <w:r w:rsidR="00A42B16">
              <w:rPr>
                <w:rFonts w:cs="Arial"/>
                <w:sz w:val="20"/>
                <w:szCs w:val="20"/>
              </w:rPr>
              <w:t xml:space="preserve"> appropriate. </w:t>
            </w:r>
          </w:p>
          <w:p w14:paraId="63A3738A" w14:textId="05712AC3" w:rsidR="00595F99" w:rsidRDefault="00595F99" w:rsidP="007A00EB">
            <w:pPr>
              <w:spacing w:after="0" w:line="240" w:lineRule="auto"/>
              <w:rPr>
                <w:rFonts w:cs="Arial"/>
                <w:sz w:val="20"/>
                <w:szCs w:val="20"/>
              </w:rPr>
            </w:pPr>
          </w:p>
        </w:tc>
        <w:tc>
          <w:tcPr>
            <w:tcW w:w="1680" w:type="dxa"/>
            <w:shd w:val="clear" w:color="auto" w:fill="auto"/>
            <w:tcMar>
              <w:top w:w="57" w:type="dxa"/>
              <w:left w:w="57" w:type="dxa"/>
              <w:bottom w:w="57" w:type="dxa"/>
              <w:right w:w="57" w:type="dxa"/>
            </w:tcMar>
          </w:tcPr>
          <w:p w14:paraId="10946142" w14:textId="777D500E"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2763D893" w14:textId="467C1152" w:rsidR="007A00EB" w:rsidRPr="007E1A83" w:rsidRDefault="00B67151" w:rsidP="00B829C9">
            <w:pPr>
              <w:pStyle w:val="ListParagraph"/>
              <w:numPr>
                <w:ilvl w:val="0"/>
                <w:numId w:val="25"/>
              </w:numPr>
              <w:spacing w:after="0" w:line="240" w:lineRule="auto"/>
              <w:rPr>
                <w:rFonts w:cs="Arial"/>
                <w:sz w:val="20"/>
                <w:szCs w:val="20"/>
              </w:rPr>
            </w:pPr>
            <w:r>
              <w:rPr>
                <w:rFonts w:cs="Arial"/>
                <w:sz w:val="20"/>
                <w:szCs w:val="20"/>
              </w:rPr>
              <w:t>C</w:t>
            </w:r>
            <w:r w:rsidR="007A00EB" w:rsidRPr="007E1A83">
              <w:rPr>
                <w:rFonts w:cs="Arial"/>
                <w:sz w:val="20"/>
                <w:szCs w:val="20"/>
              </w:rPr>
              <w:t>hoose an appropriate sampling method for different scenarios</w:t>
            </w:r>
          </w:p>
        </w:tc>
        <w:tc>
          <w:tcPr>
            <w:tcW w:w="4406" w:type="dxa"/>
            <w:shd w:val="clear" w:color="auto" w:fill="auto"/>
            <w:tcMar>
              <w:top w:w="57" w:type="dxa"/>
              <w:left w:w="57" w:type="dxa"/>
              <w:bottom w:w="57" w:type="dxa"/>
              <w:right w:w="57" w:type="dxa"/>
            </w:tcMar>
          </w:tcPr>
          <w:p w14:paraId="43CEC2AA" w14:textId="712C527A" w:rsidR="00DD65B8" w:rsidRPr="005374DA" w:rsidRDefault="000A5C46" w:rsidP="003B0FD5">
            <w:pPr>
              <w:spacing w:after="0" w:line="240" w:lineRule="auto"/>
              <w:rPr>
                <w:rFonts w:cs="Arial"/>
                <w:sz w:val="20"/>
                <w:szCs w:val="20"/>
              </w:rPr>
            </w:pPr>
            <w:hyperlink r:id="rId22" w:history="1">
              <w:r w:rsidR="007A00EB" w:rsidRPr="003B0FD5">
                <w:rPr>
                  <w:rStyle w:val="Hyperlink"/>
                  <w:rFonts w:cs="Arial"/>
                  <w:sz w:val="20"/>
                  <w:szCs w:val="20"/>
                </w:rPr>
                <w:t>What are sampling methods and how do you choose the best one?</w:t>
              </w:r>
              <w:r w:rsidR="00E0076C" w:rsidRPr="003B0FD5">
                <w:rPr>
                  <w:rStyle w:val="Hyperlink"/>
                  <w:rFonts w:cs="Arial"/>
                  <w:sz w:val="20"/>
                  <w:szCs w:val="20"/>
                </w:rPr>
                <w:t xml:space="preserve"> </w:t>
              </w:r>
              <w:r w:rsidR="002943E5">
                <w:rPr>
                  <w:rStyle w:val="Hyperlink"/>
                  <w:rFonts w:cs="Arial"/>
                  <w:sz w:val="20"/>
                  <w:szCs w:val="20"/>
                </w:rPr>
                <w:br/>
              </w:r>
            </w:hyperlink>
            <w:r w:rsidR="00DD65B8" w:rsidRPr="005374DA">
              <w:rPr>
                <w:rFonts w:cs="Arial"/>
                <w:sz w:val="20"/>
                <w:szCs w:val="20"/>
              </w:rPr>
              <w:t>(s4be.cochrane.org</w:t>
            </w:r>
            <w:r w:rsidR="005374DA" w:rsidRPr="005374DA">
              <w:rPr>
                <w:rFonts w:cs="Arial"/>
                <w:sz w:val="20"/>
                <w:szCs w:val="20"/>
              </w:rPr>
              <w:t xml:space="preserve">) </w:t>
            </w:r>
          </w:p>
          <w:p w14:paraId="2B6B2EB9" w14:textId="77777777" w:rsidR="005374DA" w:rsidRDefault="005374DA" w:rsidP="003B0FD5">
            <w:pPr>
              <w:spacing w:after="0" w:line="240" w:lineRule="auto"/>
              <w:rPr>
                <w:rFonts w:cs="Arial"/>
                <w:sz w:val="20"/>
                <w:szCs w:val="20"/>
              </w:rPr>
            </w:pPr>
          </w:p>
          <w:p w14:paraId="3D944CB6" w14:textId="77777777" w:rsidR="00E15401" w:rsidRDefault="00E15401" w:rsidP="003B0FD5">
            <w:pPr>
              <w:spacing w:after="0" w:line="240" w:lineRule="auto"/>
              <w:rPr>
                <w:rFonts w:cs="Arial"/>
                <w:sz w:val="20"/>
                <w:szCs w:val="20"/>
              </w:rPr>
            </w:pPr>
            <w:r>
              <w:rPr>
                <w:rFonts w:cs="Arial"/>
                <w:sz w:val="20"/>
                <w:szCs w:val="20"/>
              </w:rPr>
              <w:t xml:space="preserve">An article focusing on how to choose an appropriate sampling method </w:t>
            </w:r>
          </w:p>
          <w:p w14:paraId="78042B00" w14:textId="77777777" w:rsidR="00E15401" w:rsidRDefault="00E15401" w:rsidP="003B0FD5">
            <w:pPr>
              <w:spacing w:after="0" w:line="240" w:lineRule="auto"/>
              <w:rPr>
                <w:rFonts w:cs="Arial"/>
                <w:sz w:val="20"/>
                <w:szCs w:val="20"/>
              </w:rPr>
            </w:pPr>
          </w:p>
          <w:p w14:paraId="1A7E9708" w14:textId="7D4FC34C" w:rsidR="00CA3D5D" w:rsidRDefault="00CA3D5D" w:rsidP="003B0FD5">
            <w:pPr>
              <w:spacing w:after="0" w:line="240" w:lineRule="auto"/>
              <w:rPr>
                <w:rFonts w:cs="Arial"/>
                <w:sz w:val="20"/>
                <w:szCs w:val="20"/>
              </w:rPr>
            </w:pPr>
            <w:r>
              <w:rPr>
                <w:rFonts w:cs="Arial"/>
                <w:sz w:val="20"/>
                <w:szCs w:val="20"/>
              </w:rPr>
              <w:t>(Note, not all methods explained in this article are required by this specification.)</w:t>
            </w:r>
          </w:p>
          <w:p w14:paraId="518C47C8" w14:textId="77777777" w:rsidR="00CA3D5D" w:rsidRDefault="00CA3D5D" w:rsidP="003B0FD5">
            <w:pPr>
              <w:spacing w:after="0" w:line="240" w:lineRule="auto"/>
              <w:rPr>
                <w:rFonts w:cs="Arial"/>
                <w:sz w:val="20"/>
                <w:szCs w:val="20"/>
              </w:rPr>
            </w:pPr>
          </w:p>
          <w:p w14:paraId="3C7850B3" w14:textId="47B6E6F3" w:rsidR="007A00EB" w:rsidRDefault="007A00EB" w:rsidP="003B0FD5">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6EBCBFF0" w14:textId="77777777" w:rsidR="007A00EB" w:rsidRDefault="007A00EB" w:rsidP="007A00EB">
            <w:pPr>
              <w:spacing w:after="0" w:line="240" w:lineRule="auto"/>
              <w:rPr>
                <w:rFonts w:cs="Arial"/>
                <w:sz w:val="20"/>
                <w:szCs w:val="20"/>
              </w:rPr>
            </w:pPr>
          </w:p>
        </w:tc>
      </w:tr>
      <w:tr w:rsidR="00922296" w14:paraId="499677D1" w14:textId="77777777" w:rsidTr="0015167F">
        <w:trPr>
          <w:trHeight w:val="20"/>
        </w:trPr>
        <w:tc>
          <w:tcPr>
            <w:tcW w:w="915" w:type="dxa"/>
            <w:shd w:val="clear" w:color="auto" w:fill="auto"/>
            <w:tcMar>
              <w:top w:w="57" w:type="dxa"/>
              <w:left w:w="57" w:type="dxa"/>
              <w:bottom w:w="57" w:type="dxa"/>
              <w:right w:w="57" w:type="dxa"/>
            </w:tcMar>
          </w:tcPr>
          <w:p w14:paraId="0BB7C991" w14:textId="2C2F14E4" w:rsidR="007A00EB" w:rsidRDefault="007A00EB" w:rsidP="007A00EB">
            <w:pPr>
              <w:spacing w:after="0" w:line="240" w:lineRule="auto"/>
              <w:rPr>
                <w:rFonts w:cs="Arial"/>
                <w:sz w:val="20"/>
                <w:szCs w:val="20"/>
              </w:rPr>
            </w:pPr>
            <w:r>
              <w:rPr>
                <w:rFonts w:cs="Arial"/>
                <w:sz w:val="20"/>
                <w:szCs w:val="20"/>
              </w:rPr>
              <w:t>6</w:t>
            </w:r>
          </w:p>
        </w:tc>
        <w:tc>
          <w:tcPr>
            <w:tcW w:w="1579" w:type="dxa"/>
            <w:shd w:val="clear" w:color="auto" w:fill="auto"/>
            <w:tcMar>
              <w:top w:w="57" w:type="dxa"/>
              <w:left w:w="57" w:type="dxa"/>
              <w:bottom w:w="57" w:type="dxa"/>
              <w:right w:w="57" w:type="dxa"/>
            </w:tcMar>
          </w:tcPr>
          <w:p w14:paraId="03C2FA7A"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7C42922C" w14:textId="77777777" w:rsidR="007A00EB" w:rsidRDefault="007A00EB" w:rsidP="007A00EB">
            <w:pPr>
              <w:suppressAutoHyphens/>
              <w:autoSpaceDN w:val="0"/>
              <w:spacing w:after="0" w:line="240" w:lineRule="auto"/>
              <w:textAlignment w:val="baseline"/>
              <w:rPr>
                <w:rFonts w:cs="Arial"/>
                <w:sz w:val="20"/>
                <w:szCs w:val="20"/>
              </w:rPr>
            </w:pPr>
          </w:p>
          <w:p w14:paraId="24BC82D0" w14:textId="54CD944C"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lastRenderedPageBreak/>
              <w:t>1.1.3 Use appropriate market research tools for a business proposal</w:t>
            </w:r>
          </w:p>
        </w:tc>
        <w:tc>
          <w:tcPr>
            <w:tcW w:w="3226" w:type="dxa"/>
            <w:shd w:val="clear" w:color="auto" w:fill="auto"/>
            <w:tcMar>
              <w:top w:w="57" w:type="dxa"/>
              <w:left w:w="57" w:type="dxa"/>
              <w:bottom w:w="57" w:type="dxa"/>
              <w:right w:w="57" w:type="dxa"/>
            </w:tcMar>
          </w:tcPr>
          <w:p w14:paraId="50819121" w14:textId="265B5256" w:rsidR="007A00EB" w:rsidRDefault="00922296" w:rsidP="007A00EB">
            <w:pPr>
              <w:spacing w:after="0" w:line="240" w:lineRule="auto"/>
              <w:rPr>
                <w:rFonts w:cs="Arial"/>
                <w:sz w:val="20"/>
                <w:szCs w:val="20"/>
              </w:rPr>
            </w:pPr>
            <w:r>
              <w:rPr>
                <w:rFonts w:cs="Arial"/>
                <w:sz w:val="20"/>
                <w:szCs w:val="20"/>
              </w:rPr>
              <w:lastRenderedPageBreak/>
              <w:t>To introduce this lesson y</w:t>
            </w:r>
            <w:r w:rsidR="00EB16A6">
              <w:rPr>
                <w:rFonts w:cs="Arial"/>
                <w:sz w:val="20"/>
                <w:szCs w:val="20"/>
              </w:rPr>
              <w:t xml:space="preserve">ou could recap the primary market research tools learnt in R067. This could be done as a class discussion where </w:t>
            </w:r>
            <w:r w:rsidR="00EB16A6">
              <w:rPr>
                <w:rFonts w:cs="Arial"/>
                <w:sz w:val="20"/>
                <w:szCs w:val="20"/>
              </w:rPr>
              <w:lastRenderedPageBreak/>
              <w:t>students have to define each of the terms/methods.</w:t>
            </w:r>
            <w:r w:rsidR="000D57E2">
              <w:rPr>
                <w:rFonts w:cs="Arial"/>
                <w:sz w:val="20"/>
                <w:szCs w:val="20"/>
              </w:rPr>
              <w:t xml:space="preserve"> </w:t>
            </w:r>
          </w:p>
          <w:p w14:paraId="77591156" w14:textId="2EFB105F" w:rsidR="00EB16A6" w:rsidRDefault="00EB16A6" w:rsidP="007A00EB">
            <w:pPr>
              <w:spacing w:after="0" w:line="240" w:lineRule="auto"/>
              <w:rPr>
                <w:rFonts w:cs="Arial"/>
                <w:sz w:val="20"/>
                <w:szCs w:val="20"/>
              </w:rPr>
            </w:pPr>
          </w:p>
          <w:p w14:paraId="70AFD75D" w14:textId="187268D0" w:rsidR="00EB16A6" w:rsidRDefault="00EB16A6" w:rsidP="007A00EB">
            <w:pPr>
              <w:spacing w:after="0" w:line="240" w:lineRule="auto"/>
              <w:rPr>
                <w:rFonts w:cs="Arial"/>
                <w:sz w:val="20"/>
                <w:szCs w:val="20"/>
              </w:rPr>
            </w:pPr>
            <w:r>
              <w:rPr>
                <w:rFonts w:cs="Arial"/>
                <w:sz w:val="20"/>
                <w:szCs w:val="20"/>
              </w:rPr>
              <w:t>In small groups, students could be tasked to produce a diagram that shows the key features of each tool plus potential advantages and disadvantages. You could discuss this as a class to focus students on the fact that not all tools will be appropriate in all situations.</w:t>
            </w:r>
            <w:r w:rsidR="000D57E2">
              <w:rPr>
                <w:rFonts w:cs="Arial"/>
                <w:sz w:val="20"/>
                <w:szCs w:val="20"/>
              </w:rPr>
              <w:t xml:space="preserve"> </w:t>
            </w:r>
          </w:p>
          <w:p w14:paraId="7F057165" w14:textId="77777777" w:rsidR="007A00EB" w:rsidRDefault="007A00EB" w:rsidP="00EB16A6">
            <w:pPr>
              <w:spacing w:after="0" w:line="240" w:lineRule="auto"/>
              <w:rPr>
                <w:rFonts w:cs="Arial"/>
                <w:sz w:val="20"/>
                <w:szCs w:val="20"/>
              </w:rPr>
            </w:pPr>
          </w:p>
          <w:p w14:paraId="386BBB63" w14:textId="77777777" w:rsidR="005753B5" w:rsidRDefault="00EB16A6" w:rsidP="00EB16A6">
            <w:pPr>
              <w:spacing w:after="0" w:line="240" w:lineRule="auto"/>
              <w:rPr>
                <w:rFonts w:cs="Arial"/>
                <w:sz w:val="20"/>
                <w:szCs w:val="20"/>
              </w:rPr>
            </w:pPr>
            <w:r>
              <w:rPr>
                <w:rFonts w:cs="Arial"/>
                <w:sz w:val="20"/>
                <w:szCs w:val="20"/>
              </w:rPr>
              <w:t xml:space="preserve">You could revisit the scenarios from Lesson 5 (sampling) and task students to identify the most appropriate primary market research tool in each case. </w:t>
            </w:r>
          </w:p>
          <w:p w14:paraId="69FBC077" w14:textId="77777777" w:rsidR="005753B5" w:rsidRDefault="005753B5" w:rsidP="00EB16A6">
            <w:pPr>
              <w:spacing w:after="0" w:line="240" w:lineRule="auto"/>
              <w:rPr>
                <w:rFonts w:cs="Arial"/>
                <w:sz w:val="20"/>
                <w:szCs w:val="20"/>
              </w:rPr>
            </w:pPr>
          </w:p>
          <w:p w14:paraId="6EF335CF" w14:textId="782BB68C" w:rsidR="00EB16A6" w:rsidRDefault="005753B5" w:rsidP="00EB16A6">
            <w:pPr>
              <w:spacing w:after="0" w:line="240" w:lineRule="auto"/>
              <w:rPr>
                <w:rFonts w:cs="Arial"/>
                <w:sz w:val="20"/>
                <w:szCs w:val="20"/>
              </w:rPr>
            </w:pPr>
            <w:r w:rsidRPr="00DD4091">
              <w:rPr>
                <w:rFonts w:cs="Arial"/>
                <w:i/>
                <w:iCs/>
                <w:sz w:val="20"/>
                <w:szCs w:val="20"/>
              </w:rPr>
              <w:t>Extension</w:t>
            </w:r>
            <w:r>
              <w:rPr>
                <w:rFonts w:cs="Arial"/>
                <w:sz w:val="20"/>
                <w:szCs w:val="20"/>
              </w:rPr>
              <w:t xml:space="preserve">: </w:t>
            </w:r>
            <w:r w:rsidR="00EB16A6">
              <w:rPr>
                <w:rFonts w:cs="Arial"/>
                <w:sz w:val="20"/>
                <w:szCs w:val="20"/>
              </w:rPr>
              <w:t>You could encourage students to justify their choices.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41EBBBF3"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Observations</w:t>
            </w:r>
          </w:p>
          <w:p w14:paraId="0B961DFD" w14:textId="77777777" w:rsidR="007A00EB" w:rsidRPr="00BE2CC6" w:rsidRDefault="007A00EB" w:rsidP="007A00EB">
            <w:pPr>
              <w:spacing w:after="0" w:line="240" w:lineRule="auto"/>
              <w:rPr>
                <w:rFonts w:cs="Arial"/>
                <w:b/>
                <w:bCs/>
                <w:sz w:val="20"/>
                <w:szCs w:val="20"/>
              </w:rPr>
            </w:pPr>
          </w:p>
          <w:p w14:paraId="19093C0B" w14:textId="77777777" w:rsidR="007A00EB" w:rsidRPr="00BE2CC6" w:rsidRDefault="007A00EB" w:rsidP="007A00EB">
            <w:pPr>
              <w:spacing w:after="0" w:line="240" w:lineRule="auto"/>
              <w:rPr>
                <w:rFonts w:cs="Arial"/>
                <w:b/>
                <w:bCs/>
                <w:sz w:val="20"/>
                <w:szCs w:val="20"/>
              </w:rPr>
            </w:pPr>
            <w:r w:rsidRPr="00BE2CC6">
              <w:rPr>
                <w:rFonts w:cs="Arial"/>
                <w:b/>
                <w:bCs/>
                <w:sz w:val="20"/>
                <w:szCs w:val="20"/>
              </w:rPr>
              <w:t>Questionnaires</w:t>
            </w:r>
          </w:p>
          <w:p w14:paraId="12513044" w14:textId="77777777" w:rsidR="007A00EB" w:rsidRPr="00BE2CC6" w:rsidRDefault="007A00EB" w:rsidP="007A00EB">
            <w:pPr>
              <w:spacing w:after="0" w:line="240" w:lineRule="auto"/>
              <w:rPr>
                <w:rFonts w:cs="Arial"/>
                <w:b/>
                <w:bCs/>
                <w:sz w:val="20"/>
                <w:szCs w:val="20"/>
              </w:rPr>
            </w:pPr>
          </w:p>
          <w:p w14:paraId="4FB55201"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Surveys</w:t>
            </w:r>
          </w:p>
          <w:p w14:paraId="7A17DE21" w14:textId="77777777" w:rsidR="007A00EB" w:rsidRPr="00BE2CC6" w:rsidRDefault="007A00EB" w:rsidP="007A00EB">
            <w:pPr>
              <w:spacing w:after="0" w:line="240" w:lineRule="auto"/>
              <w:rPr>
                <w:rFonts w:cs="Arial"/>
                <w:b/>
                <w:bCs/>
                <w:sz w:val="20"/>
                <w:szCs w:val="20"/>
              </w:rPr>
            </w:pPr>
          </w:p>
          <w:p w14:paraId="00B19C2A" w14:textId="77777777" w:rsidR="007A00EB" w:rsidRPr="00BE2CC6" w:rsidRDefault="007A00EB" w:rsidP="007A00EB">
            <w:pPr>
              <w:spacing w:after="0" w:line="240" w:lineRule="auto"/>
              <w:rPr>
                <w:rFonts w:cs="Arial"/>
                <w:b/>
                <w:bCs/>
                <w:sz w:val="20"/>
                <w:szCs w:val="20"/>
              </w:rPr>
            </w:pPr>
            <w:r w:rsidRPr="00BE2CC6">
              <w:rPr>
                <w:rFonts w:cs="Arial"/>
                <w:b/>
                <w:bCs/>
                <w:sz w:val="20"/>
                <w:szCs w:val="20"/>
              </w:rPr>
              <w:t>Focus groups</w:t>
            </w:r>
          </w:p>
          <w:p w14:paraId="38C0BA9E" w14:textId="77777777" w:rsidR="007A00EB" w:rsidRPr="00BE2CC6" w:rsidRDefault="007A00EB" w:rsidP="007A00EB">
            <w:pPr>
              <w:spacing w:after="0" w:line="240" w:lineRule="auto"/>
              <w:rPr>
                <w:rFonts w:cs="Arial"/>
                <w:b/>
                <w:bCs/>
                <w:sz w:val="20"/>
                <w:szCs w:val="20"/>
              </w:rPr>
            </w:pPr>
          </w:p>
          <w:p w14:paraId="54C4248D" w14:textId="77777777" w:rsidR="007A00EB" w:rsidRPr="00BE2CC6" w:rsidRDefault="007A00EB" w:rsidP="007A00EB">
            <w:pPr>
              <w:spacing w:after="0" w:line="240" w:lineRule="auto"/>
              <w:rPr>
                <w:rFonts w:cs="Arial"/>
                <w:b/>
                <w:bCs/>
                <w:sz w:val="20"/>
                <w:szCs w:val="20"/>
              </w:rPr>
            </w:pPr>
            <w:r w:rsidRPr="00BE2CC6">
              <w:rPr>
                <w:rFonts w:cs="Arial"/>
                <w:b/>
                <w:bCs/>
                <w:sz w:val="20"/>
                <w:szCs w:val="20"/>
              </w:rPr>
              <w:t>Consumer trials</w:t>
            </w:r>
          </w:p>
          <w:p w14:paraId="03BB22C6" w14:textId="77777777" w:rsidR="007A00EB" w:rsidRPr="00BE2CC6" w:rsidRDefault="007A00EB" w:rsidP="007A00EB">
            <w:pPr>
              <w:spacing w:after="0" w:line="240" w:lineRule="auto"/>
              <w:rPr>
                <w:rFonts w:cs="Arial"/>
                <w:b/>
                <w:bCs/>
                <w:sz w:val="20"/>
                <w:szCs w:val="20"/>
              </w:rPr>
            </w:pPr>
          </w:p>
          <w:p w14:paraId="3D31A879" w14:textId="77777777" w:rsidR="007A00EB" w:rsidRPr="00BE2CC6" w:rsidRDefault="007A00EB" w:rsidP="007A00EB">
            <w:pPr>
              <w:spacing w:after="0" w:line="240" w:lineRule="auto"/>
              <w:rPr>
                <w:rFonts w:cs="Arial"/>
                <w:b/>
                <w:bCs/>
                <w:sz w:val="20"/>
                <w:szCs w:val="20"/>
              </w:rPr>
            </w:pPr>
            <w:r w:rsidRPr="00BE2CC6">
              <w:rPr>
                <w:rFonts w:cs="Arial"/>
                <w:b/>
                <w:bCs/>
                <w:sz w:val="20"/>
                <w:szCs w:val="20"/>
              </w:rPr>
              <w:t>Test marketing/pilots</w:t>
            </w:r>
          </w:p>
          <w:p w14:paraId="3518F9AF" w14:textId="77777777" w:rsidR="007A00EB" w:rsidRDefault="007A00EB" w:rsidP="007A00EB">
            <w:pPr>
              <w:spacing w:after="0" w:line="240" w:lineRule="auto"/>
              <w:rPr>
                <w:rFonts w:cs="Arial"/>
                <w:sz w:val="20"/>
                <w:szCs w:val="20"/>
              </w:rPr>
            </w:pPr>
          </w:p>
          <w:p w14:paraId="036434A6"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E946B61" w14:textId="493FC3F2"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lastRenderedPageBreak/>
              <w:t>Describe</w:t>
            </w:r>
            <w:r w:rsidR="007A00EB" w:rsidRPr="006D4240">
              <w:rPr>
                <w:rFonts w:cs="Arial"/>
                <w:sz w:val="20"/>
                <w:szCs w:val="20"/>
              </w:rPr>
              <w:t xml:space="preserve"> the tools that can be used to conduct </w:t>
            </w:r>
            <w:r w:rsidR="007A00EB" w:rsidRPr="006D4240">
              <w:rPr>
                <w:rFonts w:cs="Arial"/>
                <w:sz w:val="20"/>
                <w:szCs w:val="20"/>
              </w:rPr>
              <w:lastRenderedPageBreak/>
              <w:t>primary research</w:t>
            </w:r>
          </w:p>
          <w:p w14:paraId="6CCC4C24" w14:textId="04B03254"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Explain</w:t>
            </w:r>
            <w:r w:rsidR="007A00EB" w:rsidRPr="006D4240">
              <w:rPr>
                <w:rFonts w:cs="Arial"/>
                <w:sz w:val="20"/>
                <w:szCs w:val="20"/>
              </w:rPr>
              <w:t xml:space="preserve"> when each tool is appropriate to be used</w:t>
            </w:r>
          </w:p>
          <w:p w14:paraId="36446DE4" w14:textId="3C2BCA4B"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6D4240">
              <w:rPr>
                <w:rFonts w:cs="Arial"/>
                <w:sz w:val="20"/>
                <w:szCs w:val="20"/>
              </w:rPr>
              <w:t>hoose appropriate primary research tool(s) for a given scenario</w:t>
            </w:r>
          </w:p>
        </w:tc>
        <w:tc>
          <w:tcPr>
            <w:tcW w:w="4406" w:type="dxa"/>
            <w:shd w:val="clear" w:color="auto" w:fill="auto"/>
            <w:tcMar>
              <w:top w:w="57" w:type="dxa"/>
              <w:left w:w="57" w:type="dxa"/>
              <w:bottom w:w="57" w:type="dxa"/>
              <w:right w:w="57" w:type="dxa"/>
            </w:tcMar>
          </w:tcPr>
          <w:p w14:paraId="1B65B03E" w14:textId="3C47D2A5" w:rsidR="007A00EB" w:rsidRPr="00E0076C" w:rsidRDefault="000A5C46" w:rsidP="007A00EB">
            <w:pPr>
              <w:spacing w:after="0" w:line="240" w:lineRule="auto"/>
              <w:rPr>
                <w:rFonts w:cs="Arial"/>
                <w:color w:val="000000" w:themeColor="text1"/>
                <w:sz w:val="20"/>
                <w:szCs w:val="20"/>
              </w:rPr>
            </w:pPr>
            <w:hyperlink r:id="rId23" w:history="1">
              <w:r w:rsidR="007A00EB" w:rsidRPr="0091247A">
                <w:rPr>
                  <w:rStyle w:val="Hyperlink"/>
                  <w:rFonts w:cs="Arial"/>
                  <w:sz w:val="20"/>
                  <w:szCs w:val="20"/>
                </w:rPr>
                <w:t>Overview of primary research tools</w:t>
              </w:r>
            </w:hyperlink>
          </w:p>
          <w:p w14:paraId="38E8DCDE" w14:textId="08AE8037" w:rsidR="00846864" w:rsidRDefault="00691752" w:rsidP="007A00EB">
            <w:pPr>
              <w:spacing w:after="0" w:line="240" w:lineRule="auto"/>
              <w:rPr>
                <w:rFonts w:cs="Arial"/>
                <w:color w:val="000000" w:themeColor="text1"/>
                <w:sz w:val="20"/>
                <w:szCs w:val="20"/>
              </w:rPr>
            </w:pPr>
            <w:r>
              <w:rPr>
                <w:rFonts w:cs="Arial"/>
                <w:color w:val="000000" w:themeColor="text1"/>
                <w:sz w:val="20"/>
                <w:szCs w:val="20"/>
              </w:rPr>
              <w:t>(smartsurvey.co.uk)</w:t>
            </w:r>
          </w:p>
          <w:p w14:paraId="1B166AE9" w14:textId="02DB7A20" w:rsidR="007A00EB" w:rsidRPr="00E0076C" w:rsidRDefault="00E0076C" w:rsidP="007A00EB">
            <w:pPr>
              <w:spacing w:after="0" w:line="240" w:lineRule="auto"/>
              <w:rPr>
                <w:rFonts w:cs="Arial"/>
                <w:color w:val="000000" w:themeColor="text1"/>
                <w:sz w:val="20"/>
                <w:szCs w:val="20"/>
              </w:rPr>
            </w:pPr>
            <w:r w:rsidRPr="00E0076C">
              <w:rPr>
                <w:rFonts w:cs="Arial"/>
                <w:color w:val="000000" w:themeColor="text1"/>
                <w:sz w:val="20"/>
                <w:szCs w:val="20"/>
              </w:rPr>
              <w:lastRenderedPageBreak/>
              <w:t>E</w:t>
            </w:r>
            <w:r w:rsidRPr="00E0076C">
              <w:rPr>
                <w:color w:val="000000" w:themeColor="text1"/>
                <w:sz w:val="20"/>
                <w:szCs w:val="20"/>
              </w:rPr>
              <w:t>xplanation</w:t>
            </w:r>
            <w:r w:rsidRPr="00E0076C">
              <w:rPr>
                <w:rFonts w:cs="Arial"/>
                <w:color w:val="000000" w:themeColor="text1"/>
                <w:sz w:val="20"/>
                <w:szCs w:val="20"/>
              </w:rPr>
              <w:t xml:space="preserve"> of the difference be</w:t>
            </w:r>
            <w:r>
              <w:rPr>
                <w:rFonts w:cs="Arial"/>
                <w:color w:val="000000" w:themeColor="text1"/>
                <w:sz w:val="20"/>
                <w:szCs w:val="20"/>
              </w:rPr>
              <w:t>t</w:t>
            </w:r>
            <w:r w:rsidRPr="00E0076C">
              <w:rPr>
                <w:rFonts w:cs="Arial"/>
                <w:color w:val="000000" w:themeColor="text1"/>
                <w:sz w:val="20"/>
                <w:szCs w:val="20"/>
              </w:rPr>
              <w:t>ween primary and secondary research and the primary market research tools</w:t>
            </w:r>
          </w:p>
          <w:p w14:paraId="2DCF45D7" w14:textId="77777777" w:rsidR="007A00EB" w:rsidRPr="00E0076C" w:rsidRDefault="007A00EB" w:rsidP="007A00EB">
            <w:pPr>
              <w:spacing w:after="0" w:line="240" w:lineRule="auto"/>
              <w:rPr>
                <w:rFonts w:cs="Arial"/>
                <w:color w:val="000000" w:themeColor="text1"/>
                <w:sz w:val="20"/>
                <w:szCs w:val="20"/>
              </w:rPr>
            </w:pPr>
          </w:p>
          <w:p w14:paraId="175FA403" w14:textId="00B1B8AC" w:rsidR="00E0076C" w:rsidRPr="0091247A" w:rsidRDefault="000A5C46" w:rsidP="00F43F20">
            <w:pPr>
              <w:spacing w:after="0" w:line="240" w:lineRule="auto"/>
              <w:rPr>
                <w:rFonts w:cs="Arial"/>
                <w:color w:val="0000FF"/>
                <w:sz w:val="20"/>
                <w:szCs w:val="20"/>
              </w:rPr>
            </w:pPr>
            <w:hyperlink r:id="rId24" w:history="1">
              <w:r w:rsidR="00E0076C" w:rsidRPr="0091247A">
                <w:rPr>
                  <w:rStyle w:val="Hyperlink"/>
                  <w:rFonts w:cs="Arial"/>
                  <w:sz w:val="20"/>
                  <w:szCs w:val="20"/>
                </w:rPr>
                <w:t>Explanation of primary research tools</w:t>
              </w:r>
            </w:hyperlink>
          </w:p>
          <w:p w14:paraId="76BC5688" w14:textId="77777777" w:rsidR="00691752" w:rsidRDefault="00691752" w:rsidP="00F43F20">
            <w:pPr>
              <w:spacing w:after="0" w:line="240" w:lineRule="auto"/>
              <w:rPr>
                <w:rFonts w:cs="Arial"/>
                <w:color w:val="000000" w:themeColor="text1"/>
                <w:sz w:val="20"/>
                <w:szCs w:val="20"/>
              </w:rPr>
            </w:pPr>
            <w:r>
              <w:rPr>
                <w:rFonts w:cs="Arial"/>
                <w:color w:val="000000" w:themeColor="text1"/>
                <w:sz w:val="20"/>
                <w:szCs w:val="20"/>
              </w:rPr>
              <w:t>(brandwatch.com)</w:t>
            </w:r>
          </w:p>
          <w:p w14:paraId="17C7E61A" w14:textId="5D7BF03E" w:rsidR="00F43F20" w:rsidRPr="00E0076C" w:rsidRDefault="00E0076C" w:rsidP="00F43F20">
            <w:pPr>
              <w:spacing w:after="0" w:line="240" w:lineRule="auto"/>
              <w:rPr>
                <w:rFonts w:cs="Arial"/>
                <w:color w:val="000000" w:themeColor="text1"/>
                <w:sz w:val="20"/>
                <w:szCs w:val="20"/>
              </w:rPr>
            </w:pPr>
            <w:r w:rsidRPr="00E0076C">
              <w:rPr>
                <w:rFonts w:cs="Arial"/>
                <w:color w:val="000000" w:themeColor="text1"/>
                <w:sz w:val="20"/>
                <w:szCs w:val="20"/>
              </w:rPr>
              <w:t>Article explaining the different primary market research tools</w:t>
            </w:r>
          </w:p>
          <w:p w14:paraId="6AD3360E" w14:textId="77777777" w:rsidR="00F43F20" w:rsidRPr="00E0076C" w:rsidRDefault="00F43F20" w:rsidP="00F43F20">
            <w:pPr>
              <w:spacing w:after="0" w:line="240" w:lineRule="auto"/>
              <w:rPr>
                <w:rFonts w:cs="Arial"/>
                <w:color w:val="000000" w:themeColor="text1"/>
                <w:sz w:val="20"/>
                <w:szCs w:val="20"/>
              </w:rPr>
            </w:pPr>
          </w:p>
          <w:p w14:paraId="43CDA348" w14:textId="77777777" w:rsidR="00F43F20" w:rsidRPr="00D17788" w:rsidRDefault="00F43F20" w:rsidP="00F43F20">
            <w:pPr>
              <w:spacing w:after="0" w:line="240" w:lineRule="auto"/>
              <w:rPr>
                <w:rFonts w:cs="Arial"/>
                <w:color w:val="000000" w:themeColor="text1"/>
                <w:sz w:val="20"/>
                <w:szCs w:val="20"/>
              </w:rPr>
            </w:pPr>
          </w:p>
          <w:p w14:paraId="7100E43A" w14:textId="116FC546" w:rsidR="00E0076C" w:rsidRPr="00D17788" w:rsidRDefault="000A5C46" w:rsidP="00F43F20">
            <w:pPr>
              <w:spacing w:after="0" w:line="240" w:lineRule="auto"/>
              <w:rPr>
                <w:rStyle w:val="Hyperlink"/>
                <w:sz w:val="20"/>
                <w:szCs w:val="20"/>
              </w:rPr>
            </w:pPr>
            <w:hyperlink r:id="rId25" w:history="1">
              <w:r w:rsidR="00E0076C" w:rsidRPr="00D17788">
                <w:rPr>
                  <w:rStyle w:val="Hyperlink"/>
                  <w:sz w:val="20"/>
                  <w:szCs w:val="20"/>
                </w:rPr>
                <w:t>How to do market research</w:t>
              </w:r>
            </w:hyperlink>
          </w:p>
          <w:p w14:paraId="1465980B" w14:textId="77777777" w:rsidR="00691752" w:rsidRDefault="00691752" w:rsidP="00F43F20">
            <w:pPr>
              <w:spacing w:after="0" w:line="240" w:lineRule="auto"/>
              <w:rPr>
                <w:rFonts w:cs="Arial"/>
                <w:color w:val="000000" w:themeColor="text1"/>
                <w:sz w:val="20"/>
                <w:szCs w:val="20"/>
              </w:rPr>
            </w:pPr>
            <w:r>
              <w:rPr>
                <w:rFonts w:cs="Arial"/>
                <w:color w:val="000000" w:themeColor="text1"/>
                <w:sz w:val="20"/>
                <w:szCs w:val="20"/>
              </w:rPr>
              <w:t>(entrepreneur.com)</w:t>
            </w:r>
          </w:p>
          <w:p w14:paraId="2170A72C" w14:textId="7FAFBFFF" w:rsidR="00F43F20" w:rsidRPr="00D17788" w:rsidRDefault="00E0076C" w:rsidP="00F43F20">
            <w:pPr>
              <w:spacing w:after="0" w:line="240" w:lineRule="auto"/>
              <w:rPr>
                <w:rFonts w:cs="Arial"/>
                <w:color w:val="000000" w:themeColor="text1"/>
                <w:sz w:val="20"/>
                <w:szCs w:val="20"/>
              </w:rPr>
            </w:pPr>
            <w:r w:rsidRPr="00D17788">
              <w:rPr>
                <w:rFonts w:cs="Arial"/>
                <w:color w:val="000000" w:themeColor="text1"/>
                <w:sz w:val="20"/>
                <w:szCs w:val="20"/>
              </w:rPr>
              <w:t>Article explaining the basics about conducting market research.</w:t>
            </w:r>
          </w:p>
          <w:p w14:paraId="0C195EE8" w14:textId="77777777" w:rsidR="00F43F20" w:rsidRPr="00D17788" w:rsidRDefault="00F43F20" w:rsidP="007A00EB">
            <w:pPr>
              <w:spacing w:after="0" w:line="240" w:lineRule="auto"/>
              <w:rPr>
                <w:rFonts w:cs="Arial"/>
                <w:color w:val="000000" w:themeColor="text1"/>
                <w:sz w:val="20"/>
                <w:szCs w:val="20"/>
              </w:rPr>
            </w:pPr>
          </w:p>
          <w:p w14:paraId="1569D337" w14:textId="0BFE5624" w:rsidR="003A04E8" w:rsidRPr="00A50AD6" w:rsidRDefault="00A50AD6" w:rsidP="007A00EB">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r>
            <w:r>
              <w:rPr>
                <w:rFonts w:cs="Arial"/>
                <w:sz w:val="20"/>
                <w:szCs w:val="20"/>
              </w:rPr>
              <w:fldChar w:fldCharType="separate"/>
            </w:r>
            <w:r w:rsidR="003A04E8" w:rsidRPr="00A50AD6">
              <w:rPr>
                <w:rStyle w:val="Hyperlink"/>
                <w:rFonts w:cs="Arial"/>
                <w:sz w:val="20"/>
                <w:szCs w:val="20"/>
              </w:rPr>
              <w:t>Which method? teaching activity</w:t>
            </w:r>
          </w:p>
          <w:p w14:paraId="7A389665" w14:textId="0FDDBE88" w:rsidR="00B733ED" w:rsidRPr="00E0076C" w:rsidRDefault="00A50AD6" w:rsidP="007A00EB">
            <w:pPr>
              <w:spacing w:after="0" w:line="240" w:lineRule="auto"/>
              <w:rPr>
                <w:rFonts w:cs="Arial"/>
                <w:color w:val="000000" w:themeColor="text1"/>
                <w:sz w:val="20"/>
                <w:szCs w:val="20"/>
              </w:rPr>
            </w:pPr>
            <w:r>
              <w:rPr>
                <w:rFonts w:cs="Arial"/>
                <w:sz w:val="20"/>
                <w:szCs w:val="20"/>
              </w:rPr>
              <w:fldChar w:fldCharType="end"/>
            </w:r>
            <w:r w:rsidR="00346882">
              <w:rPr>
                <w:rFonts w:cs="Arial"/>
                <w:color w:val="000000" w:themeColor="text1"/>
                <w:sz w:val="20"/>
                <w:szCs w:val="20"/>
              </w:rPr>
              <w:t>(</w:t>
            </w:r>
            <w:r>
              <w:rPr>
                <w:rFonts w:cs="Arial"/>
                <w:color w:val="000000" w:themeColor="text1"/>
                <w:sz w:val="20"/>
                <w:szCs w:val="20"/>
              </w:rPr>
              <w:t>Teach Cambridge</w:t>
            </w:r>
            <w:r w:rsidR="00750F38">
              <w:rPr>
                <w:rFonts w:cs="Arial"/>
                <w:color w:val="000000" w:themeColor="text1"/>
                <w:sz w:val="20"/>
                <w:szCs w:val="20"/>
              </w:rPr>
              <w:t>)</w:t>
            </w:r>
          </w:p>
        </w:tc>
        <w:tc>
          <w:tcPr>
            <w:tcW w:w="1281" w:type="dxa"/>
            <w:shd w:val="clear" w:color="auto" w:fill="auto"/>
            <w:tcMar>
              <w:top w:w="57" w:type="dxa"/>
              <w:left w:w="57" w:type="dxa"/>
              <w:bottom w:w="57" w:type="dxa"/>
              <w:right w:w="57" w:type="dxa"/>
            </w:tcMar>
          </w:tcPr>
          <w:p w14:paraId="23E5906A" w14:textId="77777777" w:rsidR="007A00EB" w:rsidRDefault="000A1124" w:rsidP="007A00EB">
            <w:pPr>
              <w:spacing w:after="0" w:line="240" w:lineRule="auto"/>
              <w:rPr>
                <w:rFonts w:cs="Arial"/>
                <w:sz w:val="20"/>
                <w:szCs w:val="20"/>
              </w:rPr>
            </w:pPr>
            <w:r>
              <w:rPr>
                <w:rFonts w:cs="Arial"/>
                <w:sz w:val="20"/>
                <w:szCs w:val="20"/>
              </w:rPr>
              <w:lastRenderedPageBreak/>
              <w:t>R067 TA2.2</w:t>
            </w:r>
          </w:p>
          <w:p w14:paraId="67EEA756" w14:textId="2062C6C6" w:rsidR="000A1124" w:rsidRDefault="000A1124" w:rsidP="007A00EB">
            <w:pPr>
              <w:spacing w:after="0" w:line="240" w:lineRule="auto"/>
              <w:rPr>
                <w:rFonts w:cs="Arial"/>
                <w:sz w:val="20"/>
                <w:szCs w:val="20"/>
              </w:rPr>
            </w:pPr>
            <w:r>
              <w:rPr>
                <w:rFonts w:cs="Arial"/>
                <w:sz w:val="20"/>
                <w:szCs w:val="20"/>
              </w:rPr>
              <w:t xml:space="preserve">Students will learn about primary </w:t>
            </w:r>
            <w:r>
              <w:rPr>
                <w:rFonts w:cs="Arial"/>
                <w:sz w:val="20"/>
                <w:szCs w:val="20"/>
              </w:rPr>
              <w:lastRenderedPageBreak/>
              <w:t>market research tools</w:t>
            </w:r>
          </w:p>
        </w:tc>
      </w:tr>
      <w:tr w:rsidR="00922296" w14:paraId="53F5732D" w14:textId="77777777" w:rsidTr="0015167F">
        <w:trPr>
          <w:trHeight w:val="4062"/>
        </w:trPr>
        <w:tc>
          <w:tcPr>
            <w:tcW w:w="915" w:type="dxa"/>
            <w:shd w:val="clear" w:color="auto" w:fill="auto"/>
            <w:tcMar>
              <w:top w:w="57" w:type="dxa"/>
              <w:left w:w="57" w:type="dxa"/>
              <w:bottom w:w="57" w:type="dxa"/>
              <w:right w:w="57" w:type="dxa"/>
            </w:tcMar>
          </w:tcPr>
          <w:p w14:paraId="2C7F6425" w14:textId="5051EA8C" w:rsidR="007A00EB" w:rsidRDefault="007A00EB" w:rsidP="007A00EB">
            <w:pPr>
              <w:spacing w:after="0" w:line="240" w:lineRule="auto"/>
              <w:rPr>
                <w:rFonts w:cs="Arial"/>
                <w:sz w:val="20"/>
                <w:szCs w:val="20"/>
              </w:rPr>
            </w:pPr>
            <w:r>
              <w:rPr>
                <w:rFonts w:cs="Arial"/>
                <w:sz w:val="20"/>
                <w:szCs w:val="20"/>
              </w:rPr>
              <w:lastRenderedPageBreak/>
              <w:t>7</w:t>
            </w:r>
          </w:p>
        </w:tc>
        <w:tc>
          <w:tcPr>
            <w:tcW w:w="1579" w:type="dxa"/>
            <w:shd w:val="clear" w:color="auto" w:fill="auto"/>
            <w:tcMar>
              <w:top w:w="57" w:type="dxa"/>
              <w:left w:w="57" w:type="dxa"/>
              <w:bottom w:w="57" w:type="dxa"/>
              <w:right w:w="57" w:type="dxa"/>
            </w:tcMar>
          </w:tcPr>
          <w:p w14:paraId="741914FB"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0146D135" w14:textId="77777777" w:rsidR="007A00EB" w:rsidRDefault="007A00EB" w:rsidP="007A00EB">
            <w:pPr>
              <w:suppressAutoHyphens/>
              <w:autoSpaceDN w:val="0"/>
              <w:spacing w:after="0" w:line="240" w:lineRule="auto"/>
              <w:textAlignment w:val="baseline"/>
              <w:rPr>
                <w:rFonts w:cs="Arial"/>
                <w:sz w:val="20"/>
                <w:szCs w:val="20"/>
              </w:rPr>
            </w:pPr>
          </w:p>
          <w:p w14:paraId="2E31A367" w14:textId="14D480A6" w:rsidR="007A00EB" w:rsidRPr="00566D9E"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4D916B44" w14:textId="40070189" w:rsidR="007A00EB" w:rsidRDefault="00922296" w:rsidP="007A00EB">
            <w:pPr>
              <w:spacing w:after="0" w:line="240" w:lineRule="auto"/>
              <w:rPr>
                <w:rFonts w:cs="Arial"/>
                <w:sz w:val="20"/>
                <w:szCs w:val="20"/>
              </w:rPr>
            </w:pPr>
            <w:r>
              <w:rPr>
                <w:rFonts w:cs="Arial"/>
                <w:sz w:val="20"/>
                <w:szCs w:val="20"/>
              </w:rPr>
              <w:t>You could i</w:t>
            </w:r>
            <w:r w:rsidR="006D08E0">
              <w:rPr>
                <w:rFonts w:cs="Arial"/>
                <w:sz w:val="20"/>
                <w:szCs w:val="20"/>
              </w:rPr>
              <w:t>ntroduce s</w:t>
            </w:r>
            <w:r w:rsidR="007A00EB">
              <w:rPr>
                <w:rFonts w:cs="Arial"/>
                <w:sz w:val="20"/>
                <w:szCs w:val="20"/>
              </w:rPr>
              <w:t xml:space="preserve">econdary </w:t>
            </w:r>
            <w:r w:rsidR="006D08E0">
              <w:rPr>
                <w:rFonts w:cs="Arial"/>
                <w:sz w:val="20"/>
                <w:szCs w:val="20"/>
              </w:rPr>
              <w:t xml:space="preserve">market research </w:t>
            </w:r>
            <w:r w:rsidR="007A00EB">
              <w:rPr>
                <w:rFonts w:cs="Arial"/>
                <w:sz w:val="20"/>
                <w:szCs w:val="20"/>
              </w:rPr>
              <w:t>tools</w:t>
            </w:r>
            <w:r w:rsidR="006D08E0">
              <w:rPr>
                <w:rFonts w:cs="Arial"/>
                <w:sz w:val="20"/>
                <w:szCs w:val="20"/>
              </w:rPr>
              <w:t xml:space="preserve"> to students. These should not be confused with secondary market research sources (a common misconception).</w:t>
            </w:r>
            <w:r w:rsidR="000D57E2">
              <w:rPr>
                <w:rFonts w:cs="Arial"/>
                <w:sz w:val="20"/>
                <w:szCs w:val="20"/>
              </w:rPr>
              <w:t xml:space="preserve"> </w:t>
            </w:r>
          </w:p>
          <w:p w14:paraId="4EF1334C" w14:textId="1649CCB2" w:rsidR="006D08E0" w:rsidRDefault="006D08E0" w:rsidP="007A00EB">
            <w:pPr>
              <w:spacing w:after="0" w:line="240" w:lineRule="auto"/>
              <w:rPr>
                <w:rFonts w:cs="Arial"/>
                <w:sz w:val="20"/>
                <w:szCs w:val="20"/>
              </w:rPr>
            </w:pPr>
          </w:p>
          <w:p w14:paraId="03FC2767" w14:textId="77777777" w:rsidR="005753B5" w:rsidRDefault="006D08E0" w:rsidP="006D08E0">
            <w:pPr>
              <w:spacing w:after="0" w:line="240" w:lineRule="auto"/>
              <w:rPr>
                <w:rFonts w:cs="Arial"/>
                <w:sz w:val="20"/>
                <w:szCs w:val="20"/>
              </w:rPr>
            </w:pPr>
            <w:r>
              <w:rPr>
                <w:rFonts w:cs="Arial"/>
                <w:sz w:val="20"/>
                <w:szCs w:val="20"/>
              </w:rPr>
              <w:t xml:space="preserve">Students could be given the opportunity to design a version of each of the tools to meet a given scenario. </w:t>
            </w:r>
          </w:p>
          <w:p w14:paraId="03B7C1B0" w14:textId="77777777" w:rsidR="005753B5" w:rsidRDefault="005753B5" w:rsidP="006D08E0">
            <w:pPr>
              <w:spacing w:after="0" w:line="240" w:lineRule="auto"/>
              <w:rPr>
                <w:rFonts w:cs="Arial"/>
                <w:sz w:val="20"/>
                <w:szCs w:val="20"/>
              </w:rPr>
            </w:pPr>
          </w:p>
          <w:p w14:paraId="3A865E74" w14:textId="67D2B52A" w:rsidR="00B54C0A" w:rsidRDefault="00922296" w:rsidP="006D08E0">
            <w:pPr>
              <w:spacing w:after="0" w:line="240" w:lineRule="auto"/>
              <w:rPr>
                <w:rFonts w:cs="Arial"/>
                <w:sz w:val="20"/>
                <w:szCs w:val="20"/>
              </w:rPr>
            </w:pPr>
            <w:r>
              <w:rPr>
                <w:rFonts w:cs="Arial"/>
                <w:sz w:val="20"/>
                <w:szCs w:val="20"/>
              </w:rPr>
              <w:t xml:space="preserve">Students could use the tools designed to </w:t>
            </w:r>
            <w:r w:rsidR="006D08E0">
              <w:rPr>
                <w:rFonts w:cs="Arial"/>
                <w:sz w:val="20"/>
                <w:szCs w:val="20"/>
              </w:rPr>
              <w:t>collect and record the information</w:t>
            </w:r>
            <w:r w:rsidR="00B54C0A">
              <w:rPr>
                <w:rFonts w:cs="Arial"/>
                <w:sz w:val="20"/>
                <w:szCs w:val="20"/>
              </w:rPr>
              <w:t xml:space="preserve"> required by the scenario</w:t>
            </w:r>
            <w:r>
              <w:rPr>
                <w:rFonts w:cs="Arial"/>
                <w:sz w:val="20"/>
                <w:szCs w:val="20"/>
              </w:rPr>
              <w:t xml:space="preserve">. </w:t>
            </w:r>
            <w:r w:rsidR="00B54C0A">
              <w:rPr>
                <w:rFonts w:cs="Arial"/>
                <w:sz w:val="20"/>
                <w:szCs w:val="20"/>
              </w:rPr>
              <w:t>You could then ask students to reflect on whether one tool was more appropriate in this scenario than the other. Why?</w:t>
            </w:r>
            <w:r w:rsidR="000D57E2">
              <w:rPr>
                <w:rFonts w:cs="Arial"/>
                <w:sz w:val="20"/>
                <w:szCs w:val="20"/>
              </w:rPr>
              <w:t xml:space="preserve"> </w:t>
            </w:r>
          </w:p>
          <w:p w14:paraId="3840899A" w14:textId="77777777" w:rsidR="00B54C0A" w:rsidRDefault="00B54C0A" w:rsidP="006D08E0">
            <w:pPr>
              <w:spacing w:after="0" w:line="240" w:lineRule="auto"/>
              <w:rPr>
                <w:rFonts w:cs="Arial"/>
                <w:sz w:val="20"/>
                <w:szCs w:val="20"/>
              </w:rPr>
            </w:pPr>
          </w:p>
          <w:p w14:paraId="41567697" w14:textId="197D08A4" w:rsidR="007A00EB" w:rsidRDefault="00B54C0A" w:rsidP="006D08E0">
            <w:pPr>
              <w:spacing w:after="0" w:line="240" w:lineRule="auto"/>
              <w:rPr>
                <w:rFonts w:cs="Arial"/>
                <w:sz w:val="20"/>
                <w:szCs w:val="20"/>
              </w:rPr>
            </w:pPr>
            <w:r w:rsidRPr="00B54C0A">
              <w:rPr>
                <w:rFonts w:cs="Arial"/>
                <w:i/>
                <w:iCs/>
                <w:sz w:val="20"/>
                <w:szCs w:val="20"/>
              </w:rPr>
              <w:t>Extension:</w:t>
            </w:r>
            <w:r>
              <w:rPr>
                <w:rFonts w:cs="Arial"/>
                <w:sz w:val="20"/>
                <w:szCs w:val="20"/>
              </w:rPr>
              <w:t xml:space="preserve"> Students could identify the advantages</w:t>
            </w:r>
            <w:r w:rsidR="00922296">
              <w:rPr>
                <w:rFonts w:cs="Arial"/>
                <w:sz w:val="20"/>
                <w:szCs w:val="20"/>
              </w:rPr>
              <w:t xml:space="preserve"> and </w:t>
            </w:r>
            <w:r>
              <w:rPr>
                <w:rFonts w:cs="Arial"/>
                <w:sz w:val="20"/>
                <w:szCs w:val="20"/>
              </w:rPr>
              <w:t>disadvantages</w:t>
            </w:r>
            <w:r w:rsidR="00922296">
              <w:rPr>
                <w:rFonts w:cs="Arial"/>
                <w:sz w:val="20"/>
                <w:szCs w:val="20"/>
              </w:rPr>
              <w:t xml:space="preserve"> of each tool</w:t>
            </w:r>
            <w:r>
              <w:rPr>
                <w:rFonts w:cs="Arial"/>
                <w:sz w:val="20"/>
                <w:szCs w:val="20"/>
              </w:rPr>
              <w:t>.</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A2F6C3E" w14:textId="77777777" w:rsidR="007A00EB" w:rsidRPr="00BE2CC6" w:rsidRDefault="007A00EB" w:rsidP="007A00EB">
            <w:pPr>
              <w:spacing w:after="0" w:line="240" w:lineRule="auto"/>
              <w:rPr>
                <w:rFonts w:cs="Arial"/>
                <w:b/>
                <w:bCs/>
                <w:sz w:val="20"/>
                <w:szCs w:val="20"/>
              </w:rPr>
            </w:pPr>
            <w:r w:rsidRPr="00BE2CC6">
              <w:rPr>
                <w:rFonts w:cs="Arial"/>
                <w:b/>
                <w:bCs/>
                <w:sz w:val="20"/>
                <w:szCs w:val="20"/>
              </w:rPr>
              <w:t>Data collection sheet</w:t>
            </w:r>
          </w:p>
          <w:p w14:paraId="28584CCF" w14:textId="77777777" w:rsidR="007A00EB" w:rsidRPr="00BE2CC6" w:rsidRDefault="007A00EB" w:rsidP="007A00EB">
            <w:pPr>
              <w:spacing w:after="0" w:line="240" w:lineRule="auto"/>
              <w:rPr>
                <w:rFonts w:cs="Arial"/>
                <w:b/>
                <w:bCs/>
                <w:sz w:val="20"/>
                <w:szCs w:val="20"/>
              </w:rPr>
            </w:pPr>
          </w:p>
          <w:p w14:paraId="5E876336" w14:textId="77777777" w:rsidR="007A00EB" w:rsidRPr="00BE2CC6" w:rsidRDefault="007A00EB" w:rsidP="007A00EB">
            <w:pPr>
              <w:spacing w:after="0" w:line="240" w:lineRule="auto"/>
              <w:rPr>
                <w:rFonts w:cs="Arial"/>
                <w:b/>
                <w:bCs/>
                <w:sz w:val="20"/>
                <w:szCs w:val="20"/>
              </w:rPr>
            </w:pPr>
            <w:r w:rsidRPr="00BE2CC6">
              <w:rPr>
                <w:rFonts w:cs="Arial"/>
                <w:b/>
                <w:bCs/>
                <w:sz w:val="20"/>
                <w:szCs w:val="20"/>
              </w:rPr>
              <w:t>Spreadsheet</w:t>
            </w:r>
          </w:p>
          <w:p w14:paraId="2D106655"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126EB6A3" w14:textId="1E205BDE"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Describe</w:t>
            </w:r>
            <w:r w:rsidR="007A00EB" w:rsidRPr="006D4240">
              <w:rPr>
                <w:rFonts w:cs="Arial"/>
                <w:sz w:val="20"/>
                <w:szCs w:val="20"/>
              </w:rPr>
              <w:t xml:space="preserve"> the tools that can be used to </w:t>
            </w:r>
            <w:r w:rsidR="007A00EB">
              <w:rPr>
                <w:rFonts w:cs="Arial"/>
                <w:sz w:val="20"/>
                <w:szCs w:val="20"/>
              </w:rPr>
              <w:t>record secondary</w:t>
            </w:r>
            <w:r w:rsidR="007A00EB" w:rsidRPr="006D4240">
              <w:rPr>
                <w:rFonts w:cs="Arial"/>
                <w:sz w:val="20"/>
                <w:szCs w:val="20"/>
              </w:rPr>
              <w:t xml:space="preserve"> research</w:t>
            </w:r>
            <w:r w:rsidR="007A00EB">
              <w:rPr>
                <w:rFonts w:cs="Arial"/>
                <w:sz w:val="20"/>
                <w:szCs w:val="20"/>
              </w:rPr>
              <w:t xml:space="preserve"> findings</w:t>
            </w:r>
          </w:p>
          <w:p w14:paraId="7C667EAC" w14:textId="1FEB226B" w:rsidR="007A00EB" w:rsidRPr="004901C4" w:rsidRDefault="00B67151" w:rsidP="007A00EB">
            <w:pPr>
              <w:pStyle w:val="ListParagraph"/>
              <w:numPr>
                <w:ilvl w:val="0"/>
                <w:numId w:val="7"/>
              </w:numPr>
              <w:spacing w:after="0" w:line="240" w:lineRule="auto"/>
              <w:rPr>
                <w:rFonts w:cs="Arial"/>
                <w:sz w:val="20"/>
                <w:szCs w:val="20"/>
              </w:rPr>
            </w:pPr>
            <w:r>
              <w:rPr>
                <w:rFonts w:cs="Arial"/>
                <w:sz w:val="20"/>
                <w:szCs w:val="20"/>
              </w:rPr>
              <w:t>Explain</w:t>
            </w:r>
            <w:r w:rsidR="007A00EB" w:rsidRPr="006D4240">
              <w:rPr>
                <w:rFonts w:cs="Arial"/>
                <w:sz w:val="20"/>
                <w:szCs w:val="20"/>
              </w:rPr>
              <w:t xml:space="preserve"> when each tool is appropriate to be used</w:t>
            </w:r>
          </w:p>
          <w:p w14:paraId="69329ECC" w14:textId="2103ED55"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6D4240">
              <w:rPr>
                <w:rFonts w:cs="Arial"/>
                <w:sz w:val="20"/>
                <w:szCs w:val="20"/>
              </w:rPr>
              <w:t>hoose appropriate secondary research tool(s) for a given scenario</w:t>
            </w:r>
          </w:p>
        </w:tc>
        <w:tc>
          <w:tcPr>
            <w:tcW w:w="4406" w:type="dxa"/>
            <w:shd w:val="clear" w:color="auto" w:fill="auto"/>
            <w:tcMar>
              <w:top w:w="57" w:type="dxa"/>
              <w:left w:w="57" w:type="dxa"/>
              <w:bottom w:w="57" w:type="dxa"/>
              <w:right w:w="57" w:type="dxa"/>
            </w:tcMar>
          </w:tcPr>
          <w:p w14:paraId="2FECF690" w14:textId="7437522F" w:rsidR="003A759A" w:rsidRPr="00A50AD6" w:rsidRDefault="00A50AD6" w:rsidP="007A00EB">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r>
            <w:r>
              <w:rPr>
                <w:rFonts w:cs="Arial"/>
                <w:sz w:val="20"/>
                <w:szCs w:val="20"/>
              </w:rPr>
              <w:fldChar w:fldCharType="separate"/>
            </w:r>
            <w:r w:rsidR="009B1D81" w:rsidRPr="00A50AD6">
              <w:rPr>
                <w:rStyle w:val="Hyperlink"/>
                <w:rFonts w:cs="Arial"/>
                <w:sz w:val="20"/>
                <w:szCs w:val="20"/>
              </w:rPr>
              <w:t>Primary research teaching activity</w:t>
            </w:r>
          </w:p>
          <w:p w14:paraId="5602E2BB" w14:textId="0A13F968" w:rsidR="003A759A" w:rsidRPr="005D5AC2" w:rsidRDefault="00A50AD6" w:rsidP="007A00EB">
            <w:pPr>
              <w:spacing w:after="0" w:line="240" w:lineRule="auto"/>
              <w:rPr>
                <w:rFonts w:cs="Arial"/>
                <w:sz w:val="20"/>
                <w:szCs w:val="20"/>
              </w:rPr>
            </w:pPr>
            <w:r>
              <w:rPr>
                <w:rFonts w:cs="Arial"/>
                <w:sz w:val="20"/>
                <w:szCs w:val="20"/>
              </w:rPr>
              <w:fldChar w:fldCharType="end"/>
            </w:r>
            <w:r w:rsidR="005D5AC2" w:rsidRPr="005D5AC2">
              <w:rPr>
                <w:rFonts w:cs="Arial"/>
                <w:sz w:val="20"/>
                <w:szCs w:val="20"/>
              </w:rPr>
              <w:t>(</w:t>
            </w:r>
            <w:r>
              <w:rPr>
                <w:rFonts w:cs="Arial"/>
                <w:sz w:val="20"/>
                <w:szCs w:val="20"/>
              </w:rPr>
              <w:t>Teach Cambridge</w:t>
            </w:r>
            <w:r w:rsidR="005D5AC2" w:rsidRPr="005D5AC2">
              <w:rPr>
                <w:rFonts w:cs="Arial"/>
                <w:sz w:val="20"/>
                <w:szCs w:val="20"/>
              </w:rPr>
              <w:t>)</w:t>
            </w:r>
          </w:p>
        </w:tc>
        <w:tc>
          <w:tcPr>
            <w:tcW w:w="1281" w:type="dxa"/>
            <w:shd w:val="clear" w:color="auto" w:fill="auto"/>
            <w:tcMar>
              <w:top w:w="57" w:type="dxa"/>
              <w:left w:w="57" w:type="dxa"/>
              <w:bottom w:w="57" w:type="dxa"/>
              <w:right w:w="57" w:type="dxa"/>
            </w:tcMar>
          </w:tcPr>
          <w:p w14:paraId="47C10BFB" w14:textId="6E8A1316" w:rsidR="007A00EB" w:rsidRDefault="007A00EB" w:rsidP="007A00EB">
            <w:pPr>
              <w:spacing w:after="0" w:line="240" w:lineRule="auto"/>
              <w:rPr>
                <w:rFonts w:cs="Arial"/>
                <w:sz w:val="20"/>
                <w:szCs w:val="20"/>
              </w:rPr>
            </w:pPr>
          </w:p>
        </w:tc>
      </w:tr>
      <w:tr w:rsidR="00922296" w14:paraId="5D1377DF" w14:textId="77777777" w:rsidTr="0015167F">
        <w:trPr>
          <w:trHeight w:val="20"/>
        </w:trPr>
        <w:tc>
          <w:tcPr>
            <w:tcW w:w="915" w:type="dxa"/>
            <w:shd w:val="clear" w:color="auto" w:fill="auto"/>
            <w:tcMar>
              <w:top w:w="57" w:type="dxa"/>
              <w:left w:w="57" w:type="dxa"/>
              <w:bottom w:w="57" w:type="dxa"/>
              <w:right w:w="57" w:type="dxa"/>
            </w:tcMar>
          </w:tcPr>
          <w:p w14:paraId="3CA359DA" w14:textId="719FE95A" w:rsidR="007A00EB" w:rsidRDefault="007A00EB" w:rsidP="007A00EB">
            <w:pPr>
              <w:spacing w:after="0" w:line="240" w:lineRule="auto"/>
              <w:rPr>
                <w:rFonts w:cs="Arial"/>
                <w:sz w:val="20"/>
                <w:szCs w:val="20"/>
              </w:rPr>
            </w:pPr>
            <w:r>
              <w:rPr>
                <w:rFonts w:cs="Arial"/>
                <w:sz w:val="20"/>
                <w:szCs w:val="20"/>
              </w:rPr>
              <w:t>8</w:t>
            </w:r>
          </w:p>
        </w:tc>
        <w:tc>
          <w:tcPr>
            <w:tcW w:w="1579" w:type="dxa"/>
            <w:shd w:val="clear" w:color="auto" w:fill="auto"/>
            <w:tcMar>
              <w:top w:w="57" w:type="dxa"/>
              <w:left w:w="57" w:type="dxa"/>
              <w:bottom w:w="57" w:type="dxa"/>
              <w:right w:w="57" w:type="dxa"/>
            </w:tcMar>
          </w:tcPr>
          <w:p w14:paraId="401375CD" w14:textId="77777777" w:rsidR="007E1A83" w:rsidRDefault="007E1A83" w:rsidP="007E1A83">
            <w:pPr>
              <w:suppressAutoHyphens/>
              <w:autoSpaceDN w:val="0"/>
              <w:spacing w:after="0" w:line="240" w:lineRule="auto"/>
              <w:textAlignment w:val="baseline"/>
              <w:rPr>
                <w:rFonts w:cs="Arial"/>
                <w:sz w:val="20"/>
                <w:szCs w:val="20"/>
              </w:rPr>
            </w:pPr>
            <w:r>
              <w:rPr>
                <w:rFonts w:cs="Arial"/>
                <w:sz w:val="20"/>
                <w:szCs w:val="20"/>
              </w:rPr>
              <w:t>TA1 Market research</w:t>
            </w:r>
          </w:p>
          <w:p w14:paraId="459B1BA1" w14:textId="77777777" w:rsidR="007E1A83" w:rsidRDefault="007E1A83" w:rsidP="007E1A83">
            <w:pPr>
              <w:suppressAutoHyphens/>
              <w:autoSpaceDN w:val="0"/>
              <w:spacing w:after="0" w:line="240" w:lineRule="auto"/>
              <w:textAlignment w:val="baseline"/>
              <w:rPr>
                <w:rFonts w:cs="Arial"/>
                <w:sz w:val="20"/>
                <w:szCs w:val="20"/>
              </w:rPr>
            </w:pPr>
          </w:p>
          <w:p w14:paraId="61BAD4A3" w14:textId="6A7FC760" w:rsidR="007A00EB" w:rsidRDefault="007E1A83" w:rsidP="007E1A83">
            <w:pPr>
              <w:suppressAutoHyphens/>
              <w:autoSpaceDN w:val="0"/>
              <w:spacing w:after="0" w:line="240" w:lineRule="auto"/>
              <w:textAlignment w:val="baseline"/>
              <w:rPr>
                <w:rFonts w:cs="Arial"/>
                <w:sz w:val="20"/>
                <w:szCs w:val="20"/>
              </w:rPr>
            </w:pPr>
            <w:r>
              <w:rPr>
                <w:rFonts w:cs="Arial"/>
                <w:sz w:val="20"/>
                <w:szCs w:val="20"/>
              </w:rPr>
              <w:t>1.1.3 Use appropriate market research tools for a</w:t>
            </w:r>
          </w:p>
        </w:tc>
        <w:tc>
          <w:tcPr>
            <w:tcW w:w="3226" w:type="dxa"/>
            <w:shd w:val="clear" w:color="auto" w:fill="auto"/>
            <w:tcMar>
              <w:top w:w="57" w:type="dxa"/>
              <w:left w:w="57" w:type="dxa"/>
              <w:bottom w:w="57" w:type="dxa"/>
              <w:right w:w="57" w:type="dxa"/>
            </w:tcMar>
          </w:tcPr>
          <w:p w14:paraId="38519D24" w14:textId="2AD48164" w:rsidR="006D08E0" w:rsidRDefault="006D08E0" w:rsidP="007A00EB">
            <w:pPr>
              <w:spacing w:after="0" w:line="240" w:lineRule="auto"/>
              <w:rPr>
                <w:rFonts w:cs="Arial"/>
                <w:sz w:val="20"/>
                <w:szCs w:val="20"/>
              </w:rPr>
            </w:pPr>
            <w:r>
              <w:rPr>
                <w:rFonts w:cs="Arial"/>
                <w:sz w:val="20"/>
                <w:szCs w:val="20"/>
              </w:rPr>
              <w:t xml:space="preserve">You could ask students to identify the skills that they believe they will need to develop and use to be able to </w:t>
            </w:r>
            <w:r w:rsidR="00892422">
              <w:rPr>
                <w:rFonts w:cs="Arial"/>
                <w:sz w:val="20"/>
                <w:szCs w:val="20"/>
              </w:rPr>
              <w:t>conduct market research accurately and effectively</w:t>
            </w:r>
            <w:r>
              <w:rPr>
                <w:rFonts w:cs="Arial"/>
                <w:sz w:val="20"/>
                <w:szCs w:val="20"/>
              </w:rPr>
              <w:t>. Suggestions could then be considered in greater detail</w:t>
            </w:r>
            <w:r w:rsidR="008E36C9">
              <w:rPr>
                <w:rFonts w:cs="Arial"/>
                <w:sz w:val="20"/>
                <w:szCs w:val="20"/>
              </w:rPr>
              <w:t>, e.g.</w:t>
            </w:r>
            <w:r>
              <w:rPr>
                <w:rFonts w:cs="Arial"/>
                <w:sz w:val="20"/>
                <w:szCs w:val="20"/>
              </w:rPr>
              <w:t xml:space="preserve">: </w:t>
            </w:r>
          </w:p>
          <w:p w14:paraId="3FB5E91C" w14:textId="0DD99C82"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what the skill is</w:t>
            </w:r>
          </w:p>
          <w:p w14:paraId="10C12034" w14:textId="385A7A3D"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lastRenderedPageBreak/>
              <w:t>what category of skill it is (</w:t>
            </w:r>
            <w:r w:rsidR="00AA357C" w:rsidRPr="006D08E0">
              <w:rPr>
                <w:rFonts w:cs="Arial"/>
                <w:sz w:val="20"/>
                <w:szCs w:val="20"/>
              </w:rPr>
              <w:t>i.e. ICT, verbal communication, non-verbal communication, and written communication)?</w:t>
            </w:r>
          </w:p>
          <w:p w14:paraId="20F28A44" w14:textId="77777777" w:rsidR="006D08E0" w:rsidRPr="006D08E0"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why it is important</w:t>
            </w:r>
          </w:p>
          <w:p w14:paraId="274FEAAC" w14:textId="74CB1D44" w:rsidR="007A00EB" w:rsidRDefault="006D08E0" w:rsidP="00B829C9">
            <w:pPr>
              <w:pStyle w:val="ListParagraph"/>
              <w:numPr>
                <w:ilvl w:val="0"/>
                <w:numId w:val="31"/>
              </w:numPr>
              <w:spacing w:after="0" w:line="240" w:lineRule="auto"/>
              <w:rPr>
                <w:rFonts w:cs="Arial"/>
                <w:sz w:val="20"/>
                <w:szCs w:val="20"/>
              </w:rPr>
            </w:pPr>
            <w:r w:rsidRPr="006D08E0">
              <w:rPr>
                <w:rFonts w:cs="Arial"/>
                <w:sz w:val="20"/>
                <w:szCs w:val="20"/>
              </w:rPr>
              <w:t>what might happen if that skill is not developed/used</w:t>
            </w:r>
            <w:r w:rsidR="008D1077">
              <w:rPr>
                <w:rFonts w:cs="Arial"/>
                <w:sz w:val="20"/>
                <w:szCs w:val="20"/>
              </w:rPr>
              <w:t>?</w:t>
            </w:r>
            <w:r w:rsidR="000D57E2">
              <w:rPr>
                <w:rFonts w:cs="Arial"/>
                <w:sz w:val="20"/>
                <w:szCs w:val="20"/>
              </w:rPr>
              <w:t xml:space="preserve"> </w:t>
            </w:r>
          </w:p>
          <w:p w14:paraId="679F170A" w14:textId="77777777" w:rsidR="006D08E0" w:rsidRDefault="006D08E0" w:rsidP="006D08E0">
            <w:pPr>
              <w:spacing w:after="0" w:line="240" w:lineRule="auto"/>
              <w:rPr>
                <w:rFonts w:cs="Arial"/>
                <w:sz w:val="20"/>
                <w:szCs w:val="20"/>
              </w:rPr>
            </w:pPr>
          </w:p>
          <w:p w14:paraId="577C6640" w14:textId="2C68AFB7" w:rsidR="006D08E0" w:rsidRPr="006D08E0" w:rsidRDefault="005753B5" w:rsidP="006D08E0">
            <w:pPr>
              <w:spacing w:after="0" w:line="240" w:lineRule="auto"/>
              <w:rPr>
                <w:rFonts w:cs="Arial"/>
                <w:sz w:val="20"/>
                <w:szCs w:val="20"/>
              </w:rPr>
            </w:pPr>
            <w:r w:rsidRPr="00DD4091">
              <w:rPr>
                <w:rFonts w:cs="Arial"/>
                <w:i/>
                <w:iCs/>
                <w:sz w:val="20"/>
                <w:szCs w:val="20"/>
              </w:rPr>
              <w:t>Extension</w:t>
            </w:r>
            <w:r>
              <w:rPr>
                <w:rFonts w:cs="Arial"/>
                <w:sz w:val="20"/>
                <w:szCs w:val="20"/>
              </w:rPr>
              <w:t xml:space="preserve"> - </w:t>
            </w:r>
            <w:r w:rsidR="006D08E0">
              <w:rPr>
                <w:rFonts w:cs="Arial"/>
                <w:sz w:val="20"/>
                <w:szCs w:val="20"/>
              </w:rPr>
              <w:t>You could ask students to prepare market research tool(s) to identify whether they already have the required skill(s) or whether they need to improve on these.</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5A6B9AD0" w14:textId="77777777" w:rsidR="007A00EB" w:rsidRPr="00BE2CC6" w:rsidRDefault="007A00EB" w:rsidP="007A00EB">
            <w:pPr>
              <w:spacing w:after="0" w:line="240" w:lineRule="auto"/>
              <w:rPr>
                <w:rFonts w:cs="Arial"/>
                <w:b/>
                <w:bCs/>
                <w:sz w:val="20"/>
                <w:szCs w:val="20"/>
              </w:rPr>
            </w:pPr>
          </w:p>
        </w:tc>
        <w:tc>
          <w:tcPr>
            <w:tcW w:w="1797" w:type="dxa"/>
            <w:shd w:val="clear" w:color="auto" w:fill="auto"/>
            <w:tcMar>
              <w:top w:w="57" w:type="dxa"/>
              <w:left w:w="57" w:type="dxa"/>
              <w:bottom w:w="57" w:type="dxa"/>
              <w:right w:w="57" w:type="dxa"/>
            </w:tcMar>
          </w:tcPr>
          <w:p w14:paraId="6D1EF72D" w14:textId="6C225FBE" w:rsidR="007A00EB" w:rsidRPr="006D4240" w:rsidRDefault="00B67151" w:rsidP="00B829C9">
            <w:pPr>
              <w:pStyle w:val="ListParagraph"/>
              <w:numPr>
                <w:ilvl w:val="0"/>
                <w:numId w:val="7"/>
              </w:numPr>
              <w:spacing w:after="0" w:line="240" w:lineRule="auto"/>
              <w:rPr>
                <w:rFonts w:cs="Arial"/>
                <w:sz w:val="20"/>
                <w:szCs w:val="20"/>
              </w:rPr>
            </w:pPr>
            <w:r>
              <w:rPr>
                <w:rFonts w:cs="Arial"/>
                <w:sz w:val="20"/>
                <w:szCs w:val="20"/>
              </w:rPr>
              <w:t>U</w:t>
            </w:r>
            <w:r w:rsidR="007E1A83">
              <w:rPr>
                <w:rFonts w:cs="Arial"/>
                <w:sz w:val="20"/>
                <w:szCs w:val="20"/>
              </w:rPr>
              <w:t>se appropriate skills to conduct market research</w:t>
            </w:r>
          </w:p>
        </w:tc>
        <w:tc>
          <w:tcPr>
            <w:tcW w:w="4406" w:type="dxa"/>
            <w:shd w:val="clear" w:color="auto" w:fill="auto"/>
            <w:tcMar>
              <w:top w:w="57" w:type="dxa"/>
              <w:left w:w="57" w:type="dxa"/>
              <w:bottom w:w="57" w:type="dxa"/>
              <w:right w:w="57" w:type="dxa"/>
            </w:tcMar>
          </w:tcPr>
          <w:p w14:paraId="6871833A" w14:textId="5A21F752" w:rsidR="007A00EB" w:rsidRDefault="000A5C46" w:rsidP="007A00EB">
            <w:pPr>
              <w:spacing w:after="0" w:line="240" w:lineRule="auto"/>
              <w:rPr>
                <w:rFonts w:cs="Arial"/>
                <w:sz w:val="20"/>
                <w:szCs w:val="20"/>
              </w:rPr>
            </w:pPr>
            <w:hyperlink r:id="rId26" w:anchor=":~:text=Key%20skills%20for%20market%20research%20analysts%201%20Ability,presentation%20skills%209%20Commercial%20awareness%20More%20items...%20" w:history="1">
              <w:r w:rsidR="00800A57" w:rsidRPr="00800A57">
                <w:rPr>
                  <w:rStyle w:val="Hyperlink"/>
                  <w:rFonts w:cs="Arial"/>
                  <w:sz w:val="20"/>
                  <w:szCs w:val="20"/>
                </w:rPr>
                <w:t>The role of a market research analyst</w:t>
              </w:r>
            </w:hyperlink>
          </w:p>
          <w:p w14:paraId="44497F99" w14:textId="5965EDEC" w:rsidR="00EF5F35" w:rsidRDefault="00EF5F35" w:rsidP="007A00EB">
            <w:pPr>
              <w:spacing w:after="0" w:line="240" w:lineRule="auto"/>
              <w:rPr>
                <w:rFonts w:cs="Arial"/>
                <w:sz w:val="20"/>
                <w:szCs w:val="20"/>
              </w:rPr>
            </w:pPr>
            <w:r>
              <w:rPr>
                <w:rFonts w:cs="Arial"/>
                <w:sz w:val="20"/>
                <w:szCs w:val="20"/>
              </w:rPr>
              <w:t>(targetjobs.co.uk)</w:t>
            </w:r>
          </w:p>
          <w:p w14:paraId="57FD5C7A" w14:textId="2C4092B9" w:rsidR="00800A57" w:rsidRDefault="00800A57" w:rsidP="007A00EB">
            <w:pPr>
              <w:spacing w:after="0" w:line="240" w:lineRule="auto"/>
              <w:rPr>
                <w:rFonts w:cs="Arial"/>
                <w:sz w:val="20"/>
                <w:szCs w:val="20"/>
              </w:rPr>
            </w:pPr>
            <w:r>
              <w:rPr>
                <w:rFonts w:cs="Arial"/>
                <w:sz w:val="20"/>
                <w:szCs w:val="20"/>
              </w:rPr>
              <w:t>Summarises the key skills required to conduct successful market research</w:t>
            </w:r>
          </w:p>
        </w:tc>
        <w:tc>
          <w:tcPr>
            <w:tcW w:w="1281" w:type="dxa"/>
            <w:shd w:val="clear" w:color="auto" w:fill="auto"/>
            <w:tcMar>
              <w:top w:w="57" w:type="dxa"/>
              <w:left w:w="57" w:type="dxa"/>
              <w:bottom w:w="57" w:type="dxa"/>
              <w:right w:w="57" w:type="dxa"/>
            </w:tcMar>
          </w:tcPr>
          <w:p w14:paraId="2DD19A26" w14:textId="77777777" w:rsidR="007A00EB" w:rsidRDefault="007A00EB" w:rsidP="007A00EB">
            <w:pPr>
              <w:spacing w:after="0" w:line="240" w:lineRule="auto"/>
              <w:rPr>
                <w:rFonts w:cs="Arial"/>
                <w:sz w:val="20"/>
                <w:szCs w:val="20"/>
              </w:rPr>
            </w:pPr>
          </w:p>
        </w:tc>
      </w:tr>
      <w:tr w:rsidR="00922296" w14:paraId="290FDE10" w14:textId="77777777" w:rsidTr="0015167F">
        <w:trPr>
          <w:trHeight w:val="20"/>
        </w:trPr>
        <w:tc>
          <w:tcPr>
            <w:tcW w:w="915" w:type="dxa"/>
            <w:shd w:val="clear" w:color="auto" w:fill="auto"/>
            <w:tcMar>
              <w:top w:w="57" w:type="dxa"/>
              <w:left w:w="57" w:type="dxa"/>
              <w:bottom w:w="57" w:type="dxa"/>
              <w:right w:w="57" w:type="dxa"/>
            </w:tcMar>
          </w:tcPr>
          <w:p w14:paraId="53953415" w14:textId="578437B0" w:rsidR="007A00EB" w:rsidRDefault="007E1A83" w:rsidP="007A00EB">
            <w:pPr>
              <w:spacing w:after="0" w:line="240" w:lineRule="auto"/>
              <w:rPr>
                <w:rFonts w:cs="Arial"/>
                <w:sz w:val="20"/>
                <w:szCs w:val="20"/>
              </w:rPr>
            </w:pPr>
            <w:r>
              <w:rPr>
                <w:rFonts w:cs="Arial"/>
                <w:sz w:val="20"/>
                <w:szCs w:val="20"/>
              </w:rPr>
              <w:t>9</w:t>
            </w:r>
          </w:p>
        </w:tc>
        <w:tc>
          <w:tcPr>
            <w:tcW w:w="1579" w:type="dxa"/>
            <w:shd w:val="clear" w:color="auto" w:fill="auto"/>
            <w:tcMar>
              <w:top w:w="57" w:type="dxa"/>
              <w:left w:w="57" w:type="dxa"/>
              <w:bottom w:w="57" w:type="dxa"/>
              <w:right w:w="57" w:type="dxa"/>
            </w:tcMar>
          </w:tcPr>
          <w:p w14:paraId="60789499"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78D845E9" w14:textId="77777777" w:rsidR="007A00EB" w:rsidRDefault="007A00EB" w:rsidP="007A00EB">
            <w:pPr>
              <w:suppressAutoHyphens/>
              <w:autoSpaceDN w:val="0"/>
              <w:spacing w:after="0" w:line="240" w:lineRule="auto"/>
              <w:textAlignment w:val="baseline"/>
              <w:rPr>
                <w:rFonts w:cs="Arial"/>
                <w:sz w:val="20"/>
                <w:szCs w:val="20"/>
              </w:rPr>
            </w:pPr>
          </w:p>
          <w:p w14:paraId="1DFBF2AE" w14:textId="4FA5B13D" w:rsidR="007A00EB" w:rsidRDefault="007A00EB" w:rsidP="007A00EB">
            <w:pPr>
              <w:suppressAutoHyphens/>
              <w:autoSpaceDN w:val="0"/>
              <w:spacing w:after="0" w:line="240" w:lineRule="auto"/>
              <w:textAlignment w:val="baseline"/>
              <w:rPr>
                <w:rFonts w:cs="Arial"/>
                <w:sz w:val="20"/>
                <w:szCs w:val="20"/>
              </w:rPr>
            </w:pPr>
            <w:r>
              <w:rPr>
                <w:rFonts w:cs="Arial"/>
                <w:sz w:val="20"/>
                <w:szCs w:val="20"/>
              </w:rPr>
              <w:t>1.1.3 Use appropriate market research tools for a business proposal</w:t>
            </w:r>
          </w:p>
        </w:tc>
        <w:tc>
          <w:tcPr>
            <w:tcW w:w="3226" w:type="dxa"/>
            <w:shd w:val="clear" w:color="auto" w:fill="auto"/>
            <w:tcMar>
              <w:top w:w="57" w:type="dxa"/>
              <w:left w:w="57" w:type="dxa"/>
              <w:bottom w:w="57" w:type="dxa"/>
              <w:right w:w="57" w:type="dxa"/>
            </w:tcMar>
          </w:tcPr>
          <w:p w14:paraId="2B369E9D" w14:textId="0B0F6BB0" w:rsidR="007A00EB" w:rsidRDefault="002E7BD3" w:rsidP="007A00EB">
            <w:pPr>
              <w:spacing w:after="0" w:line="240" w:lineRule="auto"/>
              <w:rPr>
                <w:rFonts w:cs="Arial"/>
                <w:sz w:val="20"/>
                <w:szCs w:val="20"/>
              </w:rPr>
            </w:pPr>
            <w:r>
              <w:rPr>
                <w:rFonts w:cs="Arial"/>
                <w:sz w:val="20"/>
                <w:szCs w:val="20"/>
              </w:rPr>
              <w:t>You could introduce the importance of checking the accuracy of secondary research by considering the definitions of reliability and accuracy (and how these differ).</w:t>
            </w:r>
          </w:p>
          <w:p w14:paraId="69A2E36D" w14:textId="28FBB80C" w:rsidR="006D537C" w:rsidRDefault="006D537C" w:rsidP="007A00EB">
            <w:pPr>
              <w:spacing w:after="0" w:line="240" w:lineRule="auto"/>
              <w:rPr>
                <w:rFonts w:cs="Arial"/>
                <w:sz w:val="20"/>
                <w:szCs w:val="20"/>
              </w:rPr>
            </w:pPr>
          </w:p>
          <w:p w14:paraId="5BD069F7" w14:textId="6837B0E8" w:rsidR="006D537C" w:rsidRDefault="00B54C0A" w:rsidP="007A00EB">
            <w:pPr>
              <w:spacing w:after="0" w:line="240" w:lineRule="auto"/>
              <w:rPr>
                <w:rFonts w:cs="Arial"/>
                <w:sz w:val="20"/>
                <w:szCs w:val="20"/>
              </w:rPr>
            </w:pPr>
            <w:r>
              <w:rPr>
                <w:rFonts w:cs="Arial"/>
                <w:sz w:val="20"/>
                <w:szCs w:val="20"/>
              </w:rPr>
              <w:t>You could r</w:t>
            </w:r>
            <w:r w:rsidR="006D537C">
              <w:rPr>
                <w:rFonts w:cs="Arial"/>
                <w:sz w:val="20"/>
                <w:szCs w:val="20"/>
              </w:rPr>
              <w:t>ecap the secondary market research sources learnt in R067.</w:t>
            </w:r>
          </w:p>
          <w:p w14:paraId="7BDD82B4" w14:textId="77777777" w:rsidR="002E7BD3" w:rsidRDefault="002E7BD3" w:rsidP="007A00EB">
            <w:pPr>
              <w:spacing w:after="0" w:line="240" w:lineRule="auto"/>
              <w:rPr>
                <w:rFonts w:cs="Arial"/>
                <w:sz w:val="20"/>
                <w:szCs w:val="20"/>
              </w:rPr>
            </w:pPr>
          </w:p>
          <w:p w14:paraId="5D6E4889" w14:textId="0DDA19E7" w:rsidR="002E7BD3" w:rsidRDefault="002E7BD3" w:rsidP="007A00EB">
            <w:pPr>
              <w:spacing w:after="0" w:line="240" w:lineRule="auto"/>
              <w:rPr>
                <w:rFonts w:cs="Arial"/>
                <w:sz w:val="20"/>
                <w:szCs w:val="20"/>
              </w:rPr>
            </w:pPr>
            <w:r>
              <w:rPr>
                <w:rFonts w:cs="Arial"/>
                <w:sz w:val="20"/>
                <w:szCs w:val="20"/>
              </w:rPr>
              <w:t>Students could list for themselves methods that they think could be used</w:t>
            </w:r>
            <w:r w:rsidR="006D537C">
              <w:rPr>
                <w:rFonts w:cs="Arial"/>
                <w:sz w:val="20"/>
                <w:szCs w:val="20"/>
              </w:rPr>
              <w:t xml:space="preserve"> to check the reliability and accuracy of these sources</w:t>
            </w:r>
            <w:r>
              <w:rPr>
                <w:rFonts w:cs="Arial"/>
                <w:sz w:val="20"/>
                <w:szCs w:val="20"/>
              </w:rPr>
              <w:t xml:space="preserve">. Have they had to check information or </w:t>
            </w:r>
            <w:r>
              <w:rPr>
                <w:rFonts w:cs="Arial"/>
                <w:sz w:val="20"/>
                <w:szCs w:val="20"/>
              </w:rPr>
              <w:lastRenderedPageBreak/>
              <w:t>data for other subjects that they study?</w:t>
            </w:r>
            <w:r w:rsidR="006D537C">
              <w:rPr>
                <w:rFonts w:cs="Arial"/>
                <w:sz w:val="20"/>
                <w:szCs w:val="20"/>
              </w:rPr>
              <w:t xml:space="preserve"> How did they do this?</w:t>
            </w:r>
          </w:p>
          <w:p w14:paraId="6B09C497" w14:textId="77777777" w:rsidR="006D537C" w:rsidRDefault="006D537C" w:rsidP="007A00EB">
            <w:pPr>
              <w:spacing w:after="0" w:line="240" w:lineRule="auto"/>
              <w:rPr>
                <w:rFonts w:cs="Arial"/>
                <w:sz w:val="20"/>
                <w:szCs w:val="20"/>
              </w:rPr>
            </w:pPr>
          </w:p>
          <w:p w14:paraId="6599CA03" w14:textId="16D915A4" w:rsidR="006D537C" w:rsidRDefault="006D537C" w:rsidP="007A00EB">
            <w:pPr>
              <w:spacing w:after="0" w:line="240" w:lineRule="auto"/>
              <w:rPr>
                <w:rFonts w:cs="Arial"/>
                <w:sz w:val="20"/>
                <w:szCs w:val="20"/>
              </w:rPr>
            </w:pPr>
            <w:r>
              <w:rPr>
                <w:rFonts w:cs="Arial"/>
                <w:sz w:val="20"/>
                <w:szCs w:val="20"/>
              </w:rPr>
              <w:t xml:space="preserve">You could provide students with examples of data and ask them to decide whether they think that it is reliable and accurate. They could also be tasked to check this by </w:t>
            </w:r>
            <w:r w:rsidR="00B54C0A">
              <w:rPr>
                <w:rFonts w:cs="Arial"/>
                <w:sz w:val="20"/>
                <w:szCs w:val="20"/>
              </w:rPr>
              <w:t>referring to</w:t>
            </w:r>
            <w:r>
              <w:rPr>
                <w:rFonts w:cs="Arial"/>
                <w:sz w:val="20"/>
                <w:szCs w:val="20"/>
              </w:rPr>
              <w:t xml:space="preserve"> at least one other source. </w:t>
            </w:r>
          </w:p>
        </w:tc>
        <w:tc>
          <w:tcPr>
            <w:tcW w:w="1680" w:type="dxa"/>
            <w:shd w:val="clear" w:color="auto" w:fill="auto"/>
            <w:tcMar>
              <w:top w:w="57" w:type="dxa"/>
              <w:left w:w="57" w:type="dxa"/>
              <w:bottom w:w="57" w:type="dxa"/>
              <w:right w:w="57" w:type="dxa"/>
            </w:tcMar>
          </w:tcPr>
          <w:p w14:paraId="19D1D2D9" w14:textId="77777777" w:rsidR="007A00EB" w:rsidRPr="00BE2CC6" w:rsidRDefault="007A00EB" w:rsidP="007A00EB">
            <w:pPr>
              <w:spacing w:after="0" w:line="240" w:lineRule="auto"/>
              <w:rPr>
                <w:rFonts w:cs="Arial"/>
                <w:b/>
                <w:bCs/>
                <w:sz w:val="20"/>
                <w:szCs w:val="20"/>
              </w:rPr>
            </w:pPr>
            <w:r w:rsidRPr="00BE2CC6">
              <w:rPr>
                <w:rFonts w:cs="Arial"/>
                <w:b/>
                <w:bCs/>
                <w:sz w:val="20"/>
                <w:szCs w:val="20"/>
              </w:rPr>
              <w:lastRenderedPageBreak/>
              <w:t>Reliability</w:t>
            </w:r>
          </w:p>
          <w:p w14:paraId="21927E6A" w14:textId="77777777" w:rsidR="007A00EB" w:rsidRPr="00BE2CC6" w:rsidRDefault="007A00EB" w:rsidP="007A00EB">
            <w:pPr>
              <w:spacing w:after="0" w:line="240" w:lineRule="auto"/>
              <w:rPr>
                <w:rFonts w:cs="Arial"/>
                <w:b/>
                <w:bCs/>
                <w:sz w:val="20"/>
                <w:szCs w:val="20"/>
              </w:rPr>
            </w:pPr>
          </w:p>
          <w:p w14:paraId="0C086919" w14:textId="77777777" w:rsidR="007A00EB" w:rsidRPr="00BE2CC6" w:rsidRDefault="007A00EB" w:rsidP="007A00EB">
            <w:pPr>
              <w:spacing w:after="0" w:line="240" w:lineRule="auto"/>
              <w:rPr>
                <w:rFonts w:cs="Arial"/>
                <w:b/>
                <w:bCs/>
                <w:sz w:val="20"/>
                <w:szCs w:val="20"/>
              </w:rPr>
            </w:pPr>
            <w:r w:rsidRPr="00BE2CC6">
              <w:rPr>
                <w:rFonts w:cs="Arial"/>
                <w:b/>
                <w:bCs/>
                <w:sz w:val="20"/>
                <w:szCs w:val="20"/>
              </w:rPr>
              <w:t>Accuracy</w:t>
            </w:r>
          </w:p>
          <w:p w14:paraId="57E7B5E5"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6F3A061A" w14:textId="50BB735D" w:rsidR="007A00EB" w:rsidRPr="007E1A83" w:rsidRDefault="00B67151" w:rsidP="00B829C9">
            <w:pPr>
              <w:pStyle w:val="ListParagraph"/>
              <w:numPr>
                <w:ilvl w:val="0"/>
                <w:numId w:val="7"/>
              </w:numPr>
              <w:spacing w:after="0" w:line="240" w:lineRule="auto"/>
              <w:rPr>
                <w:rFonts w:cs="Arial"/>
                <w:sz w:val="20"/>
                <w:szCs w:val="20"/>
              </w:rPr>
            </w:pPr>
            <w:r>
              <w:rPr>
                <w:rFonts w:cs="Arial"/>
                <w:sz w:val="20"/>
                <w:szCs w:val="20"/>
              </w:rPr>
              <w:t>C</w:t>
            </w:r>
            <w:r w:rsidR="007A00EB" w:rsidRPr="007E1A83">
              <w:rPr>
                <w:rFonts w:cs="Arial"/>
                <w:sz w:val="20"/>
                <w:szCs w:val="20"/>
              </w:rPr>
              <w:t>heck the accuracy of secondary research findings</w:t>
            </w:r>
          </w:p>
        </w:tc>
        <w:tc>
          <w:tcPr>
            <w:tcW w:w="4406" w:type="dxa"/>
            <w:shd w:val="clear" w:color="auto" w:fill="auto"/>
            <w:tcMar>
              <w:top w:w="57" w:type="dxa"/>
              <w:left w:w="57" w:type="dxa"/>
              <w:bottom w:w="57" w:type="dxa"/>
              <w:right w:w="57" w:type="dxa"/>
            </w:tcMar>
          </w:tcPr>
          <w:p w14:paraId="20091393"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44A0702B" w14:textId="77777777" w:rsidR="007A00EB" w:rsidRDefault="000A1124" w:rsidP="007A00EB">
            <w:pPr>
              <w:spacing w:after="0" w:line="240" w:lineRule="auto"/>
              <w:rPr>
                <w:rFonts w:cs="Arial"/>
                <w:sz w:val="20"/>
                <w:szCs w:val="20"/>
              </w:rPr>
            </w:pPr>
            <w:r>
              <w:rPr>
                <w:rFonts w:cs="Arial"/>
                <w:sz w:val="20"/>
                <w:szCs w:val="20"/>
              </w:rPr>
              <w:t>R067 TA2.2</w:t>
            </w:r>
          </w:p>
          <w:p w14:paraId="1740B942" w14:textId="1A2C7804" w:rsidR="000A1124" w:rsidRDefault="000A1124" w:rsidP="007A00EB">
            <w:pPr>
              <w:spacing w:after="0" w:line="240" w:lineRule="auto"/>
              <w:rPr>
                <w:rFonts w:cs="Arial"/>
                <w:sz w:val="20"/>
                <w:szCs w:val="20"/>
              </w:rPr>
            </w:pPr>
            <w:r>
              <w:rPr>
                <w:rFonts w:cs="Arial"/>
                <w:sz w:val="20"/>
                <w:szCs w:val="20"/>
              </w:rPr>
              <w:t>Students will learn about secondary market research sources</w:t>
            </w:r>
          </w:p>
        </w:tc>
      </w:tr>
      <w:tr w:rsidR="00922296" w14:paraId="29F18150" w14:textId="77777777" w:rsidTr="0015167F">
        <w:trPr>
          <w:trHeight w:val="20"/>
        </w:trPr>
        <w:tc>
          <w:tcPr>
            <w:tcW w:w="915" w:type="dxa"/>
            <w:shd w:val="clear" w:color="auto" w:fill="auto"/>
            <w:tcMar>
              <w:top w:w="57" w:type="dxa"/>
              <w:left w:w="57" w:type="dxa"/>
              <w:bottom w:w="57" w:type="dxa"/>
              <w:right w:w="57" w:type="dxa"/>
            </w:tcMar>
          </w:tcPr>
          <w:p w14:paraId="4CA7B611" w14:textId="634A197F" w:rsidR="007A00EB" w:rsidRDefault="007E1A83" w:rsidP="007A00EB">
            <w:pPr>
              <w:spacing w:after="0" w:line="240" w:lineRule="auto"/>
              <w:rPr>
                <w:rFonts w:cs="Arial"/>
                <w:sz w:val="20"/>
                <w:szCs w:val="20"/>
              </w:rPr>
            </w:pPr>
            <w:r>
              <w:rPr>
                <w:rFonts w:cs="Arial"/>
                <w:sz w:val="20"/>
                <w:szCs w:val="20"/>
              </w:rPr>
              <w:t>10</w:t>
            </w:r>
          </w:p>
        </w:tc>
        <w:tc>
          <w:tcPr>
            <w:tcW w:w="1579" w:type="dxa"/>
            <w:shd w:val="clear" w:color="auto" w:fill="auto"/>
            <w:tcMar>
              <w:top w:w="57" w:type="dxa"/>
              <w:left w:w="57" w:type="dxa"/>
              <w:bottom w:w="57" w:type="dxa"/>
              <w:right w:w="57" w:type="dxa"/>
            </w:tcMar>
          </w:tcPr>
          <w:p w14:paraId="2737B4F3"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012E29E7" w14:textId="77777777" w:rsidR="007A00EB" w:rsidRDefault="007A00EB" w:rsidP="007A00EB">
            <w:pPr>
              <w:suppressAutoHyphens/>
              <w:autoSpaceDN w:val="0"/>
              <w:spacing w:after="0" w:line="240" w:lineRule="auto"/>
              <w:textAlignment w:val="baseline"/>
              <w:rPr>
                <w:rFonts w:cs="Arial"/>
                <w:sz w:val="20"/>
                <w:szCs w:val="20"/>
              </w:rPr>
            </w:pPr>
          </w:p>
          <w:p w14:paraId="590098C5" w14:textId="2CB3158D" w:rsidR="007A00EB" w:rsidRDefault="007A00EB" w:rsidP="007A00EB">
            <w:pPr>
              <w:suppressAutoHyphens/>
              <w:autoSpaceDN w:val="0"/>
              <w:spacing w:after="0" w:line="240" w:lineRule="auto"/>
              <w:textAlignment w:val="baseline"/>
              <w:rPr>
                <w:rFonts w:cs="Arial"/>
                <w:sz w:val="20"/>
                <w:szCs w:val="20"/>
              </w:rPr>
            </w:pPr>
            <w:r>
              <w:rPr>
                <w:rFonts w:cs="Arial"/>
                <w:sz w:val="20"/>
                <w:szCs w:val="20"/>
              </w:rPr>
              <w:t>1.2. Review the results of market research</w:t>
            </w:r>
          </w:p>
        </w:tc>
        <w:tc>
          <w:tcPr>
            <w:tcW w:w="3226" w:type="dxa"/>
            <w:shd w:val="clear" w:color="auto" w:fill="auto"/>
            <w:tcMar>
              <w:top w:w="57" w:type="dxa"/>
              <w:left w:w="57" w:type="dxa"/>
              <w:bottom w:w="57" w:type="dxa"/>
              <w:right w:w="57" w:type="dxa"/>
            </w:tcMar>
          </w:tcPr>
          <w:p w14:paraId="5CC9434A" w14:textId="77777777" w:rsidR="005753B5" w:rsidRDefault="005753B5" w:rsidP="007A00EB">
            <w:pPr>
              <w:spacing w:after="0" w:line="240" w:lineRule="auto"/>
              <w:rPr>
                <w:rFonts w:cs="Arial"/>
                <w:sz w:val="20"/>
                <w:szCs w:val="20"/>
              </w:rPr>
            </w:pPr>
            <w:r>
              <w:rPr>
                <w:rFonts w:cs="Arial"/>
                <w:sz w:val="20"/>
                <w:szCs w:val="20"/>
              </w:rPr>
              <w:t>Introduce the methods of collating data i.e.</w:t>
            </w:r>
          </w:p>
          <w:p w14:paraId="46AC734C" w14:textId="612A2657"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t</w:t>
            </w:r>
            <w:r w:rsidR="005753B5" w:rsidRPr="005753B5">
              <w:rPr>
                <w:rFonts w:cs="Arial"/>
                <w:sz w:val="20"/>
                <w:szCs w:val="20"/>
              </w:rPr>
              <w:t>ally chart</w:t>
            </w:r>
          </w:p>
          <w:p w14:paraId="60D01455" w14:textId="113FC758"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f</w:t>
            </w:r>
            <w:r w:rsidR="005753B5" w:rsidRPr="005753B5">
              <w:rPr>
                <w:rFonts w:cs="Arial"/>
                <w:sz w:val="20"/>
                <w:szCs w:val="20"/>
              </w:rPr>
              <w:t>requency table</w:t>
            </w:r>
          </w:p>
          <w:p w14:paraId="29A8E609" w14:textId="29A8A5CD" w:rsidR="005753B5" w:rsidRPr="005753B5" w:rsidRDefault="00B54C0A" w:rsidP="00B829C9">
            <w:pPr>
              <w:pStyle w:val="ListParagraph"/>
              <w:numPr>
                <w:ilvl w:val="0"/>
                <w:numId w:val="7"/>
              </w:numPr>
              <w:spacing w:after="0" w:line="240" w:lineRule="auto"/>
              <w:rPr>
                <w:rFonts w:cs="Arial"/>
                <w:sz w:val="20"/>
                <w:szCs w:val="20"/>
              </w:rPr>
            </w:pPr>
            <w:r>
              <w:rPr>
                <w:rFonts w:cs="Arial"/>
                <w:sz w:val="20"/>
                <w:szCs w:val="20"/>
              </w:rPr>
              <w:t>t</w:t>
            </w:r>
            <w:r w:rsidR="005753B5" w:rsidRPr="005753B5">
              <w:rPr>
                <w:rFonts w:cs="Arial"/>
                <w:sz w:val="20"/>
                <w:szCs w:val="20"/>
              </w:rPr>
              <w:t>able</w:t>
            </w:r>
            <w:r w:rsidR="000D57E2">
              <w:rPr>
                <w:rFonts w:cs="Arial"/>
                <w:sz w:val="20"/>
                <w:szCs w:val="20"/>
              </w:rPr>
              <w:t xml:space="preserve">. </w:t>
            </w:r>
          </w:p>
          <w:p w14:paraId="2458F564" w14:textId="45ED784C" w:rsidR="007A00EB" w:rsidRDefault="005753B5" w:rsidP="007A00EB">
            <w:pPr>
              <w:spacing w:after="0" w:line="240" w:lineRule="auto"/>
              <w:rPr>
                <w:rFonts w:cs="Arial"/>
                <w:sz w:val="20"/>
                <w:szCs w:val="20"/>
              </w:rPr>
            </w:pPr>
            <w:r>
              <w:rPr>
                <w:rFonts w:cs="Arial"/>
                <w:sz w:val="20"/>
                <w:szCs w:val="20"/>
              </w:rPr>
              <w:t xml:space="preserve">Students should have learnt about these in Maths lessons, so should </w:t>
            </w:r>
            <w:r w:rsidR="00B54C0A">
              <w:rPr>
                <w:rFonts w:cs="Arial"/>
                <w:sz w:val="20"/>
                <w:szCs w:val="20"/>
              </w:rPr>
              <w:t>be familiar wi</w:t>
            </w:r>
            <w:r>
              <w:rPr>
                <w:rFonts w:cs="Arial"/>
                <w:sz w:val="20"/>
                <w:szCs w:val="20"/>
              </w:rPr>
              <w:t>th them.</w:t>
            </w:r>
            <w:r w:rsidR="000D57E2">
              <w:rPr>
                <w:rFonts w:cs="Arial"/>
                <w:sz w:val="20"/>
                <w:szCs w:val="20"/>
              </w:rPr>
              <w:t xml:space="preserve"> </w:t>
            </w:r>
          </w:p>
          <w:p w14:paraId="34C9C148" w14:textId="3B08A712" w:rsidR="005753B5" w:rsidRDefault="005753B5" w:rsidP="007A00EB">
            <w:pPr>
              <w:spacing w:after="0" w:line="240" w:lineRule="auto"/>
              <w:rPr>
                <w:rFonts w:cs="Arial"/>
                <w:sz w:val="20"/>
                <w:szCs w:val="20"/>
              </w:rPr>
            </w:pPr>
          </w:p>
          <w:p w14:paraId="55FE350E" w14:textId="422CD8BF" w:rsidR="005753B5" w:rsidRDefault="005753B5" w:rsidP="007A00EB">
            <w:pPr>
              <w:spacing w:after="0" w:line="240" w:lineRule="auto"/>
              <w:rPr>
                <w:rFonts w:cs="Arial"/>
                <w:sz w:val="20"/>
                <w:szCs w:val="20"/>
              </w:rPr>
            </w:pPr>
            <w:r>
              <w:rPr>
                <w:rFonts w:cs="Arial"/>
                <w:sz w:val="20"/>
                <w:szCs w:val="20"/>
              </w:rPr>
              <w:t>You could provide students with a set of raw data and ask them to use each method to collate the information. Students could then reflect on which method they think is the most appropriate for the data provided and why.</w:t>
            </w:r>
            <w:r w:rsidR="000D57E2">
              <w:rPr>
                <w:rFonts w:cs="Arial"/>
                <w:sz w:val="20"/>
                <w:szCs w:val="20"/>
              </w:rPr>
              <w:t xml:space="preserve"> </w:t>
            </w:r>
          </w:p>
          <w:p w14:paraId="10D50237" w14:textId="56C2A443" w:rsidR="005753B5" w:rsidRDefault="005753B5" w:rsidP="007A00EB">
            <w:pPr>
              <w:spacing w:after="0" w:line="240" w:lineRule="auto"/>
              <w:rPr>
                <w:rFonts w:cs="Arial"/>
                <w:sz w:val="20"/>
                <w:szCs w:val="20"/>
              </w:rPr>
            </w:pPr>
          </w:p>
          <w:p w14:paraId="06F19B4E" w14:textId="4D83E8C2" w:rsidR="005753B5" w:rsidRDefault="005753B5" w:rsidP="005753B5">
            <w:pPr>
              <w:spacing w:after="0" w:line="240" w:lineRule="auto"/>
              <w:rPr>
                <w:rFonts w:cs="Arial"/>
                <w:sz w:val="20"/>
                <w:szCs w:val="20"/>
              </w:rPr>
            </w:pPr>
            <w:r w:rsidRPr="00DD4091">
              <w:rPr>
                <w:rFonts w:cs="Arial"/>
                <w:i/>
                <w:iCs/>
                <w:sz w:val="20"/>
                <w:szCs w:val="20"/>
              </w:rPr>
              <w:t>Extension</w:t>
            </w:r>
            <w:r>
              <w:rPr>
                <w:rFonts w:cs="Arial"/>
                <w:sz w:val="20"/>
                <w:szCs w:val="20"/>
              </w:rPr>
              <w:t xml:space="preserve"> - Why collate data? What are the benefits of doing this?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39B4AD96" w14:textId="77777777" w:rsidR="007A00EB" w:rsidRPr="00BE2CC6" w:rsidRDefault="007A00EB" w:rsidP="007A00EB">
            <w:pPr>
              <w:spacing w:after="0" w:line="240" w:lineRule="auto"/>
              <w:rPr>
                <w:rFonts w:cs="Arial"/>
                <w:b/>
                <w:bCs/>
                <w:sz w:val="20"/>
                <w:szCs w:val="20"/>
              </w:rPr>
            </w:pPr>
            <w:r w:rsidRPr="00BE2CC6">
              <w:rPr>
                <w:rFonts w:cs="Arial"/>
                <w:b/>
                <w:bCs/>
                <w:sz w:val="20"/>
                <w:szCs w:val="20"/>
              </w:rPr>
              <w:t>Frequency table</w:t>
            </w:r>
          </w:p>
          <w:p w14:paraId="63743499" w14:textId="77777777" w:rsidR="007A00EB" w:rsidRPr="00BE2CC6" w:rsidRDefault="007A00EB" w:rsidP="007A00EB">
            <w:pPr>
              <w:spacing w:after="0" w:line="240" w:lineRule="auto"/>
              <w:rPr>
                <w:rFonts w:cs="Arial"/>
                <w:b/>
                <w:bCs/>
                <w:sz w:val="20"/>
                <w:szCs w:val="20"/>
              </w:rPr>
            </w:pPr>
          </w:p>
          <w:p w14:paraId="7C12BB01" w14:textId="77777777" w:rsidR="007A00EB" w:rsidRPr="00BE2CC6" w:rsidRDefault="007A00EB" w:rsidP="007A00EB">
            <w:pPr>
              <w:spacing w:after="0" w:line="240" w:lineRule="auto"/>
              <w:rPr>
                <w:rFonts w:cs="Arial"/>
                <w:b/>
                <w:bCs/>
                <w:sz w:val="20"/>
                <w:szCs w:val="20"/>
              </w:rPr>
            </w:pPr>
            <w:r w:rsidRPr="00BE2CC6">
              <w:rPr>
                <w:rFonts w:cs="Arial"/>
                <w:b/>
                <w:bCs/>
                <w:sz w:val="20"/>
                <w:szCs w:val="20"/>
              </w:rPr>
              <w:t>Table</w:t>
            </w:r>
          </w:p>
          <w:p w14:paraId="759D0501" w14:textId="77777777" w:rsidR="007A00EB" w:rsidRPr="00BE2CC6" w:rsidRDefault="007A00EB" w:rsidP="007A00EB">
            <w:pPr>
              <w:spacing w:after="0" w:line="240" w:lineRule="auto"/>
              <w:rPr>
                <w:rFonts w:cs="Arial"/>
                <w:b/>
                <w:bCs/>
                <w:sz w:val="20"/>
                <w:szCs w:val="20"/>
              </w:rPr>
            </w:pPr>
          </w:p>
          <w:p w14:paraId="7DDFBBBA" w14:textId="23D5EA15" w:rsidR="007A00EB" w:rsidRDefault="007A00EB" w:rsidP="007A00EB">
            <w:pPr>
              <w:spacing w:after="0" w:line="240" w:lineRule="auto"/>
              <w:rPr>
                <w:rFonts w:cs="Arial"/>
                <w:sz w:val="20"/>
                <w:szCs w:val="20"/>
              </w:rPr>
            </w:pPr>
            <w:r w:rsidRPr="00BE2CC6">
              <w:rPr>
                <w:rFonts w:cs="Arial"/>
                <w:b/>
                <w:bCs/>
                <w:sz w:val="20"/>
                <w:szCs w:val="20"/>
              </w:rPr>
              <w:t>Tally chart</w:t>
            </w:r>
          </w:p>
        </w:tc>
        <w:tc>
          <w:tcPr>
            <w:tcW w:w="1797" w:type="dxa"/>
            <w:shd w:val="clear" w:color="auto" w:fill="auto"/>
            <w:tcMar>
              <w:top w:w="57" w:type="dxa"/>
              <w:left w:w="57" w:type="dxa"/>
              <w:bottom w:w="57" w:type="dxa"/>
              <w:right w:w="57" w:type="dxa"/>
            </w:tcMar>
          </w:tcPr>
          <w:p w14:paraId="4BB15C08" w14:textId="08FDD1CD" w:rsidR="007A00EB" w:rsidRPr="004901C4" w:rsidRDefault="00B67151" w:rsidP="007A00EB">
            <w:pPr>
              <w:pStyle w:val="ListParagraph"/>
              <w:numPr>
                <w:ilvl w:val="0"/>
                <w:numId w:val="8"/>
              </w:numPr>
              <w:spacing w:after="0" w:line="240" w:lineRule="auto"/>
              <w:ind w:left="360"/>
              <w:rPr>
                <w:rFonts w:cs="Arial"/>
                <w:sz w:val="20"/>
                <w:szCs w:val="20"/>
              </w:rPr>
            </w:pPr>
            <w:r>
              <w:rPr>
                <w:rFonts w:cs="Arial"/>
                <w:sz w:val="20"/>
                <w:szCs w:val="20"/>
              </w:rPr>
              <w:t xml:space="preserve">Describe </w:t>
            </w:r>
            <w:r w:rsidR="007A00EB" w:rsidRPr="006D4240">
              <w:rPr>
                <w:rFonts w:cs="Arial"/>
                <w:sz w:val="20"/>
                <w:szCs w:val="20"/>
              </w:rPr>
              <w:t>the methods of collating market research data</w:t>
            </w:r>
          </w:p>
          <w:p w14:paraId="0B31B7D9" w14:textId="70D61800" w:rsidR="007A00EB" w:rsidRPr="006D4240" w:rsidRDefault="00B67151" w:rsidP="00B829C9">
            <w:pPr>
              <w:pStyle w:val="ListParagraph"/>
              <w:numPr>
                <w:ilvl w:val="0"/>
                <w:numId w:val="8"/>
              </w:numPr>
              <w:spacing w:after="0" w:line="240" w:lineRule="auto"/>
              <w:ind w:left="360"/>
              <w:rPr>
                <w:rFonts w:cs="Arial"/>
                <w:sz w:val="20"/>
                <w:szCs w:val="20"/>
              </w:rPr>
            </w:pPr>
            <w:r>
              <w:rPr>
                <w:rFonts w:cs="Arial"/>
                <w:sz w:val="20"/>
                <w:szCs w:val="20"/>
              </w:rPr>
              <w:t>C</w:t>
            </w:r>
            <w:r w:rsidR="007A00EB" w:rsidRPr="006D4240">
              <w:rPr>
                <w:rFonts w:cs="Arial"/>
                <w:sz w:val="20"/>
                <w:szCs w:val="20"/>
              </w:rPr>
              <w:t>hoose and use appropriate methods of collating market research data for a given scenario</w:t>
            </w:r>
          </w:p>
        </w:tc>
        <w:tc>
          <w:tcPr>
            <w:tcW w:w="4406" w:type="dxa"/>
            <w:shd w:val="clear" w:color="auto" w:fill="auto"/>
            <w:tcMar>
              <w:top w:w="57" w:type="dxa"/>
              <w:left w:w="57" w:type="dxa"/>
              <w:bottom w:w="57" w:type="dxa"/>
              <w:right w:w="57" w:type="dxa"/>
            </w:tcMar>
          </w:tcPr>
          <w:p w14:paraId="7A44A5C6" w14:textId="77777777" w:rsidR="003B0FD5" w:rsidRDefault="000A5C46" w:rsidP="007A00EB">
            <w:pPr>
              <w:spacing w:after="0" w:line="240" w:lineRule="auto"/>
              <w:rPr>
                <w:rFonts w:cs="Arial"/>
                <w:sz w:val="20"/>
                <w:szCs w:val="20"/>
              </w:rPr>
            </w:pPr>
            <w:hyperlink r:id="rId27" w:history="1">
              <w:r w:rsidR="00E0076C" w:rsidRPr="00E0076C">
                <w:rPr>
                  <w:rStyle w:val="Hyperlink"/>
                  <w:rFonts w:cs="Arial"/>
                  <w:sz w:val="20"/>
                  <w:szCs w:val="20"/>
                </w:rPr>
                <w:t>How to collate data</w:t>
              </w:r>
            </w:hyperlink>
            <w:r w:rsidR="00E0076C">
              <w:rPr>
                <w:rFonts w:cs="Arial"/>
                <w:sz w:val="20"/>
                <w:szCs w:val="20"/>
              </w:rPr>
              <w:t xml:space="preserve"> </w:t>
            </w:r>
          </w:p>
          <w:p w14:paraId="07C69D5B" w14:textId="3DEE7117" w:rsidR="0050148C" w:rsidRDefault="0050148C" w:rsidP="007A00EB">
            <w:pPr>
              <w:spacing w:after="0" w:line="240" w:lineRule="auto"/>
              <w:rPr>
                <w:rFonts w:cs="Arial"/>
                <w:sz w:val="20"/>
                <w:szCs w:val="20"/>
              </w:rPr>
            </w:pPr>
            <w:r>
              <w:rPr>
                <w:rFonts w:cs="Arial"/>
                <w:sz w:val="20"/>
                <w:szCs w:val="20"/>
              </w:rPr>
              <w:t>(mathsteacher.com</w:t>
            </w:r>
            <w:r w:rsidR="00E428FD">
              <w:rPr>
                <w:rFonts w:cs="Arial"/>
                <w:sz w:val="20"/>
                <w:szCs w:val="20"/>
              </w:rPr>
              <w:t>.au</w:t>
            </w:r>
            <w:r>
              <w:rPr>
                <w:rFonts w:cs="Arial"/>
                <w:sz w:val="20"/>
                <w:szCs w:val="20"/>
              </w:rPr>
              <w:t>)</w:t>
            </w:r>
          </w:p>
          <w:p w14:paraId="0D66BB41" w14:textId="66765E16" w:rsidR="007A00EB" w:rsidRDefault="003B0FD5" w:rsidP="007A00EB">
            <w:pPr>
              <w:spacing w:after="0" w:line="240" w:lineRule="auto"/>
              <w:rPr>
                <w:rFonts w:cs="Arial"/>
                <w:sz w:val="20"/>
                <w:szCs w:val="20"/>
              </w:rPr>
            </w:pPr>
            <w:r>
              <w:rPr>
                <w:rFonts w:cs="Arial"/>
                <w:sz w:val="20"/>
                <w:szCs w:val="20"/>
              </w:rPr>
              <w:t xml:space="preserve">A </w:t>
            </w:r>
            <w:r w:rsidR="00800A57">
              <w:rPr>
                <w:rFonts w:cs="Arial"/>
                <w:sz w:val="20"/>
                <w:szCs w:val="20"/>
              </w:rPr>
              <w:t>step-by-step</w:t>
            </w:r>
            <w:r>
              <w:rPr>
                <w:rFonts w:cs="Arial"/>
                <w:sz w:val="20"/>
                <w:szCs w:val="20"/>
              </w:rPr>
              <w:t xml:space="preserve"> guide to producing a frequency table</w:t>
            </w:r>
          </w:p>
        </w:tc>
        <w:tc>
          <w:tcPr>
            <w:tcW w:w="1281" w:type="dxa"/>
            <w:shd w:val="clear" w:color="auto" w:fill="auto"/>
            <w:tcMar>
              <w:top w:w="57" w:type="dxa"/>
              <w:left w:w="57" w:type="dxa"/>
              <w:bottom w:w="57" w:type="dxa"/>
              <w:right w:w="57" w:type="dxa"/>
            </w:tcMar>
          </w:tcPr>
          <w:p w14:paraId="392A61AA" w14:textId="77777777" w:rsidR="007A00EB" w:rsidRDefault="007A00EB" w:rsidP="007A00EB">
            <w:pPr>
              <w:spacing w:after="0" w:line="240" w:lineRule="auto"/>
              <w:rPr>
                <w:rFonts w:cs="Arial"/>
                <w:sz w:val="20"/>
                <w:szCs w:val="20"/>
              </w:rPr>
            </w:pPr>
          </w:p>
        </w:tc>
      </w:tr>
      <w:tr w:rsidR="00922296" w14:paraId="12743F8C" w14:textId="77777777" w:rsidTr="0015167F">
        <w:trPr>
          <w:trHeight w:val="20"/>
        </w:trPr>
        <w:tc>
          <w:tcPr>
            <w:tcW w:w="915" w:type="dxa"/>
            <w:shd w:val="clear" w:color="auto" w:fill="auto"/>
            <w:tcMar>
              <w:top w:w="57" w:type="dxa"/>
              <w:left w:w="57" w:type="dxa"/>
              <w:bottom w:w="57" w:type="dxa"/>
              <w:right w:w="57" w:type="dxa"/>
            </w:tcMar>
          </w:tcPr>
          <w:p w14:paraId="5FAE81AC" w14:textId="6CCCF689" w:rsidR="007A00EB" w:rsidRDefault="007E1A83" w:rsidP="007A00EB">
            <w:pPr>
              <w:spacing w:after="0" w:line="240" w:lineRule="auto"/>
              <w:rPr>
                <w:rFonts w:cs="Arial"/>
                <w:sz w:val="20"/>
                <w:szCs w:val="20"/>
              </w:rPr>
            </w:pPr>
            <w:r>
              <w:rPr>
                <w:rFonts w:cs="Arial"/>
                <w:sz w:val="20"/>
                <w:szCs w:val="20"/>
              </w:rPr>
              <w:lastRenderedPageBreak/>
              <w:t>11</w:t>
            </w:r>
          </w:p>
        </w:tc>
        <w:tc>
          <w:tcPr>
            <w:tcW w:w="1579" w:type="dxa"/>
            <w:shd w:val="clear" w:color="auto" w:fill="auto"/>
            <w:tcMar>
              <w:top w:w="57" w:type="dxa"/>
              <w:left w:w="57" w:type="dxa"/>
              <w:bottom w:w="57" w:type="dxa"/>
              <w:right w:w="57" w:type="dxa"/>
            </w:tcMar>
          </w:tcPr>
          <w:p w14:paraId="2208BD24"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51D7DD2B" w14:textId="77777777" w:rsidR="007A00EB" w:rsidRDefault="007A00EB" w:rsidP="007A00EB">
            <w:pPr>
              <w:suppressAutoHyphens/>
              <w:autoSpaceDN w:val="0"/>
              <w:spacing w:after="0" w:line="240" w:lineRule="auto"/>
              <w:textAlignment w:val="baseline"/>
              <w:rPr>
                <w:rFonts w:cs="Arial"/>
                <w:sz w:val="20"/>
                <w:szCs w:val="20"/>
              </w:rPr>
            </w:pPr>
          </w:p>
          <w:p w14:paraId="44B18245" w14:textId="01B12B4B" w:rsidR="007A00EB" w:rsidRDefault="007A00EB" w:rsidP="007A00EB">
            <w:pPr>
              <w:suppressAutoHyphens/>
              <w:autoSpaceDN w:val="0"/>
              <w:spacing w:after="0" w:line="240" w:lineRule="auto"/>
              <w:textAlignment w:val="baseline"/>
              <w:rPr>
                <w:rFonts w:cs="Arial"/>
                <w:sz w:val="20"/>
                <w:szCs w:val="20"/>
              </w:rPr>
            </w:pPr>
            <w:r>
              <w:rPr>
                <w:rFonts w:cs="Arial"/>
                <w:sz w:val="20"/>
                <w:szCs w:val="20"/>
              </w:rPr>
              <w:t>1.2 Review the results of market research</w:t>
            </w:r>
          </w:p>
        </w:tc>
        <w:tc>
          <w:tcPr>
            <w:tcW w:w="3226" w:type="dxa"/>
            <w:shd w:val="clear" w:color="auto" w:fill="auto"/>
            <w:tcMar>
              <w:top w:w="57" w:type="dxa"/>
              <w:left w:w="57" w:type="dxa"/>
              <w:bottom w:w="57" w:type="dxa"/>
              <w:right w:w="57" w:type="dxa"/>
            </w:tcMar>
          </w:tcPr>
          <w:p w14:paraId="2021D0B1" w14:textId="58853E5B" w:rsidR="007A00EB" w:rsidRDefault="005753B5" w:rsidP="007A00EB">
            <w:pPr>
              <w:spacing w:after="0" w:line="240" w:lineRule="auto"/>
              <w:rPr>
                <w:rFonts w:cs="Arial"/>
                <w:sz w:val="20"/>
                <w:szCs w:val="20"/>
              </w:rPr>
            </w:pPr>
            <w:r>
              <w:rPr>
                <w:rFonts w:cs="Arial"/>
                <w:sz w:val="20"/>
                <w:szCs w:val="20"/>
              </w:rPr>
              <w:t>Introduce the methods of p</w:t>
            </w:r>
            <w:r w:rsidR="007A00EB">
              <w:rPr>
                <w:rFonts w:cs="Arial"/>
                <w:sz w:val="20"/>
                <w:szCs w:val="20"/>
              </w:rPr>
              <w:t>resenting data</w:t>
            </w:r>
            <w:r>
              <w:rPr>
                <w:rFonts w:cs="Arial"/>
                <w:sz w:val="20"/>
                <w:szCs w:val="20"/>
              </w:rPr>
              <w:t xml:space="preserve"> i.e.</w:t>
            </w:r>
            <w:r w:rsidR="000D57E2">
              <w:rPr>
                <w:rFonts w:cs="Arial"/>
                <w:sz w:val="20"/>
                <w:szCs w:val="20"/>
              </w:rPr>
              <w:t>:</w:t>
            </w:r>
          </w:p>
          <w:p w14:paraId="6E232B20" w14:textId="4156937C" w:rsidR="005753B5" w:rsidRPr="00B829C9" w:rsidRDefault="00683947" w:rsidP="00B829C9">
            <w:pPr>
              <w:pStyle w:val="ListParagraph"/>
              <w:numPr>
                <w:ilvl w:val="0"/>
                <w:numId w:val="32"/>
              </w:numPr>
              <w:spacing w:after="0" w:line="240" w:lineRule="auto"/>
              <w:rPr>
                <w:rFonts w:cs="Arial"/>
                <w:sz w:val="20"/>
                <w:szCs w:val="20"/>
              </w:rPr>
            </w:pPr>
            <w:r>
              <w:rPr>
                <w:rFonts w:cs="Arial"/>
                <w:sz w:val="20"/>
                <w:szCs w:val="20"/>
              </w:rPr>
              <w:t>c</w:t>
            </w:r>
            <w:r w:rsidR="00B829C9" w:rsidRPr="00B829C9">
              <w:rPr>
                <w:rFonts w:cs="Arial"/>
                <w:sz w:val="20"/>
                <w:szCs w:val="20"/>
              </w:rPr>
              <w:t>harts</w:t>
            </w:r>
            <w:r w:rsidR="00B13373">
              <w:rPr>
                <w:rFonts w:cs="Arial"/>
                <w:sz w:val="20"/>
                <w:szCs w:val="20"/>
              </w:rPr>
              <w:t>:</w:t>
            </w:r>
          </w:p>
          <w:p w14:paraId="750198F3" w14:textId="09159C3A"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b</w:t>
            </w:r>
            <w:r w:rsidR="00B829C9" w:rsidRPr="00B829C9">
              <w:rPr>
                <w:rFonts w:cs="Arial"/>
                <w:sz w:val="20"/>
                <w:szCs w:val="20"/>
              </w:rPr>
              <w:t>ar chart</w:t>
            </w:r>
          </w:p>
          <w:p w14:paraId="1B4BD80A" w14:textId="19EDF082"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p</w:t>
            </w:r>
            <w:r w:rsidR="00B829C9" w:rsidRPr="00B829C9">
              <w:rPr>
                <w:rFonts w:cs="Arial"/>
                <w:sz w:val="20"/>
                <w:szCs w:val="20"/>
              </w:rPr>
              <w:t>ie chart</w:t>
            </w:r>
          </w:p>
          <w:p w14:paraId="1F06A23A" w14:textId="52AB1131"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l</w:t>
            </w:r>
            <w:r w:rsidR="00B829C9" w:rsidRPr="00B829C9">
              <w:rPr>
                <w:rFonts w:cs="Arial"/>
                <w:sz w:val="20"/>
                <w:szCs w:val="20"/>
              </w:rPr>
              <w:t>ine chart</w:t>
            </w:r>
          </w:p>
          <w:p w14:paraId="4D15D911" w14:textId="542B64E9" w:rsidR="00B829C9" w:rsidRPr="00B829C9" w:rsidRDefault="00B13373" w:rsidP="00824A88">
            <w:pPr>
              <w:pStyle w:val="ListParagraph"/>
              <w:numPr>
                <w:ilvl w:val="1"/>
                <w:numId w:val="32"/>
              </w:numPr>
              <w:spacing w:after="0" w:line="240" w:lineRule="auto"/>
              <w:rPr>
                <w:rFonts w:cs="Arial"/>
                <w:sz w:val="20"/>
                <w:szCs w:val="20"/>
              </w:rPr>
            </w:pPr>
            <w:r>
              <w:rPr>
                <w:rFonts w:cs="Arial"/>
                <w:sz w:val="20"/>
                <w:szCs w:val="20"/>
              </w:rPr>
              <w:t>s</w:t>
            </w:r>
            <w:r w:rsidR="00B829C9" w:rsidRPr="00B829C9">
              <w:rPr>
                <w:rFonts w:cs="Arial"/>
                <w:sz w:val="20"/>
                <w:szCs w:val="20"/>
              </w:rPr>
              <w:t>catter graph</w:t>
            </w:r>
          </w:p>
          <w:p w14:paraId="33D04ABF" w14:textId="063D0252" w:rsidR="00B829C9" w:rsidRPr="00B829C9" w:rsidRDefault="00683947" w:rsidP="00B829C9">
            <w:pPr>
              <w:pStyle w:val="ListParagraph"/>
              <w:numPr>
                <w:ilvl w:val="0"/>
                <w:numId w:val="32"/>
              </w:numPr>
              <w:spacing w:after="0" w:line="240" w:lineRule="auto"/>
              <w:rPr>
                <w:rFonts w:cs="Arial"/>
                <w:sz w:val="20"/>
                <w:szCs w:val="20"/>
              </w:rPr>
            </w:pPr>
            <w:r>
              <w:rPr>
                <w:rFonts w:cs="Arial"/>
                <w:sz w:val="20"/>
                <w:szCs w:val="20"/>
              </w:rPr>
              <w:t>d</w:t>
            </w:r>
            <w:r w:rsidR="00B829C9" w:rsidRPr="00B829C9">
              <w:rPr>
                <w:rFonts w:cs="Arial"/>
                <w:sz w:val="20"/>
                <w:szCs w:val="20"/>
              </w:rPr>
              <w:t>iagrams</w:t>
            </w:r>
          </w:p>
          <w:p w14:paraId="2386B845" w14:textId="155631AF" w:rsidR="00B829C9" w:rsidRPr="00B829C9" w:rsidRDefault="00683947" w:rsidP="00B829C9">
            <w:pPr>
              <w:pStyle w:val="ListParagraph"/>
              <w:numPr>
                <w:ilvl w:val="0"/>
                <w:numId w:val="32"/>
              </w:numPr>
              <w:spacing w:after="0" w:line="240" w:lineRule="auto"/>
              <w:rPr>
                <w:rFonts w:cs="Arial"/>
                <w:sz w:val="20"/>
                <w:szCs w:val="20"/>
              </w:rPr>
            </w:pPr>
            <w:r>
              <w:rPr>
                <w:rFonts w:cs="Arial"/>
                <w:sz w:val="20"/>
                <w:szCs w:val="20"/>
              </w:rPr>
              <w:t>t</w:t>
            </w:r>
            <w:r w:rsidR="00B829C9" w:rsidRPr="00B829C9">
              <w:rPr>
                <w:rFonts w:cs="Arial"/>
                <w:sz w:val="20"/>
                <w:szCs w:val="20"/>
              </w:rPr>
              <w:t>ables</w:t>
            </w:r>
            <w:r w:rsidR="000D57E2">
              <w:rPr>
                <w:rFonts w:cs="Arial"/>
                <w:sz w:val="20"/>
                <w:szCs w:val="20"/>
              </w:rPr>
              <w:t>.</w:t>
            </w:r>
          </w:p>
          <w:p w14:paraId="1113D29D" w14:textId="0454DAD3" w:rsidR="00B829C9" w:rsidRDefault="00B829C9" w:rsidP="00B829C9">
            <w:pPr>
              <w:spacing w:after="0" w:line="240" w:lineRule="auto"/>
              <w:rPr>
                <w:rFonts w:cs="Arial"/>
                <w:sz w:val="20"/>
                <w:szCs w:val="20"/>
              </w:rPr>
            </w:pPr>
            <w:r>
              <w:rPr>
                <w:rFonts w:cs="Arial"/>
                <w:sz w:val="20"/>
                <w:szCs w:val="20"/>
              </w:rPr>
              <w:t xml:space="preserve">Students should have learnt about these in Maths lessons, so should </w:t>
            </w:r>
            <w:r w:rsidR="00B54C0A">
              <w:rPr>
                <w:rFonts w:cs="Arial"/>
                <w:sz w:val="20"/>
                <w:szCs w:val="20"/>
              </w:rPr>
              <w:t>be familiar</w:t>
            </w:r>
            <w:r>
              <w:rPr>
                <w:rFonts w:cs="Arial"/>
                <w:sz w:val="20"/>
                <w:szCs w:val="20"/>
              </w:rPr>
              <w:t xml:space="preserve"> with them.</w:t>
            </w:r>
            <w:r w:rsidR="000D57E2">
              <w:rPr>
                <w:rFonts w:cs="Arial"/>
                <w:sz w:val="20"/>
                <w:szCs w:val="20"/>
              </w:rPr>
              <w:t xml:space="preserve"> </w:t>
            </w:r>
          </w:p>
          <w:p w14:paraId="148F32DD" w14:textId="77777777" w:rsidR="00B829C9" w:rsidRDefault="00B829C9" w:rsidP="007A00EB">
            <w:pPr>
              <w:spacing w:after="0" w:line="240" w:lineRule="auto"/>
              <w:rPr>
                <w:rFonts w:cs="Arial"/>
                <w:sz w:val="20"/>
                <w:szCs w:val="20"/>
              </w:rPr>
            </w:pPr>
          </w:p>
          <w:p w14:paraId="68DF6249" w14:textId="2E455B21" w:rsidR="00B829C9" w:rsidRDefault="00B829C9" w:rsidP="007A00EB">
            <w:pPr>
              <w:spacing w:after="0" w:line="240" w:lineRule="auto"/>
              <w:rPr>
                <w:rFonts w:cs="Arial"/>
                <w:sz w:val="20"/>
                <w:szCs w:val="20"/>
              </w:rPr>
            </w:pPr>
            <w:r>
              <w:rPr>
                <w:rFonts w:cs="Arial"/>
                <w:sz w:val="20"/>
                <w:szCs w:val="20"/>
              </w:rPr>
              <w:t>Students could be provided with the opportunity to present data using some of these methods</w:t>
            </w:r>
            <w:r w:rsidR="008E36C9">
              <w:rPr>
                <w:rFonts w:cs="Arial"/>
                <w:sz w:val="20"/>
                <w:szCs w:val="20"/>
              </w:rPr>
              <w:t>, e.g.</w:t>
            </w:r>
            <w:r>
              <w:rPr>
                <w:rFonts w:cs="Arial"/>
                <w:sz w:val="20"/>
                <w:szCs w:val="20"/>
              </w:rPr>
              <w:t xml:space="preserve"> using the collated data from Lesson 10. Before starting the task, you could discuss w</w:t>
            </w:r>
            <w:r w:rsidR="00B54C0A">
              <w:rPr>
                <w:rFonts w:cs="Arial"/>
                <w:sz w:val="20"/>
                <w:szCs w:val="20"/>
              </w:rPr>
              <w:t>ith</w:t>
            </w:r>
            <w:r>
              <w:rPr>
                <w:rFonts w:cs="Arial"/>
                <w:sz w:val="20"/>
                <w:szCs w:val="20"/>
              </w:rPr>
              <w:t xml:space="preserve"> students which would be the most appropriate method(s). Not all methods will be appropriate. Why?</w:t>
            </w:r>
            <w:r w:rsidR="008E36C9">
              <w:rPr>
                <w:rFonts w:cs="Arial"/>
                <w:sz w:val="20"/>
                <w:szCs w:val="20"/>
              </w:rPr>
              <w:t xml:space="preserve"> e.g.</w:t>
            </w:r>
            <w:r>
              <w:rPr>
                <w:rFonts w:cs="Arial"/>
                <w:sz w:val="20"/>
                <w:szCs w:val="20"/>
              </w:rPr>
              <w:t xml:space="preserve"> a line graph is used to show changes over time and a scatter graph is used to make a comparison between two variables.</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0E1DFDED" w14:textId="77777777" w:rsidR="007A00EB" w:rsidRPr="00BE2CC6" w:rsidRDefault="007A00EB" w:rsidP="007A00EB">
            <w:pPr>
              <w:spacing w:after="0" w:line="240" w:lineRule="auto"/>
              <w:rPr>
                <w:rFonts w:cs="Arial"/>
                <w:b/>
                <w:bCs/>
                <w:sz w:val="20"/>
                <w:szCs w:val="20"/>
              </w:rPr>
            </w:pPr>
            <w:r w:rsidRPr="00BE2CC6">
              <w:rPr>
                <w:rFonts w:cs="Arial"/>
                <w:b/>
                <w:bCs/>
                <w:sz w:val="20"/>
                <w:szCs w:val="20"/>
              </w:rPr>
              <w:t>Chart</w:t>
            </w:r>
          </w:p>
          <w:p w14:paraId="41F4DF39" w14:textId="77777777" w:rsidR="007A00EB" w:rsidRDefault="007A00EB" w:rsidP="007A00EB">
            <w:pPr>
              <w:spacing w:after="0" w:line="240" w:lineRule="auto"/>
              <w:rPr>
                <w:rFonts w:cs="Arial"/>
                <w:b/>
                <w:bCs/>
                <w:sz w:val="20"/>
                <w:szCs w:val="20"/>
              </w:rPr>
            </w:pPr>
          </w:p>
          <w:p w14:paraId="674808DC" w14:textId="667C19C1" w:rsidR="007A00EB" w:rsidRPr="00BE2CC6" w:rsidRDefault="007A00EB" w:rsidP="007A00EB">
            <w:pPr>
              <w:spacing w:after="0" w:line="240" w:lineRule="auto"/>
              <w:rPr>
                <w:rFonts w:cs="Arial"/>
                <w:b/>
                <w:bCs/>
                <w:sz w:val="20"/>
                <w:szCs w:val="20"/>
              </w:rPr>
            </w:pPr>
            <w:r w:rsidRPr="00BE2CC6">
              <w:rPr>
                <w:rFonts w:cs="Arial"/>
                <w:b/>
                <w:bCs/>
                <w:sz w:val="20"/>
                <w:szCs w:val="20"/>
              </w:rPr>
              <w:t>Diagram</w:t>
            </w:r>
          </w:p>
          <w:p w14:paraId="5188BB2F" w14:textId="77777777" w:rsidR="007A00EB" w:rsidRPr="00BE2CC6" w:rsidRDefault="007A00EB" w:rsidP="007A00EB">
            <w:pPr>
              <w:spacing w:after="0" w:line="240" w:lineRule="auto"/>
              <w:rPr>
                <w:rFonts w:cs="Arial"/>
                <w:b/>
                <w:bCs/>
                <w:sz w:val="20"/>
                <w:szCs w:val="20"/>
              </w:rPr>
            </w:pPr>
          </w:p>
          <w:p w14:paraId="0581DD0F" w14:textId="77777777" w:rsidR="007A00EB" w:rsidRPr="00BE2CC6" w:rsidRDefault="007A00EB" w:rsidP="007A00EB">
            <w:pPr>
              <w:spacing w:after="0" w:line="240" w:lineRule="auto"/>
              <w:rPr>
                <w:rFonts w:cs="Arial"/>
                <w:b/>
                <w:bCs/>
                <w:sz w:val="20"/>
                <w:szCs w:val="20"/>
              </w:rPr>
            </w:pPr>
            <w:r w:rsidRPr="00BE2CC6">
              <w:rPr>
                <w:rFonts w:cs="Arial"/>
                <w:b/>
                <w:bCs/>
                <w:sz w:val="20"/>
                <w:szCs w:val="20"/>
              </w:rPr>
              <w:t>Table</w:t>
            </w:r>
          </w:p>
          <w:p w14:paraId="5CCA86D3" w14:textId="77777777" w:rsidR="007A00EB" w:rsidRDefault="007A00EB" w:rsidP="007A00EB">
            <w:pPr>
              <w:spacing w:after="0" w:line="240" w:lineRule="auto"/>
              <w:rPr>
                <w:rFonts w:cs="Arial"/>
                <w:sz w:val="20"/>
                <w:szCs w:val="20"/>
              </w:rPr>
            </w:pPr>
          </w:p>
        </w:tc>
        <w:tc>
          <w:tcPr>
            <w:tcW w:w="1797" w:type="dxa"/>
            <w:shd w:val="clear" w:color="auto" w:fill="auto"/>
            <w:tcMar>
              <w:top w:w="57" w:type="dxa"/>
              <w:left w:w="57" w:type="dxa"/>
              <w:bottom w:w="57" w:type="dxa"/>
              <w:right w:w="57" w:type="dxa"/>
            </w:tcMar>
          </w:tcPr>
          <w:p w14:paraId="751E57A0" w14:textId="6709E7EE" w:rsidR="00B829C9" w:rsidRPr="004901C4" w:rsidRDefault="00B67151" w:rsidP="004901C4">
            <w:pPr>
              <w:pStyle w:val="ListParagraph"/>
              <w:numPr>
                <w:ilvl w:val="0"/>
                <w:numId w:val="8"/>
              </w:numPr>
              <w:spacing w:after="0" w:line="240" w:lineRule="auto"/>
              <w:ind w:left="360"/>
              <w:rPr>
                <w:rFonts w:cs="Arial"/>
                <w:sz w:val="20"/>
                <w:szCs w:val="20"/>
              </w:rPr>
            </w:pPr>
            <w:r>
              <w:rPr>
                <w:rFonts w:cs="Arial"/>
                <w:sz w:val="20"/>
                <w:szCs w:val="20"/>
              </w:rPr>
              <w:t>Describe</w:t>
            </w:r>
            <w:r w:rsidR="007A00EB" w:rsidRPr="006D4240">
              <w:rPr>
                <w:rFonts w:cs="Arial"/>
                <w:sz w:val="20"/>
                <w:szCs w:val="20"/>
              </w:rPr>
              <w:t xml:space="preserve"> the methods of</w:t>
            </w:r>
            <w:r w:rsidR="007A00EB">
              <w:rPr>
                <w:rFonts w:cs="Arial"/>
                <w:sz w:val="20"/>
                <w:szCs w:val="20"/>
              </w:rPr>
              <w:t xml:space="preserve"> presenting </w:t>
            </w:r>
            <w:r w:rsidR="007A00EB" w:rsidRPr="006D4240">
              <w:rPr>
                <w:rFonts w:cs="Arial"/>
                <w:sz w:val="20"/>
                <w:szCs w:val="20"/>
              </w:rPr>
              <w:t>market research data</w:t>
            </w:r>
          </w:p>
          <w:p w14:paraId="04F5A09A" w14:textId="544D86FA" w:rsidR="007A00EB" w:rsidRDefault="00B67151" w:rsidP="00B829C9">
            <w:pPr>
              <w:pStyle w:val="ListParagraph"/>
              <w:numPr>
                <w:ilvl w:val="0"/>
                <w:numId w:val="8"/>
              </w:numPr>
              <w:spacing w:after="0" w:line="240" w:lineRule="auto"/>
              <w:ind w:left="360"/>
              <w:rPr>
                <w:rFonts w:cs="Arial"/>
                <w:sz w:val="20"/>
                <w:szCs w:val="20"/>
              </w:rPr>
            </w:pPr>
            <w:r>
              <w:rPr>
                <w:rFonts w:cs="Arial"/>
                <w:sz w:val="20"/>
                <w:szCs w:val="20"/>
              </w:rPr>
              <w:t>C</w:t>
            </w:r>
            <w:r w:rsidR="007A00EB">
              <w:rPr>
                <w:rFonts w:cs="Arial"/>
                <w:sz w:val="20"/>
                <w:szCs w:val="20"/>
              </w:rPr>
              <w:t>hoose and use appropriate methods of presenting market research data for a given scenario</w:t>
            </w:r>
          </w:p>
          <w:p w14:paraId="49C7A16D" w14:textId="2D6E35B3" w:rsidR="007A00EB" w:rsidRDefault="007A00EB" w:rsidP="007A00EB">
            <w:pPr>
              <w:spacing w:after="0" w:line="240" w:lineRule="auto"/>
              <w:rPr>
                <w:rFonts w:cs="Arial"/>
                <w:sz w:val="20"/>
                <w:szCs w:val="20"/>
              </w:rPr>
            </w:pPr>
          </w:p>
          <w:p w14:paraId="780EE41F" w14:textId="77777777" w:rsidR="007A00EB" w:rsidRPr="00F037D9" w:rsidRDefault="007A00EB" w:rsidP="007A00EB">
            <w:pPr>
              <w:spacing w:after="0" w:line="240" w:lineRule="auto"/>
              <w:ind w:left="397" w:hanging="397"/>
              <w:rPr>
                <w:rFonts w:cs="Arial"/>
                <w:sz w:val="20"/>
                <w:szCs w:val="20"/>
              </w:rPr>
            </w:pPr>
          </w:p>
          <w:p w14:paraId="60A3339A" w14:textId="41416612" w:rsidR="007A00EB" w:rsidRPr="006D4240" w:rsidRDefault="007A00EB" w:rsidP="007A00EB">
            <w:pPr>
              <w:spacing w:after="0" w:line="240" w:lineRule="auto"/>
              <w:ind w:left="397" w:hanging="397"/>
              <w:rPr>
                <w:rFonts w:cs="Arial"/>
                <w:sz w:val="20"/>
                <w:szCs w:val="20"/>
              </w:rPr>
            </w:pPr>
          </w:p>
        </w:tc>
        <w:tc>
          <w:tcPr>
            <w:tcW w:w="4406" w:type="dxa"/>
            <w:shd w:val="clear" w:color="auto" w:fill="auto"/>
            <w:tcMar>
              <w:top w:w="57" w:type="dxa"/>
              <w:left w:w="57" w:type="dxa"/>
              <w:bottom w:w="57" w:type="dxa"/>
              <w:right w:w="57" w:type="dxa"/>
            </w:tcMar>
          </w:tcPr>
          <w:p w14:paraId="2DA1FEAA" w14:textId="4A070766" w:rsidR="007A00EB" w:rsidRDefault="000A5C46" w:rsidP="007A00EB">
            <w:pPr>
              <w:spacing w:after="0" w:line="240" w:lineRule="auto"/>
              <w:rPr>
                <w:rFonts w:cs="Arial"/>
                <w:sz w:val="20"/>
                <w:szCs w:val="20"/>
              </w:rPr>
            </w:pPr>
            <w:hyperlink r:id="rId28" w:history="1">
              <w:r w:rsidR="00800A57" w:rsidRPr="00800A57">
                <w:rPr>
                  <w:rStyle w:val="Hyperlink"/>
                  <w:rFonts w:cs="Arial"/>
                  <w:sz w:val="20"/>
                  <w:szCs w:val="20"/>
                </w:rPr>
                <w:t>How to make charts in Excel</w:t>
              </w:r>
            </w:hyperlink>
          </w:p>
          <w:p w14:paraId="5B58DDB3" w14:textId="61C2F24A" w:rsidR="00EF5F35" w:rsidRDefault="00EF5F35" w:rsidP="007A00EB">
            <w:pPr>
              <w:spacing w:after="0" w:line="240" w:lineRule="auto"/>
              <w:rPr>
                <w:rFonts w:cs="Arial"/>
                <w:sz w:val="20"/>
                <w:szCs w:val="20"/>
              </w:rPr>
            </w:pPr>
            <w:r>
              <w:rPr>
                <w:rFonts w:cs="Arial"/>
                <w:sz w:val="20"/>
                <w:szCs w:val="20"/>
              </w:rPr>
              <w:t>(smartsheet.com)</w:t>
            </w:r>
          </w:p>
          <w:p w14:paraId="6FFF8AD0" w14:textId="7F5AD98C" w:rsidR="00800A57" w:rsidRDefault="00800A57" w:rsidP="007A00EB">
            <w:pPr>
              <w:spacing w:after="0" w:line="240" w:lineRule="auto"/>
              <w:rPr>
                <w:rFonts w:cs="Arial"/>
                <w:sz w:val="20"/>
                <w:szCs w:val="20"/>
              </w:rPr>
            </w:pPr>
            <w:r>
              <w:rPr>
                <w:rFonts w:cs="Arial"/>
                <w:sz w:val="20"/>
                <w:szCs w:val="20"/>
              </w:rPr>
              <w:t>An overview of the different types of graph/chart and when to use them</w:t>
            </w:r>
          </w:p>
        </w:tc>
        <w:tc>
          <w:tcPr>
            <w:tcW w:w="1281" w:type="dxa"/>
            <w:shd w:val="clear" w:color="auto" w:fill="auto"/>
            <w:tcMar>
              <w:top w:w="57" w:type="dxa"/>
              <w:left w:w="57" w:type="dxa"/>
              <w:bottom w:w="57" w:type="dxa"/>
              <w:right w:w="57" w:type="dxa"/>
            </w:tcMar>
          </w:tcPr>
          <w:p w14:paraId="397D2EAC" w14:textId="77777777" w:rsidR="007A00EB" w:rsidRDefault="007A00EB" w:rsidP="007A00EB">
            <w:pPr>
              <w:spacing w:after="0" w:line="240" w:lineRule="auto"/>
              <w:rPr>
                <w:rFonts w:cs="Arial"/>
                <w:sz w:val="20"/>
                <w:szCs w:val="20"/>
              </w:rPr>
            </w:pPr>
          </w:p>
        </w:tc>
      </w:tr>
      <w:tr w:rsidR="00922296" w14:paraId="22E0B5BA" w14:textId="77777777" w:rsidTr="0015167F">
        <w:trPr>
          <w:trHeight w:val="20"/>
        </w:trPr>
        <w:tc>
          <w:tcPr>
            <w:tcW w:w="915" w:type="dxa"/>
            <w:shd w:val="clear" w:color="auto" w:fill="auto"/>
            <w:tcMar>
              <w:top w:w="57" w:type="dxa"/>
              <w:left w:w="57" w:type="dxa"/>
              <w:bottom w:w="57" w:type="dxa"/>
              <w:right w:w="57" w:type="dxa"/>
            </w:tcMar>
          </w:tcPr>
          <w:p w14:paraId="0F0A1000" w14:textId="3890CEBC" w:rsidR="007A00EB" w:rsidRDefault="007A00EB" w:rsidP="007A00EB">
            <w:pPr>
              <w:spacing w:after="0" w:line="240" w:lineRule="auto"/>
              <w:rPr>
                <w:rFonts w:cs="Arial"/>
                <w:sz w:val="20"/>
                <w:szCs w:val="20"/>
              </w:rPr>
            </w:pPr>
            <w:r>
              <w:rPr>
                <w:rFonts w:cs="Arial"/>
                <w:sz w:val="20"/>
                <w:szCs w:val="20"/>
              </w:rPr>
              <w:t>1</w:t>
            </w:r>
            <w:r w:rsidR="007E1A83">
              <w:rPr>
                <w:rFonts w:cs="Arial"/>
                <w:sz w:val="20"/>
                <w:szCs w:val="20"/>
              </w:rPr>
              <w:t>2</w:t>
            </w:r>
          </w:p>
        </w:tc>
        <w:tc>
          <w:tcPr>
            <w:tcW w:w="1579" w:type="dxa"/>
            <w:shd w:val="clear" w:color="auto" w:fill="auto"/>
            <w:tcMar>
              <w:top w:w="57" w:type="dxa"/>
              <w:left w:w="57" w:type="dxa"/>
              <w:bottom w:w="57" w:type="dxa"/>
              <w:right w:w="57" w:type="dxa"/>
            </w:tcMar>
          </w:tcPr>
          <w:p w14:paraId="4186018E" w14:textId="77777777" w:rsidR="007A00EB" w:rsidRDefault="007A00EB" w:rsidP="007A00EB">
            <w:pPr>
              <w:suppressAutoHyphens/>
              <w:autoSpaceDN w:val="0"/>
              <w:spacing w:after="0" w:line="240" w:lineRule="auto"/>
              <w:textAlignment w:val="baseline"/>
              <w:rPr>
                <w:rFonts w:cs="Arial"/>
                <w:sz w:val="20"/>
                <w:szCs w:val="20"/>
              </w:rPr>
            </w:pPr>
            <w:r>
              <w:rPr>
                <w:rFonts w:cs="Arial"/>
                <w:sz w:val="20"/>
                <w:szCs w:val="20"/>
              </w:rPr>
              <w:t>TA1 Market research</w:t>
            </w:r>
          </w:p>
          <w:p w14:paraId="4CF670DD" w14:textId="77777777" w:rsidR="007A00EB" w:rsidRDefault="007A00EB" w:rsidP="007A00EB">
            <w:pPr>
              <w:suppressAutoHyphens/>
              <w:autoSpaceDN w:val="0"/>
              <w:spacing w:after="0" w:line="240" w:lineRule="auto"/>
              <w:textAlignment w:val="baseline"/>
              <w:rPr>
                <w:rFonts w:cs="Arial"/>
                <w:sz w:val="20"/>
                <w:szCs w:val="20"/>
              </w:rPr>
            </w:pPr>
          </w:p>
          <w:p w14:paraId="1014770A" w14:textId="2554A4AE" w:rsidR="007A00EB" w:rsidRDefault="007A00EB" w:rsidP="007A00EB">
            <w:pPr>
              <w:suppressAutoHyphens/>
              <w:autoSpaceDN w:val="0"/>
              <w:spacing w:after="0" w:line="240" w:lineRule="auto"/>
              <w:textAlignment w:val="baseline"/>
              <w:rPr>
                <w:rFonts w:cs="Arial"/>
                <w:sz w:val="20"/>
                <w:szCs w:val="20"/>
              </w:rPr>
            </w:pPr>
            <w:r>
              <w:rPr>
                <w:rFonts w:cs="Arial"/>
                <w:sz w:val="20"/>
                <w:szCs w:val="20"/>
              </w:rPr>
              <w:lastRenderedPageBreak/>
              <w:t>1.2. Review the results of market research</w:t>
            </w:r>
          </w:p>
        </w:tc>
        <w:tc>
          <w:tcPr>
            <w:tcW w:w="3226" w:type="dxa"/>
            <w:shd w:val="clear" w:color="auto" w:fill="auto"/>
            <w:tcMar>
              <w:top w:w="57" w:type="dxa"/>
              <w:left w:w="57" w:type="dxa"/>
              <w:bottom w:w="57" w:type="dxa"/>
              <w:right w:w="57" w:type="dxa"/>
            </w:tcMar>
          </w:tcPr>
          <w:p w14:paraId="0C55039A" w14:textId="77777777" w:rsidR="007A00EB" w:rsidRDefault="004B050C" w:rsidP="007A00EB">
            <w:pPr>
              <w:spacing w:after="0" w:line="240" w:lineRule="auto"/>
              <w:rPr>
                <w:rFonts w:cs="Arial"/>
                <w:sz w:val="20"/>
                <w:szCs w:val="20"/>
              </w:rPr>
            </w:pPr>
            <w:r>
              <w:rPr>
                <w:rFonts w:cs="Arial"/>
                <w:sz w:val="20"/>
                <w:szCs w:val="20"/>
              </w:rPr>
              <w:lastRenderedPageBreak/>
              <w:t xml:space="preserve">In the final lesson on market research, you could divide the class in groups. Each group could be provided with different </w:t>
            </w:r>
            <w:r>
              <w:rPr>
                <w:rFonts w:cs="Arial"/>
                <w:sz w:val="20"/>
                <w:szCs w:val="20"/>
              </w:rPr>
              <w:lastRenderedPageBreak/>
              <w:t xml:space="preserve">information. A mix of primary and secondary market research findings would be beneficial. Students should check whether they think that the research is accurate, collate the findings and present the data using appropriate methods. </w:t>
            </w:r>
          </w:p>
          <w:p w14:paraId="74BF50DD" w14:textId="77777777" w:rsidR="004B050C" w:rsidRDefault="004B050C" w:rsidP="007A00EB">
            <w:pPr>
              <w:spacing w:after="0" w:line="240" w:lineRule="auto"/>
              <w:rPr>
                <w:rFonts w:cs="Arial"/>
                <w:sz w:val="20"/>
                <w:szCs w:val="20"/>
              </w:rPr>
            </w:pPr>
          </w:p>
          <w:p w14:paraId="2C53EE24" w14:textId="23B6FAC0" w:rsidR="004B050C" w:rsidRDefault="004B050C" w:rsidP="007A00EB">
            <w:pPr>
              <w:spacing w:after="0" w:line="240" w:lineRule="auto"/>
              <w:rPr>
                <w:rFonts w:cs="Arial"/>
                <w:sz w:val="20"/>
                <w:szCs w:val="20"/>
              </w:rPr>
            </w:pPr>
            <w:r>
              <w:rPr>
                <w:rFonts w:cs="Arial"/>
                <w:sz w:val="20"/>
                <w:szCs w:val="20"/>
              </w:rPr>
              <w:t>Students could present their work to the class which should provide an opportunity for discussion about:</w:t>
            </w:r>
          </w:p>
          <w:p w14:paraId="2882FBC5" w14:textId="77777777" w:rsidR="004B050C" w:rsidRP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how the accuracy was checked</w:t>
            </w:r>
          </w:p>
          <w:p w14:paraId="1A122678" w14:textId="77777777" w:rsidR="004B050C" w:rsidRP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whether appropriate methods were used to collate and present the information</w:t>
            </w:r>
          </w:p>
          <w:p w14:paraId="5205A917" w14:textId="4880FFEE" w:rsidR="004B050C" w:rsidRDefault="004B050C" w:rsidP="004B050C">
            <w:pPr>
              <w:pStyle w:val="ListParagraph"/>
              <w:numPr>
                <w:ilvl w:val="0"/>
                <w:numId w:val="33"/>
              </w:numPr>
              <w:spacing w:after="0" w:line="240" w:lineRule="auto"/>
              <w:rPr>
                <w:rFonts w:cs="Arial"/>
                <w:sz w:val="20"/>
                <w:szCs w:val="20"/>
              </w:rPr>
            </w:pPr>
            <w:r w:rsidRPr="004B050C">
              <w:rPr>
                <w:rFonts w:cs="Arial"/>
                <w:sz w:val="20"/>
                <w:szCs w:val="20"/>
              </w:rPr>
              <w:t>any conclusions that can be drawn from the presented data</w:t>
            </w:r>
            <w:r w:rsidR="000D57E2">
              <w:rPr>
                <w:rFonts w:cs="Arial"/>
                <w:sz w:val="20"/>
                <w:szCs w:val="20"/>
              </w:rPr>
              <w:t xml:space="preserve">. </w:t>
            </w:r>
          </w:p>
          <w:p w14:paraId="7C278675" w14:textId="17E739E3" w:rsidR="004B050C" w:rsidRPr="004B050C" w:rsidRDefault="004B050C" w:rsidP="004B050C">
            <w:pPr>
              <w:spacing w:after="0" w:line="240" w:lineRule="auto"/>
              <w:rPr>
                <w:rFonts w:cs="Arial"/>
                <w:sz w:val="20"/>
                <w:szCs w:val="20"/>
              </w:rPr>
            </w:pPr>
            <w:r>
              <w:rPr>
                <w:rFonts w:cs="Arial"/>
                <w:sz w:val="20"/>
                <w:szCs w:val="20"/>
              </w:rPr>
              <w:t>You could question each group to draw out their ideas, reasoning and analysis as required.</w:t>
            </w:r>
            <w:r w:rsidR="000D57E2">
              <w:rPr>
                <w:rFonts w:cs="Arial"/>
                <w:sz w:val="20"/>
                <w:szCs w:val="20"/>
              </w:rPr>
              <w:t xml:space="preserve"> </w:t>
            </w:r>
          </w:p>
        </w:tc>
        <w:tc>
          <w:tcPr>
            <w:tcW w:w="1680" w:type="dxa"/>
            <w:shd w:val="clear" w:color="auto" w:fill="auto"/>
            <w:tcMar>
              <w:top w:w="57" w:type="dxa"/>
              <w:left w:w="57" w:type="dxa"/>
              <w:bottom w:w="57" w:type="dxa"/>
              <w:right w:w="57" w:type="dxa"/>
            </w:tcMar>
          </w:tcPr>
          <w:p w14:paraId="135E2FD1" w14:textId="318F0FEE" w:rsidR="007A00EB" w:rsidRPr="00BE2CC6" w:rsidRDefault="007A00EB" w:rsidP="007A00EB">
            <w:pPr>
              <w:spacing w:after="0" w:line="240" w:lineRule="auto"/>
              <w:rPr>
                <w:rFonts w:cs="Arial"/>
                <w:b/>
                <w:bCs/>
                <w:sz w:val="20"/>
                <w:szCs w:val="20"/>
              </w:rPr>
            </w:pPr>
            <w:r>
              <w:rPr>
                <w:rFonts w:cs="Arial"/>
                <w:b/>
                <w:bCs/>
                <w:sz w:val="20"/>
                <w:szCs w:val="20"/>
              </w:rPr>
              <w:lastRenderedPageBreak/>
              <w:t>Review</w:t>
            </w:r>
          </w:p>
        </w:tc>
        <w:tc>
          <w:tcPr>
            <w:tcW w:w="1797" w:type="dxa"/>
            <w:shd w:val="clear" w:color="auto" w:fill="auto"/>
            <w:tcMar>
              <w:top w:w="57" w:type="dxa"/>
              <w:left w:w="57" w:type="dxa"/>
              <w:bottom w:w="57" w:type="dxa"/>
              <w:right w:w="57" w:type="dxa"/>
            </w:tcMar>
          </w:tcPr>
          <w:p w14:paraId="1F5D1B67" w14:textId="01D55930" w:rsidR="007A00EB" w:rsidRPr="006D4240" w:rsidRDefault="00B67151" w:rsidP="00B829C9">
            <w:pPr>
              <w:pStyle w:val="ListParagraph"/>
              <w:numPr>
                <w:ilvl w:val="0"/>
                <w:numId w:val="8"/>
              </w:numPr>
              <w:spacing w:after="0" w:line="240" w:lineRule="auto"/>
              <w:ind w:left="360"/>
              <w:rPr>
                <w:rFonts w:cs="Arial"/>
                <w:sz w:val="20"/>
                <w:szCs w:val="20"/>
              </w:rPr>
            </w:pPr>
            <w:r>
              <w:rPr>
                <w:rFonts w:cs="Arial"/>
                <w:sz w:val="20"/>
                <w:szCs w:val="20"/>
              </w:rPr>
              <w:t>R</w:t>
            </w:r>
            <w:r w:rsidR="007A00EB">
              <w:rPr>
                <w:rFonts w:cs="Arial"/>
                <w:sz w:val="20"/>
                <w:szCs w:val="20"/>
              </w:rPr>
              <w:t>eview/analyse market research findings</w:t>
            </w:r>
          </w:p>
        </w:tc>
        <w:tc>
          <w:tcPr>
            <w:tcW w:w="4406" w:type="dxa"/>
            <w:shd w:val="clear" w:color="auto" w:fill="auto"/>
            <w:tcMar>
              <w:top w:w="57" w:type="dxa"/>
              <w:left w:w="57" w:type="dxa"/>
              <w:bottom w:w="57" w:type="dxa"/>
              <w:right w:w="57" w:type="dxa"/>
            </w:tcMar>
          </w:tcPr>
          <w:p w14:paraId="51F0F3EA" w14:textId="77777777" w:rsidR="007A00EB" w:rsidRDefault="007A00EB" w:rsidP="007A00EB">
            <w:pPr>
              <w:spacing w:after="0" w:line="240" w:lineRule="auto"/>
              <w:rPr>
                <w:rFonts w:cs="Arial"/>
                <w:sz w:val="20"/>
                <w:szCs w:val="20"/>
              </w:rPr>
            </w:pPr>
          </w:p>
        </w:tc>
        <w:tc>
          <w:tcPr>
            <w:tcW w:w="1281" w:type="dxa"/>
            <w:shd w:val="clear" w:color="auto" w:fill="auto"/>
            <w:tcMar>
              <w:top w:w="57" w:type="dxa"/>
              <w:left w:w="57" w:type="dxa"/>
              <w:bottom w:w="57" w:type="dxa"/>
              <w:right w:w="57" w:type="dxa"/>
            </w:tcMar>
          </w:tcPr>
          <w:p w14:paraId="23CA4C60" w14:textId="77777777" w:rsidR="007A00EB" w:rsidRDefault="007A00EB" w:rsidP="007A00EB">
            <w:pPr>
              <w:spacing w:after="0" w:line="240" w:lineRule="auto"/>
              <w:rPr>
                <w:rFonts w:cs="Arial"/>
                <w:sz w:val="20"/>
                <w:szCs w:val="20"/>
              </w:rPr>
            </w:pPr>
          </w:p>
        </w:tc>
      </w:tr>
    </w:tbl>
    <w:p w14:paraId="7966F2AF" w14:textId="6236D4D2" w:rsidR="004901C4" w:rsidRDefault="004901C4" w:rsidP="00620DD2">
      <w:pPr>
        <w:spacing w:after="0" w:line="240" w:lineRule="auto"/>
      </w:pPr>
    </w:p>
    <w:p w14:paraId="6C8F67CF" w14:textId="77777777" w:rsidR="004901C4" w:rsidRDefault="004901C4">
      <w:pPr>
        <w:spacing w:after="0" w:line="240" w:lineRule="auto"/>
      </w:pPr>
      <w:r>
        <w:br w:type="page"/>
      </w:r>
    </w:p>
    <w:tbl>
      <w:tblPr>
        <w:tblpPr w:leftFromText="180" w:rightFromText="180" w:vertAnchor="text" w:horzAnchor="margin" w:tblpY="-126"/>
        <w:tblW w:w="1488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689"/>
        <w:gridCol w:w="12195"/>
      </w:tblGrid>
      <w:tr w:rsidR="004901C4" w14:paraId="556AA095" w14:textId="77777777" w:rsidTr="00CE0806">
        <w:trPr>
          <w:trHeight w:val="170"/>
        </w:trPr>
        <w:tc>
          <w:tcPr>
            <w:tcW w:w="14884" w:type="dxa"/>
            <w:gridSpan w:val="2"/>
            <w:shd w:val="clear" w:color="auto" w:fill="5F6DAC"/>
            <w:tcMar>
              <w:top w:w="57" w:type="dxa"/>
              <w:left w:w="57" w:type="dxa"/>
              <w:bottom w:w="0" w:type="dxa"/>
              <w:right w:w="57" w:type="dxa"/>
            </w:tcMar>
            <w:vAlign w:val="center"/>
          </w:tcPr>
          <w:p w14:paraId="49EE48C6" w14:textId="77777777" w:rsidR="004901C4" w:rsidRPr="00CE0806" w:rsidRDefault="004901C4" w:rsidP="004901C4">
            <w:pPr>
              <w:pStyle w:val="Tableheader"/>
              <w:jc w:val="center"/>
            </w:pPr>
            <w:r w:rsidRPr="00CE0806">
              <w:lastRenderedPageBreak/>
              <w:t>Autumn 2</w:t>
            </w:r>
          </w:p>
        </w:tc>
      </w:tr>
      <w:tr w:rsidR="004901C4" w14:paraId="4CE53E75" w14:textId="77777777" w:rsidTr="00833CDC">
        <w:trPr>
          <w:trHeight w:val="774"/>
        </w:trPr>
        <w:tc>
          <w:tcPr>
            <w:tcW w:w="2689" w:type="dxa"/>
            <w:shd w:val="clear" w:color="auto" w:fill="FFFFFF" w:themeFill="background1"/>
            <w:tcMar>
              <w:top w:w="57" w:type="dxa"/>
              <w:left w:w="57" w:type="dxa"/>
              <w:bottom w:w="0" w:type="dxa"/>
              <w:right w:w="57" w:type="dxa"/>
            </w:tcMar>
            <w:vAlign w:val="center"/>
          </w:tcPr>
          <w:p w14:paraId="769F46FF" w14:textId="77777777" w:rsidR="004901C4" w:rsidRPr="00BE16EC" w:rsidRDefault="004901C4" w:rsidP="004901C4">
            <w:pPr>
              <w:rPr>
                <w:b/>
                <w:bCs/>
              </w:rPr>
            </w:pPr>
            <w:r w:rsidRPr="00CE0806">
              <w:rPr>
                <w:b/>
                <w:bCs/>
                <w:color w:val="000000" w:themeColor="text1"/>
              </w:rPr>
              <w:t xml:space="preserve">Summary of what you </w:t>
            </w:r>
            <w:r w:rsidRPr="00CE0806">
              <w:rPr>
                <w:b/>
                <w:bCs/>
                <w:color w:val="000000" w:themeColor="text1"/>
              </w:rPr>
              <w:br/>
              <w:t>will cover from the curriculum planner:</w:t>
            </w:r>
          </w:p>
        </w:tc>
        <w:tc>
          <w:tcPr>
            <w:tcW w:w="12195" w:type="dxa"/>
            <w:shd w:val="clear" w:color="auto" w:fill="FFFFFF" w:themeFill="background1"/>
            <w:tcMar>
              <w:top w:w="28" w:type="dxa"/>
            </w:tcMar>
            <w:vAlign w:val="center"/>
          </w:tcPr>
          <w:p w14:paraId="5773A0CB" w14:textId="77777777" w:rsidR="004901C4" w:rsidRPr="00CE0806" w:rsidRDefault="004901C4" w:rsidP="004901C4">
            <w:pPr>
              <w:rPr>
                <w:color w:val="000000" w:themeColor="text1"/>
              </w:rPr>
            </w:pPr>
            <w:r w:rsidRPr="00CE0806">
              <w:rPr>
                <w:color w:val="000000" w:themeColor="text1"/>
              </w:rPr>
              <w:t>Identify customer profile; Create a design mix; Review and finalise design</w:t>
            </w:r>
          </w:p>
          <w:p w14:paraId="09EC64D7" w14:textId="77777777" w:rsidR="004901C4" w:rsidRPr="008A1C51" w:rsidRDefault="004901C4" w:rsidP="004901C4">
            <w:pPr>
              <w:rPr>
                <w:b/>
                <w:bCs/>
              </w:rPr>
            </w:pPr>
          </w:p>
        </w:tc>
      </w:tr>
    </w:tbl>
    <w:p w14:paraId="33F89347" w14:textId="77777777" w:rsidR="00822806" w:rsidRPr="004901C4" w:rsidRDefault="00822806" w:rsidP="00620DD2">
      <w:pPr>
        <w:spacing w:after="0" w:line="240" w:lineRule="auto"/>
        <w:rPr>
          <w:sz w:val="2"/>
          <w:szCs w:val="2"/>
        </w:rPr>
      </w:pPr>
    </w:p>
    <w:p w14:paraId="5723057F" w14:textId="77777777" w:rsidR="009222D8" w:rsidRPr="00C43558" w:rsidRDefault="009222D8" w:rsidP="009222D8">
      <w:pPr>
        <w:spacing w:after="0" w:line="240" w:lineRule="auto"/>
        <w:rPr>
          <w:sz w:val="2"/>
          <w:szCs w:val="2"/>
        </w:rPr>
      </w:pPr>
    </w:p>
    <w:tbl>
      <w:tblPr>
        <w:tblW w:w="14884"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896"/>
        <w:gridCol w:w="1654"/>
        <w:gridCol w:w="3182"/>
        <w:gridCol w:w="1490"/>
        <w:gridCol w:w="2209"/>
        <w:gridCol w:w="4138"/>
        <w:gridCol w:w="1315"/>
      </w:tblGrid>
      <w:tr w:rsidR="00CE0806" w:rsidRPr="00963B3A" w14:paraId="4FAACA85" w14:textId="77777777" w:rsidTr="4782C5D5">
        <w:trPr>
          <w:trHeight w:val="1286"/>
          <w:tblHeader/>
        </w:trPr>
        <w:tc>
          <w:tcPr>
            <w:tcW w:w="908" w:type="dxa"/>
            <w:tcBorders>
              <w:right w:val="single" w:sz="4" w:space="0" w:color="FFFFFF" w:themeColor="accent6"/>
            </w:tcBorders>
            <w:shd w:val="clear" w:color="auto" w:fill="5F6DAC"/>
            <w:tcMar>
              <w:top w:w="57" w:type="dxa"/>
              <w:left w:w="57" w:type="dxa"/>
              <w:bottom w:w="0" w:type="dxa"/>
              <w:right w:w="57" w:type="dxa"/>
            </w:tcMar>
          </w:tcPr>
          <w:p w14:paraId="7596B093" w14:textId="77777777" w:rsidR="009222D8" w:rsidRPr="00CE0806" w:rsidRDefault="009222D8" w:rsidP="00CE0806">
            <w:pPr>
              <w:pStyle w:val="Tableheader"/>
              <w:rPr>
                <w:sz w:val="20"/>
                <w:szCs w:val="20"/>
              </w:rPr>
            </w:pPr>
            <w:r w:rsidRPr="00CE0806">
              <w:rPr>
                <w:sz w:val="20"/>
                <w:szCs w:val="20"/>
              </w:rPr>
              <w:t>Lesson no.</w:t>
            </w:r>
          </w:p>
        </w:tc>
        <w:tc>
          <w:tcPr>
            <w:tcW w:w="1704"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0D0268D1" w14:textId="069C2DCB" w:rsidR="009222D8" w:rsidRPr="00CE0806" w:rsidRDefault="009222D8" w:rsidP="00CE0806">
            <w:pPr>
              <w:pStyle w:val="Tableheader"/>
              <w:rPr>
                <w:sz w:val="20"/>
                <w:szCs w:val="20"/>
              </w:rPr>
            </w:pPr>
            <w:r w:rsidRPr="00CE0806">
              <w:rPr>
                <w:sz w:val="20"/>
                <w:szCs w:val="20"/>
              </w:rPr>
              <w:t xml:space="preserve">Topic areas/sub topic areas </w:t>
            </w:r>
          </w:p>
        </w:tc>
        <w:tc>
          <w:tcPr>
            <w:tcW w:w="3269"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307BC3BD" w14:textId="77777777" w:rsidR="009222D8" w:rsidRPr="00CE0806" w:rsidRDefault="009222D8" w:rsidP="00CE0806">
            <w:pPr>
              <w:pStyle w:val="Tableheader"/>
              <w:rPr>
                <w:sz w:val="20"/>
                <w:szCs w:val="20"/>
              </w:rPr>
            </w:pPr>
            <w:r w:rsidRPr="00CE0806">
              <w:rPr>
                <w:sz w:val="20"/>
                <w:szCs w:val="20"/>
              </w:rPr>
              <w:t>Lesson ideas and activities</w:t>
            </w:r>
          </w:p>
          <w:p w14:paraId="0627F599" w14:textId="71FEC4DF" w:rsidR="00852097" w:rsidRPr="00CE0806" w:rsidRDefault="00852097" w:rsidP="00CE0806">
            <w:pPr>
              <w:pStyle w:val="Tableheader"/>
              <w:rPr>
                <w:sz w:val="20"/>
                <w:szCs w:val="20"/>
              </w:rPr>
            </w:pPr>
          </w:p>
        </w:tc>
        <w:tc>
          <w:tcPr>
            <w:tcW w:w="1516"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4605ACB3" w14:textId="259CE574" w:rsidR="009222D8" w:rsidRPr="00CE0806" w:rsidRDefault="009222D8" w:rsidP="00CE0806">
            <w:pPr>
              <w:pStyle w:val="Tableheader"/>
              <w:rPr>
                <w:sz w:val="20"/>
                <w:szCs w:val="20"/>
              </w:rPr>
            </w:pPr>
            <w:r w:rsidRPr="00CE0806">
              <w:rPr>
                <w:sz w:val="20"/>
                <w:szCs w:val="20"/>
              </w:rPr>
              <w:t>Lesson key</w:t>
            </w:r>
            <w:r w:rsidR="00D151F0" w:rsidRPr="00CE0806">
              <w:rPr>
                <w:sz w:val="20"/>
                <w:szCs w:val="20"/>
              </w:rPr>
              <w:t xml:space="preserve"> </w:t>
            </w:r>
            <w:r w:rsidRPr="00CE0806">
              <w:rPr>
                <w:sz w:val="20"/>
                <w:szCs w:val="20"/>
              </w:rPr>
              <w:t>words</w:t>
            </w:r>
          </w:p>
          <w:p w14:paraId="58259A20" w14:textId="2DBA4320" w:rsidR="009222D8" w:rsidRPr="00CE0806" w:rsidRDefault="009222D8" w:rsidP="00CE0806">
            <w:pPr>
              <w:pStyle w:val="Tableheader"/>
              <w:rPr>
                <w:b w:val="0"/>
                <w:bCs w:val="0"/>
                <w:sz w:val="20"/>
                <w:szCs w:val="20"/>
              </w:rPr>
            </w:pPr>
          </w:p>
        </w:tc>
        <w:tc>
          <w:tcPr>
            <w:tcW w:w="1739"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35969AB0" w14:textId="77777777" w:rsidR="009222D8" w:rsidRPr="00CE0806" w:rsidRDefault="009222D8" w:rsidP="00CE0806">
            <w:pPr>
              <w:pStyle w:val="Tableheader"/>
              <w:rPr>
                <w:sz w:val="20"/>
                <w:szCs w:val="20"/>
              </w:rPr>
            </w:pPr>
            <w:r w:rsidRPr="00CE0806">
              <w:rPr>
                <w:sz w:val="20"/>
                <w:szCs w:val="20"/>
              </w:rPr>
              <w:t>Lesson outcome(s)</w:t>
            </w:r>
          </w:p>
          <w:p w14:paraId="0159A1A6" w14:textId="720298F0" w:rsidR="009222D8" w:rsidRPr="00CE0806" w:rsidRDefault="009222D8" w:rsidP="00CE0806">
            <w:pPr>
              <w:pStyle w:val="Tableheader"/>
              <w:rPr>
                <w:b w:val="0"/>
                <w:bCs w:val="0"/>
                <w:sz w:val="20"/>
                <w:szCs w:val="20"/>
              </w:rPr>
            </w:pPr>
            <w:r w:rsidRPr="00CE0806">
              <w:rPr>
                <w:b w:val="0"/>
                <w:bCs w:val="0"/>
                <w:sz w:val="20"/>
                <w:szCs w:val="20"/>
              </w:rPr>
              <w:t>At the end of the lesson, students will be able to:</w:t>
            </w:r>
          </w:p>
        </w:tc>
        <w:tc>
          <w:tcPr>
            <w:tcW w:w="4505" w:type="dxa"/>
            <w:tcBorders>
              <w:left w:val="single" w:sz="4" w:space="0" w:color="FFFFFF" w:themeColor="accent6"/>
              <w:right w:val="single" w:sz="4" w:space="0" w:color="FFFFFF" w:themeColor="accent6"/>
            </w:tcBorders>
            <w:shd w:val="clear" w:color="auto" w:fill="5F6DAC"/>
            <w:tcMar>
              <w:top w:w="57" w:type="dxa"/>
              <w:left w:w="57" w:type="dxa"/>
              <w:bottom w:w="0" w:type="dxa"/>
              <w:right w:w="57" w:type="dxa"/>
            </w:tcMar>
          </w:tcPr>
          <w:p w14:paraId="669B04CA" w14:textId="77777777" w:rsidR="009222D8" w:rsidRPr="00CE0806" w:rsidRDefault="009222D8" w:rsidP="00CE0806">
            <w:pPr>
              <w:pStyle w:val="Tableheader"/>
              <w:rPr>
                <w:sz w:val="20"/>
                <w:szCs w:val="20"/>
              </w:rPr>
            </w:pPr>
            <w:r w:rsidRPr="00CE0806">
              <w:rPr>
                <w:sz w:val="20"/>
                <w:szCs w:val="20"/>
              </w:rPr>
              <w:t>Useful links/resources</w:t>
            </w:r>
          </w:p>
          <w:p w14:paraId="232E7B47" w14:textId="52401F75" w:rsidR="009222D8" w:rsidRPr="00CE0806" w:rsidRDefault="009222D8" w:rsidP="00CE0806">
            <w:pPr>
              <w:pStyle w:val="Tableheader"/>
              <w:rPr>
                <w:sz w:val="20"/>
                <w:szCs w:val="20"/>
              </w:rPr>
            </w:pPr>
          </w:p>
        </w:tc>
        <w:tc>
          <w:tcPr>
            <w:tcW w:w="1243" w:type="dxa"/>
            <w:tcBorders>
              <w:left w:val="single" w:sz="4" w:space="0" w:color="FFFFFF" w:themeColor="accent6"/>
            </w:tcBorders>
            <w:shd w:val="clear" w:color="auto" w:fill="5F6DAC"/>
            <w:tcMar>
              <w:top w:w="57" w:type="dxa"/>
              <w:left w:w="57" w:type="dxa"/>
              <w:bottom w:w="0" w:type="dxa"/>
              <w:right w:w="57" w:type="dxa"/>
            </w:tcMar>
          </w:tcPr>
          <w:p w14:paraId="493C2836" w14:textId="77777777" w:rsidR="009222D8" w:rsidRPr="00CE0806" w:rsidRDefault="009222D8" w:rsidP="00CE0806">
            <w:pPr>
              <w:pStyle w:val="Tableheader"/>
              <w:rPr>
                <w:sz w:val="20"/>
                <w:szCs w:val="20"/>
              </w:rPr>
            </w:pPr>
            <w:r w:rsidRPr="00CE0806">
              <w:rPr>
                <w:sz w:val="20"/>
                <w:szCs w:val="20"/>
              </w:rPr>
              <w:t>How does this link to other units?</w:t>
            </w:r>
          </w:p>
          <w:p w14:paraId="23DF7C28" w14:textId="77777777" w:rsidR="009222D8" w:rsidRPr="00CE0806" w:rsidRDefault="009222D8" w:rsidP="00CE0806">
            <w:pPr>
              <w:pStyle w:val="Tableheader"/>
              <w:rPr>
                <w:sz w:val="20"/>
                <w:szCs w:val="20"/>
              </w:rPr>
            </w:pPr>
          </w:p>
        </w:tc>
      </w:tr>
      <w:tr w:rsidR="003A68C7" w14:paraId="7746AF0B" w14:textId="77777777" w:rsidTr="003923DE">
        <w:trPr>
          <w:trHeight w:val="1147"/>
        </w:trPr>
        <w:tc>
          <w:tcPr>
            <w:tcW w:w="908" w:type="dxa"/>
            <w:shd w:val="clear" w:color="auto" w:fill="auto"/>
            <w:tcMar>
              <w:top w:w="57" w:type="dxa"/>
              <w:left w:w="57" w:type="dxa"/>
              <w:bottom w:w="57" w:type="dxa"/>
              <w:right w:w="57" w:type="dxa"/>
            </w:tcMar>
          </w:tcPr>
          <w:p w14:paraId="66282ECD" w14:textId="0EF540D0" w:rsidR="009222D8" w:rsidRDefault="00C3255E" w:rsidP="00CE0806">
            <w:pPr>
              <w:spacing w:after="0" w:line="240" w:lineRule="auto"/>
              <w:rPr>
                <w:rFonts w:cs="Arial"/>
                <w:sz w:val="20"/>
                <w:szCs w:val="20"/>
              </w:rPr>
            </w:pPr>
            <w:r>
              <w:rPr>
                <w:rFonts w:cs="Arial"/>
                <w:sz w:val="20"/>
                <w:szCs w:val="20"/>
              </w:rPr>
              <w:t>1</w:t>
            </w:r>
          </w:p>
        </w:tc>
        <w:tc>
          <w:tcPr>
            <w:tcW w:w="1704" w:type="dxa"/>
            <w:shd w:val="clear" w:color="auto" w:fill="auto"/>
            <w:tcMar>
              <w:top w:w="57" w:type="dxa"/>
              <w:left w:w="57" w:type="dxa"/>
              <w:bottom w:w="57" w:type="dxa"/>
              <w:right w:w="57" w:type="dxa"/>
            </w:tcMar>
          </w:tcPr>
          <w:p w14:paraId="45A1A01E" w14:textId="77777777" w:rsidR="009222D8" w:rsidRDefault="00C3255E" w:rsidP="00CE0806">
            <w:pPr>
              <w:spacing w:after="0" w:line="240" w:lineRule="auto"/>
              <w:rPr>
                <w:rFonts w:cs="Arial"/>
                <w:sz w:val="20"/>
                <w:szCs w:val="20"/>
              </w:rPr>
            </w:pPr>
            <w:r>
              <w:rPr>
                <w:rFonts w:cs="Arial"/>
                <w:sz w:val="20"/>
                <w:szCs w:val="20"/>
              </w:rPr>
              <w:t>TA2 How to identify a customer profile</w:t>
            </w:r>
          </w:p>
          <w:p w14:paraId="60B5518A" w14:textId="77777777" w:rsidR="00C3255E" w:rsidRDefault="00C3255E" w:rsidP="00CE0806">
            <w:pPr>
              <w:spacing w:after="0" w:line="240" w:lineRule="auto"/>
              <w:rPr>
                <w:rFonts w:cs="Arial"/>
                <w:sz w:val="20"/>
                <w:szCs w:val="20"/>
              </w:rPr>
            </w:pPr>
          </w:p>
          <w:p w14:paraId="2362D381" w14:textId="4C0C1D90" w:rsidR="00C3255E" w:rsidRDefault="00C3255E" w:rsidP="00CE0806">
            <w:pPr>
              <w:spacing w:after="0" w:line="240" w:lineRule="auto"/>
              <w:rPr>
                <w:rFonts w:cs="Arial"/>
                <w:sz w:val="20"/>
                <w:szCs w:val="20"/>
              </w:rPr>
            </w:pPr>
            <w:r>
              <w:rPr>
                <w:rFonts w:cs="Arial"/>
                <w:sz w:val="20"/>
                <w:szCs w:val="20"/>
              </w:rPr>
              <w:t>2.1 How to apply market segmentation to build a customer profile</w:t>
            </w:r>
          </w:p>
        </w:tc>
        <w:tc>
          <w:tcPr>
            <w:tcW w:w="3269" w:type="dxa"/>
            <w:shd w:val="clear" w:color="auto" w:fill="auto"/>
            <w:tcMar>
              <w:top w:w="57" w:type="dxa"/>
              <w:left w:w="57" w:type="dxa"/>
              <w:bottom w:w="57" w:type="dxa"/>
              <w:right w:w="57" w:type="dxa"/>
            </w:tcMar>
          </w:tcPr>
          <w:p w14:paraId="13EBD7DC" w14:textId="71C29024" w:rsidR="009222D8" w:rsidRDefault="00B54C0A" w:rsidP="00CE0806">
            <w:pPr>
              <w:spacing w:after="0" w:line="240" w:lineRule="auto"/>
              <w:rPr>
                <w:rFonts w:cs="Arial"/>
                <w:sz w:val="20"/>
                <w:szCs w:val="20"/>
              </w:rPr>
            </w:pPr>
            <w:r>
              <w:rPr>
                <w:rFonts w:cs="Arial"/>
                <w:sz w:val="20"/>
                <w:szCs w:val="20"/>
              </w:rPr>
              <w:t xml:space="preserve">To introduce this </w:t>
            </w:r>
            <w:r w:rsidR="008E36C9">
              <w:rPr>
                <w:rFonts w:cs="Arial"/>
                <w:sz w:val="20"/>
                <w:szCs w:val="20"/>
              </w:rPr>
              <w:t>t</w:t>
            </w:r>
            <w:r>
              <w:rPr>
                <w:rFonts w:cs="Arial"/>
                <w:sz w:val="20"/>
                <w:szCs w:val="20"/>
              </w:rPr>
              <w:t xml:space="preserve">opic </w:t>
            </w:r>
            <w:r w:rsidR="008E36C9">
              <w:rPr>
                <w:rFonts w:cs="Arial"/>
                <w:sz w:val="20"/>
                <w:szCs w:val="20"/>
              </w:rPr>
              <w:t>a</w:t>
            </w:r>
            <w:r>
              <w:rPr>
                <w:rFonts w:cs="Arial"/>
                <w:sz w:val="20"/>
                <w:szCs w:val="20"/>
              </w:rPr>
              <w:t>rea</w:t>
            </w:r>
            <w:r w:rsidR="00870643">
              <w:rPr>
                <w:rFonts w:cs="Arial"/>
                <w:sz w:val="20"/>
                <w:szCs w:val="20"/>
              </w:rPr>
              <w:t xml:space="preserve"> you could r</w:t>
            </w:r>
            <w:r w:rsidR="00C3255E" w:rsidRPr="00C3255E">
              <w:rPr>
                <w:rFonts w:cs="Arial"/>
                <w:sz w:val="20"/>
                <w:szCs w:val="20"/>
              </w:rPr>
              <w:t>ecap market segmentation</w:t>
            </w:r>
            <w:r w:rsidR="00870643">
              <w:rPr>
                <w:rFonts w:cs="Arial"/>
                <w:sz w:val="20"/>
                <w:szCs w:val="20"/>
              </w:rPr>
              <w:t xml:space="preserve"> from R067. You could do this by showing images of a range of products and asking students to identify the key characteristics of customers who would buy each product, using the factors used to segment a market. This could also provide an opportunity to overcome any misconceptions about stereotyping. </w:t>
            </w:r>
          </w:p>
          <w:p w14:paraId="2CB5FC51" w14:textId="5C9D7662" w:rsidR="005B062E" w:rsidRDefault="005B062E" w:rsidP="00CE0806">
            <w:pPr>
              <w:spacing w:after="0" w:line="240" w:lineRule="auto"/>
              <w:rPr>
                <w:rFonts w:cs="Arial"/>
                <w:sz w:val="20"/>
                <w:szCs w:val="20"/>
              </w:rPr>
            </w:pPr>
          </w:p>
          <w:p w14:paraId="1FD367F8" w14:textId="58CC0312" w:rsidR="005B062E" w:rsidRDefault="005B062E" w:rsidP="00CE0806">
            <w:pPr>
              <w:spacing w:after="0" w:line="240" w:lineRule="auto"/>
              <w:rPr>
                <w:rFonts w:cs="Arial"/>
                <w:sz w:val="20"/>
                <w:szCs w:val="20"/>
              </w:rPr>
            </w:pPr>
            <w:r>
              <w:rPr>
                <w:rFonts w:cs="Arial"/>
                <w:sz w:val="20"/>
                <w:szCs w:val="20"/>
              </w:rPr>
              <w:t>You could ask students to consider each of the factors used to segment a market in turn and to identify a product that they think is specifically aimed at that segment</w:t>
            </w:r>
            <w:r w:rsidR="000D57E2">
              <w:rPr>
                <w:rFonts w:cs="Arial"/>
                <w:sz w:val="20"/>
                <w:szCs w:val="20"/>
              </w:rPr>
              <w:t>,</w:t>
            </w:r>
            <w:r>
              <w:rPr>
                <w:rFonts w:cs="Arial"/>
                <w:sz w:val="20"/>
                <w:szCs w:val="20"/>
              </w:rPr>
              <w:t xml:space="preserve"> </w:t>
            </w:r>
            <w:r w:rsidR="008E36C9">
              <w:rPr>
                <w:rFonts w:cs="Arial"/>
                <w:sz w:val="20"/>
                <w:szCs w:val="20"/>
              </w:rPr>
              <w:t>e.g.</w:t>
            </w:r>
            <w:r>
              <w:rPr>
                <w:rFonts w:cs="Arial"/>
                <w:sz w:val="20"/>
                <w:szCs w:val="20"/>
              </w:rPr>
              <w:t xml:space="preserve"> baby clothes are aimed at specific age groups.</w:t>
            </w:r>
            <w:r w:rsidR="000D57E2">
              <w:rPr>
                <w:rFonts w:cs="Arial"/>
                <w:sz w:val="20"/>
                <w:szCs w:val="20"/>
              </w:rPr>
              <w:t xml:space="preserve"> </w:t>
            </w:r>
          </w:p>
          <w:p w14:paraId="7054A22F" w14:textId="77777777" w:rsidR="00870643" w:rsidRDefault="00870643" w:rsidP="00CE0806">
            <w:pPr>
              <w:spacing w:after="0" w:line="240" w:lineRule="auto"/>
              <w:rPr>
                <w:rFonts w:cs="Arial"/>
                <w:sz w:val="20"/>
                <w:szCs w:val="20"/>
              </w:rPr>
            </w:pPr>
          </w:p>
          <w:p w14:paraId="2158BAF5" w14:textId="546F9512" w:rsidR="00870643" w:rsidRPr="00C3255E" w:rsidRDefault="00870643" w:rsidP="00CE0806">
            <w:pPr>
              <w:spacing w:after="0" w:line="240" w:lineRule="auto"/>
              <w:rPr>
                <w:rFonts w:cs="Arial"/>
                <w:sz w:val="20"/>
                <w:szCs w:val="20"/>
              </w:rPr>
            </w:pPr>
            <w:r>
              <w:rPr>
                <w:rFonts w:cs="Arial"/>
                <w:sz w:val="20"/>
                <w:szCs w:val="20"/>
              </w:rPr>
              <w:t>You could provide students with an example of a business that produces a range of products aimed at different customers/market segments</w:t>
            </w:r>
            <w:r w:rsidR="008E36C9">
              <w:rPr>
                <w:rFonts w:cs="Arial"/>
                <w:sz w:val="20"/>
                <w:szCs w:val="20"/>
              </w:rPr>
              <w:t>, e.g.</w:t>
            </w:r>
            <w:r>
              <w:rPr>
                <w:rFonts w:cs="Arial"/>
                <w:sz w:val="20"/>
                <w:szCs w:val="20"/>
              </w:rPr>
              <w:t xml:space="preserve"> breakfast cereal. Who is each </w:t>
            </w:r>
            <w:r>
              <w:rPr>
                <w:rFonts w:cs="Arial"/>
                <w:sz w:val="20"/>
                <w:szCs w:val="20"/>
              </w:rPr>
              <w:lastRenderedPageBreak/>
              <w:t>product aimed at? Why do such businesses produce a range of products aimed at different customers?</w:t>
            </w:r>
            <w:r w:rsidR="000D57E2">
              <w:rPr>
                <w:rFonts w:cs="Arial"/>
                <w:sz w:val="20"/>
                <w:szCs w:val="20"/>
              </w:rPr>
              <w:t xml:space="preserve"> </w:t>
            </w:r>
          </w:p>
        </w:tc>
        <w:tc>
          <w:tcPr>
            <w:tcW w:w="1516" w:type="dxa"/>
            <w:shd w:val="clear" w:color="auto" w:fill="auto"/>
            <w:tcMar>
              <w:top w:w="57" w:type="dxa"/>
              <w:left w:w="57" w:type="dxa"/>
              <w:bottom w:w="57" w:type="dxa"/>
              <w:right w:w="57" w:type="dxa"/>
            </w:tcMar>
          </w:tcPr>
          <w:p w14:paraId="3000D773" w14:textId="77777777" w:rsidR="00E6314E" w:rsidRPr="00BA6F0C" w:rsidRDefault="00E6314E" w:rsidP="00CE0806">
            <w:pPr>
              <w:spacing w:after="0" w:line="240" w:lineRule="auto"/>
              <w:rPr>
                <w:b/>
                <w:bCs/>
              </w:rPr>
            </w:pPr>
            <w:r w:rsidRPr="00BA6F0C">
              <w:rPr>
                <w:b/>
                <w:bCs/>
              </w:rPr>
              <w:lastRenderedPageBreak/>
              <w:t>Customer profile</w:t>
            </w:r>
          </w:p>
          <w:p w14:paraId="2B562E4C" w14:textId="77777777" w:rsidR="00E6314E" w:rsidRPr="00BA6F0C" w:rsidRDefault="00E6314E" w:rsidP="00CE0806">
            <w:pPr>
              <w:spacing w:after="0" w:line="240" w:lineRule="auto"/>
              <w:rPr>
                <w:b/>
                <w:bCs/>
              </w:rPr>
            </w:pPr>
          </w:p>
          <w:p w14:paraId="6408FA3B" w14:textId="243AD315" w:rsidR="009222D8" w:rsidRPr="00BA6F0C" w:rsidRDefault="00E6314E" w:rsidP="00CE0806">
            <w:pPr>
              <w:spacing w:after="0" w:line="240" w:lineRule="auto"/>
              <w:rPr>
                <w:rFonts w:cs="Arial"/>
                <w:b/>
                <w:bCs/>
                <w:sz w:val="20"/>
                <w:szCs w:val="20"/>
              </w:rPr>
            </w:pPr>
            <w:r w:rsidRPr="00BA6F0C">
              <w:rPr>
                <w:b/>
                <w:bCs/>
              </w:rPr>
              <w:t>Market segment</w:t>
            </w:r>
          </w:p>
        </w:tc>
        <w:tc>
          <w:tcPr>
            <w:tcW w:w="1739" w:type="dxa"/>
            <w:shd w:val="clear" w:color="auto" w:fill="auto"/>
            <w:tcMar>
              <w:top w:w="57" w:type="dxa"/>
              <w:left w:w="57" w:type="dxa"/>
              <w:bottom w:w="57" w:type="dxa"/>
              <w:right w:w="57" w:type="dxa"/>
            </w:tcMar>
          </w:tcPr>
          <w:p w14:paraId="4774903C" w14:textId="48377E6B" w:rsidR="00E6314E" w:rsidRPr="00BA6F0C" w:rsidRDefault="00B67151" w:rsidP="00CE0806">
            <w:pPr>
              <w:pStyle w:val="ListParagraph"/>
              <w:numPr>
                <w:ilvl w:val="0"/>
                <w:numId w:val="8"/>
              </w:numPr>
              <w:spacing w:after="0" w:line="240" w:lineRule="auto"/>
              <w:ind w:left="370"/>
              <w:rPr>
                <w:sz w:val="20"/>
                <w:szCs w:val="20"/>
              </w:rPr>
            </w:pPr>
            <w:r w:rsidRPr="00BA6F0C">
              <w:rPr>
                <w:sz w:val="20"/>
                <w:szCs w:val="20"/>
              </w:rPr>
              <w:t xml:space="preserve">Describe </w:t>
            </w:r>
            <w:r w:rsidR="004E271C" w:rsidRPr="00BA6F0C">
              <w:rPr>
                <w:sz w:val="20"/>
                <w:szCs w:val="20"/>
              </w:rPr>
              <w:t>factors used to segment a market</w:t>
            </w:r>
          </w:p>
        </w:tc>
        <w:tc>
          <w:tcPr>
            <w:tcW w:w="4505" w:type="dxa"/>
            <w:shd w:val="clear" w:color="auto" w:fill="auto"/>
            <w:tcMar>
              <w:top w:w="57" w:type="dxa"/>
              <w:left w:w="57" w:type="dxa"/>
              <w:bottom w:w="57" w:type="dxa"/>
              <w:right w:w="57" w:type="dxa"/>
            </w:tcMar>
          </w:tcPr>
          <w:p w14:paraId="5FF10B55" w14:textId="4861CE2C" w:rsidR="009222D8" w:rsidRDefault="000A5C46" w:rsidP="00CE0806">
            <w:pPr>
              <w:spacing w:after="0" w:line="240" w:lineRule="auto"/>
              <w:rPr>
                <w:rFonts w:cs="Arial"/>
                <w:sz w:val="20"/>
                <w:szCs w:val="20"/>
              </w:rPr>
            </w:pPr>
            <w:hyperlink r:id="rId29" w:history="1">
              <w:r w:rsidR="00DA6A3E" w:rsidRPr="00480DA3">
                <w:rPr>
                  <w:rStyle w:val="Hyperlink"/>
                  <w:rFonts w:cs="Arial"/>
                  <w:sz w:val="20"/>
                  <w:szCs w:val="20"/>
                </w:rPr>
                <w:t>M</w:t>
              </w:r>
              <w:r w:rsidR="00DA6A3E" w:rsidRPr="00480DA3">
                <w:rPr>
                  <w:rStyle w:val="Hyperlink"/>
                  <w:sz w:val="20"/>
                  <w:szCs w:val="20"/>
                </w:rPr>
                <w:t>a</w:t>
              </w:r>
              <w:r w:rsidR="00CE0CA3" w:rsidRPr="00480DA3">
                <w:rPr>
                  <w:rStyle w:val="Hyperlink"/>
                  <w:rFonts w:cs="Arial"/>
                  <w:sz w:val="20"/>
                  <w:szCs w:val="20"/>
                </w:rPr>
                <w:t>r</w:t>
              </w:r>
              <w:r w:rsidR="00CE0CA3" w:rsidRPr="00800A57">
                <w:rPr>
                  <w:rStyle w:val="Hyperlink"/>
                  <w:rFonts w:cs="Arial"/>
                  <w:sz w:val="20"/>
                  <w:szCs w:val="20"/>
                </w:rPr>
                <w:t>ket segmentation</w:t>
              </w:r>
            </w:hyperlink>
          </w:p>
          <w:p w14:paraId="3EA4AC53" w14:textId="2A255FC2" w:rsidR="00EF5F35" w:rsidRDefault="00EF5F35" w:rsidP="00CE0806">
            <w:pPr>
              <w:spacing w:after="0" w:line="240" w:lineRule="auto"/>
              <w:rPr>
                <w:sz w:val="20"/>
                <w:szCs w:val="20"/>
              </w:rPr>
            </w:pPr>
            <w:r>
              <w:rPr>
                <w:sz w:val="20"/>
                <w:szCs w:val="20"/>
              </w:rPr>
              <w:t>(learnmarket.net)</w:t>
            </w:r>
          </w:p>
          <w:p w14:paraId="424AB919" w14:textId="0ED5E451" w:rsidR="00CE0CA3" w:rsidRDefault="00800A57" w:rsidP="00CE0806">
            <w:pPr>
              <w:spacing w:after="0" w:line="240" w:lineRule="auto"/>
              <w:rPr>
                <w:sz w:val="20"/>
                <w:szCs w:val="20"/>
              </w:rPr>
            </w:pPr>
            <w:r w:rsidRPr="00800A57">
              <w:rPr>
                <w:sz w:val="20"/>
                <w:szCs w:val="20"/>
              </w:rPr>
              <w:t>Overview of market segmentation</w:t>
            </w:r>
          </w:p>
          <w:p w14:paraId="7BE1182B" w14:textId="77777777" w:rsidR="00BA6F0C" w:rsidRDefault="00BA6F0C" w:rsidP="00CE0806">
            <w:pPr>
              <w:spacing w:after="0" w:line="240" w:lineRule="auto"/>
            </w:pPr>
          </w:p>
          <w:p w14:paraId="3952EC16" w14:textId="2A4A3507" w:rsidR="00711BA1" w:rsidRDefault="000A5C46" w:rsidP="00CE0806">
            <w:pPr>
              <w:spacing w:after="0" w:line="240" w:lineRule="auto"/>
              <w:rPr>
                <w:rFonts w:cs="Arial"/>
                <w:sz w:val="20"/>
                <w:szCs w:val="20"/>
              </w:rPr>
            </w:pPr>
            <w:hyperlink r:id="rId30" w:history="1">
              <w:r w:rsidR="00711BA1" w:rsidRPr="00800A57">
                <w:rPr>
                  <w:rStyle w:val="Hyperlink"/>
                  <w:rFonts w:cs="Arial"/>
                  <w:sz w:val="20"/>
                  <w:szCs w:val="20"/>
                </w:rPr>
                <w:t>Introduction to a customer profile</w:t>
              </w:r>
            </w:hyperlink>
          </w:p>
          <w:p w14:paraId="64C8D528" w14:textId="77777777" w:rsidR="009B5EC2" w:rsidRDefault="009B5EC2" w:rsidP="00CE0806">
            <w:pPr>
              <w:spacing w:after="0" w:line="240" w:lineRule="auto"/>
              <w:rPr>
                <w:rFonts w:cs="Arial"/>
                <w:sz w:val="20"/>
                <w:szCs w:val="20"/>
              </w:rPr>
            </w:pPr>
            <w:r>
              <w:rPr>
                <w:rFonts w:cs="Arial"/>
                <w:sz w:val="20"/>
                <w:szCs w:val="20"/>
              </w:rPr>
              <w:t>(oberlo.co.uk)</w:t>
            </w:r>
          </w:p>
          <w:p w14:paraId="70947126" w14:textId="4B10F661" w:rsidR="00711BA1" w:rsidRDefault="00800A57" w:rsidP="00CE0806">
            <w:pPr>
              <w:spacing w:after="0" w:line="240" w:lineRule="auto"/>
              <w:rPr>
                <w:rFonts w:cs="Arial"/>
                <w:sz w:val="20"/>
                <w:szCs w:val="20"/>
              </w:rPr>
            </w:pPr>
            <w:r>
              <w:rPr>
                <w:rFonts w:cs="Arial"/>
                <w:sz w:val="20"/>
                <w:szCs w:val="20"/>
              </w:rPr>
              <w:t>Overview of a customer profile</w:t>
            </w:r>
          </w:p>
          <w:p w14:paraId="42EB47F1" w14:textId="77777777" w:rsidR="00BA6F0C" w:rsidRDefault="00BA6F0C" w:rsidP="00CE0806">
            <w:pPr>
              <w:spacing w:after="0" w:line="240" w:lineRule="auto"/>
              <w:rPr>
                <w:rFonts w:cs="Arial"/>
                <w:color w:val="000000" w:themeColor="text1"/>
                <w:sz w:val="20"/>
                <w:szCs w:val="20"/>
              </w:rPr>
            </w:pPr>
          </w:p>
          <w:p w14:paraId="0DB36007" w14:textId="5E0A0FFA" w:rsidR="003A04E8" w:rsidRPr="00A50AD6" w:rsidRDefault="00A50AD6" w:rsidP="00CE0806">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r>
            <w:r>
              <w:rPr>
                <w:rFonts w:cs="Arial"/>
                <w:sz w:val="20"/>
                <w:szCs w:val="20"/>
              </w:rPr>
              <w:fldChar w:fldCharType="separate"/>
            </w:r>
            <w:r w:rsidR="003A04E8" w:rsidRPr="00A50AD6">
              <w:rPr>
                <w:rStyle w:val="Hyperlink"/>
                <w:rFonts w:cs="Arial"/>
                <w:sz w:val="20"/>
                <w:szCs w:val="20"/>
              </w:rPr>
              <w:t>Customer profiling teaching activity</w:t>
            </w:r>
          </w:p>
          <w:p w14:paraId="2767794A" w14:textId="32227AE1" w:rsidR="00A214DF" w:rsidRDefault="00A50AD6" w:rsidP="00CE0806">
            <w:pPr>
              <w:spacing w:after="0" w:line="240" w:lineRule="auto"/>
              <w:rPr>
                <w:rFonts w:cs="Arial"/>
                <w:color w:val="000000" w:themeColor="text1"/>
                <w:sz w:val="20"/>
                <w:szCs w:val="20"/>
              </w:rPr>
            </w:pPr>
            <w:r>
              <w:rPr>
                <w:rFonts w:cs="Arial"/>
                <w:sz w:val="20"/>
                <w:szCs w:val="20"/>
              </w:rPr>
              <w:fldChar w:fldCharType="end"/>
            </w:r>
            <w:r w:rsidR="00A214DF">
              <w:rPr>
                <w:rFonts w:cs="Arial"/>
                <w:color w:val="000000" w:themeColor="text1"/>
                <w:sz w:val="20"/>
                <w:szCs w:val="20"/>
              </w:rPr>
              <w:t>(</w:t>
            </w:r>
            <w:r>
              <w:rPr>
                <w:rFonts w:cs="Arial"/>
                <w:color w:val="000000" w:themeColor="text1"/>
                <w:sz w:val="20"/>
                <w:szCs w:val="20"/>
              </w:rPr>
              <w:t>Teach Cambridge</w:t>
            </w:r>
            <w:r w:rsidR="00A214DF">
              <w:rPr>
                <w:rFonts w:cs="Arial"/>
                <w:color w:val="000000" w:themeColor="text1"/>
                <w:sz w:val="20"/>
                <w:szCs w:val="20"/>
              </w:rPr>
              <w:t>)</w:t>
            </w:r>
          </w:p>
          <w:p w14:paraId="5DCE2FBA" w14:textId="604A49D7" w:rsidR="009A350F" w:rsidRPr="00BA6F0C" w:rsidRDefault="009A350F" w:rsidP="00CE0806">
            <w:pPr>
              <w:spacing w:after="0" w:line="240" w:lineRule="auto"/>
              <w:rPr>
                <w:rFonts w:cs="Arial"/>
                <w:b/>
                <w:bCs/>
                <w:sz w:val="20"/>
                <w:szCs w:val="20"/>
              </w:rPr>
            </w:pPr>
            <w:r w:rsidRPr="00BA6F0C">
              <w:rPr>
                <w:rFonts w:cs="Arial"/>
                <w:b/>
                <w:bCs/>
                <w:sz w:val="20"/>
                <w:szCs w:val="20"/>
              </w:rPr>
              <w:t xml:space="preserve"> </w:t>
            </w:r>
          </w:p>
        </w:tc>
        <w:tc>
          <w:tcPr>
            <w:tcW w:w="1243" w:type="dxa"/>
            <w:shd w:val="clear" w:color="auto" w:fill="auto"/>
            <w:tcMar>
              <w:top w:w="57" w:type="dxa"/>
              <w:left w:w="57" w:type="dxa"/>
              <w:bottom w:w="57" w:type="dxa"/>
              <w:right w:w="57" w:type="dxa"/>
            </w:tcMar>
          </w:tcPr>
          <w:p w14:paraId="13126F17" w14:textId="77777777" w:rsidR="009222D8" w:rsidRPr="000A1124" w:rsidRDefault="000A1124" w:rsidP="00CE0806">
            <w:pPr>
              <w:spacing w:after="0" w:line="240" w:lineRule="auto"/>
              <w:rPr>
                <w:rFonts w:cs="Arial"/>
                <w:color w:val="000000" w:themeColor="text1"/>
                <w:sz w:val="20"/>
                <w:szCs w:val="20"/>
              </w:rPr>
            </w:pPr>
            <w:r w:rsidRPr="000A1124">
              <w:rPr>
                <w:rFonts w:cs="Arial"/>
                <w:color w:val="000000" w:themeColor="text1"/>
                <w:sz w:val="20"/>
                <w:szCs w:val="20"/>
              </w:rPr>
              <w:t>R067 TA 2.5</w:t>
            </w:r>
          </w:p>
          <w:p w14:paraId="4A09DBEB" w14:textId="3D70D347" w:rsidR="000A1124" w:rsidRPr="000A1124" w:rsidRDefault="000A1124" w:rsidP="00CE0806">
            <w:pPr>
              <w:spacing w:after="0" w:line="240" w:lineRule="auto"/>
              <w:rPr>
                <w:rFonts w:cs="Arial"/>
                <w:b/>
                <w:bCs/>
                <w:color w:val="000000" w:themeColor="text1"/>
                <w:sz w:val="20"/>
                <w:szCs w:val="20"/>
              </w:rPr>
            </w:pPr>
            <w:r w:rsidRPr="000A1124">
              <w:rPr>
                <w:rFonts w:cs="Arial"/>
                <w:color w:val="000000" w:themeColor="text1"/>
                <w:sz w:val="20"/>
                <w:szCs w:val="20"/>
              </w:rPr>
              <w:t>Students will learn about types of market segmentation</w:t>
            </w:r>
          </w:p>
        </w:tc>
      </w:tr>
      <w:tr w:rsidR="003A68C7" w14:paraId="6191547C" w14:textId="77777777" w:rsidTr="00CE0806">
        <w:trPr>
          <w:trHeight w:val="20"/>
        </w:trPr>
        <w:tc>
          <w:tcPr>
            <w:tcW w:w="908" w:type="dxa"/>
            <w:shd w:val="clear" w:color="auto" w:fill="auto"/>
            <w:tcMar>
              <w:top w:w="57" w:type="dxa"/>
              <w:left w:w="57" w:type="dxa"/>
              <w:bottom w:w="57" w:type="dxa"/>
              <w:right w:w="57" w:type="dxa"/>
            </w:tcMar>
          </w:tcPr>
          <w:p w14:paraId="6DB62FAE" w14:textId="36A1DA39" w:rsidR="009222D8" w:rsidRDefault="00C3255E" w:rsidP="00CE0806">
            <w:pPr>
              <w:spacing w:after="0" w:line="240" w:lineRule="auto"/>
              <w:rPr>
                <w:rFonts w:cs="Arial"/>
                <w:sz w:val="20"/>
                <w:szCs w:val="20"/>
              </w:rPr>
            </w:pPr>
            <w:r>
              <w:rPr>
                <w:rFonts w:cs="Arial"/>
                <w:sz w:val="20"/>
                <w:szCs w:val="20"/>
              </w:rPr>
              <w:t>2</w:t>
            </w:r>
          </w:p>
        </w:tc>
        <w:tc>
          <w:tcPr>
            <w:tcW w:w="1704" w:type="dxa"/>
            <w:shd w:val="clear" w:color="auto" w:fill="auto"/>
            <w:tcMar>
              <w:top w:w="57" w:type="dxa"/>
              <w:left w:w="57" w:type="dxa"/>
              <w:bottom w:w="57" w:type="dxa"/>
              <w:right w:w="57" w:type="dxa"/>
            </w:tcMar>
          </w:tcPr>
          <w:p w14:paraId="6FCFD493" w14:textId="77777777" w:rsidR="00C3255E" w:rsidRDefault="00C3255E" w:rsidP="00CE0806">
            <w:pPr>
              <w:spacing w:after="0" w:line="240" w:lineRule="auto"/>
              <w:rPr>
                <w:rFonts w:cs="Arial"/>
                <w:sz w:val="20"/>
                <w:szCs w:val="20"/>
              </w:rPr>
            </w:pPr>
            <w:r>
              <w:rPr>
                <w:rFonts w:cs="Arial"/>
                <w:sz w:val="20"/>
                <w:szCs w:val="20"/>
              </w:rPr>
              <w:t>TA2 How to identify a customer profile</w:t>
            </w:r>
          </w:p>
          <w:p w14:paraId="131B022B" w14:textId="77777777" w:rsidR="00C3255E" w:rsidRDefault="00C3255E" w:rsidP="00CE0806">
            <w:pPr>
              <w:spacing w:after="0" w:line="240" w:lineRule="auto"/>
              <w:rPr>
                <w:rFonts w:cs="Arial"/>
                <w:sz w:val="20"/>
                <w:szCs w:val="20"/>
              </w:rPr>
            </w:pPr>
          </w:p>
          <w:p w14:paraId="01501BA1" w14:textId="0E2EDB5B" w:rsidR="009222D8" w:rsidRPr="00566D9E" w:rsidRDefault="00C3255E" w:rsidP="00CE0806">
            <w:pPr>
              <w:suppressAutoHyphens/>
              <w:autoSpaceDN w:val="0"/>
              <w:spacing w:after="0" w:line="240" w:lineRule="auto"/>
              <w:textAlignment w:val="baseline"/>
              <w:rPr>
                <w:rFonts w:cs="Arial"/>
                <w:sz w:val="20"/>
                <w:szCs w:val="20"/>
              </w:rPr>
            </w:pPr>
            <w:r>
              <w:rPr>
                <w:rFonts w:cs="Arial"/>
                <w:sz w:val="20"/>
                <w:szCs w:val="20"/>
              </w:rPr>
              <w:t>2.1 How to apply market segmentation to build a customer profile</w:t>
            </w:r>
          </w:p>
        </w:tc>
        <w:tc>
          <w:tcPr>
            <w:tcW w:w="3269" w:type="dxa"/>
            <w:shd w:val="clear" w:color="auto" w:fill="auto"/>
            <w:tcMar>
              <w:top w:w="57" w:type="dxa"/>
              <w:left w:w="57" w:type="dxa"/>
              <w:bottom w:w="57" w:type="dxa"/>
              <w:right w:w="57" w:type="dxa"/>
            </w:tcMar>
          </w:tcPr>
          <w:p w14:paraId="2CA4849A" w14:textId="3E69668A" w:rsidR="009222D8" w:rsidRDefault="00870643" w:rsidP="00CE0806">
            <w:pPr>
              <w:spacing w:after="0" w:line="240" w:lineRule="auto"/>
              <w:rPr>
                <w:rFonts w:cs="Arial"/>
                <w:sz w:val="20"/>
                <w:szCs w:val="20"/>
              </w:rPr>
            </w:pPr>
            <w:r>
              <w:rPr>
                <w:rFonts w:cs="Arial"/>
                <w:sz w:val="20"/>
                <w:szCs w:val="20"/>
              </w:rPr>
              <w:t xml:space="preserve">You could encourage students to discuss what they think a customer profile is. For their </w:t>
            </w:r>
            <w:r w:rsidR="00C12469">
              <w:rPr>
                <w:rFonts w:cs="Arial"/>
                <w:sz w:val="20"/>
                <w:szCs w:val="20"/>
              </w:rPr>
              <w:t>OCR-</w:t>
            </w:r>
            <w:r>
              <w:rPr>
                <w:rFonts w:cs="Arial"/>
                <w:sz w:val="20"/>
                <w:szCs w:val="20"/>
              </w:rPr>
              <w:t xml:space="preserve">set assignment students need to be able to </w:t>
            </w:r>
            <w:r w:rsidR="00C3255E">
              <w:rPr>
                <w:rFonts w:cs="Arial"/>
                <w:sz w:val="20"/>
                <w:szCs w:val="20"/>
              </w:rPr>
              <w:t>apply market segmentation</w:t>
            </w:r>
            <w:r>
              <w:rPr>
                <w:rFonts w:cs="Arial"/>
                <w:sz w:val="20"/>
                <w:szCs w:val="20"/>
              </w:rPr>
              <w:t xml:space="preserve"> to identify</w:t>
            </w:r>
            <w:r w:rsidR="00C3255E">
              <w:rPr>
                <w:rFonts w:cs="Arial"/>
                <w:sz w:val="20"/>
                <w:szCs w:val="20"/>
              </w:rPr>
              <w:t xml:space="preserve"> a customer profile</w:t>
            </w:r>
            <w:r>
              <w:rPr>
                <w:rFonts w:cs="Arial"/>
                <w:sz w:val="20"/>
                <w:szCs w:val="20"/>
              </w:rPr>
              <w:t>.</w:t>
            </w:r>
            <w:r w:rsidR="000D57E2">
              <w:rPr>
                <w:rFonts w:cs="Arial"/>
                <w:sz w:val="20"/>
                <w:szCs w:val="20"/>
              </w:rPr>
              <w:t xml:space="preserve"> </w:t>
            </w:r>
          </w:p>
          <w:p w14:paraId="48148F93" w14:textId="77777777" w:rsidR="00870643" w:rsidRDefault="00870643" w:rsidP="00CE0806">
            <w:pPr>
              <w:spacing w:after="0" w:line="240" w:lineRule="auto"/>
              <w:rPr>
                <w:rFonts w:cs="Arial"/>
                <w:sz w:val="20"/>
                <w:szCs w:val="20"/>
              </w:rPr>
            </w:pPr>
          </w:p>
          <w:p w14:paraId="2246B14A" w14:textId="6F36B9F0" w:rsidR="00870643" w:rsidRDefault="00870643" w:rsidP="00CE0806">
            <w:pPr>
              <w:spacing w:after="0" w:line="240" w:lineRule="auto"/>
              <w:rPr>
                <w:rFonts w:cs="Arial"/>
                <w:sz w:val="20"/>
                <w:szCs w:val="20"/>
              </w:rPr>
            </w:pPr>
            <w:r>
              <w:rPr>
                <w:rFonts w:cs="Arial"/>
                <w:sz w:val="20"/>
                <w:szCs w:val="20"/>
              </w:rPr>
              <w:t>You could provide students with data that has been collated/</w:t>
            </w:r>
            <w:r w:rsidR="000D57E2">
              <w:rPr>
                <w:rFonts w:cs="Arial"/>
                <w:sz w:val="20"/>
                <w:szCs w:val="20"/>
              </w:rPr>
              <w:t xml:space="preserve"> </w:t>
            </w:r>
            <w:r>
              <w:rPr>
                <w:rFonts w:cs="Arial"/>
                <w:sz w:val="20"/>
                <w:szCs w:val="20"/>
              </w:rPr>
              <w:t>presented. This could be the data that they were provided with in TA1 Lesson 12.</w:t>
            </w:r>
            <w:r w:rsidR="000D57E2">
              <w:rPr>
                <w:rFonts w:cs="Arial"/>
                <w:sz w:val="20"/>
                <w:szCs w:val="20"/>
              </w:rPr>
              <w:t xml:space="preserve"> </w:t>
            </w:r>
            <w:r w:rsidR="005B062E">
              <w:rPr>
                <w:rFonts w:cs="Arial"/>
                <w:sz w:val="20"/>
                <w:szCs w:val="20"/>
              </w:rPr>
              <w:t>They could use this data to create a customer profile for that product.</w:t>
            </w:r>
            <w:r w:rsidR="000D57E2">
              <w:rPr>
                <w:rFonts w:cs="Arial"/>
                <w:sz w:val="20"/>
                <w:szCs w:val="20"/>
              </w:rPr>
              <w:t xml:space="preserve"> </w:t>
            </w:r>
          </w:p>
          <w:p w14:paraId="251C8842" w14:textId="77777777" w:rsidR="005B062E" w:rsidRDefault="005B062E" w:rsidP="00CE0806">
            <w:pPr>
              <w:spacing w:after="0" w:line="240" w:lineRule="auto"/>
              <w:rPr>
                <w:rFonts w:cs="Arial"/>
                <w:sz w:val="20"/>
                <w:szCs w:val="20"/>
              </w:rPr>
            </w:pPr>
          </w:p>
          <w:p w14:paraId="443F69EF" w14:textId="21882F2A" w:rsidR="005B062E" w:rsidRDefault="005B062E" w:rsidP="00CE0806">
            <w:pPr>
              <w:spacing w:after="0" w:line="240" w:lineRule="auto"/>
              <w:rPr>
                <w:rFonts w:cs="Arial"/>
                <w:sz w:val="20"/>
                <w:szCs w:val="20"/>
              </w:rPr>
            </w:pPr>
            <w:r>
              <w:rPr>
                <w:rFonts w:cs="Arial"/>
                <w:sz w:val="20"/>
                <w:szCs w:val="20"/>
              </w:rPr>
              <w:t>You could encourage students to justify their reasons for identifying the customer profile, using the market research findings. This would provide an opportunity to reinforce that a customer profile should be based on research/data rather than the students’ own opinions.</w:t>
            </w:r>
            <w:r w:rsidR="000D57E2">
              <w:rPr>
                <w:rFonts w:cs="Arial"/>
                <w:sz w:val="20"/>
                <w:szCs w:val="20"/>
              </w:rPr>
              <w:t xml:space="preserve"> </w:t>
            </w:r>
          </w:p>
          <w:p w14:paraId="794094E0" w14:textId="632B9684" w:rsidR="005B062E" w:rsidRPr="00C3255E" w:rsidRDefault="005B062E"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9B76AAF" w14:textId="77777777" w:rsidR="009222D8" w:rsidRPr="0055576B" w:rsidRDefault="0055576B" w:rsidP="00CE0806">
            <w:pPr>
              <w:spacing w:after="0" w:line="240" w:lineRule="auto"/>
              <w:rPr>
                <w:rFonts w:cs="Arial"/>
                <w:b/>
                <w:bCs/>
                <w:sz w:val="20"/>
                <w:szCs w:val="20"/>
              </w:rPr>
            </w:pPr>
            <w:r w:rsidRPr="0055576B">
              <w:rPr>
                <w:rFonts w:cs="Arial"/>
                <w:b/>
                <w:bCs/>
                <w:sz w:val="20"/>
                <w:szCs w:val="20"/>
              </w:rPr>
              <w:t>Customer profile</w:t>
            </w:r>
          </w:p>
          <w:p w14:paraId="1522B828" w14:textId="77777777" w:rsidR="0055576B" w:rsidRPr="0055576B" w:rsidRDefault="0055576B" w:rsidP="00CE0806">
            <w:pPr>
              <w:spacing w:after="0" w:line="240" w:lineRule="auto"/>
              <w:rPr>
                <w:rFonts w:cs="Arial"/>
                <w:b/>
                <w:bCs/>
                <w:sz w:val="20"/>
                <w:szCs w:val="20"/>
              </w:rPr>
            </w:pPr>
          </w:p>
          <w:p w14:paraId="3D9C47B8" w14:textId="56C2B037" w:rsidR="0055576B" w:rsidRDefault="0055576B" w:rsidP="00CE0806">
            <w:pPr>
              <w:spacing w:after="0" w:line="240" w:lineRule="auto"/>
              <w:rPr>
                <w:rFonts w:cs="Arial"/>
                <w:sz w:val="20"/>
                <w:szCs w:val="20"/>
              </w:rPr>
            </w:pPr>
            <w:r w:rsidRPr="0055576B">
              <w:rPr>
                <w:rFonts w:cs="Arial"/>
                <w:b/>
                <w:bCs/>
                <w:sz w:val="20"/>
                <w:szCs w:val="20"/>
              </w:rPr>
              <w:t>Market segment</w:t>
            </w:r>
          </w:p>
        </w:tc>
        <w:tc>
          <w:tcPr>
            <w:tcW w:w="1739" w:type="dxa"/>
            <w:shd w:val="clear" w:color="auto" w:fill="auto"/>
            <w:tcMar>
              <w:top w:w="57" w:type="dxa"/>
              <w:left w:w="57" w:type="dxa"/>
              <w:bottom w:w="57" w:type="dxa"/>
              <w:right w:w="57" w:type="dxa"/>
            </w:tcMar>
          </w:tcPr>
          <w:p w14:paraId="73A43B58" w14:textId="5CF10068" w:rsidR="004E271C" w:rsidRPr="00CE0806" w:rsidRDefault="00B67151" w:rsidP="00CE0806">
            <w:pPr>
              <w:pStyle w:val="ListParagraph"/>
              <w:numPr>
                <w:ilvl w:val="0"/>
                <w:numId w:val="9"/>
              </w:numPr>
              <w:spacing w:after="0" w:line="240" w:lineRule="auto"/>
              <w:ind w:left="360"/>
              <w:rPr>
                <w:rFonts w:cs="Arial"/>
                <w:sz w:val="20"/>
                <w:szCs w:val="20"/>
              </w:rPr>
            </w:pPr>
            <w:r>
              <w:rPr>
                <w:rFonts w:cs="Arial"/>
                <w:sz w:val="20"/>
                <w:szCs w:val="20"/>
              </w:rPr>
              <w:t>A</w:t>
            </w:r>
            <w:r w:rsidR="004E271C" w:rsidRPr="004E271C">
              <w:rPr>
                <w:rFonts w:cs="Arial"/>
                <w:sz w:val="20"/>
                <w:szCs w:val="20"/>
              </w:rPr>
              <w:t>pply market segmentation</w:t>
            </w:r>
            <w:r w:rsidR="00F53728">
              <w:rPr>
                <w:rFonts w:cs="Arial"/>
                <w:sz w:val="20"/>
                <w:szCs w:val="20"/>
              </w:rPr>
              <w:t xml:space="preserve"> to identify a customer profile</w:t>
            </w:r>
          </w:p>
          <w:p w14:paraId="2F7823E7" w14:textId="028DD3EF" w:rsidR="004E271C" w:rsidRPr="004E271C" w:rsidRDefault="00B67151" w:rsidP="00CE0806">
            <w:pPr>
              <w:pStyle w:val="ListParagraph"/>
              <w:numPr>
                <w:ilvl w:val="0"/>
                <w:numId w:val="9"/>
              </w:numPr>
              <w:spacing w:after="0" w:line="240" w:lineRule="auto"/>
              <w:ind w:left="360"/>
              <w:rPr>
                <w:rFonts w:cs="Arial"/>
                <w:sz w:val="20"/>
                <w:szCs w:val="20"/>
              </w:rPr>
            </w:pPr>
            <w:r>
              <w:rPr>
                <w:rFonts w:cs="Arial"/>
                <w:sz w:val="20"/>
                <w:szCs w:val="20"/>
              </w:rPr>
              <w:t>J</w:t>
            </w:r>
            <w:r w:rsidR="00F53728">
              <w:rPr>
                <w:rFonts w:cs="Arial"/>
                <w:sz w:val="20"/>
                <w:szCs w:val="20"/>
              </w:rPr>
              <w:t>ustify</w:t>
            </w:r>
            <w:r w:rsidR="004E271C" w:rsidRPr="004E271C">
              <w:rPr>
                <w:rFonts w:cs="Arial"/>
                <w:sz w:val="20"/>
                <w:szCs w:val="20"/>
              </w:rPr>
              <w:t xml:space="preserve"> a customer profile based on market research findings</w:t>
            </w:r>
          </w:p>
        </w:tc>
        <w:tc>
          <w:tcPr>
            <w:tcW w:w="4505" w:type="dxa"/>
            <w:shd w:val="clear" w:color="auto" w:fill="auto"/>
            <w:tcMar>
              <w:top w:w="57" w:type="dxa"/>
              <w:left w:w="57" w:type="dxa"/>
              <w:bottom w:w="57" w:type="dxa"/>
              <w:right w:w="57" w:type="dxa"/>
            </w:tcMar>
          </w:tcPr>
          <w:p w14:paraId="191C1C3F" w14:textId="575B04A0" w:rsidR="007938E9" w:rsidRPr="00BF7F59" w:rsidRDefault="000A5C46" w:rsidP="00CE0806">
            <w:pPr>
              <w:spacing w:after="0" w:line="240" w:lineRule="auto"/>
              <w:rPr>
                <w:rFonts w:cs="Arial"/>
                <w:color w:val="0000FF"/>
                <w:sz w:val="20"/>
                <w:szCs w:val="20"/>
              </w:rPr>
            </w:pPr>
            <w:hyperlink r:id="rId31" w:history="1">
              <w:r w:rsidR="007938E9" w:rsidRPr="00BF7F59">
                <w:rPr>
                  <w:rStyle w:val="Hyperlink"/>
                  <w:rFonts w:cs="Arial"/>
                  <w:sz w:val="20"/>
                  <w:szCs w:val="20"/>
                </w:rPr>
                <w:t>Customer profiles: how to target your ideal customer</w:t>
              </w:r>
            </w:hyperlink>
          </w:p>
          <w:p w14:paraId="448C448E" w14:textId="654B3F03" w:rsidR="006B1A2F" w:rsidRDefault="006B1A2F" w:rsidP="00CE0806">
            <w:pPr>
              <w:spacing w:after="0" w:line="240" w:lineRule="auto"/>
              <w:rPr>
                <w:rFonts w:cs="Arial"/>
                <w:sz w:val="20"/>
                <w:szCs w:val="20"/>
              </w:rPr>
            </w:pPr>
            <w:r>
              <w:rPr>
                <w:rFonts w:cs="Arial"/>
                <w:sz w:val="20"/>
                <w:szCs w:val="20"/>
              </w:rPr>
              <w:t>(superoffice.com)</w:t>
            </w:r>
          </w:p>
          <w:p w14:paraId="0270E645" w14:textId="77777777" w:rsidR="006B1A2F" w:rsidRDefault="006B1A2F" w:rsidP="00CE0806">
            <w:pPr>
              <w:spacing w:after="0" w:line="240" w:lineRule="auto"/>
              <w:rPr>
                <w:rFonts w:cs="Arial"/>
                <w:sz w:val="20"/>
                <w:szCs w:val="20"/>
              </w:rPr>
            </w:pPr>
          </w:p>
          <w:p w14:paraId="69368F0B" w14:textId="148BBB31" w:rsidR="006B1A2F" w:rsidRDefault="006B1A2F" w:rsidP="00CE0806">
            <w:pPr>
              <w:spacing w:after="0" w:line="240" w:lineRule="auto"/>
              <w:rPr>
                <w:rFonts w:cs="Arial"/>
                <w:sz w:val="20"/>
                <w:szCs w:val="20"/>
              </w:rPr>
            </w:pPr>
            <w:r>
              <w:rPr>
                <w:rFonts w:cs="Arial"/>
                <w:sz w:val="20"/>
                <w:szCs w:val="20"/>
              </w:rPr>
              <w:t>Article about how to target your ideal customer, which you could adapt for students.</w:t>
            </w:r>
          </w:p>
          <w:p w14:paraId="2F062864" w14:textId="667460C5" w:rsidR="007938E9" w:rsidRDefault="007938E9"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A484525" w14:textId="77777777" w:rsidR="009222D8" w:rsidRDefault="009222D8" w:rsidP="00CE0806">
            <w:pPr>
              <w:spacing w:after="0" w:line="240" w:lineRule="auto"/>
              <w:rPr>
                <w:rFonts w:cs="Arial"/>
                <w:sz w:val="20"/>
                <w:szCs w:val="20"/>
              </w:rPr>
            </w:pPr>
          </w:p>
        </w:tc>
      </w:tr>
      <w:tr w:rsidR="003A68C7" w14:paraId="080DA667" w14:textId="77777777" w:rsidTr="00CE0806">
        <w:trPr>
          <w:trHeight w:val="20"/>
        </w:trPr>
        <w:tc>
          <w:tcPr>
            <w:tcW w:w="908" w:type="dxa"/>
            <w:shd w:val="clear" w:color="auto" w:fill="auto"/>
            <w:tcMar>
              <w:top w:w="57" w:type="dxa"/>
              <w:left w:w="57" w:type="dxa"/>
              <w:bottom w:w="57" w:type="dxa"/>
              <w:right w:w="57" w:type="dxa"/>
            </w:tcMar>
          </w:tcPr>
          <w:p w14:paraId="1F4D4629" w14:textId="580E8EDB" w:rsidR="00C3255E" w:rsidRDefault="00C3255E" w:rsidP="00CE0806">
            <w:pPr>
              <w:spacing w:after="0" w:line="240" w:lineRule="auto"/>
              <w:rPr>
                <w:rFonts w:cs="Arial"/>
                <w:sz w:val="20"/>
                <w:szCs w:val="20"/>
              </w:rPr>
            </w:pPr>
            <w:r>
              <w:rPr>
                <w:rFonts w:cs="Arial"/>
                <w:sz w:val="20"/>
                <w:szCs w:val="20"/>
              </w:rPr>
              <w:lastRenderedPageBreak/>
              <w:t>3</w:t>
            </w:r>
          </w:p>
        </w:tc>
        <w:tc>
          <w:tcPr>
            <w:tcW w:w="1704" w:type="dxa"/>
            <w:shd w:val="clear" w:color="auto" w:fill="auto"/>
            <w:tcMar>
              <w:top w:w="57" w:type="dxa"/>
              <w:left w:w="57" w:type="dxa"/>
              <w:bottom w:w="57" w:type="dxa"/>
              <w:right w:w="57" w:type="dxa"/>
            </w:tcMar>
          </w:tcPr>
          <w:p w14:paraId="0AC37B01" w14:textId="77777777" w:rsidR="00C3255E" w:rsidRDefault="00C3255E" w:rsidP="00CE0806">
            <w:pPr>
              <w:spacing w:after="0" w:line="240" w:lineRule="auto"/>
              <w:rPr>
                <w:rFonts w:cs="Arial"/>
                <w:sz w:val="20"/>
                <w:szCs w:val="20"/>
              </w:rPr>
            </w:pPr>
            <w:r>
              <w:rPr>
                <w:rFonts w:cs="Arial"/>
                <w:sz w:val="20"/>
                <w:szCs w:val="20"/>
              </w:rPr>
              <w:t>TA3 Develop a product proposal</w:t>
            </w:r>
          </w:p>
          <w:p w14:paraId="5F83E6DB" w14:textId="77777777" w:rsidR="00C3255E" w:rsidRDefault="00C3255E" w:rsidP="00CE0806">
            <w:pPr>
              <w:spacing w:after="0" w:line="240" w:lineRule="auto"/>
              <w:rPr>
                <w:rFonts w:cs="Arial"/>
                <w:sz w:val="20"/>
                <w:szCs w:val="20"/>
              </w:rPr>
            </w:pPr>
          </w:p>
          <w:p w14:paraId="72894C5D" w14:textId="5F1618FF"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5FBA2EE6" w14:textId="5E1BF47E" w:rsidR="003A68C7" w:rsidRDefault="005B062E" w:rsidP="00CE0806">
            <w:pPr>
              <w:spacing w:after="0" w:line="240" w:lineRule="auto"/>
              <w:rPr>
                <w:rFonts w:cs="Arial"/>
                <w:sz w:val="20"/>
                <w:szCs w:val="20"/>
              </w:rPr>
            </w:pPr>
            <w:r>
              <w:rPr>
                <w:rFonts w:cs="Arial"/>
                <w:sz w:val="20"/>
                <w:szCs w:val="20"/>
              </w:rPr>
              <w:t xml:space="preserve">You could introduce this topic area by </w:t>
            </w:r>
            <w:r w:rsidR="00911E69">
              <w:rPr>
                <w:rFonts w:cs="Arial"/>
                <w:sz w:val="20"/>
                <w:szCs w:val="20"/>
              </w:rPr>
              <w:t>showing students an image of a product and asking why cust</w:t>
            </w:r>
            <w:r w:rsidR="003A68C7">
              <w:rPr>
                <w:rFonts w:cs="Arial"/>
                <w:sz w:val="20"/>
                <w:szCs w:val="20"/>
              </w:rPr>
              <w:t>o</w:t>
            </w:r>
            <w:r w:rsidR="00911E69">
              <w:rPr>
                <w:rFonts w:cs="Arial"/>
                <w:sz w:val="20"/>
                <w:szCs w:val="20"/>
              </w:rPr>
              <w:t>mers would choose to buy it</w:t>
            </w:r>
            <w:r w:rsidR="008E36C9">
              <w:rPr>
                <w:rFonts w:cs="Arial"/>
                <w:sz w:val="20"/>
                <w:szCs w:val="20"/>
              </w:rPr>
              <w:t>, e.g.</w:t>
            </w:r>
            <w:r w:rsidR="00911E69">
              <w:rPr>
                <w:rFonts w:cs="Arial"/>
                <w:sz w:val="20"/>
                <w:szCs w:val="20"/>
              </w:rPr>
              <w:t xml:space="preserve"> </w:t>
            </w:r>
            <w:r w:rsidR="003A68C7">
              <w:rPr>
                <w:rFonts w:cs="Arial"/>
                <w:sz w:val="20"/>
                <w:szCs w:val="20"/>
              </w:rPr>
              <w:t>a pair of running trainers or a smart TV. This could be used to lead into an introduction of the three elements of the design mix if reasons have been chosen that relate to function, aesthetics and/or economic manufacture.</w:t>
            </w:r>
            <w:r w:rsidR="000D57E2">
              <w:rPr>
                <w:rFonts w:cs="Arial"/>
                <w:sz w:val="20"/>
                <w:szCs w:val="20"/>
              </w:rPr>
              <w:t xml:space="preserve"> </w:t>
            </w:r>
          </w:p>
          <w:p w14:paraId="1F4653A6" w14:textId="6803C3D8" w:rsidR="005B062E" w:rsidRDefault="005B062E" w:rsidP="00CE0806">
            <w:pPr>
              <w:spacing w:after="0" w:line="240" w:lineRule="auto"/>
              <w:rPr>
                <w:rFonts w:cs="Arial"/>
                <w:sz w:val="20"/>
                <w:szCs w:val="20"/>
              </w:rPr>
            </w:pPr>
          </w:p>
          <w:p w14:paraId="737D2CAD" w14:textId="717F6544" w:rsidR="005B062E" w:rsidRDefault="005B062E" w:rsidP="00CE0806">
            <w:pPr>
              <w:spacing w:after="0" w:line="240" w:lineRule="auto"/>
              <w:rPr>
                <w:rFonts w:cs="Arial"/>
                <w:sz w:val="20"/>
                <w:szCs w:val="20"/>
              </w:rPr>
            </w:pPr>
            <w:r>
              <w:rPr>
                <w:rFonts w:cs="Arial"/>
                <w:sz w:val="20"/>
                <w:szCs w:val="20"/>
              </w:rPr>
              <w:t>In this lesson you could focus on the ‘function’ element of the design mix</w:t>
            </w:r>
            <w:r w:rsidR="00F25F2C">
              <w:rPr>
                <w:rFonts w:cs="Arial"/>
                <w:sz w:val="20"/>
                <w:szCs w:val="20"/>
              </w:rPr>
              <w:t xml:space="preserve"> i.e. what </w:t>
            </w:r>
            <w:r w:rsidR="00F25F2C" w:rsidRPr="00F25F2C">
              <w:rPr>
                <w:rFonts w:cs="Arial"/>
                <w:sz w:val="20"/>
                <w:szCs w:val="20"/>
              </w:rPr>
              <w:t>the product ‘do</w:t>
            </w:r>
            <w:r w:rsidR="00F25F2C">
              <w:rPr>
                <w:rFonts w:cs="Arial"/>
                <w:sz w:val="20"/>
                <w:szCs w:val="20"/>
              </w:rPr>
              <w:t>es</w:t>
            </w:r>
            <w:r w:rsidR="00F25F2C" w:rsidRPr="00F25F2C">
              <w:rPr>
                <w:rFonts w:cs="Arial"/>
                <w:sz w:val="20"/>
                <w:szCs w:val="20"/>
              </w:rPr>
              <w:t>’, how it works and whether it is reliable.</w:t>
            </w:r>
            <w:r w:rsidR="000D57E2">
              <w:rPr>
                <w:rFonts w:cs="Arial"/>
                <w:sz w:val="20"/>
                <w:szCs w:val="20"/>
              </w:rPr>
              <w:t xml:space="preserve"> </w:t>
            </w:r>
          </w:p>
          <w:p w14:paraId="05E96252" w14:textId="656D8A9A" w:rsidR="00F25F2C" w:rsidRDefault="00F25F2C" w:rsidP="00CE0806">
            <w:pPr>
              <w:spacing w:after="0" w:line="240" w:lineRule="auto"/>
              <w:rPr>
                <w:rFonts w:cs="Arial"/>
                <w:sz w:val="20"/>
                <w:szCs w:val="20"/>
              </w:rPr>
            </w:pPr>
          </w:p>
          <w:p w14:paraId="366B133B" w14:textId="7855BBB0" w:rsidR="00F25F2C" w:rsidRDefault="00F25F2C" w:rsidP="00CE0806">
            <w:pPr>
              <w:spacing w:after="0" w:line="240" w:lineRule="auto"/>
              <w:rPr>
                <w:rFonts w:cs="Arial"/>
                <w:sz w:val="20"/>
                <w:szCs w:val="20"/>
              </w:rPr>
            </w:pPr>
            <w:r>
              <w:rPr>
                <w:rFonts w:cs="Arial"/>
                <w:sz w:val="20"/>
                <w:szCs w:val="20"/>
              </w:rPr>
              <w:t>You could show students images of a range of products</w:t>
            </w:r>
            <w:r w:rsidR="001708E0">
              <w:rPr>
                <w:rFonts w:cs="Arial"/>
                <w:sz w:val="20"/>
                <w:szCs w:val="20"/>
              </w:rPr>
              <w:t xml:space="preserve"> or bring a selection of smaller items into the class for students to choose/see</w:t>
            </w:r>
            <w:r>
              <w:rPr>
                <w:rFonts w:cs="Arial"/>
                <w:sz w:val="20"/>
                <w:szCs w:val="20"/>
              </w:rPr>
              <w:t>. What does the product ‘do’? Does it ‘do’ what it needs to ‘do’? Is it better/more reliable/provide more functions than any competitor products?</w:t>
            </w:r>
            <w:r w:rsidR="000D57E2">
              <w:rPr>
                <w:rFonts w:cs="Arial"/>
                <w:sz w:val="20"/>
                <w:szCs w:val="20"/>
              </w:rPr>
              <w:t xml:space="preserve"> E</w:t>
            </w:r>
            <w:r w:rsidR="008E36C9">
              <w:rPr>
                <w:rFonts w:cs="Arial"/>
                <w:sz w:val="20"/>
                <w:szCs w:val="20"/>
              </w:rPr>
              <w:t>.g.</w:t>
            </w:r>
            <w:r w:rsidR="00781B0C">
              <w:rPr>
                <w:rFonts w:cs="Arial"/>
                <w:sz w:val="20"/>
                <w:szCs w:val="20"/>
              </w:rPr>
              <w:t xml:space="preserve"> Apple watch, a VW Up car, a pair of wellington boots.</w:t>
            </w:r>
          </w:p>
          <w:p w14:paraId="0F6A2CAD" w14:textId="7740A84F" w:rsidR="00781B0C" w:rsidRDefault="00781B0C" w:rsidP="00CE0806">
            <w:pPr>
              <w:spacing w:after="0" w:line="240" w:lineRule="auto"/>
              <w:rPr>
                <w:rFonts w:cs="Arial"/>
                <w:sz w:val="20"/>
                <w:szCs w:val="20"/>
              </w:rPr>
            </w:pPr>
          </w:p>
          <w:p w14:paraId="0685D923" w14:textId="0C0E580F" w:rsidR="00781B0C" w:rsidRDefault="00781B0C"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what is likely to happen if the product does not fulfil the desired function? Why is it vital </w:t>
            </w:r>
            <w:r>
              <w:rPr>
                <w:rFonts w:cs="Arial"/>
                <w:sz w:val="20"/>
                <w:szCs w:val="20"/>
              </w:rPr>
              <w:lastRenderedPageBreak/>
              <w:t xml:space="preserve">that customer </w:t>
            </w:r>
            <w:r w:rsidR="001708E0">
              <w:rPr>
                <w:rFonts w:cs="Arial"/>
                <w:sz w:val="20"/>
                <w:szCs w:val="20"/>
              </w:rPr>
              <w:t xml:space="preserve">wants and needs, </w:t>
            </w:r>
            <w:r>
              <w:rPr>
                <w:rFonts w:cs="Arial"/>
                <w:sz w:val="20"/>
                <w:szCs w:val="20"/>
              </w:rPr>
              <w:t>in terms of the function of the product</w:t>
            </w:r>
            <w:r w:rsidR="001708E0">
              <w:rPr>
                <w:rFonts w:cs="Arial"/>
                <w:sz w:val="20"/>
                <w:szCs w:val="20"/>
              </w:rPr>
              <w:t>, are considered when a product is being designed</w:t>
            </w:r>
            <w:r>
              <w:rPr>
                <w:rFonts w:cs="Arial"/>
                <w:sz w:val="20"/>
                <w:szCs w:val="20"/>
              </w:rPr>
              <w:t>?</w:t>
            </w:r>
            <w:r w:rsidR="000D57E2">
              <w:rPr>
                <w:rFonts w:cs="Arial"/>
                <w:sz w:val="20"/>
                <w:szCs w:val="20"/>
              </w:rPr>
              <w:t xml:space="preserve"> </w:t>
            </w:r>
          </w:p>
          <w:p w14:paraId="184371D7" w14:textId="70EAD717" w:rsidR="005B062E" w:rsidRDefault="005B062E"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A855581" w14:textId="77777777" w:rsidR="00902682" w:rsidRDefault="00902682" w:rsidP="00CE0806">
            <w:pPr>
              <w:spacing w:after="0" w:line="240" w:lineRule="auto"/>
              <w:rPr>
                <w:rFonts w:cs="Arial"/>
                <w:b/>
                <w:bCs/>
                <w:sz w:val="20"/>
                <w:szCs w:val="20"/>
              </w:rPr>
            </w:pPr>
            <w:r>
              <w:rPr>
                <w:rFonts w:cs="Arial"/>
                <w:b/>
                <w:bCs/>
                <w:sz w:val="20"/>
                <w:szCs w:val="20"/>
              </w:rPr>
              <w:lastRenderedPageBreak/>
              <w:t>Design mix</w:t>
            </w:r>
          </w:p>
          <w:p w14:paraId="0B061397" w14:textId="77777777" w:rsidR="00902682" w:rsidRDefault="00902682" w:rsidP="00CE0806">
            <w:pPr>
              <w:spacing w:after="0" w:line="240" w:lineRule="auto"/>
              <w:rPr>
                <w:rFonts w:cs="Arial"/>
                <w:b/>
                <w:bCs/>
                <w:sz w:val="20"/>
                <w:szCs w:val="20"/>
              </w:rPr>
            </w:pPr>
          </w:p>
          <w:p w14:paraId="31B1E09F" w14:textId="282E15C6" w:rsidR="00C3255E" w:rsidRPr="00FE7AED" w:rsidRDefault="00FE7AED" w:rsidP="00CE0806">
            <w:pPr>
              <w:spacing w:after="0" w:line="240" w:lineRule="auto"/>
              <w:rPr>
                <w:rFonts w:cs="Arial"/>
                <w:b/>
                <w:bCs/>
                <w:sz w:val="20"/>
                <w:szCs w:val="20"/>
              </w:rPr>
            </w:pPr>
            <w:r w:rsidRPr="00FE7AED">
              <w:rPr>
                <w:rFonts w:cs="Arial"/>
                <w:b/>
                <w:bCs/>
                <w:sz w:val="20"/>
                <w:szCs w:val="20"/>
              </w:rPr>
              <w:t>Function</w:t>
            </w:r>
          </w:p>
          <w:p w14:paraId="5E8FB13D" w14:textId="77777777" w:rsidR="00FE7AED" w:rsidRPr="00FE7AED" w:rsidRDefault="00FE7AED" w:rsidP="00CE0806">
            <w:pPr>
              <w:spacing w:after="0" w:line="240" w:lineRule="auto"/>
              <w:rPr>
                <w:rFonts w:cs="Arial"/>
                <w:b/>
                <w:bCs/>
                <w:sz w:val="20"/>
                <w:szCs w:val="20"/>
              </w:rPr>
            </w:pPr>
          </w:p>
          <w:p w14:paraId="6E7307DD" w14:textId="7A1EBA66" w:rsidR="00FE7AED" w:rsidRDefault="00FE7AE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429732B1" w14:textId="7C650E98" w:rsidR="004E271C" w:rsidRPr="00CE0806" w:rsidRDefault="00B67151" w:rsidP="00CE0806">
            <w:pPr>
              <w:pStyle w:val="ListParagraph"/>
              <w:numPr>
                <w:ilvl w:val="0"/>
                <w:numId w:val="10"/>
              </w:numPr>
              <w:spacing w:after="0" w:line="240" w:lineRule="auto"/>
              <w:ind w:left="360"/>
              <w:rPr>
                <w:rFonts w:cs="Arial"/>
                <w:sz w:val="20"/>
                <w:szCs w:val="20"/>
              </w:rPr>
            </w:pPr>
            <w:r>
              <w:rPr>
                <w:rFonts w:cs="Arial"/>
                <w:sz w:val="20"/>
                <w:szCs w:val="20"/>
              </w:rPr>
              <w:t>Identify</w:t>
            </w:r>
            <w:r w:rsidR="004E271C" w:rsidRPr="004E271C">
              <w:rPr>
                <w:rFonts w:cs="Arial"/>
                <w:sz w:val="20"/>
                <w:szCs w:val="20"/>
              </w:rPr>
              <w:t xml:space="preserve"> the three elements of a design mix</w:t>
            </w:r>
          </w:p>
          <w:p w14:paraId="7B501572" w14:textId="41135570" w:rsidR="004E271C" w:rsidRPr="004E271C" w:rsidRDefault="00B67151" w:rsidP="00CE0806">
            <w:pPr>
              <w:pStyle w:val="ListParagraph"/>
              <w:numPr>
                <w:ilvl w:val="0"/>
                <w:numId w:val="10"/>
              </w:numPr>
              <w:spacing w:after="0" w:line="240" w:lineRule="auto"/>
              <w:ind w:left="360"/>
              <w:rPr>
                <w:rFonts w:cs="Arial"/>
                <w:sz w:val="20"/>
                <w:szCs w:val="20"/>
              </w:rPr>
            </w:pPr>
            <w:r>
              <w:rPr>
                <w:rFonts w:cs="Arial"/>
                <w:sz w:val="20"/>
                <w:szCs w:val="20"/>
              </w:rPr>
              <w:t>Explain</w:t>
            </w:r>
            <w:r w:rsidR="004E271C" w:rsidRPr="004E271C">
              <w:rPr>
                <w:rFonts w:cs="Arial"/>
                <w:sz w:val="20"/>
                <w:szCs w:val="20"/>
              </w:rPr>
              <w:t xml:space="preserve"> the function element</w:t>
            </w:r>
            <w:r w:rsidR="0014406C">
              <w:rPr>
                <w:rFonts w:cs="Arial"/>
                <w:sz w:val="20"/>
                <w:szCs w:val="20"/>
              </w:rPr>
              <w:t>s</w:t>
            </w:r>
            <w:r w:rsidR="004E271C" w:rsidRPr="004E271C">
              <w:rPr>
                <w:rFonts w:cs="Arial"/>
                <w:sz w:val="20"/>
                <w:szCs w:val="20"/>
              </w:rPr>
              <w:t xml:space="preserve"> of a design mix</w:t>
            </w:r>
          </w:p>
          <w:p w14:paraId="4E01A36B" w14:textId="52E3E0C8" w:rsidR="004E271C" w:rsidRPr="004E271C" w:rsidRDefault="004E271C"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4340D6D4" w14:textId="77777777" w:rsidR="00C3255E" w:rsidRDefault="000A5C46" w:rsidP="00CE0806">
            <w:pPr>
              <w:spacing w:after="0" w:line="240" w:lineRule="auto"/>
              <w:rPr>
                <w:rFonts w:cs="Arial"/>
                <w:sz w:val="20"/>
                <w:szCs w:val="20"/>
              </w:rPr>
            </w:pPr>
            <w:hyperlink r:id="rId32" w:history="1">
              <w:r w:rsidR="008D749C" w:rsidRPr="008D749C">
                <w:rPr>
                  <w:rStyle w:val="Hyperlink"/>
                  <w:rFonts w:cs="Arial"/>
                  <w:sz w:val="20"/>
                  <w:szCs w:val="20"/>
                </w:rPr>
                <w:t>The design mix</w:t>
              </w:r>
            </w:hyperlink>
          </w:p>
          <w:p w14:paraId="2EA3E888" w14:textId="77777777" w:rsidR="008D749C" w:rsidRDefault="008D749C" w:rsidP="00CE0806">
            <w:pPr>
              <w:spacing w:after="0" w:line="240" w:lineRule="auto"/>
              <w:rPr>
                <w:rFonts w:cs="Arial"/>
                <w:sz w:val="20"/>
                <w:szCs w:val="20"/>
              </w:rPr>
            </w:pPr>
            <w:r>
              <w:rPr>
                <w:rFonts w:cs="Arial"/>
                <w:sz w:val="20"/>
                <w:szCs w:val="20"/>
              </w:rPr>
              <w:t>Basic overview of the three elements of the design mix (BBC Bitesize)</w:t>
            </w:r>
          </w:p>
          <w:p w14:paraId="1C8AE915" w14:textId="7DACC1B2" w:rsidR="00F25F2C" w:rsidRDefault="00A214DF" w:rsidP="00CE0806">
            <w:pPr>
              <w:spacing w:after="0" w:line="240" w:lineRule="auto"/>
              <w:rPr>
                <w:rFonts w:cs="Arial"/>
                <w:sz w:val="20"/>
                <w:szCs w:val="20"/>
              </w:rPr>
            </w:pPr>
            <w:r>
              <w:rPr>
                <w:rFonts w:cs="Arial"/>
                <w:sz w:val="20"/>
                <w:szCs w:val="20"/>
              </w:rPr>
              <w:t>(bbc.co.uk)</w:t>
            </w:r>
          </w:p>
          <w:p w14:paraId="11D0005E" w14:textId="77777777" w:rsidR="00A214DF" w:rsidRDefault="00A214DF" w:rsidP="00CE0806">
            <w:pPr>
              <w:spacing w:after="0" w:line="240" w:lineRule="auto"/>
              <w:rPr>
                <w:rFonts w:cs="Arial"/>
                <w:sz w:val="20"/>
                <w:szCs w:val="20"/>
              </w:rPr>
            </w:pPr>
          </w:p>
          <w:p w14:paraId="0F7BEDBD" w14:textId="77777777" w:rsidR="00F25F2C" w:rsidRDefault="000A5C46" w:rsidP="00CE0806">
            <w:pPr>
              <w:spacing w:after="0" w:line="240" w:lineRule="auto"/>
              <w:rPr>
                <w:rFonts w:cs="Arial"/>
                <w:sz w:val="20"/>
                <w:szCs w:val="20"/>
              </w:rPr>
            </w:pPr>
            <w:hyperlink r:id="rId33" w:history="1">
              <w:r w:rsidR="00F25F2C" w:rsidRPr="00F25F2C">
                <w:rPr>
                  <w:rStyle w:val="Hyperlink"/>
                  <w:rFonts w:cs="Arial"/>
                  <w:sz w:val="20"/>
                  <w:szCs w:val="20"/>
                </w:rPr>
                <w:t>The design mix overview</w:t>
              </w:r>
            </w:hyperlink>
          </w:p>
          <w:p w14:paraId="2FE71CB5" w14:textId="584EA0E7" w:rsidR="00F25F2C" w:rsidRDefault="00F25F2C" w:rsidP="00CE0806">
            <w:pPr>
              <w:spacing w:after="0" w:line="240" w:lineRule="auto"/>
              <w:rPr>
                <w:rFonts w:cs="Arial"/>
                <w:sz w:val="20"/>
                <w:szCs w:val="20"/>
              </w:rPr>
            </w:pPr>
            <w:r>
              <w:rPr>
                <w:rFonts w:cs="Arial"/>
                <w:sz w:val="20"/>
                <w:szCs w:val="20"/>
              </w:rPr>
              <w:t>YouTube (c. 2.5 minute video)</w:t>
            </w:r>
          </w:p>
        </w:tc>
        <w:tc>
          <w:tcPr>
            <w:tcW w:w="1243" w:type="dxa"/>
            <w:shd w:val="clear" w:color="auto" w:fill="auto"/>
            <w:tcMar>
              <w:top w:w="57" w:type="dxa"/>
              <w:left w:w="57" w:type="dxa"/>
              <w:bottom w:w="57" w:type="dxa"/>
              <w:right w:w="57" w:type="dxa"/>
            </w:tcMar>
          </w:tcPr>
          <w:p w14:paraId="5045279E" w14:textId="77777777" w:rsidR="00C3255E" w:rsidRDefault="00C3255E" w:rsidP="00CE0806">
            <w:pPr>
              <w:spacing w:after="0" w:line="240" w:lineRule="auto"/>
              <w:rPr>
                <w:rFonts w:cs="Arial"/>
                <w:sz w:val="20"/>
                <w:szCs w:val="20"/>
              </w:rPr>
            </w:pPr>
          </w:p>
        </w:tc>
      </w:tr>
      <w:tr w:rsidR="003A68C7" w14:paraId="6136D0EF" w14:textId="77777777" w:rsidTr="00CE0806">
        <w:trPr>
          <w:trHeight w:val="20"/>
        </w:trPr>
        <w:tc>
          <w:tcPr>
            <w:tcW w:w="908" w:type="dxa"/>
            <w:shd w:val="clear" w:color="auto" w:fill="auto"/>
            <w:tcMar>
              <w:top w:w="57" w:type="dxa"/>
              <w:left w:w="57" w:type="dxa"/>
              <w:bottom w:w="57" w:type="dxa"/>
              <w:right w:w="57" w:type="dxa"/>
            </w:tcMar>
          </w:tcPr>
          <w:p w14:paraId="0EB57445" w14:textId="105308C2" w:rsidR="00C3255E" w:rsidRDefault="00C3255E" w:rsidP="00CE0806">
            <w:pPr>
              <w:spacing w:after="0" w:line="240" w:lineRule="auto"/>
              <w:rPr>
                <w:rFonts w:cs="Arial"/>
                <w:sz w:val="20"/>
                <w:szCs w:val="20"/>
              </w:rPr>
            </w:pPr>
            <w:r>
              <w:rPr>
                <w:rFonts w:cs="Arial"/>
                <w:sz w:val="20"/>
                <w:szCs w:val="20"/>
              </w:rPr>
              <w:t>4</w:t>
            </w:r>
          </w:p>
        </w:tc>
        <w:tc>
          <w:tcPr>
            <w:tcW w:w="1704" w:type="dxa"/>
            <w:shd w:val="clear" w:color="auto" w:fill="auto"/>
            <w:tcMar>
              <w:top w:w="57" w:type="dxa"/>
              <w:left w:w="57" w:type="dxa"/>
              <w:bottom w:w="57" w:type="dxa"/>
              <w:right w:w="57" w:type="dxa"/>
            </w:tcMar>
          </w:tcPr>
          <w:p w14:paraId="0F3AF402" w14:textId="77777777" w:rsidR="00C3255E" w:rsidRDefault="00C3255E" w:rsidP="00CE0806">
            <w:pPr>
              <w:spacing w:after="0" w:line="240" w:lineRule="auto"/>
              <w:rPr>
                <w:rFonts w:cs="Arial"/>
                <w:sz w:val="20"/>
                <w:szCs w:val="20"/>
              </w:rPr>
            </w:pPr>
            <w:r>
              <w:rPr>
                <w:rFonts w:cs="Arial"/>
                <w:sz w:val="20"/>
                <w:szCs w:val="20"/>
              </w:rPr>
              <w:t>TA3 Develop a product proposal</w:t>
            </w:r>
          </w:p>
          <w:p w14:paraId="63AFB882" w14:textId="77777777" w:rsidR="00C3255E" w:rsidRDefault="00C3255E" w:rsidP="00CE0806">
            <w:pPr>
              <w:spacing w:after="0" w:line="240" w:lineRule="auto"/>
              <w:rPr>
                <w:rFonts w:cs="Arial"/>
                <w:sz w:val="20"/>
                <w:szCs w:val="20"/>
              </w:rPr>
            </w:pPr>
          </w:p>
          <w:p w14:paraId="623A2D0B" w14:textId="67462D83"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69E28355" w14:textId="1D54FA83" w:rsidR="00911E69" w:rsidRDefault="00911E69" w:rsidP="00CE0806">
            <w:pPr>
              <w:spacing w:after="0" w:line="240" w:lineRule="auto"/>
              <w:rPr>
                <w:rFonts w:cs="Arial"/>
                <w:sz w:val="20"/>
                <w:szCs w:val="20"/>
              </w:rPr>
            </w:pPr>
            <w:r>
              <w:rPr>
                <w:rFonts w:cs="Arial"/>
                <w:sz w:val="20"/>
                <w:szCs w:val="20"/>
              </w:rPr>
              <w:t>You could define aesthetics and then task students to research</w:t>
            </w:r>
            <w:r w:rsidR="002C7C19">
              <w:rPr>
                <w:rFonts w:cs="Arial"/>
                <w:sz w:val="20"/>
                <w:szCs w:val="20"/>
              </w:rPr>
              <w:t>/list</w:t>
            </w:r>
            <w:r>
              <w:rPr>
                <w:rFonts w:cs="Arial"/>
                <w:sz w:val="20"/>
                <w:szCs w:val="20"/>
              </w:rPr>
              <w:t xml:space="preserve"> products that use each element of aesthetics to appeal to their target customers</w:t>
            </w:r>
            <w:r w:rsidR="008E36C9">
              <w:rPr>
                <w:rFonts w:cs="Arial"/>
                <w:sz w:val="20"/>
                <w:szCs w:val="20"/>
              </w:rPr>
              <w:t>, e.g.</w:t>
            </w:r>
          </w:p>
          <w:p w14:paraId="6CA45CF0" w14:textId="3B82DABD"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c</w:t>
            </w:r>
            <w:r w:rsidR="003A68C7" w:rsidRPr="003A68C7">
              <w:rPr>
                <w:rFonts w:cs="Arial"/>
                <w:sz w:val="20"/>
                <w:szCs w:val="20"/>
              </w:rPr>
              <w:t>olour</w:t>
            </w:r>
          </w:p>
          <w:p w14:paraId="788E486A" w14:textId="0F01950C"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f</w:t>
            </w:r>
            <w:r w:rsidR="003A68C7" w:rsidRPr="003A68C7">
              <w:rPr>
                <w:rFonts w:cs="Arial"/>
                <w:sz w:val="20"/>
                <w:szCs w:val="20"/>
              </w:rPr>
              <w:t>eel</w:t>
            </w:r>
          </w:p>
          <w:p w14:paraId="057CF3A3" w14:textId="36810CC8"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p</w:t>
            </w:r>
            <w:r w:rsidR="003A68C7" w:rsidRPr="003A68C7">
              <w:rPr>
                <w:rFonts w:cs="Arial"/>
                <w:sz w:val="20"/>
                <w:szCs w:val="20"/>
              </w:rPr>
              <w:t>attern</w:t>
            </w:r>
          </w:p>
          <w:p w14:paraId="259B61B3" w14:textId="5B1F6343"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cale/size</w:t>
            </w:r>
          </w:p>
          <w:p w14:paraId="54FFCD51" w14:textId="703CBFBF"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hape</w:t>
            </w:r>
          </w:p>
          <w:p w14:paraId="74748C97" w14:textId="1F019E82"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s</w:t>
            </w:r>
            <w:r w:rsidR="003A68C7" w:rsidRPr="003A68C7">
              <w:rPr>
                <w:rFonts w:cs="Arial"/>
                <w:sz w:val="20"/>
                <w:szCs w:val="20"/>
              </w:rPr>
              <w:t>mell</w:t>
            </w:r>
          </w:p>
          <w:p w14:paraId="364279D6" w14:textId="69C3C7AA" w:rsidR="003A68C7" w:rsidRPr="003A68C7" w:rsidRDefault="00B67151" w:rsidP="00CE0806">
            <w:pPr>
              <w:pStyle w:val="ListParagraph"/>
              <w:numPr>
                <w:ilvl w:val="0"/>
                <w:numId w:val="34"/>
              </w:numPr>
              <w:spacing w:after="0" w:line="240" w:lineRule="auto"/>
              <w:rPr>
                <w:rFonts w:cs="Arial"/>
                <w:sz w:val="20"/>
                <w:szCs w:val="20"/>
              </w:rPr>
            </w:pPr>
            <w:r>
              <w:rPr>
                <w:rFonts w:cs="Arial"/>
                <w:sz w:val="20"/>
                <w:szCs w:val="20"/>
              </w:rPr>
              <w:t>t</w:t>
            </w:r>
            <w:r w:rsidR="003A68C7" w:rsidRPr="003A68C7">
              <w:rPr>
                <w:rFonts w:cs="Arial"/>
                <w:sz w:val="20"/>
                <w:szCs w:val="20"/>
              </w:rPr>
              <w:t>aste</w:t>
            </w:r>
            <w:r w:rsidR="00637CBE">
              <w:rPr>
                <w:rFonts w:cs="Arial"/>
                <w:sz w:val="20"/>
                <w:szCs w:val="20"/>
              </w:rPr>
              <w:t>.</w:t>
            </w:r>
          </w:p>
          <w:p w14:paraId="74454063" w14:textId="16CFB77A" w:rsidR="002C7C19" w:rsidRDefault="00911E69" w:rsidP="00CE0806">
            <w:pPr>
              <w:spacing w:after="0" w:line="240" w:lineRule="auto"/>
              <w:rPr>
                <w:rFonts w:cs="Arial"/>
                <w:sz w:val="20"/>
                <w:szCs w:val="20"/>
              </w:rPr>
            </w:pPr>
            <w:r>
              <w:rPr>
                <w:rFonts w:cs="Arial"/>
                <w:sz w:val="20"/>
                <w:szCs w:val="20"/>
              </w:rPr>
              <w:t>Students may have researched</w:t>
            </w:r>
            <w:r w:rsidR="002C7C19">
              <w:rPr>
                <w:rFonts w:cs="Arial"/>
                <w:sz w:val="20"/>
                <w:szCs w:val="20"/>
              </w:rPr>
              <w:t>/listed</w:t>
            </w:r>
            <w:r>
              <w:rPr>
                <w:rFonts w:cs="Arial"/>
                <w:sz w:val="20"/>
                <w:szCs w:val="20"/>
              </w:rPr>
              <w:t xml:space="preserve"> products which promote stereotypes</w:t>
            </w:r>
            <w:r w:rsidR="008E36C9">
              <w:rPr>
                <w:rFonts w:cs="Arial"/>
                <w:sz w:val="20"/>
                <w:szCs w:val="20"/>
              </w:rPr>
              <w:t>, e.g.</w:t>
            </w:r>
            <w:r>
              <w:rPr>
                <w:rFonts w:cs="Arial"/>
                <w:sz w:val="20"/>
                <w:szCs w:val="20"/>
              </w:rPr>
              <w:t xml:space="preserve"> a pink pushchair aimed at girls. </w:t>
            </w:r>
          </w:p>
          <w:p w14:paraId="3E123E22" w14:textId="77777777" w:rsidR="002C7C19" w:rsidRDefault="002C7C19" w:rsidP="00CE0806">
            <w:pPr>
              <w:spacing w:after="0" w:line="240" w:lineRule="auto"/>
              <w:rPr>
                <w:rFonts w:cs="Arial"/>
                <w:sz w:val="20"/>
                <w:szCs w:val="20"/>
              </w:rPr>
            </w:pPr>
          </w:p>
          <w:p w14:paraId="1D2FD820" w14:textId="5B675BB4" w:rsidR="00911E69" w:rsidRDefault="00911E69" w:rsidP="00CE0806">
            <w:pPr>
              <w:spacing w:after="0" w:line="240" w:lineRule="auto"/>
              <w:rPr>
                <w:rFonts w:cs="Arial"/>
                <w:sz w:val="20"/>
                <w:szCs w:val="20"/>
              </w:rPr>
            </w:pPr>
            <w:r>
              <w:rPr>
                <w:rFonts w:cs="Arial"/>
                <w:sz w:val="20"/>
                <w:szCs w:val="20"/>
              </w:rPr>
              <w:t>You could discuss as a class the idea of such stereotypes versus what customers actually want and will therefore choose to buy. This could also be related to market segments</w:t>
            </w:r>
            <w:r w:rsidR="008E36C9">
              <w:rPr>
                <w:rFonts w:cs="Arial"/>
                <w:sz w:val="20"/>
                <w:szCs w:val="20"/>
              </w:rPr>
              <w:t>, e.g.</w:t>
            </w:r>
            <w:r>
              <w:rPr>
                <w:rFonts w:cs="Arial"/>
                <w:sz w:val="20"/>
                <w:szCs w:val="20"/>
              </w:rPr>
              <w:t xml:space="preserve"> in the above example, gender and age.</w:t>
            </w:r>
            <w:r w:rsidR="002C7C19">
              <w:rPr>
                <w:rFonts w:cs="Arial"/>
                <w:sz w:val="20"/>
                <w:szCs w:val="20"/>
              </w:rPr>
              <w:t xml:space="preserve"> </w:t>
            </w:r>
            <w:r w:rsidR="00B54C0A">
              <w:rPr>
                <w:rFonts w:cs="Arial"/>
                <w:sz w:val="20"/>
                <w:szCs w:val="20"/>
              </w:rPr>
              <w:t>In many instances, a</w:t>
            </w:r>
            <w:r w:rsidR="002C7C19">
              <w:rPr>
                <w:rFonts w:cs="Arial"/>
                <w:sz w:val="20"/>
                <w:szCs w:val="20"/>
              </w:rPr>
              <w:t xml:space="preserve"> business wanting to make a profit is likely to need to produce what the </w:t>
            </w:r>
            <w:r w:rsidR="002C7C19">
              <w:rPr>
                <w:rFonts w:cs="Arial"/>
                <w:sz w:val="20"/>
                <w:szCs w:val="20"/>
              </w:rPr>
              <w:lastRenderedPageBreak/>
              <w:t>customers in the target segment want from an aesthetic perspective.</w:t>
            </w:r>
            <w:r w:rsidR="00637CBE">
              <w:rPr>
                <w:rFonts w:cs="Arial"/>
                <w:sz w:val="20"/>
                <w:szCs w:val="20"/>
              </w:rPr>
              <w:t xml:space="preserve"> </w:t>
            </w:r>
          </w:p>
          <w:p w14:paraId="7025DCE8" w14:textId="77777777" w:rsidR="00911E69" w:rsidRDefault="00911E69" w:rsidP="00CE0806">
            <w:pPr>
              <w:spacing w:after="0" w:line="240" w:lineRule="auto"/>
              <w:rPr>
                <w:rFonts w:cs="Arial"/>
                <w:sz w:val="20"/>
                <w:szCs w:val="20"/>
              </w:rPr>
            </w:pPr>
          </w:p>
          <w:p w14:paraId="603CE0BD" w14:textId="70BDA980" w:rsidR="003A68C7" w:rsidRDefault="00911E69" w:rsidP="00CE0806">
            <w:pPr>
              <w:spacing w:after="0" w:line="240" w:lineRule="auto"/>
              <w:rPr>
                <w:rFonts w:cs="Arial"/>
                <w:sz w:val="20"/>
                <w:szCs w:val="20"/>
              </w:rPr>
            </w:pPr>
            <w:r>
              <w:rPr>
                <w:rFonts w:cs="Arial"/>
                <w:sz w:val="20"/>
                <w:szCs w:val="20"/>
              </w:rPr>
              <w:t>Students may also have research</w:t>
            </w:r>
            <w:r w:rsidR="002C7C19">
              <w:rPr>
                <w:rFonts w:cs="Arial"/>
                <w:sz w:val="20"/>
                <w:szCs w:val="20"/>
              </w:rPr>
              <w:t>ed/listed</w:t>
            </w:r>
            <w:r>
              <w:rPr>
                <w:rFonts w:cs="Arial"/>
                <w:sz w:val="20"/>
                <w:szCs w:val="20"/>
              </w:rPr>
              <w:t xml:space="preserve"> products that suggest that function may be more important in some instances than aesthetics</w:t>
            </w:r>
            <w:r w:rsidR="00637CBE">
              <w:rPr>
                <w:rFonts w:cs="Arial"/>
                <w:sz w:val="20"/>
                <w:szCs w:val="20"/>
              </w:rPr>
              <w:t>,</w:t>
            </w:r>
            <w:r w:rsidR="008E36C9">
              <w:rPr>
                <w:rFonts w:cs="Arial"/>
                <w:sz w:val="20"/>
                <w:szCs w:val="20"/>
              </w:rPr>
              <w:t xml:space="preserve"> e.g.</w:t>
            </w:r>
            <w:r>
              <w:rPr>
                <w:rFonts w:cs="Arial"/>
                <w:sz w:val="20"/>
                <w:szCs w:val="20"/>
              </w:rPr>
              <w:t xml:space="preserve"> work boots need to be functional and protect the feet rather than be available in a range of colours.</w:t>
            </w:r>
            <w:r w:rsidR="00637CBE">
              <w:rPr>
                <w:rFonts w:cs="Arial"/>
                <w:sz w:val="20"/>
                <w:szCs w:val="20"/>
              </w:rPr>
              <w:t xml:space="preserve"> </w:t>
            </w:r>
          </w:p>
          <w:p w14:paraId="6CDEDEC1" w14:textId="7FE70D42" w:rsidR="003A68C7" w:rsidRPr="003A68C7" w:rsidRDefault="003A68C7"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62E7641C" w14:textId="77777777" w:rsidR="003A68C7" w:rsidRDefault="003A68C7" w:rsidP="00CE0806">
            <w:pPr>
              <w:spacing w:after="0" w:line="240" w:lineRule="auto"/>
              <w:rPr>
                <w:rFonts w:cs="Arial"/>
                <w:b/>
                <w:bCs/>
                <w:sz w:val="20"/>
                <w:szCs w:val="20"/>
              </w:rPr>
            </w:pPr>
            <w:r>
              <w:rPr>
                <w:rFonts w:cs="Arial"/>
                <w:b/>
                <w:bCs/>
                <w:sz w:val="20"/>
                <w:szCs w:val="20"/>
              </w:rPr>
              <w:lastRenderedPageBreak/>
              <w:t>Aesthetics</w:t>
            </w:r>
          </w:p>
          <w:p w14:paraId="14175BC5" w14:textId="77777777" w:rsidR="003A68C7" w:rsidRDefault="003A68C7" w:rsidP="00CE0806">
            <w:pPr>
              <w:spacing w:after="0" w:line="240" w:lineRule="auto"/>
              <w:rPr>
                <w:rFonts w:cs="Arial"/>
                <w:b/>
                <w:bCs/>
                <w:sz w:val="20"/>
                <w:szCs w:val="20"/>
              </w:rPr>
            </w:pPr>
          </w:p>
          <w:p w14:paraId="3D147133" w14:textId="226BF6E3" w:rsidR="00C3255E" w:rsidRPr="00FE7AED" w:rsidRDefault="00C3255E" w:rsidP="00CE0806">
            <w:pPr>
              <w:spacing w:after="0" w:line="240" w:lineRule="auto"/>
              <w:rPr>
                <w:rFonts w:cs="Arial"/>
                <w:b/>
                <w:bCs/>
                <w:sz w:val="20"/>
                <w:szCs w:val="20"/>
              </w:rPr>
            </w:pPr>
          </w:p>
        </w:tc>
        <w:tc>
          <w:tcPr>
            <w:tcW w:w="1739" w:type="dxa"/>
            <w:shd w:val="clear" w:color="auto" w:fill="auto"/>
            <w:tcMar>
              <w:top w:w="57" w:type="dxa"/>
              <w:left w:w="57" w:type="dxa"/>
              <w:bottom w:w="57" w:type="dxa"/>
              <w:right w:w="57" w:type="dxa"/>
            </w:tcMar>
          </w:tcPr>
          <w:p w14:paraId="519E4FD2" w14:textId="03A460CF" w:rsidR="00E9261B" w:rsidRPr="00042CA6"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4E271C" w:rsidRPr="00E9261B">
              <w:rPr>
                <w:rFonts w:cs="Arial"/>
                <w:sz w:val="20"/>
                <w:szCs w:val="20"/>
              </w:rPr>
              <w:t xml:space="preserve"> features needed to make a product attractive</w:t>
            </w:r>
            <w:r w:rsidR="00911E69">
              <w:rPr>
                <w:rFonts w:cs="Arial"/>
                <w:sz w:val="20"/>
                <w:szCs w:val="20"/>
              </w:rPr>
              <w:t>/appealing</w:t>
            </w:r>
            <w:r w:rsidR="004E271C" w:rsidRPr="00E9261B">
              <w:rPr>
                <w:rFonts w:cs="Arial"/>
                <w:sz w:val="20"/>
                <w:szCs w:val="20"/>
              </w:rPr>
              <w:t xml:space="preserve"> to target customers </w:t>
            </w:r>
          </w:p>
          <w:p w14:paraId="0B9F3213" w14:textId="01A9A387" w:rsidR="004E271C" w:rsidRPr="00E9261B"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4E271C" w:rsidRPr="00E9261B">
              <w:rPr>
                <w:rFonts w:cs="Arial"/>
                <w:sz w:val="20"/>
                <w:szCs w:val="20"/>
              </w:rPr>
              <w:t xml:space="preserve"> how the target market segment will </w:t>
            </w:r>
            <w:r w:rsidR="00E9261B" w:rsidRPr="00E9261B">
              <w:rPr>
                <w:rFonts w:cs="Arial"/>
                <w:sz w:val="20"/>
                <w:szCs w:val="20"/>
              </w:rPr>
              <w:t>influence</w:t>
            </w:r>
            <w:r w:rsidR="004E271C" w:rsidRPr="00E9261B">
              <w:rPr>
                <w:rFonts w:cs="Arial"/>
                <w:sz w:val="20"/>
                <w:szCs w:val="20"/>
              </w:rPr>
              <w:t xml:space="preserve"> the aesthetics of a</w:t>
            </w:r>
            <w:r w:rsidR="00E9261B">
              <w:rPr>
                <w:rFonts w:cs="Arial"/>
                <w:sz w:val="20"/>
                <w:szCs w:val="20"/>
              </w:rPr>
              <w:t xml:space="preserve"> </w:t>
            </w:r>
            <w:r w:rsidR="004E271C" w:rsidRPr="00E9261B">
              <w:rPr>
                <w:rFonts w:cs="Arial"/>
                <w:sz w:val="20"/>
                <w:szCs w:val="20"/>
              </w:rPr>
              <w:t>product</w:t>
            </w:r>
          </w:p>
          <w:p w14:paraId="409B05B0" w14:textId="163609CE" w:rsidR="004E271C" w:rsidRDefault="004E271C" w:rsidP="00CE0806">
            <w:pPr>
              <w:spacing w:after="0" w:line="240" w:lineRule="auto"/>
              <w:rPr>
                <w:rFonts w:cs="Arial"/>
                <w:sz w:val="20"/>
                <w:szCs w:val="20"/>
              </w:rPr>
            </w:pPr>
          </w:p>
          <w:p w14:paraId="3222E7A6" w14:textId="77777777" w:rsidR="004E271C" w:rsidRDefault="004E271C" w:rsidP="00CE0806">
            <w:pPr>
              <w:spacing w:after="0" w:line="240" w:lineRule="auto"/>
              <w:rPr>
                <w:rFonts w:cs="Arial"/>
                <w:sz w:val="20"/>
                <w:szCs w:val="20"/>
              </w:rPr>
            </w:pPr>
          </w:p>
          <w:p w14:paraId="36BBDE87" w14:textId="77777777" w:rsidR="004E271C" w:rsidRDefault="004E271C" w:rsidP="00CE0806">
            <w:pPr>
              <w:spacing w:after="0" w:line="240" w:lineRule="auto"/>
              <w:rPr>
                <w:rFonts w:cs="Arial"/>
                <w:sz w:val="20"/>
                <w:szCs w:val="20"/>
              </w:rPr>
            </w:pPr>
          </w:p>
          <w:p w14:paraId="54477855" w14:textId="4CE2BB45" w:rsidR="004E271C" w:rsidRDefault="004E271C"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1B578938" w14:textId="77777777" w:rsidR="00D245F7" w:rsidRDefault="000A5C46" w:rsidP="00CE0806">
            <w:pPr>
              <w:spacing w:after="0" w:line="240" w:lineRule="auto"/>
              <w:rPr>
                <w:rStyle w:val="Hyperlink"/>
                <w:rFonts w:cs="Arial"/>
                <w:sz w:val="20"/>
                <w:szCs w:val="20"/>
              </w:rPr>
            </w:pPr>
            <w:hyperlink r:id="rId34" w:history="1">
              <w:r w:rsidR="00911E69" w:rsidRPr="00911E69">
                <w:rPr>
                  <w:rStyle w:val="Hyperlink"/>
                  <w:rFonts w:cs="Arial"/>
                  <w:sz w:val="20"/>
                  <w:szCs w:val="20"/>
                </w:rPr>
                <w:t>Definition of aesthetics</w:t>
              </w:r>
            </w:hyperlink>
          </w:p>
          <w:p w14:paraId="54E047AB" w14:textId="368C9E63" w:rsidR="00CA28DE" w:rsidRPr="00CA28DE" w:rsidRDefault="00CA28DE" w:rsidP="00CE0806">
            <w:pPr>
              <w:spacing w:after="0" w:line="240" w:lineRule="auto"/>
              <w:rPr>
                <w:rFonts w:cs="Arial"/>
                <w:color w:val="0000FF"/>
                <w:sz w:val="20"/>
                <w:szCs w:val="20"/>
              </w:rPr>
            </w:pPr>
            <w:r>
              <w:rPr>
                <w:rFonts w:cs="Arial"/>
                <w:sz w:val="20"/>
                <w:szCs w:val="20"/>
              </w:rPr>
              <w:t>(interaction-design.org)</w:t>
            </w:r>
          </w:p>
        </w:tc>
        <w:tc>
          <w:tcPr>
            <w:tcW w:w="1243" w:type="dxa"/>
            <w:shd w:val="clear" w:color="auto" w:fill="auto"/>
            <w:tcMar>
              <w:top w:w="57" w:type="dxa"/>
              <w:left w:w="57" w:type="dxa"/>
              <w:bottom w:w="57" w:type="dxa"/>
              <w:right w:w="57" w:type="dxa"/>
            </w:tcMar>
          </w:tcPr>
          <w:p w14:paraId="3B2A4F73" w14:textId="77777777" w:rsidR="00C3255E" w:rsidRDefault="00C3255E" w:rsidP="00CE0806">
            <w:pPr>
              <w:spacing w:after="0" w:line="240" w:lineRule="auto"/>
              <w:rPr>
                <w:rFonts w:cs="Arial"/>
                <w:sz w:val="20"/>
                <w:szCs w:val="20"/>
              </w:rPr>
            </w:pPr>
          </w:p>
        </w:tc>
      </w:tr>
      <w:tr w:rsidR="003A68C7" w14:paraId="67A4E8E8" w14:textId="77777777" w:rsidTr="00CE0806">
        <w:trPr>
          <w:trHeight w:val="20"/>
        </w:trPr>
        <w:tc>
          <w:tcPr>
            <w:tcW w:w="908" w:type="dxa"/>
            <w:shd w:val="clear" w:color="auto" w:fill="auto"/>
            <w:tcMar>
              <w:top w:w="57" w:type="dxa"/>
              <w:left w:w="57" w:type="dxa"/>
              <w:bottom w:w="57" w:type="dxa"/>
              <w:right w:w="57" w:type="dxa"/>
            </w:tcMar>
          </w:tcPr>
          <w:p w14:paraId="4FC8D968" w14:textId="02B3F545" w:rsidR="004E271C" w:rsidRDefault="004E271C" w:rsidP="00CE0806">
            <w:pPr>
              <w:spacing w:after="0" w:line="240" w:lineRule="auto"/>
              <w:rPr>
                <w:rFonts w:cs="Arial"/>
                <w:sz w:val="20"/>
                <w:szCs w:val="20"/>
              </w:rPr>
            </w:pPr>
            <w:r>
              <w:rPr>
                <w:rFonts w:cs="Arial"/>
                <w:sz w:val="20"/>
                <w:szCs w:val="20"/>
              </w:rPr>
              <w:t>5</w:t>
            </w:r>
            <w:r w:rsidR="00B67151">
              <w:rPr>
                <w:rFonts w:cs="Arial"/>
                <w:sz w:val="20"/>
                <w:szCs w:val="20"/>
              </w:rPr>
              <w:t>/6</w:t>
            </w:r>
          </w:p>
        </w:tc>
        <w:tc>
          <w:tcPr>
            <w:tcW w:w="1704" w:type="dxa"/>
            <w:shd w:val="clear" w:color="auto" w:fill="auto"/>
            <w:tcMar>
              <w:top w:w="57" w:type="dxa"/>
              <w:left w:w="57" w:type="dxa"/>
              <w:bottom w:w="57" w:type="dxa"/>
              <w:right w:w="57" w:type="dxa"/>
            </w:tcMar>
          </w:tcPr>
          <w:p w14:paraId="0793C358" w14:textId="77777777" w:rsidR="004E271C" w:rsidRDefault="004E271C" w:rsidP="00CE0806">
            <w:pPr>
              <w:spacing w:after="0" w:line="240" w:lineRule="auto"/>
              <w:rPr>
                <w:rFonts w:cs="Arial"/>
                <w:sz w:val="20"/>
                <w:szCs w:val="20"/>
              </w:rPr>
            </w:pPr>
            <w:r>
              <w:rPr>
                <w:rFonts w:cs="Arial"/>
                <w:sz w:val="20"/>
                <w:szCs w:val="20"/>
              </w:rPr>
              <w:t>TA3 Develop a product proposal</w:t>
            </w:r>
          </w:p>
          <w:p w14:paraId="4AB9B9C5" w14:textId="77777777" w:rsidR="004E271C" w:rsidRDefault="004E271C" w:rsidP="00CE0806">
            <w:pPr>
              <w:spacing w:after="0" w:line="240" w:lineRule="auto"/>
              <w:rPr>
                <w:rFonts w:cs="Arial"/>
                <w:sz w:val="20"/>
                <w:szCs w:val="20"/>
              </w:rPr>
            </w:pPr>
          </w:p>
          <w:p w14:paraId="67493F4C" w14:textId="52189A40" w:rsidR="004E271C" w:rsidRDefault="004E271C"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156866EE" w14:textId="374712A8" w:rsidR="006D2775" w:rsidRDefault="006D2775" w:rsidP="00CE0806">
            <w:pPr>
              <w:spacing w:after="0" w:line="240" w:lineRule="auto"/>
              <w:rPr>
                <w:rFonts w:cs="Arial"/>
                <w:sz w:val="20"/>
                <w:szCs w:val="20"/>
              </w:rPr>
            </w:pPr>
            <w:r>
              <w:rPr>
                <w:rFonts w:cs="Arial"/>
                <w:sz w:val="20"/>
                <w:szCs w:val="20"/>
              </w:rPr>
              <w:t>Th</w:t>
            </w:r>
            <w:r w:rsidR="00A84710">
              <w:rPr>
                <w:rFonts w:cs="Arial"/>
                <w:sz w:val="20"/>
                <w:szCs w:val="20"/>
              </w:rPr>
              <w:t>e</w:t>
            </w:r>
            <w:r>
              <w:rPr>
                <w:rFonts w:cs="Arial"/>
                <w:sz w:val="20"/>
                <w:szCs w:val="20"/>
              </w:rPr>
              <w:t>s</w:t>
            </w:r>
            <w:r w:rsidR="00A84710">
              <w:rPr>
                <w:rFonts w:cs="Arial"/>
                <w:sz w:val="20"/>
                <w:szCs w:val="20"/>
              </w:rPr>
              <w:t>e</w:t>
            </w:r>
            <w:r>
              <w:rPr>
                <w:rFonts w:cs="Arial"/>
                <w:sz w:val="20"/>
                <w:szCs w:val="20"/>
              </w:rPr>
              <w:t xml:space="preserve"> lesson</w:t>
            </w:r>
            <w:r w:rsidR="00A84710">
              <w:rPr>
                <w:rFonts w:cs="Arial"/>
                <w:sz w:val="20"/>
                <w:szCs w:val="20"/>
              </w:rPr>
              <w:t>s</w:t>
            </w:r>
            <w:r>
              <w:rPr>
                <w:rFonts w:cs="Arial"/>
                <w:sz w:val="20"/>
                <w:szCs w:val="20"/>
              </w:rPr>
              <w:t xml:space="preserve"> follow on from Lesson 4. You could introduce the term ‘unique selling point’:</w:t>
            </w:r>
          </w:p>
          <w:p w14:paraId="26E8E277" w14:textId="2BF25346" w:rsidR="006D2775" w:rsidRPr="003A68C7" w:rsidRDefault="0041658D" w:rsidP="00CE0806">
            <w:pPr>
              <w:pStyle w:val="ListParagraph"/>
              <w:numPr>
                <w:ilvl w:val="0"/>
                <w:numId w:val="35"/>
              </w:numPr>
              <w:spacing w:after="0" w:line="240" w:lineRule="auto"/>
              <w:rPr>
                <w:rFonts w:cs="Arial"/>
                <w:sz w:val="20"/>
                <w:szCs w:val="20"/>
              </w:rPr>
            </w:pPr>
            <w:r>
              <w:rPr>
                <w:rFonts w:cs="Arial"/>
                <w:sz w:val="20"/>
                <w:szCs w:val="20"/>
              </w:rPr>
              <w:t>w</w:t>
            </w:r>
            <w:r w:rsidR="006D2775" w:rsidRPr="003A68C7">
              <w:rPr>
                <w:rFonts w:cs="Arial"/>
                <w:sz w:val="20"/>
                <w:szCs w:val="20"/>
              </w:rPr>
              <w:t xml:space="preserve">hat do students think this means? </w:t>
            </w:r>
          </w:p>
          <w:p w14:paraId="5AF57C4F" w14:textId="3BD87357" w:rsidR="006D2775" w:rsidRPr="003A68C7" w:rsidRDefault="0041658D" w:rsidP="00CE0806">
            <w:pPr>
              <w:pStyle w:val="ListParagraph"/>
              <w:numPr>
                <w:ilvl w:val="0"/>
                <w:numId w:val="35"/>
              </w:numPr>
              <w:spacing w:after="0" w:line="240" w:lineRule="auto"/>
              <w:rPr>
                <w:rFonts w:cs="Arial"/>
                <w:sz w:val="20"/>
                <w:szCs w:val="20"/>
              </w:rPr>
            </w:pPr>
            <w:r>
              <w:rPr>
                <w:rFonts w:cs="Arial"/>
                <w:sz w:val="20"/>
                <w:szCs w:val="20"/>
              </w:rPr>
              <w:t>w</w:t>
            </w:r>
            <w:r w:rsidR="006D2775" w:rsidRPr="003A68C7">
              <w:rPr>
                <w:rFonts w:cs="Arial"/>
                <w:sz w:val="20"/>
                <w:szCs w:val="20"/>
              </w:rPr>
              <w:t xml:space="preserve">hat could make a product unique? </w:t>
            </w:r>
          </w:p>
          <w:p w14:paraId="44727DAD" w14:textId="0E2884D6" w:rsidR="006D2775" w:rsidRDefault="006D2775" w:rsidP="00CE0806">
            <w:pPr>
              <w:spacing w:after="0" w:line="240" w:lineRule="auto"/>
              <w:rPr>
                <w:rFonts w:cs="Arial"/>
                <w:sz w:val="20"/>
                <w:szCs w:val="20"/>
              </w:rPr>
            </w:pPr>
            <w:r>
              <w:rPr>
                <w:rFonts w:cs="Arial"/>
                <w:sz w:val="20"/>
                <w:szCs w:val="20"/>
              </w:rPr>
              <w:t xml:space="preserve">Students could be tasked to revisit the products that they </w:t>
            </w:r>
          </w:p>
          <w:p w14:paraId="1C3A7A6D" w14:textId="4721BCA9" w:rsidR="006D2775" w:rsidRDefault="006D2775" w:rsidP="00CE0806">
            <w:pPr>
              <w:spacing w:after="0" w:line="240" w:lineRule="auto"/>
              <w:rPr>
                <w:rFonts w:cs="Arial"/>
                <w:sz w:val="20"/>
                <w:szCs w:val="20"/>
              </w:rPr>
            </w:pPr>
            <w:r>
              <w:rPr>
                <w:rFonts w:cs="Arial"/>
                <w:sz w:val="20"/>
                <w:szCs w:val="20"/>
              </w:rPr>
              <w:t xml:space="preserve">researched/listed </w:t>
            </w:r>
            <w:r w:rsidR="00B54C0A">
              <w:rPr>
                <w:rFonts w:cs="Arial"/>
                <w:sz w:val="20"/>
                <w:szCs w:val="20"/>
              </w:rPr>
              <w:t>in Lesson 4</w:t>
            </w:r>
            <w:r>
              <w:rPr>
                <w:rFonts w:cs="Arial"/>
                <w:sz w:val="20"/>
                <w:szCs w:val="20"/>
              </w:rPr>
              <w:t xml:space="preserve">: </w:t>
            </w:r>
          </w:p>
          <w:p w14:paraId="0A775A08" w14:textId="5E8CF190" w:rsidR="006D2775" w:rsidRPr="003A68C7" w:rsidRDefault="0041658D" w:rsidP="00CE0806">
            <w:pPr>
              <w:pStyle w:val="ListParagraph"/>
              <w:numPr>
                <w:ilvl w:val="0"/>
                <w:numId w:val="36"/>
              </w:numPr>
              <w:spacing w:after="0" w:line="240" w:lineRule="auto"/>
              <w:rPr>
                <w:rFonts w:cs="Arial"/>
                <w:sz w:val="20"/>
                <w:szCs w:val="20"/>
              </w:rPr>
            </w:pPr>
            <w:r>
              <w:rPr>
                <w:rFonts w:cs="Arial"/>
                <w:sz w:val="20"/>
                <w:szCs w:val="20"/>
              </w:rPr>
              <w:t>d</w:t>
            </w:r>
            <w:r w:rsidR="006D2775" w:rsidRPr="003A68C7">
              <w:rPr>
                <w:rFonts w:cs="Arial"/>
                <w:sz w:val="20"/>
                <w:szCs w:val="20"/>
              </w:rPr>
              <w:t xml:space="preserve">o any of them have a unique selling point? </w:t>
            </w:r>
            <w:r w:rsidR="006D2775">
              <w:rPr>
                <w:rFonts w:cs="Arial"/>
                <w:sz w:val="20"/>
                <w:szCs w:val="20"/>
              </w:rPr>
              <w:t>This could include a brand name or logo that is desirable to potential customers.</w:t>
            </w:r>
            <w:r w:rsidR="00637CBE">
              <w:rPr>
                <w:rFonts w:cs="Arial"/>
                <w:sz w:val="20"/>
                <w:szCs w:val="20"/>
              </w:rPr>
              <w:t xml:space="preserve"> </w:t>
            </w:r>
          </w:p>
          <w:p w14:paraId="3FE0700C" w14:textId="7ECFBD23" w:rsidR="006D2775" w:rsidRPr="006D2775" w:rsidRDefault="002A61BC" w:rsidP="00CE0806">
            <w:pPr>
              <w:pStyle w:val="ListParagraph"/>
              <w:numPr>
                <w:ilvl w:val="0"/>
                <w:numId w:val="36"/>
              </w:numPr>
              <w:spacing w:after="0" w:line="240" w:lineRule="auto"/>
              <w:rPr>
                <w:rFonts w:cs="Arial"/>
                <w:sz w:val="20"/>
                <w:szCs w:val="20"/>
              </w:rPr>
            </w:pPr>
            <w:r>
              <w:rPr>
                <w:rFonts w:cs="Arial"/>
                <w:sz w:val="20"/>
                <w:szCs w:val="20"/>
              </w:rPr>
              <w:t>w</w:t>
            </w:r>
            <w:r w:rsidR="006D2775" w:rsidRPr="006D2775">
              <w:rPr>
                <w:rFonts w:cs="Arial"/>
                <w:sz w:val="20"/>
                <w:szCs w:val="20"/>
              </w:rPr>
              <w:t>hy is it important that a product stands out from the competition?</w:t>
            </w:r>
            <w:r w:rsidR="00637CBE">
              <w:rPr>
                <w:rFonts w:cs="Arial"/>
                <w:sz w:val="20"/>
                <w:szCs w:val="20"/>
              </w:rPr>
              <w:t xml:space="preserve"> </w:t>
            </w:r>
          </w:p>
          <w:p w14:paraId="59E6CAB7" w14:textId="77777777" w:rsidR="00C33995" w:rsidRDefault="00C33995" w:rsidP="00CE0806">
            <w:pPr>
              <w:spacing w:after="0" w:line="240" w:lineRule="auto"/>
              <w:rPr>
                <w:rFonts w:cs="Arial"/>
                <w:sz w:val="20"/>
                <w:szCs w:val="20"/>
              </w:rPr>
            </w:pPr>
          </w:p>
          <w:p w14:paraId="65C5D0C1" w14:textId="2F1250D5" w:rsidR="00124CD3" w:rsidRDefault="00124CD3" w:rsidP="00CE0806">
            <w:pPr>
              <w:spacing w:after="0" w:line="240" w:lineRule="auto"/>
              <w:rPr>
                <w:rFonts w:cs="Arial"/>
                <w:sz w:val="20"/>
                <w:szCs w:val="20"/>
              </w:rPr>
            </w:pPr>
            <w:r>
              <w:rPr>
                <w:rFonts w:cs="Arial"/>
                <w:sz w:val="20"/>
                <w:szCs w:val="20"/>
              </w:rPr>
              <w:lastRenderedPageBreak/>
              <w:t>You could introduce</w:t>
            </w:r>
            <w:r w:rsidR="00C33995">
              <w:rPr>
                <w:rFonts w:cs="Arial"/>
                <w:sz w:val="20"/>
                <w:szCs w:val="20"/>
              </w:rPr>
              <w:t xml:space="preserve"> the final element of the design mix,</w:t>
            </w:r>
            <w:r>
              <w:rPr>
                <w:rFonts w:cs="Arial"/>
                <w:sz w:val="20"/>
                <w:szCs w:val="20"/>
              </w:rPr>
              <w:t xml:space="preserve"> economic manufacture</w:t>
            </w:r>
            <w:r w:rsidR="00C33995">
              <w:rPr>
                <w:rFonts w:cs="Arial"/>
                <w:sz w:val="20"/>
                <w:szCs w:val="20"/>
              </w:rPr>
              <w:t>,</w:t>
            </w:r>
            <w:r>
              <w:rPr>
                <w:rFonts w:cs="Arial"/>
                <w:sz w:val="20"/>
                <w:szCs w:val="20"/>
              </w:rPr>
              <w:t xml:space="preserve"> by asking students what this term means to them or by tasking them to write their own definition.</w:t>
            </w:r>
            <w:r w:rsidR="001210CC">
              <w:rPr>
                <w:rFonts w:cs="Arial"/>
                <w:sz w:val="20"/>
                <w:szCs w:val="20"/>
              </w:rPr>
              <w:t xml:space="preserve"> </w:t>
            </w:r>
            <w:r>
              <w:rPr>
                <w:rFonts w:cs="Arial"/>
                <w:sz w:val="20"/>
                <w:szCs w:val="20"/>
              </w:rPr>
              <w:t xml:space="preserve">Students </w:t>
            </w:r>
            <w:r w:rsidR="001210CC">
              <w:rPr>
                <w:rFonts w:cs="Arial"/>
                <w:sz w:val="20"/>
                <w:szCs w:val="20"/>
              </w:rPr>
              <w:t>s</w:t>
            </w:r>
            <w:r>
              <w:rPr>
                <w:rFonts w:cs="Arial"/>
                <w:sz w:val="20"/>
                <w:szCs w:val="20"/>
              </w:rPr>
              <w:t>hould be aware that the design of a product will have an</w:t>
            </w:r>
            <w:r w:rsidR="001210CC">
              <w:rPr>
                <w:rFonts w:cs="Arial"/>
                <w:sz w:val="20"/>
                <w:szCs w:val="20"/>
              </w:rPr>
              <w:t xml:space="preserve"> </w:t>
            </w:r>
            <w:r>
              <w:rPr>
                <w:rFonts w:cs="Arial"/>
                <w:sz w:val="20"/>
                <w:szCs w:val="20"/>
              </w:rPr>
              <w:t>impact on the cost.</w:t>
            </w:r>
            <w:r w:rsidR="00637CBE">
              <w:rPr>
                <w:rFonts w:cs="Arial"/>
                <w:sz w:val="20"/>
                <w:szCs w:val="20"/>
              </w:rPr>
              <w:t xml:space="preserve"> </w:t>
            </w:r>
          </w:p>
          <w:p w14:paraId="51D7E827" w14:textId="77777777" w:rsidR="00124CD3" w:rsidRDefault="00124CD3" w:rsidP="00CE0806">
            <w:pPr>
              <w:spacing w:after="0" w:line="240" w:lineRule="auto"/>
              <w:rPr>
                <w:rFonts w:cs="Arial"/>
                <w:sz w:val="20"/>
                <w:szCs w:val="20"/>
              </w:rPr>
            </w:pPr>
          </w:p>
          <w:p w14:paraId="26D6BE95" w14:textId="310BFDE4" w:rsidR="00124CD3" w:rsidRDefault="00124CD3" w:rsidP="00CE0806">
            <w:pPr>
              <w:spacing w:after="0" w:line="240" w:lineRule="auto"/>
              <w:rPr>
                <w:rFonts w:cs="Arial"/>
                <w:sz w:val="20"/>
                <w:szCs w:val="20"/>
              </w:rPr>
            </w:pPr>
            <w:r>
              <w:rPr>
                <w:rFonts w:cs="Arial"/>
                <w:sz w:val="20"/>
                <w:szCs w:val="20"/>
              </w:rPr>
              <w:t>You could show them two images</w:t>
            </w:r>
            <w:r w:rsidR="008E36C9">
              <w:rPr>
                <w:rFonts w:cs="Arial"/>
                <w:sz w:val="20"/>
                <w:szCs w:val="20"/>
              </w:rPr>
              <w:t>, e.g.</w:t>
            </w:r>
            <w:r>
              <w:rPr>
                <w:rFonts w:cs="Arial"/>
                <w:sz w:val="20"/>
                <w:szCs w:val="20"/>
              </w:rPr>
              <w:t xml:space="preserve"> a diamond necklace and </w:t>
            </w:r>
            <w:r w:rsidR="00B54C0A">
              <w:rPr>
                <w:rFonts w:cs="Arial"/>
                <w:sz w:val="20"/>
                <w:szCs w:val="20"/>
              </w:rPr>
              <w:t>plastic bead necklace</w:t>
            </w:r>
            <w:r w:rsidR="00824A88">
              <w:rPr>
                <w:rFonts w:cs="Arial"/>
                <w:sz w:val="20"/>
                <w:szCs w:val="20"/>
              </w:rPr>
              <w:t xml:space="preserve"> or a Ferrari and a Ford Fiesta</w:t>
            </w:r>
            <w:r>
              <w:rPr>
                <w:rFonts w:cs="Arial"/>
                <w:sz w:val="20"/>
                <w:szCs w:val="20"/>
              </w:rPr>
              <w:t xml:space="preserve">. How will the cost to produce the two items differ </w:t>
            </w:r>
            <w:r w:rsidR="00637CBE">
              <w:rPr>
                <w:rFonts w:cs="Arial"/>
                <w:sz w:val="20"/>
                <w:szCs w:val="20"/>
              </w:rPr>
              <w:t>approximately</w:t>
            </w:r>
            <w:r>
              <w:rPr>
                <w:rFonts w:cs="Arial"/>
                <w:sz w:val="20"/>
                <w:szCs w:val="20"/>
              </w:rPr>
              <w:t>? How will the price that customers are willing to pay differ? How are th</w:t>
            </w:r>
            <w:r w:rsidR="001210CC">
              <w:rPr>
                <w:rFonts w:cs="Arial"/>
                <w:sz w:val="20"/>
                <w:szCs w:val="20"/>
              </w:rPr>
              <w:t>e</w:t>
            </w:r>
            <w:r>
              <w:rPr>
                <w:rFonts w:cs="Arial"/>
                <w:sz w:val="20"/>
                <w:szCs w:val="20"/>
              </w:rPr>
              <w:t xml:space="preserve"> profiles of the target customers likely to differ?</w:t>
            </w:r>
            <w:r w:rsidR="00637CBE">
              <w:rPr>
                <w:rFonts w:cs="Arial"/>
                <w:sz w:val="20"/>
                <w:szCs w:val="20"/>
              </w:rPr>
              <w:t xml:space="preserve"> </w:t>
            </w:r>
          </w:p>
          <w:p w14:paraId="792F9248" w14:textId="77777777" w:rsidR="00124CD3" w:rsidRDefault="00124CD3" w:rsidP="00CE0806">
            <w:pPr>
              <w:spacing w:after="0" w:line="240" w:lineRule="auto"/>
              <w:rPr>
                <w:rFonts w:cs="Arial"/>
                <w:sz w:val="20"/>
                <w:szCs w:val="20"/>
              </w:rPr>
            </w:pPr>
          </w:p>
          <w:p w14:paraId="16DA148B" w14:textId="3417D611" w:rsidR="00124CD3" w:rsidRDefault="00124CD3" w:rsidP="00CE0806">
            <w:pPr>
              <w:spacing w:after="0" w:line="240" w:lineRule="auto"/>
              <w:rPr>
                <w:rFonts w:cs="Arial"/>
                <w:sz w:val="20"/>
                <w:szCs w:val="20"/>
              </w:rPr>
            </w:pPr>
            <w:r>
              <w:rPr>
                <w:rFonts w:cs="Arial"/>
                <w:sz w:val="20"/>
                <w:szCs w:val="20"/>
              </w:rPr>
              <w:t>You could discuss with students the idea that when they produce the designs for their own products</w:t>
            </w:r>
            <w:r w:rsidR="003E5B25">
              <w:rPr>
                <w:rFonts w:cs="Arial"/>
                <w:sz w:val="20"/>
                <w:szCs w:val="20"/>
              </w:rPr>
              <w:t>,</w:t>
            </w:r>
            <w:r>
              <w:rPr>
                <w:rFonts w:cs="Arial"/>
                <w:sz w:val="20"/>
                <w:szCs w:val="20"/>
              </w:rPr>
              <w:t xml:space="preserve"> they need to bear in mind the likely cost of the design to produce, based on the price that their target customers are willing to pay (which they should have identified from their market research findings) and the market segment they are aiming at.</w:t>
            </w:r>
            <w:r w:rsidR="00637CBE">
              <w:rPr>
                <w:rFonts w:cs="Arial"/>
                <w:sz w:val="20"/>
                <w:szCs w:val="20"/>
              </w:rPr>
              <w:t xml:space="preserve"> </w:t>
            </w:r>
          </w:p>
          <w:p w14:paraId="3AC210A1" w14:textId="4204B6EC" w:rsidR="00124CD3" w:rsidRDefault="00124CD3" w:rsidP="00CE0806">
            <w:pPr>
              <w:spacing w:after="0" w:line="240" w:lineRule="auto"/>
              <w:rPr>
                <w:rFonts w:cs="Arial"/>
                <w:sz w:val="20"/>
                <w:szCs w:val="20"/>
              </w:rPr>
            </w:pPr>
          </w:p>
          <w:p w14:paraId="49EA4BAF" w14:textId="1940B6D4" w:rsidR="00124CD3" w:rsidRDefault="00124CD3" w:rsidP="00CE0806">
            <w:pPr>
              <w:spacing w:after="0" w:line="240" w:lineRule="auto"/>
              <w:rPr>
                <w:rFonts w:cs="Arial"/>
                <w:sz w:val="20"/>
                <w:szCs w:val="20"/>
              </w:rPr>
            </w:pPr>
            <w:r>
              <w:rPr>
                <w:rFonts w:cs="Arial"/>
                <w:sz w:val="20"/>
                <w:szCs w:val="20"/>
              </w:rPr>
              <w:lastRenderedPageBreak/>
              <w:t>You could introduce the concept of added value. This could be done by showing images of products where value is added at each stage of the production process</w:t>
            </w:r>
            <w:r w:rsidR="008E36C9">
              <w:rPr>
                <w:rFonts w:cs="Arial"/>
                <w:sz w:val="20"/>
                <w:szCs w:val="20"/>
              </w:rPr>
              <w:t>, e.g.</w:t>
            </w:r>
            <w:r>
              <w:rPr>
                <w:rFonts w:cs="Arial"/>
                <w:sz w:val="20"/>
                <w:szCs w:val="20"/>
              </w:rPr>
              <w:t xml:space="preserve"> wheat, </w:t>
            </w:r>
            <w:r w:rsidR="0011569C">
              <w:rPr>
                <w:rFonts w:cs="Arial"/>
                <w:sz w:val="20"/>
                <w:szCs w:val="20"/>
              </w:rPr>
              <w:t>flour,</w:t>
            </w:r>
            <w:r>
              <w:rPr>
                <w:rFonts w:cs="Arial"/>
                <w:sz w:val="20"/>
                <w:szCs w:val="20"/>
              </w:rPr>
              <w:t xml:space="preserve"> and bread. Students could sketch </w:t>
            </w:r>
            <w:r w:rsidR="00C33995">
              <w:rPr>
                <w:rFonts w:cs="Arial"/>
                <w:sz w:val="20"/>
                <w:szCs w:val="20"/>
              </w:rPr>
              <w:t xml:space="preserve">and annotate </w:t>
            </w:r>
            <w:r>
              <w:rPr>
                <w:rFonts w:cs="Arial"/>
                <w:sz w:val="20"/>
                <w:szCs w:val="20"/>
              </w:rPr>
              <w:t>their own example</w:t>
            </w:r>
            <w:r w:rsidR="00C33995">
              <w:rPr>
                <w:rFonts w:cs="Arial"/>
                <w:sz w:val="20"/>
                <w:szCs w:val="20"/>
              </w:rPr>
              <w:t xml:space="preserve"> as a homework task</w:t>
            </w:r>
            <w:r>
              <w:rPr>
                <w:rFonts w:cs="Arial"/>
                <w:sz w:val="20"/>
                <w:szCs w:val="20"/>
              </w:rPr>
              <w:t xml:space="preserve">. </w:t>
            </w:r>
          </w:p>
          <w:p w14:paraId="254AC8EF" w14:textId="410B44BA" w:rsidR="00124CD3" w:rsidRDefault="00124CD3" w:rsidP="00CE0806">
            <w:pPr>
              <w:spacing w:after="0" w:line="240" w:lineRule="auto"/>
              <w:rPr>
                <w:rFonts w:cs="Arial"/>
                <w:sz w:val="20"/>
                <w:szCs w:val="20"/>
              </w:rPr>
            </w:pPr>
          </w:p>
          <w:p w14:paraId="509867E9" w14:textId="39691A99" w:rsidR="00124CD3" w:rsidRDefault="00124CD3" w:rsidP="00CE0806">
            <w:pPr>
              <w:spacing w:after="0" w:line="240" w:lineRule="auto"/>
              <w:rPr>
                <w:rFonts w:cs="Arial"/>
                <w:sz w:val="20"/>
                <w:szCs w:val="20"/>
              </w:rPr>
            </w:pPr>
            <w:r w:rsidRPr="00DD4091">
              <w:rPr>
                <w:rFonts w:cs="Arial"/>
                <w:i/>
                <w:iCs/>
                <w:sz w:val="20"/>
                <w:szCs w:val="20"/>
              </w:rPr>
              <w:t>Extension</w:t>
            </w:r>
            <w:r>
              <w:rPr>
                <w:rFonts w:cs="Arial"/>
                <w:sz w:val="20"/>
                <w:szCs w:val="20"/>
              </w:rPr>
              <w:t>: Discuss how adding value will impact both the design of a product and the selling price.</w:t>
            </w:r>
            <w:r w:rsidR="00637CBE">
              <w:rPr>
                <w:rFonts w:cs="Arial"/>
                <w:sz w:val="20"/>
                <w:szCs w:val="20"/>
              </w:rPr>
              <w:t xml:space="preserve"> </w:t>
            </w:r>
          </w:p>
          <w:p w14:paraId="000E429F" w14:textId="655CC811" w:rsidR="004E271C" w:rsidRDefault="004E271C"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3E1E727A" w14:textId="22EB186A" w:rsidR="004E271C" w:rsidRPr="00FE7AED" w:rsidRDefault="00CC0EDE" w:rsidP="00CE0806">
            <w:pPr>
              <w:spacing w:after="0" w:line="240" w:lineRule="auto"/>
              <w:rPr>
                <w:rFonts w:cs="Arial"/>
                <w:b/>
                <w:bCs/>
                <w:sz w:val="20"/>
                <w:szCs w:val="20"/>
              </w:rPr>
            </w:pPr>
            <w:r w:rsidRPr="00FE7AED">
              <w:rPr>
                <w:rFonts w:cs="Arial"/>
                <w:b/>
                <w:bCs/>
                <w:sz w:val="20"/>
                <w:szCs w:val="20"/>
              </w:rPr>
              <w:lastRenderedPageBreak/>
              <w:t>Unique selling point (USP)</w:t>
            </w:r>
          </w:p>
        </w:tc>
        <w:tc>
          <w:tcPr>
            <w:tcW w:w="1739" w:type="dxa"/>
            <w:shd w:val="clear" w:color="auto" w:fill="auto"/>
            <w:tcMar>
              <w:top w:w="57" w:type="dxa"/>
              <w:left w:w="57" w:type="dxa"/>
              <w:bottom w:w="57" w:type="dxa"/>
              <w:right w:w="57" w:type="dxa"/>
            </w:tcMar>
          </w:tcPr>
          <w:p w14:paraId="09D29B15" w14:textId="68B910A8" w:rsidR="00C33995" w:rsidRPr="00E9261B" w:rsidRDefault="00B67151" w:rsidP="00CE0806">
            <w:pPr>
              <w:pStyle w:val="ListParagraph"/>
              <w:numPr>
                <w:ilvl w:val="0"/>
                <w:numId w:val="11"/>
              </w:numPr>
              <w:spacing w:after="0" w:line="240" w:lineRule="auto"/>
              <w:ind w:left="360"/>
              <w:rPr>
                <w:rFonts w:cs="Arial"/>
                <w:sz w:val="20"/>
                <w:szCs w:val="20"/>
              </w:rPr>
            </w:pPr>
            <w:r>
              <w:rPr>
                <w:rFonts w:cs="Arial"/>
                <w:sz w:val="20"/>
                <w:szCs w:val="20"/>
              </w:rPr>
              <w:t>Explain</w:t>
            </w:r>
            <w:r w:rsidR="00C33995" w:rsidRPr="00E9261B">
              <w:rPr>
                <w:rFonts w:cs="Arial"/>
                <w:sz w:val="20"/>
                <w:szCs w:val="20"/>
              </w:rPr>
              <w:t xml:space="preserve"> how a USP can be created by aesthetics</w:t>
            </w:r>
          </w:p>
          <w:p w14:paraId="6F941C1D" w14:textId="77777777" w:rsidR="00C33995" w:rsidRDefault="00C33995" w:rsidP="00CE0806">
            <w:pPr>
              <w:spacing w:after="0" w:line="240" w:lineRule="auto"/>
              <w:rPr>
                <w:rFonts w:cs="Arial"/>
                <w:sz w:val="20"/>
                <w:szCs w:val="20"/>
              </w:rPr>
            </w:pPr>
          </w:p>
          <w:p w14:paraId="79C26FD7" w14:textId="24EC11DD" w:rsidR="004E271C" w:rsidRPr="00E9261B" w:rsidRDefault="00B67151" w:rsidP="00CE0806">
            <w:pPr>
              <w:pStyle w:val="ListParagraph"/>
              <w:numPr>
                <w:ilvl w:val="0"/>
                <w:numId w:val="12"/>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how the target market segment may influence the potential selling price of a product/price customers are willing to pay</w:t>
            </w:r>
          </w:p>
          <w:p w14:paraId="2732EA4B" w14:textId="77777777" w:rsidR="00E9261B" w:rsidRDefault="00E9261B" w:rsidP="00CE0806">
            <w:pPr>
              <w:spacing w:after="0" w:line="240" w:lineRule="auto"/>
              <w:rPr>
                <w:rFonts w:cs="Arial"/>
                <w:sz w:val="20"/>
                <w:szCs w:val="20"/>
              </w:rPr>
            </w:pPr>
          </w:p>
          <w:p w14:paraId="3980CD38" w14:textId="6E010869" w:rsidR="00E9261B" w:rsidRPr="00E9261B" w:rsidRDefault="00B67151" w:rsidP="00CE0806">
            <w:pPr>
              <w:pStyle w:val="ListParagraph"/>
              <w:numPr>
                <w:ilvl w:val="0"/>
                <w:numId w:val="12"/>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the concept of adding value</w:t>
            </w:r>
          </w:p>
          <w:p w14:paraId="4984D73A" w14:textId="77777777" w:rsidR="00E9261B" w:rsidRDefault="00E9261B" w:rsidP="00CE0806">
            <w:pPr>
              <w:spacing w:after="0" w:line="240" w:lineRule="auto"/>
              <w:rPr>
                <w:rFonts w:cs="Arial"/>
                <w:sz w:val="20"/>
                <w:szCs w:val="20"/>
              </w:rPr>
            </w:pPr>
          </w:p>
          <w:p w14:paraId="311A8C50" w14:textId="451F1FC7" w:rsidR="00E9261B" w:rsidRDefault="00E9261B"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62859FF1" w14:textId="77777777" w:rsidR="004E271C" w:rsidRDefault="004E271C"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3B55DA4F" w14:textId="77777777" w:rsidR="004E271C" w:rsidRDefault="004E271C" w:rsidP="00CE0806">
            <w:pPr>
              <w:spacing w:after="0" w:line="240" w:lineRule="auto"/>
              <w:rPr>
                <w:rFonts w:cs="Arial"/>
                <w:sz w:val="20"/>
                <w:szCs w:val="20"/>
              </w:rPr>
            </w:pPr>
          </w:p>
        </w:tc>
      </w:tr>
      <w:tr w:rsidR="003A68C7" w14:paraId="2F98D413" w14:textId="77777777" w:rsidTr="00CE0806">
        <w:trPr>
          <w:trHeight w:val="20"/>
        </w:trPr>
        <w:tc>
          <w:tcPr>
            <w:tcW w:w="908" w:type="dxa"/>
            <w:shd w:val="clear" w:color="auto" w:fill="auto"/>
            <w:tcMar>
              <w:top w:w="57" w:type="dxa"/>
              <w:left w:w="57" w:type="dxa"/>
              <w:bottom w:w="57" w:type="dxa"/>
              <w:right w:w="57" w:type="dxa"/>
            </w:tcMar>
          </w:tcPr>
          <w:p w14:paraId="3BF9E35A" w14:textId="21A4C224" w:rsidR="00C3255E" w:rsidRDefault="00B67151" w:rsidP="00CE0806">
            <w:pPr>
              <w:spacing w:after="0" w:line="240" w:lineRule="auto"/>
              <w:rPr>
                <w:rFonts w:cs="Arial"/>
                <w:sz w:val="20"/>
                <w:szCs w:val="20"/>
              </w:rPr>
            </w:pPr>
            <w:r>
              <w:rPr>
                <w:rFonts w:cs="Arial"/>
                <w:sz w:val="20"/>
                <w:szCs w:val="20"/>
              </w:rPr>
              <w:lastRenderedPageBreak/>
              <w:t>7</w:t>
            </w:r>
          </w:p>
        </w:tc>
        <w:tc>
          <w:tcPr>
            <w:tcW w:w="1704" w:type="dxa"/>
            <w:shd w:val="clear" w:color="auto" w:fill="auto"/>
            <w:tcMar>
              <w:top w:w="57" w:type="dxa"/>
              <w:left w:w="57" w:type="dxa"/>
              <w:bottom w:w="57" w:type="dxa"/>
              <w:right w:w="57" w:type="dxa"/>
            </w:tcMar>
          </w:tcPr>
          <w:p w14:paraId="328E4626" w14:textId="77777777" w:rsidR="00C3255E" w:rsidRDefault="00C3255E" w:rsidP="00CE0806">
            <w:pPr>
              <w:spacing w:after="0" w:line="240" w:lineRule="auto"/>
              <w:rPr>
                <w:rFonts w:cs="Arial"/>
                <w:sz w:val="20"/>
                <w:szCs w:val="20"/>
              </w:rPr>
            </w:pPr>
            <w:r>
              <w:rPr>
                <w:rFonts w:cs="Arial"/>
                <w:sz w:val="20"/>
                <w:szCs w:val="20"/>
              </w:rPr>
              <w:t>TA3 Develop a product proposal</w:t>
            </w:r>
          </w:p>
          <w:p w14:paraId="1725FCCB" w14:textId="77777777" w:rsidR="00C3255E" w:rsidRDefault="00C3255E" w:rsidP="00CE0806">
            <w:pPr>
              <w:spacing w:after="0" w:line="240" w:lineRule="auto"/>
              <w:rPr>
                <w:rFonts w:cs="Arial"/>
                <w:sz w:val="20"/>
                <w:szCs w:val="20"/>
              </w:rPr>
            </w:pPr>
          </w:p>
          <w:p w14:paraId="7C93C297" w14:textId="275FBB2F" w:rsidR="00C3255E" w:rsidRDefault="00C3255E"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190A397B" w14:textId="09723CCA" w:rsidR="001210CC" w:rsidRDefault="001210CC" w:rsidP="00CE0806">
            <w:pPr>
              <w:spacing w:after="0" w:line="240" w:lineRule="auto"/>
              <w:rPr>
                <w:rFonts w:cs="Arial"/>
                <w:sz w:val="20"/>
                <w:szCs w:val="20"/>
              </w:rPr>
            </w:pPr>
            <w:r>
              <w:rPr>
                <w:rFonts w:cs="Arial"/>
                <w:sz w:val="20"/>
                <w:szCs w:val="20"/>
              </w:rPr>
              <w:t>You could explain the concepts of break-even and profit and how these are calculated. You could illustrate these by taking students through how they are calculated step-by-step (if this has not already been taught in R067). These will be studied in greater depth in TA4. Different examples could be used for the same product if costs are changed</w:t>
            </w:r>
            <w:r w:rsidR="008E36C9">
              <w:rPr>
                <w:rFonts w:cs="Arial"/>
                <w:sz w:val="20"/>
                <w:szCs w:val="20"/>
              </w:rPr>
              <w:t>, e.g.</w:t>
            </w:r>
            <w:r>
              <w:rPr>
                <w:rFonts w:cs="Arial"/>
                <w:sz w:val="20"/>
                <w:szCs w:val="20"/>
              </w:rPr>
              <w:t xml:space="preserve"> leather is used instead of </w:t>
            </w:r>
            <w:r w:rsidR="003E5B25">
              <w:rPr>
                <w:rFonts w:cs="Arial"/>
                <w:sz w:val="20"/>
                <w:szCs w:val="20"/>
              </w:rPr>
              <w:t>plastic,</w:t>
            </w:r>
            <w:r>
              <w:rPr>
                <w:rFonts w:cs="Arial"/>
                <w:sz w:val="20"/>
                <w:szCs w:val="20"/>
              </w:rPr>
              <w:t xml:space="preserve"> then the costs will be higher. This may impact whether the revenue will cover the costs (break-even) or whether costs are higher/lower than the revenue (profit/loss).</w:t>
            </w:r>
            <w:r w:rsidR="00637CBE">
              <w:rPr>
                <w:rFonts w:cs="Arial"/>
                <w:sz w:val="20"/>
                <w:szCs w:val="20"/>
              </w:rPr>
              <w:t xml:space="preserve"> </w:t>
            </w:r>
          </w:p>
          <w:p w14:paraId="50AC9004" w14:textId="77777777" w:rsidR="001210CC" w:rsidRDefault="001210CC" w:rsidP="00CE0806">
            <w:pPr>
              <w:spacing w:after="0" w:line="240" w:lineRule="auto"/>
              <w:rPr>
                <w:rFonts w:cs="Arial"/>
                <w:sz w:val="20"/>
                <w:szCs w:val="20"/>
              </w:rPr>
            </w:pPr>
          </w:p>
          <w:p w14:paraId="4B9D2553" w14:textId="7E92BD4A" w:rsidR="001210CC" w:rsidRDefault="001210CC" w:rsidP="00CE0806">
            <w:pPr>
              <w:spacing w:after="0" w:line="240" w:lineRule="auto"/>
              <w:rPr>
                <w:rFonts w:cs="Arial"/>
                <w:sz w:val="20"/>
                <w:szCs w:val="20"/>
              </w:rPr>
            </w:pPr>
            <w:r>
              <w:rPr>
                <w:rFonts w:cs="Arial"/>
                <w:sz w:val="20"/>
                <w:szCs w:val="20"/>
              </w:rPr>
              <w:lastRenderedPageBreak/>
              <w:t>You could provide students with similar data to be able to calculate break-even and profit/loss so they can draw their own conclusions about the impact of costs, particularly if they are high.</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4A17188C" w14:textId="77777777" w:rsidR="00C3255E" w:rsidRPr="00FE7AED" w:rsidRDefault="00FE7AED" w:rsidP="00CE0806">
            <w:pPr>
              <w:spacing w:after="0" w:line="240" w:lineRule="auto"/>
              <w:rPr>
                <w:rFonts w:cs="Arial"/>
                <w:b/>
                <w:bCs/>
                <w:sz w:val="20"/>
                <w:szCs w:val="20"/>
              </w:rPr>
            </w:pPr>
            <w:r w:rsidRPr="00FE7AED">
              <w:rPr>
                <w:rFonts w:cs="Arial"/>
                <w:b/>
                <w:bCs/>
                <w:sz w:val="20"/>
                <w:szCs w:val="20"/>
              </w:rPr>
              <w:lastRenderedPageBreak/>
              <w:t>Added value</w:t>
            </w:r>
          </w:p>
          <w:p w14:paraId="1B33F2AE" w14:textId="77777777" w:rsidR="00FE7AED" w:rsidRPr="00FE7AED" w:rsidRDefault="00FE7AED" w:rsidP="00CE0806">
            <w:pPr>
              <w:spacing w:after="0" w:line="240" w:lineRule="auto"/>
              <w:rPr>
                <w:rFonts w:cs="Arial"/>
                <w:b/>
                <w:bCs/>
                <w:sz w:val="20"/>
                <w:szCs w:val="20"/>
              </w:rPr>
            </w:pPr>
          </w:p>
          <w:p w14:paraId="2B68206B" w14:textId="77777777" w:rsidR="00FE7AED" w:rsidRPr="00FE7AED" w:rsidRDefault="00FE7AED" w:rsidP="00CE0806">
            <w:pPr>
              <w:spacing w:after="0" w:line="240" w:lineRule="auto"/>
              <w:rPr>
                <w:rFonts w:cs="Arial"/>
                <w:b/>
                <w:bCs/>
                <w:sz w:val="20"/>
                <w:szCs w:val="20"/>
              </w:rPr>
            </w:pPr>
            <w:r w:rsidRPr="00FE7AED">
              <w:rPr>
                <w:rFonts w:cs="Arial"/>
                <w:b/>
                <w:bCs/>
                <w:sz w:val="20"/>
                <w:szCs w:val="20"/>
              </w:rPr>
              <w:t>Break-even</w:t>
            </w:r>
          </w:p>
          <w:p w14:paraId="0D99EB15" w14:textId="77777777" w:rsidR="00FE7AED" w:rsidRPr="00FE7AED" w:rsidRDefault="00FE7AED" w:rsidP="00CE0806">
            <w:pPr>
              <w:spacing w:after="0" w:line="240" w:lineRule="auto"/>
              <w:rPr>
                <w:rFonts w:cs="Arial"/>
                <w:b/>
                <w:bCs/>
                <w:sz w:val="20"/>
                <w:szCs w:val="20"/>
              </w:rPr>
            </w:pPr>
          </w:p>
          <w:p w14:paraId="66ADAE67" w14:textId="74E160EF" w:rsidR="00FE7AED" w:rsidRDefault="00FE7AED" w:rsidP="00CE0806">
            <w:pPr>
              <w:spacing w:after="0" w:line="240" w:lineRule="auto"/>
              <w:rPr>
                <w:rFonts w:cs="Arial"/>
                <w:sz w:val="20"/>
                <w:szCs w:val="20"/>
              </w:rPr>
            </w:pPr>
            <w:r>
              <w:rPr>
                <w:rFonts w:cs="Arial"/>
                <w:b/>
                <w:bCs/>
                <w:sz w:val="20"/>
                <w:szCs w:val="20"/>
              </w:rPr>
              <w:t>P</w:t>
            </w:r>
            <w:r w:rsidRPr="00FE7AED">
              <w:rPr>
                <w:rFonts w:cs="Arial"/>
                <w:b/>
                <w:bCs/>
                <w:sz w:val="20"/>
                <w:szCs w:val="20"/>
              </w:rPr>
              <w:t>rofit</w:t>
            </w:r>
          </w:p>
        </w:tc>
        <w:tc>
          <w:tcPr>
            <w:tcW w:w="1739" w:type="dxa"/>
            <w:shd w:val="clear" w:color="auto" w:fill="auto"/>
            <w:tcMar>
              <w:top w:w="57" w:type="dxa"/>
              <w:left w:w="57" w:type="dxa"/>
              <w:bottom w:w="57" w:type="dxa"/>
              <w:right w:w="57" w:type="dxa"/>
            </w:tcMar>
          </w:tcPr>
          <w:p w14:paraId="0649F6D1" w14:textId="54C3D8EF" w:rsidR="00C3255E" w:rsidRPr="00E9261B" w:rsidRDefault="00B67151" w:rsidP="00CE0806">
            <w:pPr>
              <w:pStyle w:val="ListParagraph"/>
              <w:numPr>
                <w:ilvl w:val="0"/>
                <w:numId w:val="13"/>
              </w:numPr>
              <w:spacing w:after="0" w:line="240" w:lineRule="auto"/>
              <w:ind w:left="360"/>
              <w:rPr>
                <w:rFonts w:cs="Arial"/>
                <w:sz w:val="20"/>
                <w:szCs w:val="20"/>
              </w:rPr>
            </w:pPr>
            <w:r>
              <w:rPr>
                <w:rFonts w:cs="Arial"/>
                <w:sz w:val="20"/>
                <w:szCs w:val="20"/>
              </w:rPr>
              <w:t>Explain</w:t>
            </w:r>
            <w:r w:rsidR="00E9261B" w:rsidRPr="00E9261B">
              <w:rPr>
                <w:rFonts w:cs="Arial"/>
                <w:sz w:val="20"/>
                <w:szCs w:val="20"/>
              </w:rPr>
              <w:t xml:space="preserve"> how the cost of a specific design affects the ability to break-even/make a profit</w:t>
            </w:r>
          </w:p>
          <w:p w14:paraId="300889AC" w14:textId="242D19D8" w:rsidR="00E9261B" w:rsidRPr="007E1A83" w:rsidRDefault="00E9261B"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529666AC" w14:textId="77777777" w:rsidR="00C3255E" w:rsidRDefault="00C3255E"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6EEDB07E" w14:textId="77777777" w:rsidR="00C3255E" w:rsidRDefault="00C3255E" w:rsidP="00CE0806">
            <w:pPr>
              <w:spacing w:after="0" w:line="240" w:lineRule="auto"/>
              <w:rPr>
                <w:rFonts w:cs="Arial"/>
                <w:sz w:val="20"/>
                <w:szCs w:val="20"/>
              </w:rPr>
            </w:pPr>
          </w:p>
        </w:tc>
      </w:tr>
      <w:tr w:rsidR="003A68C7" w14:paraId="52E7557B" w14:textId="77777777" w:rsidTr="00CE0806">
        <w:trPr>
          <w:trHeight w:val="20"/>
        </w:trPr>
        <w:tc>
          <w:tcPr>
            <w:tcW w:w="908" w:type="dxa"/>
            <w:shd w:val="clear" w:color="auto" w:fill="auto"/>
            <w:tcMar>
              <w:top w:w="57" w:type="dxa"/>
              <w:left w:w="57" w:type="dxa"/>
              <w:bottom w:w="57" w:type="dxa"/>
              <w:right w:w="57" w:type="dxa"/>
            </w:tcMar>
          </w:tcPr>
          <w:p w14:paraId="1C652C75" w14:textId="6F985831" w:rsidR="007E1A83" w:rsidRDefault="00B67151" w:rsidP="00CE0806">
            <w:pPr>
              <w:spacing w:after="0" w:line="240" w:lineRule="auto"/>
              <w:rPr>
                <w:rFonts w:cs="Arial"/>
                <w:sz w:val="20"/>
                <w:szCs w:val="20"/>
              </w:rPr>
            </w:pPr>
            <w:r>
              <w:rPr>
                <w:rFonts w:cs="Arial"/>
                <w:sz w:val="20"/>
                <w:szCs w:val="20"/>
              </w:rPr>
              <w:t>8</w:t>
            </w:r>
          </w:p>
        </w:tc>
        <w:tc>
          <w:tcPr>
            <w:tcW w:w="1704" w:type="dxa"/>
            <w:shd w:val="clear" w:color="auto" w:fill="auto"/>
            <w:tcMar>
              <w:top w:w="57" w:type="dxa"/>
              <w:left w:w="57" w:type="dxa"/>
              <w:bottom w:w="57" w:type="dxa"/>
              <w:right w:w="57" w:type="dxa"/>
            </w:tcMar>
          </w:tcPr>
          <w:p w14:paraId="517F0D48" w14:textId="77777777" w:rsidR="007E1A83" w:rsidRDefault="007E1A83" w:rsidP="00CE0806">
            <w:pPr>
              <w:spacing w:after="0" w:line="240" w:lineRule="auto"/>
              <w:rPr>
                <w:rFonts w:cs="Arial"/>
                <w:sz w:val="20"/>
                <w:szCs w:val="20"/>
              </w:rPr>
            </w:pPr>
            <w:r>
              <w:rPr>
                <w:rFonts w:cs="Arial"/>
                <w:sz w:val="20"/>
                <w:szCs w:val="20"/>
              </w:rPr>
              <w:t>TA3 Develop a product proposal</w:t>
            </w:r>
          </w:p>
          <w:p w14:paraId="122D6192" w14:textId="77777777" w:rsidR="007E1A83" w:rsidRDefault="007E1A83" w:rsidP="00CE0806">
            <w:pPr>
              <w:spacing w:after="0" w:line="240" w:lineRule="auto"/>
              <w:rPr>
                <w:rFonts w:cs="Arial"/>
                <w:sz w:val="20"/>
                <w:szCs w:val="20"/>
              </w:rPr>
            </w:pPr>
          </w:p>
          <w:p w14:paraId="706752A7" w14:textId="7204CC6B" w:rsidR="007E1A83" w:rsidRDefault="007E1A83" w:rsidP="00CE0806">
            <w:pPr>
              <w:spacing w:after="0" w:line="240" w:lineRule="auto"/>
              <w:rPr>
                <w:rFonts w:cs="Arial"/>
                <w:sz w:val="20"/>
                <w:szCs w:val="20"/>
              </w:rPr>
            </w:pPr>
            <w:r>
              <w:rPr>
                <w:rFonts w:cs="Arial"/>
                <w:sz w:val="20"/>
                <w:szCs w:val="20"/>
              </w:rPr>
              <w:t>3.1 Create a design mix for a new product</w:t>
            </w:r>
          </w:p>
        </w:tc>
        <w:tc>
          <w:tcPr>
            <w:tcW w:w="3269" w:type="dxa"/>
            <w:shd w:val="clear" w:color="auto" w:fill="auto"/>
            <w:tcMar>
              <w:top w:w="57" w:type="dxa"/>
              <w:left w:w="57" w:type="dxa"/>
              <w:bottom w:w="57" w:type="dxa"/>
              <w:right w:w="57" w:type="dxa"/>
            </w:tcMar>
          </w:tcPr>
          <w:p w14:paraId="40313A26" w14:textId="3CC3C2BA" w:rsidR="005D7835" w:rsidRDefault="00C33995" w:rsidP="00CE0806">
            <w:pPr>
              <w:spacing w:after="0" w:line="240" w:lineRule="auto"/>
              <w:rPr>
                <w:rFonts w:cs="Arial"/>
                <w:sz w:val="20"/>
                <w:szCs w:val="20"/>
              </w:rPr>
            </w:pPr>
            <w:r>
              <w:rPr>
                <w:rFonts w:cs="Arial"/>
                <w:sz w:val="20"/>
                <w:szCs w:val="20"/>
              </w:rPr>
              <w:t xml:space="preserve">In this lesson you could recap the overall design mix by </w:t>
            </w:r>
            <w:r w:rsidR="00097F63">
              <w:rPr>
                <w:rFonts w:cs="Arial"/>
                <w:sz w:val="20"/>
                <w:szCs w:val="20"/>
              </w:rPr>
              <w:t>writing the three elements of the design mix (i.e. function, aesthetics, economic manufacture) on the board. You could task students to identify at least one product where they think that each element is the most important (</w:t>
            </w:r>
            <w:r w:rsidR="008E36C9">
              <w:rPr>
                <w:rFonts w:cs="Arial"/>
                <w:sz w:val="20"/>
                <w:szCs w:val="20"/>
              </w:rPr>
              <w:t>e.g.</w:t>
            </w:r>
            <w:r w:rsidR="00097F63">
              <w:rPr>
                <w:rFonts w:cs="Arial"/>
                <w:sz w:val="20"/>
                <w:szCs w:val="20"/>
              </w:rPr>
              <w:t xml:space="preserve"> function is the most important element of a tissue).</w:t>
            </w:r>
            <w:r>
              <w:rPr>
                <w:rFonts w:cs="Arial"/>
                <w:sz w:val="20"/>
                <w:szCs w:val="20"/>
              </w:rPr>
              <w:t xml:space="preserve"> </w:t>
            </w:r>
          </w:p>
          <w:p w14:paraId="5C4B9D53" w14:textId="3D122F4A" w:rsidR="00C33995" w:rsidRDefault="00C33995" w:rsidP="00CE0806">
            <w:pPr>
              <w:spacing w:after="0" w:line="240" w:lineRule="auto"/>
              <w:rPr>
                <w:rFonts w:cs="Arial"/>
                <w:sz w:val="20"/>
                <w:szCs w:val="20"/>
              </w:rPr>
            </w:pPr>
            <w:r>
              <w:rPr>
                <w:rFonts w:cs="Arial"/>
                <w:sz w:val="20"/>
                <w:szCs w:val="20"/>
              </w:rPr>
              <w:t xml:space="preserve">Ideas could then be discussed as a </w:t>
            </w:r>
            <w:r w:rsidR="00097F63">
              <w:rPr>
                <w:rFonts w:cs="Arial"/>
                <w:sz w:val="20"/>
                <w:szCs w:val="20"/>
              </w:rPr>
              <w:t>class.</w:t>
            </w:r>
            <w:r w:rsidR="00637CBE">
              <w:rPr>
                <w:rFonts w:cs="Arial"/>
                <w:sz w:val="20"/>
                <w:szCs w:val="20"/>
              </w:rPr>
              <w:t xml:space="preserve"> </w:t>
            </w:r>
          </w:p>
          <w:p w14:paraId="4281999E" w14:textId="77777777" w:rsidR="00097F63" w:rsidRDefault="00097F63" w:rsidP="00CE0806">
            <w:pPr>
              <w:spacing w:after="0" w:line="240" w:lineRule="auto"/>
              <w:rPr>
                <w:rFonts w:cs="Arial"/>
                <w:sz w:val="20"/>
                <w:szCs w:val="20"/>
              </w:rPr>
            </w:pPr>
          </w:p>
          <w:p w14:paraId="7074AC79" w14:textId="51FFF103" w:rsidR="005D7835" w:rsidRDefault="00C33995" w:rsidP="00CE0806">
            <w:pPr>
              <w:spacing w:after="0" w:line="240" w:lineRule="auto"/>
              <w:rPr>
                <w:rFonts w:cs="Arial"/>
                <w:sz w:val="20"/>
                <w:szCs w:val="20"/>
              </w:rPr>
            </w:pPr>
            <w:r>
              <w:rPr>
                <w:rFonts w:cs="Arial"/>
                <w:sz w:val="20"/>
                <w:szCs w:val="20"/>
              </w:rPr>
              <w:t>You could then task students to produce a design mix for a given scenario/</w:t>
            </w:r>
            <w:r w:rsidR="00A27817">
              <w:rPr>
                <w:rFonts w:cs="Arial"/>
                <w:sz w:val="20"/>
                <w:szCs w:val="20"/>
              </w:rPr>
              <w:t>product,</w:t>
            </w:r>
            <w:r>
              <w:rPr>
                <w:rFonts w:cs="Arial"/>
                <w:sz w:val="20"/>
                <w:szCs w:val="20"/>
              </w:rPr>
              <w:t xml:space="preserve"> in </w:t>
            </w:r>
            <w:r w:rsidR="005D7835">
              <w:rPr>
                <w:rFonts w:cs="Arial"/>
                <w:sz w:val="20"/>
                <w:szCs w:val="20"/>
              </w:rPr>
              <w:t>pairs</w:t>
            </w:r>
            <w:r>
              <w:rPr>
                <w:rFonts w:cs="Arial"/>
                <w:sz w:val="20"/>
                <w:szCs w:val="20"/>
              </w:rPr>
              <w:t xml:space="preserve"> or independently. You could provide them with a summary of market research findings so they can identify a customer profile and a target market segment. </w:t>
            </w:r>
            <w:r w:rsidR="005D7835">
              <w:rPr>
                <w:rFonts w:cs="Arial"/>
                <w:sz w:val="20"/>
                <w:szCs w:val="20"/>
              </w:rPr>
              <w:t xml:space="preserve">This information could also be used in Lessons 8/9. </w:t>
            </w:r>
          </w:p>
          <w:p w14:paraId="610F64E1" w14:textId="7DACFBED" w:rsidR="00C33995" w:rsidRDefault="00C33995" w:rsidP="00CE0806">
            <w:pPr>
              <w:spacing w:after="0" w:line="240" w:lineRule="auto"/>
              <w:rPr>
                <w:rFonts w:cs="Arial"/>
                <w:sz w:val="20"/>
                <w:szCs w:val="20"/>
              </w:rPr>
            </w:pPr>
            <w:r>
              <w:rPr>
                <w:rFonts w:cs="Arial"/>
                <w:sz w:val="20"/>
                <w:szCs w:val="20"/>
              </w:rPr>
              <w:t xml:space="preserve">Once these have been identified they </w:t>
            </w:r>
            <w:r w:rsidR="005D7835">
              <w:rPr>
                <w:rFonts w:cs="Arial"/>
                <w:sz w:val="20"/>
                <w:szCs w:val="20"/>
              </w:rPr>
              <w:t>could</w:t>
            </w:r>
            <w:r>
              <w:rPr>
                <w:rFonts w:cs="Arial"/>
                <w:sz w:val="20"/>
                <w:szCs w:val="20"/>
              </w:rPr>
              <w:t xml:space="preserve"> create a diagram that </w:t>
            </w:r>
            <w:r>
              <w:rPr>
                <w:rFonts w:cs="Arial"/>
                <w:sz w:val="20"/>
                <w:szCs w:val="20"/>
              </w:rPr>
              <w:lastRenderedPageBreak/>
              <w:t>bullet points the three elements of the design mix for this product.</w:t>
            </w:r>
            <w:r w:rsidR="00637CBE">
              <w:rPr>
                <w:rFonts w:cs="Arial"/>
                <w:sz w:val="20"/>
                <w:szCs w:val="20"/>
              </w:rPr>
              <w:t xml:space="preserve"> </w:t>
            </w:r>
          </w:p>
          <w:p w14:paraId="17991599" w14:textId="77777777" w:rsidR="00D86241" w:rsidRDefault="00D86241" w:rsidP="00CE0806">
            <w:pPr>
              <w:spacing w:after="0" w:line="240" w:lineRule="auto"/>
              <w:rPr>
                <w:rFonts w:cs="Arial"/>
                <w:sz w:val="20"/>
                <w:szCs w:val="20"/>
              </w:rPr>
            </w:pPr>
          </w:p>
          <w:p w14:paraId="46DABBD1" w14:textId="7049AF53" w:rsidR="00D86241" w:rsidRDefault="00D86241"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What </w:t>
            </w:r>
            <w:r w:rsidR="00097F63">
              <w:rPr>
                <w:rFonts w:cs="Arial"/>
                <w:sz w:val="20"/>
                <w:szCs w:val="20"/>
              </w:rPr>
              <w:t xml:space="preserve">action(s) </w:t>
            </w:r>
            <w:r>
              <w:rPr>
                <w:rFonts w:cs="Arial"/>
                <w:sz w:val="20"/>
                <w:szCs w:val="20"/>
              </w:rPr>
              <w:t xml:space="preserve">might a business have to </w:t>
            </w:r>
            <w:r w:rsidR="00097F63">
              <w:rPr>
                <w:rFonts w:cs="Arial"/>
                <w:sz w:val="20"/>
                <w:szCs w:val="20"/>
              </w:rPr>
              <w:t>take</w:t>
            </w:r>
            <w:r>
              <w:rPr>
                <w:rFonts w:cs="Arial"/>
                <w:sz w:val="20"/>
                <w:szCs w:val="20"/>
              </w:rPr>
              <w:t xml:space="preserve"> if the function and aesthetic elements of </w:t>
            </w:r>
            <w:r w:rsidR="00097F63">
              <w:rPr>
                <w:rFonts w:cs="Arial"/>
                <w:sz w:val="20"/>
                <w:szCs w:val="20"/>
              </w:rPr>
              <w:t>a</w:t>
            </w:r>
            <w:r>
              <w:rPr>
                <w:rFonts w:cs="Arial"/>
                <w:sz w:val="20"/>
                <w:szCs w:val="20"/>
              </w:rPr>
              <w:t xml:space="preserve"> design cannot be achieved for a cost that customers are willing to pay?</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1E133DC9" w14:textId="77777777" w:rsidR="007E1A83" w:rsidRDefault="004F2ED9" w:rsidP="00CE0806">
            <w:pPr>
              <w:spacing w:after="0" w:line="240" w:lineRule="auto"/>
              <w:rPr>
                <w:rFonts w:cs="Arial"/>
                <w:b/>
                <w:bCs/>
                <w:sz w:val="20"/>
                <w:szCs w:val="20"/>
              </w:rPr>
            </w:pPr>
            <w:r>
              <w:rPr>
                <w:rFonts w:cs="Arial"/>
                <w:b/>
                <w:bCs/>
                <w:sz w:val="20"/>
                <w:szCs w:val="20"/>
              </w:rPr>
              <w:lastRenderedPageBreak/>
              <w:t>Function</w:t>
            </w:r>
          </w:p>
          <w:p w14:paraId="2A4899F0" w14:textId="77777777" w:rsidR="004F2ED9" w:rsidRDefault="004F2ED9" w:rsidP="00CE0806">
            <w:pPr>
              <w:spacing w:after="0" w:line="240" w:lineRule="auto"/>
              <w:rPr>
                <w:rFonts w:cs="Arial"/>
                <w:b/>
                <w:bCs/>
                <w:sz w:val="20"/>
                <w:szCs w:val="20"/>
              </w:rPr>
            </w:pPr>
          </w:p>
          <w:p w14:paraId="21AD038E" w14:textId="77777777" w:rsidR="004F2ED9" w:rsidRDefault="004F2ED9" w:rsidP="00CE0806">
            <w:pPr>
              <w:spacing w:after="0" w:line="240" w:lineRule="auto"/>
              <w:rPr>
                <w:rFonts w:cs="Arial"/>
                <w:b/>
                <w:bCs/>
                <w:sz w:val="20"/>
                <w:szCs w:val="20"/>
              </w:rPr>
            </w:pPr>
            <w:r>
              <w:rPr>
                <w:rFonts w:cs="Arial"/>
                <w:b/>
                <w:bCs/>
                <w:sz w:val="20"/>
                <w:szCs w:val="20"/>
              </w:rPr>
              <w:t>Aesthetics</w:t>
            </w:r>
          </w:p>
          <w:p w14:paraId="6D4A03DE" w14:textId="77777777" w:rsidR="004F2ED9" w:rsidRDefault="004F2ED9" w:rsidP="00CE0806">
            <w:pPr>
              <w:spacing w:after="0" w:line="240" w:lineRule="auto"/>
              <w:rPr>
                <w:rFonts w:cs="Arial"/>
                <w:b/>
                <w:bCs/>
                <w:sz w:val="20"/>
                <w:szCs w:val="20"/>
              </w:rPr>
            </w:pPr>
          </w:p>
          <w:p w14:paraId="5064112C" w14:textId="2A48D49E" w:rsidR="004F2ED9" w:rsidRPr="00BD0FAD" w:rsidRDefault="004F2ED9" w:rsidP="00CE0806">
            <w:pPr>
              <w:spacing w:after="0" w:line="240" w:lineRule="auto"/>
              <w:rPr>
                <w:rFonts w:cs="Arial"/>
                <w:b/>
                <w:bCs/>
                <w:sz w:val="20"/>
                <w:szCs w:val="20"/>
              </w:rPr>
            </w:pPr>
            <w:r>
              <w:rPr>
                <w:rFonts w:cs="Arial"/>
                <w:b/>
                <w:bCs/>
                <w:sz w:val="20"/>
                <w:szCs w:val="20"/>
              </w:rPr>
              <w:t>Economic manufacture</w:t>
            </w:r>
          </w:p>
        </w:tc>
        <w:tc>
          <w:tcPr>
            <w:tcW w:w="1739" w:type="dxa"/>
            <w:shd w:val="clear" w:color="auto" w:fill="auto"/>
            <w:tcMar>
              <w:top w:w="57" w:type="dxa"/>
              <w:left w:w="57" w:type="dxa"/>
              <w:bottom w:w="57" w:type="dxa"/>
              <w:right w:w="57" w:type="dxa"/>
            </w:tcMar>
          </w:tcPr>
          <w:p w14:paraId="29F3B36E" w14:textId="16FBD806" w:rsidR="007E1A83" w:rsidRPr="007E1A83" w:rsidRDefault="00A84710" w:rsidP="00CE0806">
            <w:pPr>
              <w:pStyle w:val="ListParagraph"/>
              <w:numPr>
                <w:ilvl w:val="0"/>
                <w:numId w:val="26"/>
              </w:numPr>
              <w:spacing w:after="0" w:line="240" w:lineRule="auto"/>
              <w:rPr>
                <w:rFonts w:cs="Arial"/>
                <w:sz w:val="20"/>
                <w:szCs w:val="20"/>
              </w:rPr>
            </w:pPr>
            <w:r>
              <w:rPr>
                <w:rFonts w:cs="Arial"/>
                <w:sz w:val="20"/>
                <w:szCs w:val="20"/>
              </w:rPr>
              <w:t>O</w:t>
            </w:r>
            <w:r w:rsidR="007E1A83" w:rsidRPr="007E1A83">
              <w:rPr>
                <w:rFonts w:cs="Arial"/>
                <w:sz w:val="20"/>
                <w:szCs w:val="20"/>
              </w:rPr>
              <w:t>utline a design mix for a given scenario</w:t>
            </w:r>
          </w:p>
        </w:tc>
        <w:tc>
          <w:tcPr>
            <w:tcW w:w="4505" w:type="dxa"/>
            <w:shd w:val="clear" w:color="auto" w:fill="auto"/>
            <w:tcMar>
              <w:top w:w="57" w:type="dxa"/>
              <w:left w:w="57" w:type="dxa"/>
              <w:bottom w:w="57" w:type="dxa"/>
              <w:right w:w="57" w:type="dxa"/>
            </w:tcMar>
          </w:tcPr>
          <w:p w14:paraId="35FD87DC" w14:textId="77777777" w:rsidR="0064000C" w:rsidRDefault="0064000C" w:rsidP="00CE0806">
            <w:pPr>
              <w:spacing w:after="0" w:line="240" w:lineRule="auto"/>
              <w:rPr>
                <w:rFonts w:cs="Arial"/>
                <w:sz w:val="20"/>
                <w:szCs w:val="20"/>
              </w:rPr>
            </w:pPr>
          </w:p>
          <w:p w14:paraId="106CA394" w14:textId="77777777" w:rsidR="0064000C" w:rsidRDefault="0064000C" w:rsidP="00CE0806">
            <w:pPr>
              <w:spacing w:after="0" w:line="240" w:lineRule="auto"/>
              <w:rPr>
                <w:rFonts w:cs="Arial"/>
                <w:sz w:val="20"/>
                <w:szCs w:val="20"/>
              </w:rPr>
            </w:pPr>
          </w:p>
          <w:p w14:paraId="053752C3" w14:textId="588C3831" w:rsidR="00197739" w:rsidRDefault="00197739"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366EC77A" w14:textId="77777777" w:rsidR="007E1A83" w:rsidRDefault="007E1A83" w:rsidP="00CE0806">
            <w:pPr>
              <w:spacing w:after="0" w:line="240" w:lineRule="auto"/>
              <w:rPr>
                <w:rFonts w:cs="Arial"/>
                <w:sz w:val="20"/>
                <w:szCs w:val="20"/>
              </w:rPr>
            </w:pPr>
          </w:p>
        </w:tc>
      </w:tr>
      <w:tr w:rsidR="003A68C7" w14:paraId="097491EB" w14:textId="77777777" w:rsidTr="00CE0806">
        <w:trPr>
          <w:trHeight w:val="20"/>
        </w:trPr>
        <w:tc>
          <w:tcPr>
            <w:tcW w:w="908" w:type="dxa"/>
            <w:shd w:val="clear" w:color="auto" w:fill="auto"/>
            <w:tcMar>
              <w:top w:w="57" w:type="dxa"/>
              <w:left w:w="57" w:type="dxa"/>
              <w:bottom w:w="57" w:type="dxa"/>
              <w:right w:w="57" w:type="dxa"/>
            </w:tcMar>
          </w:tcPr>
          <w:p w14:paraId="150CB1F3" w14:textId="1A2E7B99" w:rsidR="00C3255E" w:rsidRDefault="00A84710" w:rsidP="00CE0806">
            <w:pPr>
              <w:spacing w:after="0" w:line="240" w:lineRule="auto"/>
              <w:rPr>
                <w:rFonts w:cs="Arial"/>
                <w:sz w:val="20"/>
                <w:szCs w:val="20"/>
              </w:rPr>
            </w:pPr>
            <w:r>
              <w:rPr>
                <w:rFonts w:cs="Arial"/>
                <w:sz w:val="20"/>
                <w:szCs w:val="20"/>
              </w:rPr>
              <w:t>9</w:t>
            </w:r>
          </w:p>
        </w:tc>
        <w:tc>
          <w:tcPr>
            <w:tcW w:w="1704" w:type="dxa"/>
            <w:shd w:val="clear" w:color="auto" w:fill="auto"/>
            <w:tcMar>
              <w:top w:w="57" w:type="dxa"/>
              <w:left w:w="57" w:type="dxa"/>
              <w:bottom w:w="57" w:type="dxa"/>
              <w:right w:w="57" w:type="dxa"/>
            </w:tcMar>
          </w:tcPr>
          <w:p w14:paraId="25D23FE2" w14:textId="77777777" w:rsidR="00C3255E" w:rsidRDefault="00C3255E" w:rsidP="00CE0806">
            <w:pPr>
              <w:spacing w:after="0" w:line="240" w:lineRule="auto"/>
              <w:rPr>
                <w:rFonts w:cs="Arial"/>
                <w:sz w:val="20"/>
                <w:szCs w:val="20"/>
              </w:rPr>
            </w:pPr>
            <w:r>
              <w:rPr>
                <w:rFonts w:cs="Arial"/>
                <w:sz w:val="20"/>
                <w:szCs w:val="20"/>
              </w:rPr>
              <w:t>TA3 Develop a product proposal</w:t>
            </w:r>
          </w:p>
          <w:p w14:paraId="51B6D197" w14:textId="77777777" w:rsidR="00C3255E" w:rsidRDefault="00C3255E" w:rsidP="00CE0806">
            <w:pPr>
              <w:spacing w:after="0" w:line="240" w:lineRule="auto"/>
              <w:rPr>
                <w:rFonts w:cs="Arial"/>
                <w:sz w:val="20"/>
                <w:szCs w:val="20"/>
              </w:rPr>
            </w:pPr>
          </w:p>
          <w:p w14:paraId="231370F9" w14:textId="4431CADC" w:rsidR="00C3255E" w:rsidRDefault="00C3255E" w:rsidP="00CE0806">
            <w:pPr>
              <w:spacing w:after="0" w:line="240" w:lineRule="auto"/>
              <w:rPr>
                <w:rFonts w:cs="Arial"/>
                <w:sz w:val="20"/>
                <w:szCs w:val="20"/>
              </w:rPr>
            </w:pPr>
            <w:r>
              <w:rPr>
                <w:rFonts w:cs="Arial"/>
                <w:sz w:val="20"/>
                <w:szCs w:val="20"/>
              </w:rPr>
              <w:t>3.2 Produce designs for a business challenge</w:t>
            </w:r>
          </w:p>
        </w:tc>
        <w:tc>
          <w:tcPr>
            <w:tcW w:w="3269" w:type="dxa"/>
            <w:shd w:val="clear" w:color="auto" w:fill="auto"/>
            <w:tcMar>
              <w:top w:w="57" w:type="dxa"/>
              <w:left w:w="57" w:type="dxa"/>
              <w:bottom w:w="57" w:type="dxa"/>
              <w:right w:w="57" w:type="dxa"/>
            </w:tcMar>
          </w:tcPr>
          <w:p w14:paraId="4DF578C8" w14:textId="4F7D2A97" w:rsidR="002E7031" w:rsidRDefault="003E5B25" w:rsidP="00CE0806">
            <w:pPr>
              <w:spacing w:after="0" w:line="240" w:lineRule="auto"/>
              <w:rPr>
                <w:rFonts w:cs="Arial"/>
                <w:sz w:val="20"/>
                <w:szCs w:val="20"/>
              </w:rPr>
            </w:pPr>
            <w:r>
              <w:rPr>
                <w:rFonts w:cs="Arial"/>
                <w:sz w:val="20"/>
                <w:szCs w:val="20"/>
              </w:rPr>
              <w:t>You could introduce the lesson by asking students, ‘</w:t>
            </w:r>
            <w:r w:rsidR="00824A88">
              <w:rPr>
                <w:rFonts w:cs="Arial"/>
                <w:sz w:val="20"/>
                <w:szCs w:val="20"/>
              </w:rPr>
              <w:t>Do you have to be able to draw or paint to be a creative thinker?</w:t>
            </w:r>
            <w:r>
              <w:rPr>
                <w:rFonts w:cs="Arial"/>
                <w:sz w:val="20"/>
                <w:szCs w:val="20"/>
              </w:rPr>
              <w:t>’</w:t>
            </w:r>
            <w:r w:rsidR="00824A88">
              <w:rPr>
                <w:rFonts w:cs="Arial"/>
                <w:sz w:val="20"/>
                <w:szCs w:val="20"/>
              </w:rPr>
              <w:t xml:space="preserve"> </w:t>
            </w:r>
          </w:p>
          <w:p w14:paraId="4ED0DD6B" w14:textId="77777777" w:rsidR="002E7031" w:rsidRDefault="002E7031" w:rsidP="00CE0806">
            <w:pPr>
              <w:spacing w:after="0" w:line="240" w:lineRule="auto"/>
              <w:rPr>
                <w:rFonts w:cs="Arial"/>
                <w:sz w:val="20"/>
                <w:szCs w:val="20"/>
              </w:rPr>
            </w:pPr>
          </w:p>
          <w:p w14:paraId="6EBCECD1" w14:textId="55D809A6" w:rsidR="002E7031" w:rsidRDefault="002E7031" w:rsidP="00CE0806">
            <w:pPr>
              <w:spacing w:after="0" w:line="240" w:lineRule="auto"/>
              <w:rPr>
                <w:rFonts w:cs="Arial"/>
                <w:sz w:val="20"/>
                <w:szCs w:val="20"/>
              </w:rPr>
            </w:pPr>
            <w:r>
              <w:rPr>
                <w:rFonts w:cs="Arial"/>
                <w:sz w:val="20"/>
                <w:szCs w:val="20"/>
              </w:rPr>
              <w:t xml:space="preserve">You </w:t>
            </w:r>
            <w:r w:rsidR="00097F63">
              <w:rPr>
                <w:rFonts w:cs="Arial"/>
                <w:sz w:val="20"/>
                <w:szCs w:val="20"/>
              </w:rPr>
              <w:t xml:space="preserve">could </w:t>
            </w:r>
            <w:r>
              <w:rPr>
                <w:rFonts w:cs="Arial"/>
                <w:sz w:val="20"/>
                <w:szCs w:val="20"/>
              </w:rPr>
              <w:t>ask students how they would come up with ideas if they had a problem that needed solving or if they were coming up with an idea for a party</w:t>
            </w:r>
            <w:r w:rsidR="008E36C9">
              <w:rPr>
                <w:rFonts w:cs="Arial"/>
                <w:sz w:val="20"/>
                <w:szCs w:val="20"/>
              </w:rPr>
              <w:t>, etc.</w:t>
            </w:r>
            <w:r>
              <w:rPr>
                <w:rFonts w:cs="Arial"/>
                <w:sz w:val="20"/>
                <w:szCs w:val="20"/>
              </w:rPr>
              <w:t xml:space="preserve"> Discuss their answers and whether these are appropriate for coming up with ideas for a new product.</w:t>
            </w:r>
            <w:r w:rsidR="00637CBE">
              <w:rPr>
                <w:rFonts w:cs="Arial"/>
                <w:sz w:val="20"/>
                <w:szCs w:val="20"/>
              </w:rPr>
              <w:t xml:space="preserve"> </w:t>
            </w:r>
          </w:p>
          <w:p w14:paraId="0A682DAC" w14:textId="77777777" w:rsidR="002E7031" w:rsidRDefault="002E7031" w:rsidP="00CE0806">
            <w:pPr>
              <w:spacing w:after="0" w:line="240" w:lineRule="auto"/>
              <w:rPr>
                <w:rFonts w:cs="Arial"/>
                <w:sz w:val="20"/>
                <w:szCs w:val="20"/>
              </w:rPr>
            </w:pPr>
          </w:p>
          <w:p w14:paraId="638A5C6B" w14:textId="2496FEB2" w:rsidR="00C3255E" w:rsidRDefault="002E7031" w:rsidP="00CE0806">
            <w:pPr>
              <w:spacing w:after="0" w:line="240" w:lineRule="auto"/>
              <w:rPr>
                <w:rFonts w:cs="Arial"/>
                <w:sz w:val="20"/>
                <w:szCs w:val="20"/>
              </w:rPr>
            </w:pPr>
            <w:r>
              <w:rPr>
                <w:rFonts w:cs="Arial"/>
                <w:sz w:val="20"/>
                <w:szCs w:val="20"/>
              </w:rPr>
              <w:t>You could explain possible creative</w:t>
            </w:r>
            <w:r w:rsidR="00BD0FAD">
              <w:rPr>
                <w:rFonts w:cs="Arial"/>
                <w:sz w:val="20"/>
                <w:szCs w:val="20"/>
              </w:rPr>
              <w:t xml:space="preserve"> techniques </w:t>
            </w:r>
            <w:r>
              <w:rPr>
                <w:rFonts w:cs="Arial"/>
                <w:sz w:val="20"/>
                <w:szCs w:val="20"/>
              </w:rPr>
              <w:t xml:space="preserve">that students </w:t>
            </w:r>
            <w:r w:rsidR="00097F63">
              <w:rPr>
                <w:rFonts w:cs="Arial"/>
                <w:sz w:val="20"/>
                <w:szCs w:val="20"/>
              </w:rPr>
              <w:t>might</w:t>
            </w:r>
            <w:r>
              <w:rPr>
                <w:rFonts w:cs="Arial"/>
                <w:sz w:val="20"/>
                <w:szCs w:val="20"/>
              </w:rPr>
              <w:t xml:space="preserve"> use. </w:t>
            </w:r>
            <w:r w:rsidR="00097F63">
              <w:rPr>
                <w:rFonts w:cs="Arial"/>
                <w:sz w:val="20"/>
                <w:szCs w:val="20"/>
              </w:rPr>
              <w:t xml:space="preserve">Using an image to illustrate each technique might aid student understanding. </w:t>
            </w:r>
            <w:r>
              <w:rPr>
                <w:rFonts w:cs="Arial"/>
                <w:sz w:val="20"/>
                <w:szCs w:val="20"/>
              </w:rPr>
              <w:t>The specification suggests:</w:t>
            </w:r>
          </w:p>
          <w:p w14:paraId="50E1920C" w14:textId="51A18EBD"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b</w:t>
            </w:r>
            <w:r w:rsidR="002E7031" w:rsidRPr="002E7031">
              <w:rPr>
                <w:rFonts w:cs="Arial"/>
                <w:sz w:val="20"/>
                <w:szCs w:val="20"/>
              </w:rPr>
              <w:t>rain shifter</w:t>
            </w:r>
          </w:p>
          <w:p w14:paraId="2B90D3CB" w14:textId="6611D13F"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m</w:t>
            </w:r>
            <w:r w:rsidR="002E7031" w:rsidRPr="002E7031">
              <w:rPr>
                <w:rFonts w:cs="Arial"/>
                <w:sz w:val="20"/>
                <w:szCs w:val="20"/>
              </w:rPr>
              <w:t>ind map</w:t>
            </w:r>
          </w:p>
          <w:p w14:paraId="42461EB1" w14:textId="7ED7A616"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lastRenderedPageBreak/>
              <w:t>m</w:t>
            </w:r>
            <w:r w:rsidR="002E7031" w:rsidRPr="002E7031">
              <w:rPr>
                <w:rFonts w:cs="Arial"/>
                <w:sz w:val="20"/>
                <w:szCs w:val="20"/>
              </w:rPr>
              <w:t>ood board</w:t>
            </w:r>
          </w:p>
          <w:p w14:paraId="55BD3B55" w14:textId="5BF700F1" w:rsidR="002E7031" w:rsidRPr="002E7031" w:rsidRDefault="00B13373" w:rsidP="00CE0806">
            <w:pPr>
              <w:pStyle w:val="ListParagraph"/>
              <w:numPr>
                <w:ilvl w:val="0"/>
                <w:numId w:val="26"/>
              </w:numPr>
              <w:spacing w:after="0" w:line="240" w:lineRule="auto"/>
              <w:rPr>
                <w:rFonts w:cs="Arial"/>
                <w:sz w:val="20"/>
                <w:szCs w:val="20"/>
              </w:rPr>
            </w:pPr>
            <w:r>
              <w:rPr>
                <w:rFonts w:cs="Arial"/>
                <w:sz w:val="20"/>
                <w:szCs w:val="20"/>
              </w:rPr>
              <w:t>s</w:t>
            </w:r>
            <w:r w:rsidR="002E7031" w:rsidRPr="002E7031">
              <w:rPr>
                <w:rFonts w:cs="Arial"/>
                <w:sz w:val="20"/>
                <w:szCs w:val="20"/>
              </w:rPr>
              <w:t>ketches/drawings.</w:t>
            </w:r>
            <w:r w:rsidR="00637CBE">
              <w:rPr>
                <w:rFonts w:cs="Arial"/>
                <w:sz w:val="20"/>
                <w:szCs w:val="20"/>
              </w:rPr>
              <w:t xml:space="preserve"> </w:t>
            </w:r>
          </w:p>
          <w:p w14:paraId="5FAEE0E1" w14:textId="16EB011D" w:rsidR="002E7031" w:rsidRDefault="002E7031" w:rsidP="00CE0806">
            <w:pPr>
              <w:spacing w:after="0" w:line="240" w:lineRule="auto"/>
              <w:rPr>
                <w:rFonts w:cs="Arial"/>
                <w:sz w:val="20"/>
                <w:szCs w:val="20"/>
              </w:rPr>
            </w:pPr>
          </w:p>
          <w:p w14:paraId="50967D77" w14:textId="2DEBFD03" w:rsidR="00531235" w:rsidRDefault="00531235" w:rsidP="00CE0806">
            <w:pPr>
              <w:spacing w:after="0" w:line="240" w:lineRule="auto"/>
              <w:rPr>
                <w:rFonts w:cs="Arial"/>
                <w:sz w:val="20"/>
                <w:szCs w:val="20"/>
              </w:rPr>
            </w:pPr>
            <w:r>
              <w:rPr>
                <w:rFonts w:cs="Arial"/>
                <w:sz w:val="20"/>
                <w:szCs w:val="20"/>
              </w:rPr>
              <w:t xml:space="preserve">Students could </w:t>
            </w:r>
            <w:r w:rsidR="003E5B25">
              <w:rPr>
                <w:rFonts w:cs="Arial"/>
                <w:sz w:val="20"/>
                <w:szCs w:val="20"/>
              </w:rPr>
              <w:t>list</w:t>
            </w:r>
            <w:r>
              <w:rPr>
                <w:rFonts w:cs="Arial"/>
                <w:sz w:val="20"/>
                <w:szCs w:val="20"/>
              </w:rPr>
              <w:t xml:space="preserve"> the resources that they would need to be able to use each of these techniques successfully.</w:t>
            </w:r>
            <w:r w:rsidR="00637CBE">
              <w:rPr>
                <w:rFonts w:cs="Arial"/>
                <w:sz w:val="20"/>
                <w:szCs w:val="20"/>
              </w:rPr>
              <w:t xml:space="preserve"> </w:t>
            </w:r>
          </w:p>
          <w:p w14:paraId="3BE1D50D" w14:textId="7E63B935" w:rsidR="002E7031" w:rsidRDefault="002E7031" w:rsidP="00CE0806">
            <w:pPr>
              <w:spacing w:after="0" w:line="240" w:lineRule="auto"/>
              <w:rPr>
                <w:rFonts w:cs="Arial"/>
                <w:sz w:val="20"/>
                <w:szCs w:val="20"/>
              </w:rPr>
            </w:pPr>
            <w:r>
              <w:rPr>
                <w:rFonts w:cs="Arial"/>
                <w:sz w:val="20"/>
                <w:szCs w:val="20"/>
              </w:rPr>
              <w:t xml:space="preserve"> </w:t>
            </w:r>
          </w:p>
        </w:tc>
        <w:tc>
          <w:tcPr>
            <w:tcW w:w="1516" w:type="dxa"/>
            <w:shd w:val="clear" w:color="auto" w:fill="auto"/>
            <w:tcMar>
              <w:top w:w="57" w:type="dxa"/>
              <w:left w:w="57" w:type="dxa"/>
              <w:bottom w:w="57" w:type="dxa"/>
              <w:right w:w="57" w:type="dxa"/>
            </w:tcMar>
          </w:tcPr>
          <w:p w14:paraId="61B73055" w14:textId="6F01B277" w:rsidR="00C3255E" w:rsidRPr="00BD0FAD" w:rsidRDefault="00BD0FAD" w:rsidP="00CE0806">
            <w:pPr>
              <w:spacing w:after="0" w:line="240" w:lineRule="auto"/>
              <w:rPr>
                <w:rFonts w:cs="Arial"/>
                <w:b/>
                <w:bCs/>
                <w:sz w:val="20"/>
                <w:szCs w:val="20"/>
              </w:rPr>
            </w:pPr>
            <w:r w:rsidRPr="00BD0FAD">
              <w:rPr>
                <w:rFonts w:cs="Arial"/>
                <w:b/>
                <w:bCs/>
                <w:sz w:val="20"/>
                <w:szCs w:val="20"/>
              </w:rPr>
              <w:lastRenderedPageBreak/>
              <w:t>Creative technique</w:t>
            </w:r>
          </w:p>
        </w:tc>
        <w:tc>
          <w:tcPr>
            <w:tcW w:w="1739" w:type="dxa"/>
            <w:shd w:val="clear" w:color="auto" w:fill="auto"/>
            <w:tcMar>
              <w:top w:w="57" w:type="dxa"/>
              <w:left w:w="57" w:type="dxa"/>
              <w:bottom w:w="57" w:type="dxa"/>
              <w:right w:w="57" w:type="dxa"/>
            </w:tcMar>
          </w:tcPr>
          <w:p w14:paraId="4BC61A33" w14:textId="7DE082A7" w:rsidR="00E9261B" w:rsidRPr="004F2ED9" w:rsidRDefault="00A84710" w:rsidP="00CE0806">
            <w:pPr>
              <w:pStyle w:val="ListParagraph"/>
              <w:numPr>
                <w:ilvl w:val="0"/>
                <w:numId w:val="26"/>
              </w:numPr>
              <w:spacing w:after="0" w:line="240" w:lineRule="auto"/>
              <w:rPr>
                <w:rFonts w:cs="Arial"/>
                <w:sz w:val="20"/>
                <w:szCs w:val="20"/>
              </w:rPr>
            </w:pPr>
            <w:r>
              <w:rPr>
                <w:rFonts w:cs="Arial"/>
                <w:sz w:val="20"/>
                <w:szCs w:val="20"/>
              </w:rPr>
              <w:t xml:space="preserve">Describe </w:t>
            </w:r>
            <w:r w:rsidR="00BD0FAD" w:rsidRPr="004F2ED9">
              <w:rPr>
                <w:rFonts w:cs="Arial"/>
                <w:sz w:val="20"/>
                <w:szCs w:val="20"/>
              </w:rPr>
              <w:t>creative techniques that could be used to produce product design ideas</w:t>
            </w:r>
          </w:p>
        </w:tc>
        <w:tc>
          <w:tcPr>
            <w:tcW w:w="4505" w:type="dxa"/>
            <w:shd w:val="clear" w:color="auto" w:fill="auto"/>
            <w:tcMar>
              <w:top w:w="57" w:type="dxa"/>
              <w:left w:w="57" w:type="dxa"/>
              <w:bottom w:w="57" w:type="dxa"/>
              <w:right w:w="57" w:type="dxa"/>
            </w:tcMar>
          </w:tcPr>
          <w:p w14:paraId="01831DFA" w14:textId="01502AE8" w:rsidR="00490A48" w:rsidRDefault="000A5C46" w:rsidP="00CE0806">
            <w:pPr>
              <w:spacing w:after="0" w:line="240" w:lineRule="auto"/>
              <w:rPr>
                <w:rFonts w:cs="Arial"/>
                <w:sz w:val="20"/>
                <w:szCs w:val="20"/>
              </w:rPr>
            </w:pPr>
            <w:hyperlink r:id="rId35" w:anchor=":~:text=CreativeThinkingTechniques.1AffinityDiagrams.Aftera,4MindMap.5MoodBoard.Moreitems" w:history="1">
              <w:r w:rsidR="002E7031" w:rsidRPr="002E7031">
                <w:rPr>
                  <w:rStyle w:val="Hyperlink"/>
                  <w:rFonts w:cs="Arial"/>
                  <w:sz w:val="20"/>
                  <w:szCs w:val="20"/>
                </w:rPr>
                <w:t>Introduction to creative thinking and suggested techniques</w:t>
              </w:r>
            </w:hyperlink>
          </w:p>
          <w:p w14:paraId="09E7F0E5" w14:textId="37E1EC77" w:rsidR="00CA28DE" w:rsidRDefault="005D497B" w:rsidP="00CE0806">
            <w:pPr>
              <w:spacing w:after="0" w:line="240" w:lineRule="auto"/>
              <w:rPr>
                <w:rFonts w:cs="Arial"/>
                <w:sz w:val="20"/>
                <w:szCs w:val="20"/>
              </w:rPr>
            </w:pPr>
            <w:r>
              <w:rPr>
                <w:rFonts w:cs="Arial"/>
                <w:sz w:val="20"/>
                <w:szCs w:val="20"/>
              </w:rPr>
              <w:t>(creately.com)</w:t>
            </w:r>
          </w:p>
        </w:tc>
        <w:tc>
          <w:tcPr>
            <w:tcW w:w="1243" w:type="dxa"/>
            <w:shd w:val="clear" w:color="auto" w:fill="auto"/>
            <w:tcMar>
              <w:top w:w="57" w:type="dxa"/>
              <w:left w:w="57" w:type="dxa"/>
              <w:bottom w:w="57" w:type="dxa"/>
              <w:right w:w="57" w:type="dxa"/>
            </w:tcMar>
          </w:tcPr>
          <w:p w14:paraId="221136EB" w14:textId="77777777" w:rsidR="00C3255E" w:rsidRDefault="00C3255E" w:rsidP="00CE0806">
            <w:pPr>
              <w:spacing w:after="0" w:line="240" w:lineRule="auto"/>
              <w:rPr>
                <w:rFonts w:cs="Arial"/>
                <w:sz w:val="20"/>
                <w:szCs w:val="20"/>
              </w:rPr>
            </w:pPr>
          </w:p>
        </w:tc>
      </w:tr>
      <w:tr w:rsidR="003A68C7" w14:paraId="199CB891" w14:textId="77777777" w:rsidTr="00CE0806">
        <w:trPr>
          <w:trHeight w:val="20"/>
        </w:trPr>
        <w:tc>
          <w:tcPr>
            <w:tcW w:w="908" w:type="dxa"/>
            <w:shd w:val="clear" w:color="auto" w:fill="auto"/>
            <w:tcMar>
              <w:top w:w="57" w:type="dxa"/>
              <w:left w:w="57" w:type="dxa"/>
              <w:bottom w:w="57" w:type="dxa"/>
              <w:right w:w="57" w:type="dxa"/>
            </w:tcMar>
          </w:tcPr>
          <w:p w14:paraId="64F536C8" w14:textId="247E85D5" w:rsidR="004F2ED9" w:rsidRDefault="00A84710" w:rsidP="00CE0806">
            <w:pPr>
              <w:spacing w:after="0" w:line="240" w:lineRule="auto"/>
              <w:rPr>
                <w:rFonts w:cs="Arial"/>
                <w:sz w:val="20"/>
                <w:szCs w:val="20"/>
              </w:rPr>
            </w:pPr>
            <w:r>
              <w:rPr>
                <w:rFonts w:cs="Arial"/>
                <w:sz w:val="20"/>
                <w:szCs w:val="20"/>
              </w:rPr>
              <w:t>10</w:t>
            </w:r>
          </w:p>
        </w:tc>
        <w:tc>
          <w:tcPr>
            <w:tcW w:w="1704" w:type="dxa"/>
            <w:shd w:val="clear" w:color="auto" w:fill="auto"/>
            <w:tcMar>
              <w:top w:w="57" w:type="dxa"/>
              <w:left w:w="57" w:type="dxa"/>
              <w:bottom w:w="57" w:type="dxa"/>
              <w:right w:w="57" w:type="dxa"/>
            </w:tcMar>
          </w:tcPr>
          <w:p w14:paraId="3BC2B039" w14:textId="77777777" w:rsidR="004F2ED9" w:rsidRDefault="004F2ED9" w:rsidP="00CE0806">
            <w:pPr>
              <w:spacing w:after="0" w:line="240" w:lineRule="auto"/>
              <w:rPr>
                <w:rFonts w:cs="Arial"/>
                <w:sz w:val="20"/>
                <w:szCs w:val="20"/>
              </w:rPr>
            </w:pPr>
            <w:r>
              <w:rPr>
                <w:rFonts w:cs="Arial"/>
                <w:sz w:val="20"/>
                <w:szCs w:val="20"/>
              </w:rPr>
              <w:t>TA3 Develop a product proposal</w:t>
            </w:r>
          </w:p>
          <w:p w14:paraId="36EF4A0F" w14:textId="77777777" w:rsidR="004F2ED9" w:rsidRDefault="004F2ED9" w:rsidP="00CE0806">
            <w:pPr>
              <w:spacing w:after="0" w:line="240" w:lineRule="auto"/>
              <w:rPr>
                <w:rFonts w:cs="Arial"/>
                <w:sz w:val="20"/>
                <w:szCs w:val="20"/>
              </w:rPr>
            </w:pPr>
          </w:p>
          <w:p w14:paraId="2E438388" w14:textId="14F8E2A4" w:rsidR="004F2ED9" w:rsidRDefault="004F2ED9" w:rsidP="00CE0806">
            <w:pPr>
              <w:spacing w:after="0" w:line="240" w:lineRule="auto"/>
              <w:rPr>
                <w:rFonts w:cs="Arial"/>
                <w:sz w:val="20"/>
                <w:szCs w:val="20"/>
              </w:rPr>
            </w:pPr>
            <w:r>
              <w:rPr>
                <w:rFonts w:cs="Arial"/>
                <w:sz w:val="20"/>
                <w:szCs w:val="20"/>
              </w:rPr>
              <w:t>3.2 Produce designs for a business challenge</w:t>
            </w:r>
          </w:p>
        </w:tc>
        <w:tc>
          <w:tcPr>
            <w:tcW w:w="3269" w:type="dxa"/>
            <w:shd w:val="clear" w:color="auto" w:fill="auto"/>
            <w:tcMar>
              <w:top w:w="57" w:type="dxa"/>
              <w:left w:w="57" w:type="dxa"/>
              <w:bottom w:w="57" w:type="dxa"/>
              <w:right w:w="57" w:type="dxa"/>
            </w:tcMar>
          </w:tcPr>
          <w:p w14:paraId="7C2F0BF7" w14:textId="7E5517E3" w:rsidR="00531235" w:rsidRDefault="00531235" w:rsidP="00CE0806">
            <w:pPr>
              <w:spacing w:after="0" w:line="240" w:lineRule="auto"/>
              <w:rPr>
                <w:rFonts w:cs="Arial"/>
                <w:sz w:val="20"/>
                <w:szCs w:val="20"/>
              </w:rPr>
            </w:pPr>
            <w:r>
              <w:rPr>
                <w:rFonts w:cs="Arial"/>
                <w:sz w:val="20"/>
                <w:szCs w:val="20"/>
              </w:rPr>
              <w:t xml:space="preserve">This lesson follows from Lesson </w:t>
            </w:r>
            <w:r w:rsidR="00A84710">
              <w:rPr>
                <w:rFonts w:cs="Arial"/>
                <w:sz w:val="20"/>
                <w:szCs w:val="20"/>
              </w:rPr>
              <w:t>9</w:t>
            </w:r>
            <w:r>
              <w:rPr>
                <w:rFonts w:cs="Arial"/>
                <w:sz w:val="20"/>
                <w:szCs w:val="20"/>
              </w:rPr>
              <w:t>. To begin the lesson you could present an everyday item and ask students to think creatively to decide what it could be used for, other than its usual purpose</w:t>
            </w:r>
            <w:r w:rsidR="008E36C9">
              <w:rPr>
                <w:rFonts w:cs="Arial"/>
                <w:sz w:val="20"/>
                <w:szCs w:val="20"/>
              </w:rPr>
              <w:t>, e.g.</w:t>
            </w:r>
            <w:r>
              <w:rPr>
                <w:rFonts w:cs="Arial"/>
                <w:sz w:val="20"/>
                <w:szCs w:val="20"/>
              </w:rPr>
              <w:t xml:space="preserve"> a mug, a </w:t>
            </w:r>
            <w:r w:rsidR="008404C2">
              <w:rPr>
                <w:rFonts w:cs="Arial"/>
                <w:sz w:val="20"/>
                <w:szCs w:val="20"/>
              </w:rPr>
              <w:t>ruler,</w:t>
            </w:r>
            <w:r>
              <w:rPr>
                <w:rFonts w:cs="Arial"/>
                <w:sz w:val="20"/>
                <w:szCs w:val="20"/>
              </w:rPr>
              <w:t xml:space="preserve"> or a sheet of paper. </w:t>
            </w:r>
          </w:p>
          <w:p w14:paraId="56B4A0FC" w14:textId="77777777" w:rsidR="00531235" w:rsidRDefault="00531235" w:rsidP="00CE0806">
            <w:pPr>
              <w:spacing w:after="0" w:line="240" w:lineRule="auto"/>
              <w:rPr>
                <w:rFonts w:cs="Arial"/>
                <w:sz w:val="20"/>
                <w:szCs w:val="20"/>
              </w:rPr>
            </w:pPr>
          </w:p>
          <w:p w14:paraId="0C7248CC" w14:textId="2DED748A" w:rsidR="00531235" w:rsidRDefault="00531235" w:rsidP="00CE0806">
            <w:pPr>
              <w:spacing w:after="0" w:line="240" w:lineRule="auto"/>
              <w:rPr>
                <w:rFonts w:cs="Arial"/>
                <w:sz w:val="20"/>
                <w:szCs w:val="20"/>
              </w:rPr>
            </w:pPr>
            <w:r>
              <w:rPr>
                <w:rFonts w:cs="Arial"/>
                <w:sz w:val="20"/>
                <w:szCs w:val="20"/>
              </w:rPr>
              <w:t>To provide students with an opportunity to practi</w:t>
            </w:r>
            <w:r w:rsidR="00251319">
              <w:rPr>
                <w:rFonts w:cs="Arial"/>
                <w:sz w:val="20"/>
                <w:szCs w:val="20"/>
              </w:rPr>
              <w:t>s</w:t>
            </w:r>
            <w:r>
              <w:rPr>
                <w:rFonts w:cs="Arial"/>
                <w:sz w:val="20"/>
                <w:szCs w:val="20"/>
              </w:rPr>
              <w:t>e using a creative technique, you could divide the class into groups. Each group is given the same brief to come up with an idea for a new product</w:t>
            </w:r>
            <w:r w:rsidR="008E36C9">
              <w:rPr>
                <w:rFonts w:cs="Arial"/>
                <w:sz w:val="20"/>
                <w:szCs w:val="20"/>
              </w:rPr>
              <w:t>, e.g.</w:t>
            </w:r>
            <w:r>
              <w:rPr>
                <w:rFonts w:cs="Arial"/>
                <w:sz w:val="20"/>
                <w:szCs w:val="20"/>
              </w:rPr>
              <w:t xml:space="preserve"> a new ice cream or a new school sweatshirt/jumper. Each group could be assigned a different creative technique.</w:t>
            </w:r>
            <w:r w:rsidR="00637CBE">
              <w:rPr>
                <w:rFonts w:cs="Arial"/>
                <w:sz w:val="20"/>
                <w:szCs w:val="20"/>
              </w:rPr>
              <w:t xml:space="preserve"> </w:t>
            </w:r>
          </w:p>
          <w:p w14:paraId="175F6FFC" w14:textId="77777777" w:rsidR="00531235" w:rsidRDefault="00531235" w:rsidP="00CE0806">
            <w:pPr>
              <w:spacing w:after="0" w:line="240" w:lineRule="auto"/>
              <w:rPr>
                <w:rFonts w:cs="Arial"/>
                <w:sz w:val="20"/>
                <w:szCs w:val="20"/>
              </w:rPr>
            </w:pPr>
          </w:p>
          <w:p w14:paraId="1764EFA2" w14:textId="23D6AFC3" w:rsidR="004F2ED9" w:rsidRDefault="00531235" w:rsidP="00CE0806">
            <w:pPr>
              <w:spacing w:after="0" w:line="240" w:lineRule="auto"/>
              <w:rPr>
                <w:rFonts w:cs="Arial"/>
                <w:sz w:val="20"/>
                <w:szCs w:val="20"/>
              </w:rPr>
            </w:pPr>
            <w:r>
              <w:rPr>
                <w:rFonts w:cs="Arial"/>
                <w:sz w:val="20"/>
                <w:szCs w:val="20"/>
              </w:rPr>
              <w:t>Each group could present their idea to the class and explain how useful they fe</w:t>
            </w:r>
            <w:r w:rsidR="00097F63">
              <w:rPr>
                <w:rFonts w:cs="Arial"/>
                <w:sz w:val="20"/>
                <w:szCs w:val="20"/>
              </w:rPr>
              <w:t>el</w:t>
            </w:r>
            <w:r>
              <w:rPr>
                <w:rFonts w:cs="Arial"/>
                <w:sz w:val="20"/>
                <w:szCs w:val="20"/>
              </w:rPr>
              <w:t xml:space="preserve"> that the creative technique used was.</w:t>
            </w:r>
            <w:r w:rsidR="00637CBE">
              <w:rPr>
                <w:rFonts w:cs="Arial"/>
                <w:sz w:val="20"/>
                <w:szCs w:val="20"/>
              </w:rPr>
              <w:t xml:space="preserve"> </w:t>
            </w:r>
          </w:p>
          <w:p w14:paraId="2C30D4D5" w14:textId="77777777" w:rsidR="00531235" w:rsidRDefault="00531235" w:rsidP="00CE0806">
            <w:pPr>
              <w:spacing w:after="0" w:line="240" w:lineRule="auto"/>
              <w:rPr>
                <w:rFonts w:cs="Arial"/>
                <w:sz w:val="20"/>
                <w:szCs w:val="20"/>
              </w:rPr>
            </w:pPr>
          </w:p>
          <w:p w14:paraId="058353CB" w14:textId="7E219C16" w:rsidR="00531235" w:rsidRDefault="00531235" w:rsidP="00CE0806">
            <w:pPr>
              <w:spacing w:after="0" w:line="240" w:lineRule="auto"/>
              <w:rPr>
                <w:rFonts w:cs="Arial"/>
                <w:sz w:val="20"/>
                <w:szCs w:val="20"/>
              </w:rPr>
            </w:pPr>
            <w:r w:rsidRPr="00DD4091">
              <w:rPr>
                <w:rFonts w:cs="Arial"/>
                <w:i/>
                <w:iCs/>
                <w:sz w:val="20"/>
                <w:szCs w:val="20"/>
              </w:rPr>
              <w:t>Extension</w:t>
            </w:r>
            <w:r w:rsidRPr="00497F0C">
              <w:rPr>
                <w:rFonts w:cs="Arial"/>
                <w:sz w:val="20"/>
                <w:szCs w:val="20"/>
              </w:rPr>
              <w:t>:</w:t>
            </w:r>
            <w:r>
              <w:rPr>
                <w:rFonts w:cs="Arial"/>
                <w:sz w:val="20"/>
                <w:szCs w:val="20"/>
              </w:rPr>
              <w:t xml:space="preserve"> </w:t>
            </w:r>
            <w:r w:rsidR="00497F0C">
              <w:rPr>
                <w:rFonts w:cs="Arial"/>
                <w:sz w:val="20"/>
                <w:szCs w:val="20"/>
              </w:rPr>
              <w:t>Students could vote on which technique they think was ‘the best’ for this scenario. Students could then justify whether they think that this technique will always be the most appropriate or whether they think it may vary. If so, why might it vary?</w:t>
            </w:r>
            <w:r w:rsidR="00637CBE">
              <w:rPr>
                <w:rFonts w:cs="Arial"/>
                <w:sz w:val="20"/>
                <w:szCs w:val="20"/>
              </w:rPr>
              <w:t xml:space="preserve"> </w:t>
            </w:r>
          </w:p>
          <w:p w14:paraId="6F19BFF6" w14:textId="6861A853" w:rsidR="00531235" w:rsidRDefault="00531235"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49E62C1D" w14:textId="77777777" w:rsidR="004F2ED9" w:rsidRPr="00BD0FAD" w:rsidRDefault="004F2ED9" w:rsidP="00CE0806">
            <w:pPr>
              <w:spacing w:after="0" w:line="240" w:lineRule="auto"/>
              <w:rPr>
                <w:rFonts w:cs="Arial"/>
                <w:b/>
                <w:bCs/>
                <w:sz w:val="20"/>
                <w:szCs w:val="20"/>
              </w:rPr>
            </w:pPr>
          </w:p>
        </w:tc>
        <w:tc>
          <w:tcPr>
            <w:tcW w:w="1739" w:type="dxa"/>
            <w:shd w:val="clear" w:color="auto" w:fill="auto"/>
            <w:tcMar>
              <w:top w:w="57" w:type="dxa"/>
              <w:left w:w="57" w:type="dxa"/>
              <w:bottom w:w="57" w:type="dxa"/>
              <w:right w:w="57" w:type="dxa"/>
            </w:tcMar>
          </w:tcPr>
          <w:p w14:paraId="1E37362B" w14:textId="23281F63" w:rsidR="004F2ED9" w:rsidRPr="004F2ED9" w:rsidRDefault="00A84710" w:rsidP="00CE0806">
            <w:pPr>
              <w:pStyle w:val="ListParagraph"/>
              <w:numPr>
                <w:ilvl w:val="0"/>
                <w:numId w:val="26"/>
              </w:numPr>
              <w:spacing w:after="0" w:line="240" w:lineRule="auto"/>
              <w:rPr>
                <w:rFonts w:cs="Arial"/>
                <w:sz w:val="20"/>
                <w:szCs w:val="20"/>
              </w:rPr>
            </w:pPr>
            <w:r>
              <w:rPr>
                <w:rFonts w:cs="Arial"/>
                <w:sz w:val="20"/>
                <w:szCs w:val="20"/>
              </w:rPr>
              <w:t>Explain</w:t>
            </w:r>
            <w:r w:rsidR="004F2ED9" w:rsidRPr="004F2ED9">
              <w:rPr>
                <w:rFonts w:cs="Arial"/>
                <w:sz w:val="20"/>
                <w:szCs w:val="20"/>
              </w:rPr>
              <w:t xml:space="preserve"> creative techniques that could be used to produce product design ideas</w:t>
            </w:r>
          </w:p>
        </w:tc>
        <w:tc>
          <w:tcPr>
            <w:tcW w:w="4505" w:type="dxa"/>
            <w:shd w:val="clear" w:color="auto" w:fill="auto"/>
            <w:tcMar>
              <w:top w:w="57" w:type="dxa"/>
              <w:left w:w="57" w:type="dxa"/>
              <w:bottom w:w="57" w:type="dxa"/>
              <w:right w:w="57" w:type="dxa"/>
            </w:tcMar>
          </w:tcPr>
          <w:p w14:paraId="0605EB21" w14:textId="77777777" w:rsidR="004F2ED9" w:rsidRDefault="000A5C46" w:rsidP="00CE0806">
            <w:pPr>
              <w:spacing w:after="0" w:line="240" w:lineRule="auto"/>
              <w:rPr>
                <w:rFonts w:cs="Arial"/>
                <w:sz w:val="20"/>
                <w:szCs w:val="20"/>
              </w:rPr>
            </w:pPr>
            <w:hyperlink r:id="rId36" w:anchor=":~:text=Part%202%3A%203%20Steps%20to%20Create%20a%20Mind,in%20Word.%20...%203%20Format%20Your%20Mind%20Map" w:history="1">
              <w:r w:rsidR="00FA1BE7" w:rsidRPr="00FA1BE7">
                <w:rPr>
                  <w:rStyle w:val="Hyperlink"/>
                  <w:rFonts w:cs="Arial"/>
                  <w:sz w:val="20"/>
                  <w:szCs w:val="20"/>
                </w:rPr>
                <w:t>How to create a mind map using Microsoft Word</w:t>
              </w:r>
            </w:hyperlink>
          </w:p>
          <w:p w14:paraId="4D0D229F" w14:textId="33ACD07F" w:rsidR="00437079" w:rsidRDefault="00437079" w:rsidP="00CE0806">
            <w:pPr>
              <w:spacing w:after="0" w:line="240" w:lineRule="auto"/>
              <w:rPr>
                <w:rFonts w:cs="Arial"/>
                <w:sz w:val="20"/>
                <w:szCs w:val="20"/>
              </w:rPr>
            </w:pPr>
            <w:r>
              <w:rPr>
                <w:rFonts w:cs="Arial"/>
                <w:sz w:val="20"/>
                <w:szCs w:val="20"/>
              </w:rPr>
              <w:t>(edrawsoft.com)</w:t>
            </w:r>
          </w:p>
          <w:p w14:paraId="4725DD19" w14:textId="19F7A8A3" w:rsidR="00FA1BE7" w:rsidRDefault="00FA1BE7" w:rsidP="00CE0806">
            <w:pPr>
              <w:spacing w:after="0" w:line="240" w:lineRule="auto"/>
              <w:rPr>
                <w:rFonts w:cs="Arial"/>
                <w:sz w:val="20"/>
                <w:szCs w:val="20"/>
              </w:rPr>
            </w:pPr>
            <w:r>
              <w:rPr>
                <w:rFonts w:cs="Arial"/>
                <w:sz w:val="20"/>
                <w:szCs w:val="20"/>
              </w:rPr>
              <w:t>A step-by-step guide</w:t>
            </w:r>
          </w:p>
        </w:tc>
        <w:tc>
          <w:tcPr>
            <w:tcW w:w="1243" w:type="dxa"/>
            <w:shd w:val="clear" w:color="auto" w:fill="auto"/>
            <w:tcMar>
              <w:top w:w="57" w:type="dxa"/>
              <w:left w:w="57" w:type="dxa"/>
              <w:bottom w:w="57" w:type="dxa"/>
              <w:right w:w="57" w:type="dxa"/>
            </w:tcMar>
          </w:tcPr>
          <w:p w14:paraId="129FDAE2" w14:textId="77777777" w:rsidR="004F2ED9" w:rsidRDefault="004F2ED9" w:rsidP="00CE0806">
            <w:pPr>
              <w:spacing w:after="0" w:line="240" w:lineRule="auto"/>
              <w:rPr>
                <w:rFonts w:cs="Arial"/>
                <w:sz w:val="20"/>
                <w:szCs w:val="20"/>
              </w:rPr>
            </w:pPr>
          </w:p>
        </w:tc>
      </w:tr>
      <w:tr w:rsidR="003A68C7" w14:paraId="338E71B0" w14:textId="77777777" w:rsidTr="00CE0806">
        <w:trPr>
          <w:trHeight w:val="20"/>
        </w:trPr>
        <w:tc>
          <w:tcPr>
            <w:tcW w:w="908" w:type="dxa"/>
            <w:shd w:val="clear" w:color="auto" w:fill="auto"/>
            <w:tcMar>
              <w:top w:w="57" w:type="dxa"/>
              <w:left w:w="57" w:type="dxa"/>
              <w:bottom w:w="57" w:type="dxa"/>
              <w:right w:w="57" w:type="dxa"/>
            </w:tcMar>
          </w:tcPr>
          <w:p w14:paraId="693FE547" w14:textId="59F87FF3" w:rsidR="00BD0FAD" w:rsidRDefault="00A84710" w:rsidP="00CE0806">
            <w:pPr>
              <w:spacing w:after="0" w:line="240" w:lineRule="auto"/>
              <w:rPr>
                <w:rFonts w:cs="Arial"/>
                <w:sz w:val="20"/>
                <w:szCs w:val="20"/>
              </w:rPr>
            </w:pPr>
            <w:r>
              <w:rPr>
                <w:rFonts w:cs="Arial"/>
                <w:sz w:val="20"/>
                <w:szCs w:val="20"/>
              </w:rPr>
              <w:t>11/12</w:t>
            </w:r>
          </w:p>
        </w:tc>
        <w:tc>
          <w:tcPr>
            <w:tcW w:w="1704" w:type="dxa"/>
            <w:shd w:val="clear" w:color="auto" w:fill="auto"/>
            <w:tcMar>
              <w:top w:w="57" w:type="dxa"/>
              <w:left w:w="57" w:type="dxa"/>
              <w:bottom w:w="57" w:type="dxa"/>
              <w:right w:w="57" w:type="dxa"/>
            </w:tcMar>
          </w:tcPr>
          <w:p w14:paraId="33924BA7" w14:textId="77777777" w:rsidR="00BD0FAD" w:rsidRDefault="00BD0FAD" w:rsidP="00CE0806">
            <w:pPr>
              <w:spacing w:after="0" w:line="240" w:lineRule="auto"/>
              <w:rPr>
                <w:rFonts w:cs="Arial"/>
                <w:sz w:val="20"/>
                <w:szCs w:val="20"/>
              </w:rPr>
            </w:pPr>
            <w:r>
              <w:rPr>
                <w:rFonts w:cs="Arial"/>
                <w:sz w:val="20"/>
                <w:szCs w:val="20"/>
              </w:rPr>
              <w:t>TA3 Develop a product proposal</w:t>
            </w:r>
          </w:p>
          <w:p w14:paraId="0E6D0848" w14:textId="77777777" w:rsidR="00BD0FAD" w:rsidRDefault="00BD0FAD" w:rsidP="00CE0806">
            <w:pPr>
              <w:spacing w:after="0" w:line="240" w:lineRule="auto"/>
              <w:rPr>
                <w:rFonts w:cs="Arial"/>
                <w:sz w:val="20"/>
                <w:szCs w:val="20"/>
              </w:rPr>
            </w:pPr>
          </w:p>
          <w:p w14:paraId="534BCB8E" w14:textId="73B5BDA8" w:rsidR="00BD0FAD" w:rsidRDefault="00BD0FAD" w:rsidP="00CE0806">
            <w:pPr>
              <w:spacing w:after="0" w:line="240" w:lineRule="auto"/>
              <w:rPr>
                <w:rFonts w:cs="Arial"/>
                <w:sz w:val="20"/>
                <w:szCs w:val="20"/>
              </w:rPr>
            </w:pPr>
            <w:r>
              <w:rPr>
                <w:rFonts w:cs="Arial"/>
                <w:sz w:val="20"/>
                <w:szCs w:val="20"/>
              </w:rPr>
              <w:t xml:space="preserve">3.2 Produce designs for a </w:t>
            </w:r>
            <w:r w:rsidR="004533E0">
              <w:rPr>
                <w:rFonts w:cs="Arial"/>
                <w:sz w:val="20"/>
                <w:szCs w:val="20"/>
              </w:rPr>
              <w:t>new product</w:t>
            </w:r>
          </w:p>
        </w:tc>
        <w:tc>
          <w:tcPr>
            <w:tcW w:w="3269" w:type="dxa"/>
            <w:shd w:val="clear" w:color="auto" w:fill="auto"/>
            <w:tcMar>
              <w:top w:w="57" w:type="dxa"/>
              <w:left w:w="57" w:type="dxa"/>
              <w:bottom w:w="57" w:type="dxa"/>
              <w:right w:w="57" w:type="dxa"/>
            </w:tcMar>
          </w:tcPr>
          <w:p w14:paraId="6716B72F" w14:textId="244B4BF7" w:rsidR="00497F0C" w:rsidRDefault="00497F0C" w:rsidP="00CE0806">
            <w:pPr>
              <w:spacing w:after="0" w:line="240" w:lineRule="auto"/>
              <w:rPr>
                <w:rFonts w:cs="Arial"/>
                <w:sz w:val="20"/>
                <w:szCs w:val="20"/>
              </w:rPr>
            </w:pPr>
            <w:r>
              <w:rPr>
                <w:rFonts w:cs="Arial"/>
                <w:sz w:val="20"/>
                <w:szCs w:val="20"/>
              </w:rPr>
              <w:t>You could introduce this lesson by recapping terms from TA1 Market Research. Produce cards with different terms on them (</w:t>
            </w:r>
            <w:r w:rsidR="008E36C9">
              <w:rPr>
                <w:rFonts w:cs="Arial"/>
                <w:sz w:val="20"/>
                <w:szCs w:val="20"/>
              </w:rPr>
              <w:t>e.g.</w:t>
            </w:r>
            <w:r>
              <w:rPr>
                <w:rFonts w:cs="Arial"/>
                <w:sz w:val="20"/>
                <w:szCs w:val="20"/>
              </w:rPr>
              <w:t xml:space="preserve"> pie chart, spreadsheet, primary research, quantitative data, scatter graph). You could ask students to either write or verbally volunteer a definition of each term. </w:t>
            </w:r>
          </w:p>
          <w:p w14:paraId="2876B48A" w14:textId="77777777" w:rsidR="00497F0C" w:rsidRDefault="00497F0C" w:rsidP="00CE0806">
            <w:pPr>
              <w:spacing w:after="0" w:line="240" w:lineRule="auto"/>
              <w:rPr>
                <w:rFonts w:cs="Arial"/>
                <w:sz w:val="20"/>
                <w:szCs w:val="20"/>
              </w:rPr>
            </w:pPr>
          </w:p>
          <w:p w14:paraId="7C3581DF" w14:textId="77777777" w:rsidR="006A7559" w:rsidRDefault="00497F0C" w:rsidP="00CE0806">
            <w:pPr>
              <w:spacing w:after="0" w:line="240" w:lineRule="auto"/>
              <w:rPr>
                <w:rFonts w:cs="Arial"/>
                <w:sz w:val="20"/>
                <w:szCs w:val="20"/>
              </w:rPr>
            </w:pPr>
            <w:r>
              <w:rPr>
                <w:rFonts w:cs="Arial"/>
                <w:sz w:val="20"/>
                <w:szCs w:val="20"/>
              </w:rPr>
              <w:t xml:space="preserve">You could provide students with market research data that has been collated and presented. The data should be based on a given scenario/brief. </w:t>
            </w:r>
          </w:p>
          <w:p w14:paraId="613E314F" w14:textId="77777777" w:rsidR="006A7559" w:rsidRDefault="006A7559" w:rsidP="00CE0806">
            <w:pPr>
              <w:spacing w:after="0" w:line="240" w:lineRule="auto"/>
              <w:rPr>
                <w:rFonts w:cs="Arial"/>
                <w:sz w:val="20"/>
                <w:szCs w:val="20"/>
              </w:rPr>
            </w:pPr>
          </w:p>
          <w:p w14:paraId="27C2A212" w14:textId="59AD1CFE" w:rsidR="006A7559" w:rsidRDefault="000C1096" w:rsidP="00CE0806">
            <w:pPr>
              <w:spacing w:after="0" w:line="240" w:lineRule="auto"/>
              <w:rPr>
                <w:rFonts w:cs="Arial"/>
                <w:sz w:val="20"/>
                <w:szCs w:val="20"/>
              </w:rPr>
            </w:pPr>
            <w:r>
              <w:rPr>
                <w:rFonts w:cs="Arial"/>
                <w:sz w:val="20"/>
                <w:szCs w:val="20"/>
              </w:rPr>
              <w:t>Individually, s</w:t>
            </w:r>
            <w:r w:rsidR="00497F0C">
              <w:rPr>
                <w:rFonts w:cs="Arial"/>
                <w:sz w:val="20"/>
                <w:szCs w:val="20"/>
              </w:rPr>
              <w:t>tudents could</w:t>
            </w:r>
            <w:r w:rsidR="006A7559">
              <w:rPr>
                <w:rFonts w:cs="Arial"/>
                <w:sz w:val="20"/>
                <w:szCs w:val="20"/>
              </w:rPr>
              <w:t>:</w:t>
            </w:r>
          </w:p>
          <w:p w14:paraId="529F5F4B" w14:textId="6A6DE66F" w:rsidR="006A7559" w:rsidRPr="006A7559" w:rsidRDefault="006A7559" w:rsidP="00CE0806">
            <w:pPr>
              <w:pStyle w:val="ListParagraph"/>
              <w:numPr>
                <w:ilvl w:val="0"/>
                <w:numId w:val="26"/>
              </w:numPr>
              <w:spacing w:after="0" w:line="240" w:lineRule="auto"/>
              <w:rPr>
                <w:rFonts w:cs="Arial"/>
                <w:sz w:val="20"/>
                <w:szCs w:val="20"/>
              </w:rPr>
            </w:pPr>
            <w:r w:rsidRPr="006A7559">
              <w:rPr>
                <w:rFonts w:cs="Arial"/>
                <w:sz w:val="20"/>
                <w:szCs w:val="20"/>
              </w:rPr>
              <w:t>identify a customer profile from the data</w:t>
            </w:r>
          </w:p>
          <w:p w14:paraId="44C26BE4" w14:textId="77777777" w:rsidR="006A7559" w:rsidRDefault="00497F0C" w:rsidP="00CE0806">
            <w:pPr>
              <w:pStyle w:val="ListParagraph"/>
              <w:numPr>
                <w:ilvl w:val="0"/>
                <w:numId w:val="26"/>
              </w:numPr>
              <w:spacing w:after="0" w:line="240" w:lineRule="auto"/>
              <w:rPr>
                <w:rFonts w:cs="Arial"/>
                <w:sz w:val="20"/>
                <w:szCs w:val="20"/>
              </w:rPr>
            </w:pPr>
            <w:r w:rsidRPr="006A7559">
              <w:rPr>
                <w:rFonts w:cs="Arial"/>
                <w:sz w:val="20"/>
                <w:szCs w:val="20"/>
              </w:rPr>
              <w:lastRenderedPageBreak/>
              <w:t xml:space="preserve">use one creative technique </w:t>
            </w:r>
            <w:r w:rsidR="000C1096" w:rsidRPr="006A7559">
              <w:rPr>
                <w:rFonts w:cs="Arial"/>
                <w:sz w:val="20"/>
                <w:szCs w:val="20"/>
              </w:rPr>
              <w:t xml:space="preserve">to produce a design. </w:t>
            </w:r>
          </w:p>
          <w:p w14:paraId="48F427F1" w14:textId="77777777" w:rsidR="006A7559" w:rsidRDefault="006A7559" w:rsidP="00CE0806">
            <w:pPr>
              <w:spacing w:after="0" w:line="240" w:lineRule="auto"/>
              <w:rPr>
                <w:rFonts w:cs="Arial"/>
                <w:sz w:val="20"/>
                <w:szCs w:val="20"/>
              </w:rPr>
            </w:pPr>
          </w:p>
          <w:p w14:paraId="6D35C4CE" w14:textId="7E60218D" w:rsidR="000C1096" w:rsidRPr="006A7559" w:rsidRDefault="000C1096" w:rsidP="00CE0806">
            <w:pPr>
              <w:spacing w:after="0" w:line="240" w:lineRule="auto"/>
              <w:rPr>
                <w:rFonts w:cs="Arial"/>
                <w:sz w:val="20"/>
                <w:szCs w:val="20"/>
              </w:rPr>
            </w:pPr>
            <w:r w:rsidRPr="006A7559">
              <w:rPr>
                <w:rFonts w:cs="Arial"/>
                <w:sz w:val="20"/>
                <w:szCs w:val="20"/>
              </w:rPr>
              <w:t>The design should:</w:t>
            </w:r>
          </w:p>
          <w:p w14:paraId="21E29EBC" w14:textId="3B220923" w:rsidR="000C1096" w:rsidRPr="000C1096" w:rsidRDefault="000C1096" w:rsidP="00CE0806">
            <w:pPr>
              <w:pStyle w:val="ListParagraph"/>
              <w:numPr>
                <w:ilvl w:val="0"/>
                <w:numId w:val="26"/>
              </w:numPr>
              <w:spacing w:after="0" w:line="240" w:lineRule="auto"/>
              <w:rPr>
                <w:rFonts w:cs="Arial"/>
                <w:sz w:val="20"/>
                <w:szCs w:val="20"/>
              </w:rPr>
            </w:pPr>
            <w:r w:rsidRPr="000C1096">
              <w:rPr>
                <w:rFonts w:cs="Arial"/>
                <w:sz w:val="20"/>
                <w:szCs w:val="20"/>
              </w:rPr>
              <w:t>meet the brief</w:t>
            </w:r>
          </w:p>
          <w:p w14:paraId="4206AA2E" w14:textId="268D0DCA" w:rsidR="000C1096" w:rsidRPr="000C1096" w:rsidRDefault="000C1096" w:rsidP="00CE0806">
            <w:pPr>
              <w:pStyle w:val="ListParagraph"/>
              <w:numPr>
                <w:ilvl w:val="0"/>
                <w:numId w:val="26"/>
              </w:numPr>
              <w:spacing w:after="0" w:line="240" w:lineRule="auto"/>
              <w:rPr>
                <w:rFonts w:cs="Arial"/>
                <w:sz w:val="20"/>
                <w:szCs w:val="20"/>
              </w:rPr>
            </w:pPr>
            <w:r w:rsidRPr="000C1096">
              <w:rPr>
                <w:rFonts w:cs="Arial"/>
                <w:sz w:val="20"/>
                <w:szCs w:val="20"/>
              </w:rPr>
              <w:t>be based on the market research data</w:t>
            </w:r>
            <w:r w:rsidR="00637CBE">
              <w:rPr>
                <w:rFonts w:cs="Arial"/>
                <w:sz w:val="20"/>
                <w:szCs w:val="20"/>
              </w:rPr>
              <w:t xml:space="preserve">. </w:t>
            </w:r>
          </w:p>
          <w:p w14:paraId="766AE7F9" w14:textId="77777777" w:rsidR="000C1096" w:rsidRDefault="000C1096" w:rsidP="00CE0806">
            <w:pPr>
              <w:spacing w:after="0" w:line="240" w:lineRule="auto"/>
              <w:rPr>
                <w:rFonts w:cs="Arial"/>
                <w:sz w:val="20"/>
                <w:szCs w:val="20"/>
              </w:rPr>
            </w:pPr>
          </w:p>
          <w:p w14:paraId="1DCCDC9B" w14:textId="0C56B84E" w:rsidR="004F2ED9" w:rsidRDefault="000C1096" w:rsidP="00CE0806">
            <w:pPr>
              <w:spacing w:after="0" w:line="240" w:lineRule="auto"/>
              <w:rPr>
                <w:rFonts w:cs="Arial"/>
                <w:sz w:val="20"/>
                <w:szCs w:val="20"/>
              </w:rPr>
            </w:pPr>
            <w:r>
              <w:rPr>
                <w:rFonts w:cs="Arial"/>
                <w:sz w:val="20"/>
                <w:szCs w:val="20"/>
              </w:rPr>
              <w:t>Students could write a summary of how their design meets the brief and how it is based on the market research data provided. This should help students to focus on the need to base designs on these two factors.</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3EB832A3" w14:textId="77777777" w:rsidR="00D5259A" w:rsidRDefault="00D5259A" w:rsidP="00CE0806">
            <w:pPr>
              <w:spacing w:after="0" w:line="240" w:lineRule="auto"/>
              <w:rPr>
                <w:rFonts w:cs="Arial"/>
                <w:b/>
                <w:bCs/>
                <w:sz w:val="20"/>
                <w:szCs w:val="20"/>
              </w:rPr>
            </w:pPr>
            <w:r>
              <w:rPr>
                <w:rFonts w:cs="Arial"/>
                <w:b/>
                <w:bCs/>
                <w:sz w:val="20"/>
                <w:szCs w:val="20"/>
              </w:rPr>
              <w:lastRenderedPageBreak/>
              <w:t>Pie chart</w:t>
            </w:r>
          </w:p>
          <w:p w14:paraId="5CE8E05E" w14:textId="77777777" w:rsidR="00D5259A" w:rsidRDefault="00D5259A" w:rsidP="00CE0806">
            <w:pPr>
              <w:spacing w:after="0" w:line="240" w:lineRule="auto"/>
              <w:rPr>
                <w:rFonts w:cs="Arial"/>
                <w:b/>
                <w:bCs/>
                <w:sz w:val="20"/>
                <w:szCs w:val="20"/>
              </w:rPr>
            </w:pPr>
          </w:p>
          <w:p w14:paraId="053EBC05" w14:textId="77777777" w:rsidR="00D5259A" w:rsidRDefault="00D5259A" w:rsidP="00CE0806">
            <w:pPr>
              <w:spacing w:after="0" w:line="240" w:lineRule="auto"/>
              <w:rPr>
                <w:rFonts w:cs="Arial"/>
                <w:b/>
                <w:bCs/>
                <w:sz w:val="20"/>
                <w:szCs w:val="20"/>
              </w:rPr>
            </w:pPr>
            <w:r>
              <w:rPr>
                <w:rFonts w:cs="Arial"/>
                <w:b/>
                <w:bCs/>
                <w:sz w:val="20"/>
                <w:szCs w:val="20"/>
              </w:rPr>
              <w:t>Spreadsheet</w:t>
            </w:r>
          </w:p>
          <w:p w14:paraId="73E40C1F" w14:textId="77777777" w:rsidR="00D5259A" w:rsidRDefault="00D5259A" w:rsidP="00CE0806">
            <w:pPr>
              <w:spacing w:after="0" w:line="240" w:lineRule="auto"/>
              <w:rPr>
                <w:rFonts w:cs="Arial"/>
                <w:b/>
                <w:bCs/>
                <w:sz w:val="20"/>
                <w:szCs w:val="20"/>
              </w:rPr>
            </w:pPr>
          </w:p>
          <w:p w14:paraId="708D79C4" w14:textId="77777777" w:rsidR="00D5259A" w:rsidRDefault="00D5259A" w:rsidP="00CE0806">
            <w:pPr>
              <w:spacing w:after="0" w:line="240" w:lineRule="auto"/>
              <w:rPr>
                <w:rFonts w:cs="Arial"/>
                <w:b/>
                <w:bCs/>
                <w:sz w:val="20"/>
                <w:szCs w:val="20"/>
              </w:rPr>
            </w:pPr>
            <w:r>
              <w:rPr>
                <w:rFonts w:cs="Arial"/>
                <w:b/>
                <w:bCs/>
                <w:sz w:val="20"/>
                <w:szCs w:val="20"/>
              </w:rPr>
              <w:t>Primary research</w:t>
            </w:r>
          </w:p>
          <w:p w14:paraId="5DA44757" w14:textId="77777777" w:rsidR="00D5259A" w:rsidRDefault="00D5259A" w:rsidP="00CE0806">
            <w:pPr>
              <w:spacing w:after="0" w:line="240" w:lineRule="auto"/>
              <w:rPr>
                <w:rFonts w:cs="Arial"/>
                <w:b/>
                <w:bCs/>
                <w:sz w:val="20"/>
                <w:szCs w:val="20"/>
              </w:rPr>
            </w:pPr>
          </w:p>
          <w:p w14:paraId="05CC5C9A" w14:textId="77777777" w:rsidR="00D5259A" w:rsidRDefault="00D5259A" w:rsidP="00CE0806">
            <w:pPr>
              <w:spacing w:after="0" w:line="240" w:lineRule="auto"/>
              <w:rPr>
                <w:rFonts w:cs="Arial"/>
                <w:b/>
                <w:bCs/>
                <w:sz w:val="20"/>
                <w:szCs w:val="20"/>
              </w:rPr>
            </w:pPr>
            <w:r>
              <w:rPr>
                <w:rFonts w:cs="Arial"/>
                <w:b/>
                <w:bCs/>
                <w:sz w:val="20"/>
                <w:szCs w:val="20"/>
              </w:rPr>
              <w:t>Quantitative data</w:t>
            </w:r>
          </w:p>
          <w:p w14:paraId="12677F8C" w14:textId="77777777" w:rsidR="00D5259A" w:rsidRDefault="00D5259A" w:rsidP="00CE0806">
            <w:pPr>
              <w:spacing w:after="0" w:line="240" w:lineRule="auto"/>
              <w:rPr>
                <w:rFonts w:cs="Arial"/>
                <w:b/>
                <w:bCs/>
                <w:sz w:val="20"/>
                <w:szCs w:val="20"/>
              </w:rPr>
            </w:pPr>
          </w:p>
          <w:p w14:paraId="5737EDDD" w14:textId="72DFD3FB" w:rsidR="00D5259A" w:rsidRPr="00902682" w:rsidRDefault="00D5259A" w:rsidP="00CE0806">
            <w:pPr>
              <w:spacing w:after="0" w:line="240" w:lineRule="auto"/>
              <w:rPr>
                <w:rFonts w:cs="Arial"/>
                <w:b/>
                <w:bCs/>
                <w:sz w:val="20"/>
                <w:szCs w:val="20"/>
              </w:rPr>
            </w:pPr>
            <w:r>
              <w:rPr>
                <w:rFonts w:cs="Arial"/>
                <w:b/>
                <w:bCs/>
                <w:sz w:val="20"/>
                <w:szCs w:val="20"/>
              </w:rPr>
              <w:t>Scatter graph</w:t>
            </w:r>
          </w:p>
        </w:tc>
        <w:tc>
          <w:tcPr>
            <w:tcW w:w="1739" w:type="dxa"/>
            <w:shd w:val="clear" w:color="auto" w:fill="auto"/>
            <w:tcMar>
              <w:top w:w="57" w:type="dxa"/>
              <w:left w:w="57" w:type="dxa"/>
              <w:bottom w:w="57" w:type="dxa"/>
              <w:right w:w="57" w:type="dxa"/>
            </w:tcMar>
          </w:tcPr>
          <w:p w14:paraId="47073037" w14:textId="569CB600"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P</w:t>
            </w:r>
            <w:r w:rsidR="00BD0FAD" w:rsidRPr="00BD0FAD">
              <w:rPr>
                <w:rFonts w:cs="Arial"/>
                <w:sz w:val="20"/>
                <w:szCs w:val="20"/>
              </w:rPr>
              <w:t>roduce a product design based on market research findings</w:t>
            </w:r>
          </w:p>
          <w:p w14:paraId="79D19262" w14:textId="77777777" w:rsidR="00BD0FAD" w:rsidRDefault="00BD0FAD" w:rsidP="00CE0806">
            <w:pPr>
              <w:spacing w:after="0" w:line="240" w:lineRule="auto"/>
              <w:rPr>
                <w:rFonts w:cs="Arial"/>
                <w:sz w:val="20"/>
                <w:szCs w:val="20"/>
              </w:rPr>
            </w:pPr>
          </w:p>
          <w:p w14:paraId="43F94F0D" w14:textId="260FC319"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P</w:t>
            </w:r>
            <w:r w:rsidR="00BD0FAD" w:rsidRPr="00BD0FAD">
              <w:rPr>
                <w:rFonts w:cs="Arial"/>
                <w:sz w:val="20"/>
                <w:szCs w:val="20"/>
              </w:rPr>
              <w:t>roduce a product design based on a given brief</w:t>
            </w:r>
          </w:p>
          <w:p w14:paraId="00864CDE" w14:textId="77777777" w:rsidR="00BD0FAD" w:rsidRDefault="00BD0FAD" w:rsidP="00CE0806">
            <w:pPr>
              <w:spacing w:after="0" w:line="240" w:lineRule="auto"/>
              <w:rPr>
                <w:rFonts w:cs="Arial"/>
                <w:sz w:val="20"/>
                <w:szCs w:val="20"/>
              </w:rPr>
            </w:pPr>
          </w:p>
          <w:p w14:paraId="17AD2309" w14:textId="6C3411E7" w:rsidR="00BD0FAD" w:rsidRPr="00BD0FAD" w:rsidRDefault="00A84710" w:rsidP="00CE0806">
            <w:pPr>
              <w:pStyle w:val="ListParagraph"/>
              <w:numPr>
                <w:ilvl w:val="0"/>
                <w:numId w:val="14"/>
              </w:numPr>
              <w:spacing w:after="0" w:line="240" w:lineRule="auto"/>
              <w:ind w:left="360"/>
              <w:rPr>
                <w:rFonts w:cs="Arial"/>
                <w:sz w:val="20"/>
                <w:szCs w:val="20"/>
              </w:rPr>
            </w:pPr>
            <w:r>
              <w:rPr>
                <w:rFonts w:cs="Arial"/>
                <w:sz w:val="20"/>
                <w:szCs w:val="20"/>
              </w:rPr>
              <w:t>U</w:t>
            </w:r>
            <w:r w:rsidR="00BD0FAD" w:rsidRPr="00BD0FAD">
              <w:rPr>
                <w:rFonts w:cs="Arial"/>
                <w:sz w:val="20"/>
                <w:szCs w:val="20"/>
              </w:rPr>
              <w:t>se creative techniques to inform a product design</w:t>
            </w:r>
          </w:p>
        </w:tc>
        <w:tc>
          <w:tcPr>
            <w:tcW w:w="4505" w:type="dxa"/>
            <w:shd w:val="clear" w:color="auto" w:fill="auto"/>
            <w:tcMar>
              <w:top w:w="57" w:type="dxa"/>
              <w:left w:w="57" w:type="dxa"/>
              <w:bottom w:w="57" w:type="dxa"/>
              <w:right w:w="57" w:type="dxa"/>
            </w:tcMar>
          </w:tcPr>
          <w:p w14:paraId="6825CB63"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0CF87ADF" w14:textId="77777777" w:rsidR="00BD0FAD" w:rsidRDefault="00BD0FAD" w:rsidP="00CE0806">
            <w:pPr>
              <w:spacing w:after="0" w:line="240" w:lineRule="auto"/>
              <w:rPr>
                <w:rFonts w:cs="Arial"/>
                <w:sz w:val="20"/>
                <w:szCs w:val="20"/>
              </w:rPr>
            </w:pPr>
          </w:p>
        </w:tc>
      </w:tr>
      <w:tr w:rsidR="003A68C7" w14:paraId="0514FF6E" w14:textId="77777777" w:rsidTr="00CE0806">
        <w:trPr>
          <w:trHeight w:val="20"/>
        </w:trPr>
        <w:tc>
          <w:tcPr>
            <w:tcW w:w="908" w:type="dxa"/>
            <w:shd w:val="clear" w:color="auto" w:fill="auto"/>
            <w:tcMar>
              <w:top w:w="57" w:type="dxa"/>
              <w:left w:w="57" w:type="dxa"/>
              <w:bottom w:w="57" w:type="dxa"/>
              <w:right w:w="57" w:type="dxa"/>
            </w:tcMar>
          </w:tcPr>
          <w:p w14:paraId="31B251AD" w14:textId="20AABCBC"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3</w:t>
            </w:r>
          </w:p>
        </w:tc>
        <w:tc>
          <w:tcPr>
            <w:tcW w:w="1704" w:type="dxa"/>
            <w:shd w:val="clear" w:color="auto" w:fill="auto"/>
            <w:tcMar>
              <w:top w:w="57" w:type="dxa"/>
              <w:left w:w="57" w:type="dxa"/>
              <w:bottom w:w="57" w:type="dxa"/>
              <w:right w:w="57" w:type="dxa"/>
            </w:tcMar>
          </w:tcPr>
          <w:p w14:paraId="210EA921" w14:textId="77777777" w:rsidR="00BD0FAD" w:rsidRDefault="00BD0FAD" w:rsidP="00CE0806">
            <w:pPr>
              <w:spacing w:after="0" w:line="240" w:lineRule="auto"/>
              <w:rPr>
                <w:rFonts w:cs="Arial"/>
                <w:sz w:val="20"/>
                <w:szCs w:val="20"/>
              </w:rPr>
            </w:pPr>
            <w:r>
              <w:rPr>
                <w:rFonts w:cs="Arial"/>
                <w:sz w:val="20"/>
                <w:szCs w:val="20"/>
              </w:rPr>
              <w:t>TA3 Develop a product proposal</w:t>
            </w:r>
          </w:p>
          <w:p w14:paraId="70698514" w14:textId="77777777" w:rsidR="00BD0FAD" w:rsidRDefault="00BD0FAD" w:rsidP="00CE0806">
            <w:pPr>
              <w:spacing w:after="0" w:line="240" w:lineRule="auto"/>
              <w:rPr>
                <w:rFonts w:cs="Arial"/>
                <w:sz w:val="20"/>
                <w:szCs w:val="20"/>
              </w:rPr>
            </w:pPr>
          </w:p>
          <w:p w14:paraId="20F42980" w14:textId="1C0CEE32" w:rsidR="00BD0FAD" w:rsidRDefault="00BD0FAD"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64B2A5E3" w14:textId="75E94B78" w:rsidR="00BD0FAD" w:rsidRDefault="006A7559" w:rsidP="00CE0806">
            <w:pPr>
              <w:spacing w:after="0" w:line="240" w:lineRule="auto"/>
              <w:rPr>
                <w:rFonts w:cs="Arial"/>
                <w:sz w:val="20"/>
                <w:szCs w:val="20"/>
              </w:rPr>
            </w:pPr>
            <w:r>
              <w:rPr>
                <w:rFonts w:cs="Arial"/>
                <w:sz w:val="20"/>
                <w:szCs w:val="20"/>
              </w:rPr>
              <w:t xml:space="preserve">You could begin this lesson by asking students what they think </w:t>
            </w:r>
            <w:r w:rsidR="00BD0FAD">
              <w:rPr>
                <w:rFonts w:cs="Arial"/>
                <w:sz w:val="20"/>
                <w:szCs w:val="20"/>
              </w:rPr>
              <w:t>self-assessment</w:t>
            </w:r>
            <w:r>
              <w:rPr>
                <w:rFonts w:cs="Arial"/>
                <w:sz w:val="20"/>
                <w:szCs w:val="20"/>
              </w:rPr>
              <w:t xml:space="preserve"> means. What will they have to think about or identify?</w:t>
            </w:r>
            <w:r w:rsidR="004B518F">
              <w:rPr>
                <w:rFonts w:cs="Arial"/>
                <w:sz w:val="20"/>
                <w:szCs w:val="20"/>
              </w:rPr>
              <w:t xml:space="preserve"> You could show images of products and task students to identify a strength and a weakness (as if they had designed the product). Students should recognise that they need to be critical and not just identify the positives of a design.</w:t>
            </w:r>
            <w:r w:rsidR="00637CBE">
              <w:rPr>
                <w:rFonts w:cs="Arial"/>
                <w:sz w:val="20"/>
                <w:szCs w:val="20"/>
              </w:rPr>
              <w:t xml:space="preserve"> </w:t>
            </w:r>
          </w:p>
          <w:p w14:paraId="5DC31B12" w14:textId="20F27B73" w:rsidR="006A7559" w:rsidRDefault="006A7559" w:rsidP="00CE0806">
            <w:pPr>
              <w:spacing w:after="0" w:line="240" w:lineRule="auto"/>
              <w:rPr>
                <w:rFonts w:cs="Arial"/>
                <w:sz w:val="20"/>
                <w:szCs w:val="20"/>
              </w:rPr>
            </w:pPr>
          </w:p>
          <w:p w14:paraId="1176B290" w14:textId="12013135" w:rsidR="006A7559" w:rsidRDefault="006A7559" w:rsidP="00CE0806">
            <w:pPr>
              <w:spacing w:after="0" w:line="240" w:lineRule="auto"/>
              <w:rPr>
                <w:rFonts w:cs="Arial"/>
                <w:sz w:val="20"/>
                <w:szCs w:val="20"/>
              </w:rPr>
            </w:pPr>
            <w:r>
              <w:rPr>
                <w:rFonts w:cs="Arial"/>
                <w:sz w:val="20"/>
                <w:szCs w:val="20"/>
              </w:rPr>
              <w:t xml:space="preserve">You could ask students to write a self-assessment of their own design produced in Lessons 10 and 11. The following </w:t>
            </w:r>
            <w:r w:rsidR="004B518F">
              <w:rPr>
                <w:rFonts w:cs="Arial"/>
                <w:sz w:val="20"/>
                <w:szCs w:val="20"/>
              </w:rPr>
              <w:t>questions</w:t>
            </w:r>
            <w:r>
              <w:rPr>
                <w:rFonts w:cs="Arial"/>
                <w:sz w:val="20"/>
                <w:szCs w:val="20"/>
              </w:rPr>
              <w:t xml:space="preserve"> </w:t>
            </w:r>
            <w:r>
              <w:rPr>
                <w:rFonts w:cs="Arial"/>
                <w:sz w:val="20"/>
                <w:szCs w:val="20"/>
              </w:rPr>
              <w:lastRenderedPageBreak/>
              <w:t xml:space="preserve">could be used to </w:t>
            </w:r>
            <w:r w:rsidR="004B518F">
              <w:rPr>
                <w:rFonts w:cs="Arial"/>
                <w:sz w:val="20"/>
                <w:szCs w:val="20"/>
              </w:rPr>
              <w:t xml:space="preserve">help to </w:t>
            </w:r>
            <w:r>
              <w:rPr>
                <w:rFonts w:cs="Arial"/>
                <w:sz w:val="20"/>
                <w:szCs w:val="20"/>
              </w:rPr>
              <w:t>structure their self-assessment:</w:t>
            </w:r>
            <w:r w:rsidR="00637CBE">
              <w:rPr>
                <w:rFonts w:cs="Arial"/>
                <w:sz w:val="20"/>
                <w:szCs w:val="20"/>
              </w:rPr>
              <w:t xml:space="preserve"> </w:t>
            </w:r>
          </w:p>
          <w:p w14:paraId="3CF6EEC4" w14:textId="1187E1FA"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i</w:t>
            </w:r>
            <w:r w:rsidR="006A7559" w:rsidRPr="000B5D4D">
              <w:rPr>
                <w:rFonts w:cs="Arial"/>
                <w:sz w:val="20"/>
                <w:szCs w:val="20"/>
              </w:rPr>
              <w:t>s my design based on the market research that I was given?</w:t>
            </w:r>
            <w:r w:rsidR="004B518F">
              <w:rPr>
                <w:rFonts w:cs="Arial"/>
                <w:sz w:val="20"/>
                <w:szCs w:val="20"/>
              </w:rPr>
              <w:t xml:space="preserve"> </w:t>
            </w:r>
          </w:p>
          <w:p w14:paraId="16449118" w14:textId="65429EC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0B5D4D">
              <w:rPr>
                <w:rFonts w:cs="Arial"/>
                <w:sz w:val="20"/>
                <w:szCs w:val="20"/>
              </w:rPr>
              <w:t>hat are the strengths of my design?</w:t>
            </w:r>
            <w:r w:rsidR="00637CBE">
              <w:rPr>
                <w:rFonts w:cs="Arial"/>
                <w:sz w:val="20"/>
                <w:szCs w:val="20"/>
              </w:rPr>
              <w:t xml:space="preserve"> </w:t>
            </w:r>
          </w:p>
          <w:p w14:paraId="64514824" w14:textId="6D82449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0B5D4D">
              <w:rPr>
                <w:rFonts w:cs="Arial"/>
                <w:sz w:val="20"/>
                <w:szCs w:val="20"/>
              </w:rPr>
              <w:t xml:space="preserve">hat are the weaknesses of my design? </w:t>
            </w:r>
          </w:p>
          <w:p w14:paraId="2986876D" w14:textId="2F0F9749" w:rsidR="006A7559" w:rsidRPr="000B5D4D" w:rsidRDefault="002C3A15" w:rsidP="00CE0806">
            <w:pPr>
              <w:pStyle w:val="ListParagraph"/>
              <w:numPr>
                <w:ilvl w:val="0"/>
                <w:numId w:val="38"/>
              </w:numPr>
              <w:spacing w:after="0" w:line="240" w:lineRule="auto"/>
              <w:rPr>
                <w:rFonts w:cs="Arial"/>
                <w:sz w:val="20"/>
                <w:szCs w:val="20"/>
              </w:rPr>
            </w:pPr>
            <w:r>
              <w:rPr>
                <w:rFonts w:cs="Arial"/>
                <w:sz w:val="20"/>
                <w:szCs w:val="20"/>
              </w:rPr>
              <w:t>h</w:t>
            </w:r>
            <w:r w:rsidR="006A7559" w:rsidRPr="000B5D4D">
              <w:rPr>
                <w:rFonts w:cs="Arial"/>
                <w:sz w:val="20"/>
                <w:szCs w:val="20"/>
              </w:rPr>
              <w:t>ow could I improve my design?</w:t>
            </w:r>
            <w:r w:rsidR="00637CBE">
              <w:rPr>
                <w:rFonts w:cs="Arial"/>
                <w:sz w:val="20"/>
                <w:szCs w:val="20"/>
              </w:rPr>
              <w:t xml:space="preserve"> </w:t>
            </w:r>
          </w:p>
          <w:p w14:paraId="5A3715EC" w14:textId="14D06182" w:rsidR="000B5D4D" w:rsidRPr="00637CBE" w:rsidRDefault="002C3A15" w:rsidP="00CE0806">
            <w:pPr>
              <w:pStyle w:val="ListParagraph"/>
              <w:numPr>
                <w:ilvl w:val="0"/>
                <w:numId w:val="38"/>
              </w:numPr>
              <w:spacing w:after="0" w:line="240" w:lineRule="auto"/>
              <w:rPr>
                <w:rFonts w:cs="Arial"/>
                <w:sz w:val="20"/>
                <w:szCs w:val="20"/>
              </w:rPr>
            </w:pPr>
            <w:r>
              <w:rPr>
                <w:rFonts w:cs="Arial"/>
                <w:sz w:val="20"/>
                <w:szCs w:val="20"/>
              </w:rPr>
              <w:t>w</w:t>
            </w:r>
            <w:r w:rsidR="006A7559" w:rsidRPr="00637CBE">
              <w:rPr>
                <w:rFonts w:cs="Arial"/>
                <w:sz w:val="20"/>
                <w:szCs w:val="20"/>
              </w:rPr>
              <w:t xml:space="preserve">ill my design meet the needs and wants of </w:t>
            </w:r>
            <w:r w:rsidR="000B5D4D" w:rsidRPr="00637CBE">
              <w:rPr>
                <w:rFonts w:cs="Arial"/>
                <w:sz w:val="20"/>
                <w:szCs w:val="20"/>
              </w:rPr>
              <w:t>my</w:t>
            </w:r>
            <w:r w:rsidR="006A7559" w:rsidRPr="00637CBE">
              <w:rPr>
                <w:rFonts w:cs="Arial"/>
                <w:sz w:val="20"/>
                <w:szCs w:val="20"/>
              </w:rPr>
              <w:t xml:space="preserve"> </w:t>
            </w:r>
            <w:r w:rsidR="000B5D4D" w:rsidRPr="00637CBE">
              <w:rPr>
                <w:rFonts w:cs="Arial"/>
                <w:sz w:val="20"/>
                <w:szCs w:val="20"/>
              </w:rPr>
              <w:t>potential customers (customer profile)</w:t>
            </w:r>
            <w:r w:rsidR="006A7559" w:rsidRPr="00637CBE">
              <w:rPr>
                <w:rFonts w:cs="Arial"/>
                <w:sz w:val="20"/>
                <w:szCs w:val="20"/>
              </w:rPr>
              <w:t>?</w:t>
            </w:r>
            <w:r w:rsidR="00637CBE" w:rsidRPr="00637CBE">
              <w:rPr>
                <w:rFonts w:cs="Arial"/>
                <w:sz w:val="20"/>
                <w:szCs w:val="20"/>
              </w:rPr>
              <w:t xml:space="preserve"> </w:t>
            </w:r>
          </w:p>
          <w:p w14:paraId="51E8CA32" w14:textId="3492F3DF" w:rsidR="006A7559" w:rsidRDefault="006A7559"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7826883B"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Assessment</w:t>
            </w:r>
          </w:p>
          <w:p w14:paraId="6F84CF19" w14:textId="77777777" w:rsidR="00BD0FAD" w:rsidRPr="00902682" w:rsidRDefault="00BD0FAD" w:rsidP="00CE0806">
            <w:pPr>
              <w:spacing w:after="0" w:line="240" w:lineRule="auto"/>
              <w:rPr>
                <w:rFonts w:cs="Arial"/>
                <w:b/>
                <w:bCs/>
                <w:sz w:val="20"/>
                <w:szCs w:val="20"/>
              </w:rPr>
            </w:pPr>
          </w:p>
          <w:p w14:paraId="79304197" w14:textId="77777777" w:rsidR="00BD0FAD" w:rsidRPr="00902682" w:rsidRDefault="00BD0FAD" w:rsidP="00CE0806">
            <w:pPr>
              <w:spacing w:after="0" w:line="240" w:lineRule="auto"/>
              <w:rPr>
                <w:rFonts w:cs="Arial"/>
                <w:b/>
                <w:bCs/>
                <w:sz w:val="20"/>
                <w:szCs w:val="20"/>
              </w:rPr>
            </w:pPr>
            <w:r w:rsidRPr="00902682">
              <w:rPr>
                <w:rFonts w:cs="Arial"/>
                <w:b/>
                <w:bCs/>
                <w:sz w:val="20"/>
                <w:szCs w:val="20"/>
              </w:rPr>
              <w:t>Strengths</w:t>
            </w:r>
          </w:p>
          <w:p w14:paraId="06C69733" w14:textId="77777777" w:rsidR="00BD0FAD" w:rsidRPr="00902682" w:rsidRDefault="00BD0FAD" w:rsidP="00CE0806">
            <w:pPr>
              <w:spacing w:after="0" w:line="240" w:lineRule="auto"/>
              <w:rPr>
                <w:rFonts w:cs="Arial"/>
                <w:b/>
                <w:bCs/>
                <w:sz w:val="20"/>
                <w:szCs w:val="20"/>
              </w:rPr>
            </w:pPr>
          </w:p>
          <w:p w14:paraId="1D8B0785" w14:textId="5DA0F505" w:rsidR="00BD0FAD" w:rsidRPr="00902682" w:rsidRDefault="00BD0FAD" w:rsidP="00CE0806">
            <w:pPr>
              <w:spacing w:after="0" w:line="240" w:lineRule="auto"/>
              <w:rPr>
                <w:rFonts w:cs="Arial"/>
                <w:b/>
                <w:bCs/>
                <w:sz w:val="20"/>
                <w:szCs w:val="20"/>
              </w:rPr>
            </w:pPr>
            <w:r w:rsidRPr="00902682">
              <w:rPr>
                <w:rFonts w:cs="Arial"/>
                <w:b/>
                <w:bCs/>
                <w:sz w:val="20"/>
                <w:szCs w:val="20"/>
              </w:rPr>
              <w:t>Weaknesses</w:t>
            </w:r>
          </w:p>
          <w:p w14:paraId="6AA1D0EE" w14:textId="30AAA50F"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745BB82A" w14:textId="24CA80EF" w:rsidR="00BD0FAD" w:rsidRPr="00042CA6" w:rsidRDefault="00A84710" w:rsidP="00CE0806">
            <w:pPr>
              <w:pStyle w:val="ListParagraph"/>
              <w:numPr>
                <w:ilvl w:val="0"/>
                <w:numId w:val="15"/>
              </w:numPr>
              <w:spacing w:after="0" w:line="240" w:lineRule="auto"/>
              <w:ind w:left="360"/>
              <w:rPr>
                <w:rFonts w:cs="Arial"/>
                <w:sz w:val="20"/>
                <w:szCs w:val="20"/>
              </w:rPr>
            </w:pPr>
            <w:r>
              <w:rPr>
                <w:rFonts w:cs="Arial"/>
                <w:sz w:val="20"/>
                <w:szCs w:val="20"/>
              </w:rPr>
              <w:t>Explain</w:t>
            </w:r>
            <w:r w:rsidR="00BD0FAD" w:rsidRPr="00BD0FAD">
              <w:rPr>
                <w:rFonts w:cs="Arial"/>
                <w:sz w:val="20"/>
                <w:szCs w:val="20"/>
              </w:rPr>
              <w:t xml:space="preserve"> how to review designs using self-assessment</w:t>
            </w:r>
          </w:p>
          <w:p w14:paraId="5CD92276" w14:textId="4835A0F5" w:rsidR="00BD0FAD" w:rsidRPr="00BD0FAD" w:rsidRDefault="00A84710" w:rsidP="00CE0806">
            <w:pPr>
              <w:pStyle w:val="ListParagraph"/>
              <w:numPr>
                <w:ilvl w:val="0"/>
                <w:numId w:val="15"/>
              </w:numPr>
              <w:spacing w:after="0" w:line="240" w:lineRule="auto"/>
              <w:ind w:left="360"/>
              <w:rPr>
                <w:rFonts w:cs="Arial"/>
                <w:sz w:val="20"/>
                <w:szCs w:val="20"/>
              </w:rPr>
            </w:pPr>
            <w:r>
              <w:rPr>
                <w:rFonts w:cs="Arial"/>
                <w:sz w:val="20"/>
                <w:szCs w:val="20"/>
              </w:rPr>
              <w:t>R</w:t>
            </w:r>
            <w:r w:rsidR="00BD0FAD" w:rsidRPr="00BD0FAD">
              <w:rPr>
                <w:rFonts w:cs="Arial"/>
                <w:sz w:val="20"/>
                <w:szCs w:val="20"/>
              </w:rPr>
              <w:t>eview designs using self-assessment</w:t>
            </w:r>
          </w:p>
        </w:tc>
        <w:tc>
          <w:tcPr>
            <w:tcW w:w="4505" w:type="dxa"/>
            <w:shd w:val="clear" w:color="auto" w:fill="auto"/>
            <w:tcMar>
              <w:top w:w="57" w:type="dxa"/>
              <w:left w:w="57" w:type="dxa"/>
              <w:bottom w:w="57" w:type="dxa"/>
              <w:right w:w="57" w:type="dxa"/>
            </w:tcMar>
          </w:tcPr>
          <w:p w14:paraId="110BE735"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0B183AB" w14:textId="77777777" w:rsidR="00BD0FAD" w:rsidRDefault="00BD0FAD" w:rsidP="00CE0806">
            <w:pPr>
              <w:spacing w:after="0" w:line="240" w:lineRule="auto"/>
              <w:rPr>
                <w:rFonts w:cs="Arial"/>
                <w:sz w:val="20"/>
                <w:szCs w:val="20"/>
              </w:rPr>
            </w:pPr>
          </w:p>
        </w:tc>
      </w:tr>
      <w:tr w:rsidR="003A68C7" w14:paraId="19B2A6F9" w14:textId="77777777" w:rsidTr="00CE0806">
        <w:trPr>
          <w:trHeight w:val="20"/>
        </w:trPr>
        <w:tc>
          <w:tcPr>
            <w:tcW w:w="908" w:type="dxa"/>
            <w:shd w:val="clear" w:color="auto" w:fill="auto"/>
            <w:tcMar>
              <w:top w:w="57" w:type="dxa"/>
              <w:left w:w="57" w:type="dxa"/>
              <w:bottom w:w="57" w:type="dxa"/>
              <w:right w:w="57" w:type="dxa"/>
            </w:tcMar>
          </w:tcPr>
          <w:p w14:paraId="5135F271" w14:textId="7F33D25F"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4</w:t>
            </w:r>
          </w:p>
        </w:tc>
        <w:tc>
          <w:tcPr>
            <w:tcW w:w="1704" w:type="dxa"/>
            <w:shd w:val="clear" w:color="auto" w:fill="auto"/>
            <w:tcMar>
              <w:top w:w="57" w:type="dxa"/>
              <w:left w:w="57" w:type="dxa"/>
              <w:bottom w:w="57" w:type="dxa"/>
              <w:right w:w="57" w:type="dxa"/>
            </w:tcMar>
          </w:tcPr>
          <w:p w14:paraId="5498F3C3" w14:textId="77777777" w:rsidR="00BD0FAD" w:rsidRDefault="00BD0FAD" w:rsidP="00CE0806">
            <w:pPr>
              <w:spacing w:after="0" w:line="240" w:lineRule="auto"/>
              <w:rPr>
                <w:rFonts w:cs="Arial"/>
                <w:sz w:val="20"/>
                <w:szCs w:val="20"/>
              </w:rPr>
            </w:pPr>
            <w:r>
              <w:rPr>
                <w:rFonts w:cs="Arial"/>
                <w:sz w:val="20"/>
                <w:szCs w:val="20"/>
              </w:rPr>
              <w:t>TA3 Develop a product proposal</w:t>
            </w:r>
          </w:p>
          <w:p w14:paraId="0ACC7568" w14:textId="77777777" w:rsidR="00BD0FAD" w:rsidRDefault="00BD0FAD" w:rsidP="00CE0806">
            <w:pPr>
              <w:spacing w:after="0" w:line="240" w:lineRule="auto"/>
              <w:rPr>
                <w:rFonts w:cs="Arial"/>
                <w:sz w:val="20"/>
                <w:szCs w:val="20"/>
              </w:rPr>
            </w:pPr>
          </w:p>
          <w:p w14:paraId="1DA2C58D" w14:textId="60C0CA08" w:rsidR="00BD0FAD" w:rsidRDefault="00BD0FAD"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2C1B13CB" w14:textId="77777777" w:rsidR="004B518F" w:rsidRDefault="004B518F" w:rsidP="00CE0806">
            <w:pPr>
              <w:spacing w:after="0" w:line="240" w:lineRule="auto"/>
              <w:rPr>
                <w:rFonts w:cs="Arial"/>
                <w:sz w:val="20"/>
                <w:szCs w:val="20"/>
              </w:rPr>
            </w:pPr>
            <w:r>
              <w:rPr>
                <w:rFonts w:cs="Arial"/>
                <w:sz w:val="20"/>
                <w:szCs w:val="20"/>
              </w:rPr>
              <w:t xml:space="preserve">You could introduce this lesson be asking students to identify methods, other than self-assessment, that could be used to gain feedback on a product design. Suggestions could be listed on the board. </w:t>
            </w:r>
          </w:p>
          <w:p w14:paraId="307C5283" w14:textId="77777777" w:rsidR="004B518F" w:rsidRDefault="004B518F" w:rsidP="00CE0806">
            <w:pPr>
              <w:spacing w:after="0" w:line="240" w:lineRule="auto"/>
              <w:rPr>
                <w:rFonts w:cs="Arial"/>
                <w:sz w:val="20"/>
                <w:szCs w:val="20"/>
              </w:rPr>
            </w:pPr>
          </w:p>
          <w:p w14:paraId="46AAE7A3" w14:textId="226396B9" w:rsidR="004B518F" w:rsidRDefault="004B518F" w:rsidP="00CE0806">
            <w:pPr>
              <w:spacing w:after="0" w:line="240" w:lineRule="auto"/>
              <w:rPr>
                <w:rFonts w:cs="Arial"/>
                <w:sz w:val="20"/>
                <w:szCs w:val="20"/>
              </w:rPr>
            </w:pPr>
            <w:r>
              <w:rPr>
                <w:rFonts w:cs="Arial"/>
                <w:sz w:val="20"/>
                <w:szCs w:val="20"/>
              </w:rPr>
              <w:t>You could then identify the three types of feedback</w:t>
            </w:r>
            <w:r w:rsidR="00BD0FAD">
              <w:rPr>
                <w:rFonts w:cs="Arial"/>
                <w:sz w:val="20"/>
                <w:szCs w:val="20"/>
              </w:rPr>
              <w:t xml:space="preserve"> that </w:t>
            </w:r>
            <w:r>
              <w:rPr>
                <w:rFonts w:cs="Arial"/>
                <w:sz w:val="20"/>
                <w:szCs w:val="20"/>
              </w:rPr>
              <w:t>are listed in the specification:</w:t>
            </w:r>
          </w:p>
          <w:p w14:paraId="7D2B1CC8" w14:textId="13F18ED5" w:rsidR="00BD0FAD" w:rsidRPr="004B518F" w:rsidRDefault="00E4451E" w:rsidP="00CE0806">
            <w:pPr>
              <w:pStyle w:val="ListParagraph"/>
              <w:numPr>
                <w:ilvl w:val="0"/>
                <w:numId w:val="39"/>
              </w:numPr>
              <w:spacing w:after="0" w:line="240" w:lineRule="auto"/>
              <w:rPr>
                <w:rFonts w:cs="Arial"/>
                <w:sz w:val="20"/>
                <w:szCs w:val="20"/>
              </w:rPr>
            </w:pPr>
            <w:r>
              <w:rPr>
                <w:rFonts w:cs="Arial"/>
                <w:sz w:val="20"/>
                <w:szCs w:val="20"/>
              </w:rPr>
              <w:t>v</w:t>
            </w:r>
            <w:r w:rsidR="004B518F" w:rsidRPr="004B518F">
              <w:rPr>
                <w:rFonts w:cs="Arial"/>
                <w:sz w:val="20"/>
                <w:szCs w:val="20"/>
              </w:rPr>
              <w:t>erbal feedback</w:t>
            </w:r>
          </w:p>
          <w:p w14:paraId="60CA63FF" w14:textId="0DD09F25" w:rsidR="004B518F" w:rsidRPr="004B518F" w:rsidRDefault="00E4451E" w:rsidP="00CE0806">
            <w:pPr>
              <w:pStyle w:val="ListParagraph"/>
              <w:numPr>
                <w:ilvl w:val="0"/>
                <w:numId w:val="39"/>
              </w:numPr>
              <w:spacing w:after="0" w:line="240" w:lineRule="auto"/>
              <w:rPr>
                <w:rFonts w:cs="Arial"/>
                <w:sz w:val="20"/>
                <w:szCs w:val="20"/>
              </w:rPr>
            </w:pPr>
            <w:r>
              <w:rPr>
                <w:rFonts w:cs="Arial"/>
                <w:sz w:val="20"/>
                <w:szCs w:val="20"/>
              </w:rPr>
              <w:t>w</w:t>
            </w:r>
            <w:r w:rsidR="004B518F" w:rsidRPr="004B518F">
              <w:rPr>
                <w:rFonts w:cs="Arial"/>
                <w:sz w:val="20"/>
                <w:szCs w:val="20"/>
              </w:rPr>
              <w:t>ritten feedback</w:t>
            </w:r>
          </w:p>
          <w:p w14:paraId="4025AE94" w14:textId="5C6E86AB" w:rsidR="004B518F" w:rsidRDefault="00E4451E" w:rsidP="00CE0806">
            <w:pPr>
              <w:pStyle w:val="ListParagraph"/>
              <w:numPr>
                <w:ilvl w:val="0"/>
                <w:numId w:val="39"/>
              </w:numPr>
              <w:spacing w:after="0" w:line="240" w:lineRule="auto"/>
              <w:rPr>
                <w:rFonts w:cs="Arial"/>
                <w:sz w:val="20"/>
                <w:szCs w:val="20"/>
              </w:rPr>
            </w:pPr>
            <w:r>
              <w:rPr>
                <w:rFonts w:cs="Arial"/>
                <w:sz w:val="20"/>
                <w:szCs w:val="20"/>
              </w:rPr>
              <w:t>o</w:t>
            </w:r>
            <w:r w:rsidR="004B518F" w:rsidRPr="004B518F">
              <w:rPr>
                <w:rFonts w:cs="Arial"/>
                <w:sz w:val="20"/>
                <w:szCs w:val="20"/>
              </w:rPr>
              <w:t>nline feedback</w:t>
            </w:r>
            <w:r w:rsidR="00637CBE">
              <w:rPr>
                <w:rFonts w:cs="Arial"/>
                <w:sz w:val="20"/>
                <w:szCs w:val="20"/>
              </w:rPr>
              <w:t>.</w:t>
            </w:r>
          </w:p>
          <w:p w14:paraId="17312C02" w14:textId="77777777" w:rsidR="00637CBE" w:rsidRPr="004B518F" w:rsidRDefault="00637CBE" w:rsidP="00CE0806">
            <w:pPr>
              <w:pStyle w:val="ListParagraph"/>
              <w:numPr>
                <w:ilvl w:val="0"/>
                <w:numId w:val="0"/>
              </w:numPr>
              <w:spacing w:after="0" w:line="240" w:lineRule="auto"/>
              <w:ind w:left="360"/>
              <w:rPr>
                <w:rFonts w:cs="Arial"/>
                <w:sz w:val="20"/>
                <w:szCs w:val="20"/>
              </w:rPr>
            </w:pPr>
          </w:p>
          <w:p w14:paraId="41E211D4" w14:textId="3751E11E" w:rsidR="004B518F" w:rsidRDefault="004B518F" w:rsidP="00CE0806">
            <w:pPr>
              <w:spacing w:after="0" w:line="240" w:lineRule="auto"/>
              <w:rPr>
                <w:rFonts w:cs="Arial"/>
                <w:sz w:val="20"/>
                <w:szCs w:val="20"/>
              </w:rPr>
            </w:pPr>
            <w:r>
              <w:rPr>
                <w:rFonts w:cs="Arial"/>
                <w:sz w:val="20"/>
                <w:szCs w:val="20"/>
              </w:rPr>
              <w:t xml:space="preserve">Students could identify how their suggestions fit into these </w:t>
            </w:r>
            <w:r>
              <w:rPr>
                <w:rFonts w:cs="Arial"/>
                <w:sz w:val="20"/>
                <w:szCs w:val="20"/>
              </w:rPr>
              <w:lastRenderedPageBreak/>
              <w:t>categories</w:t>
            </w:r>
            <w:r w:rsidR="008E36C9">
              <w:rPr>
                <w:rFonts w:cs="Arial"/>
                <w:sz w:val="20"/>
                <w:szCs w:val="20"/>
              </w:rPr>
              <w:t>, e.g.</w:t>
            </w:r>
            <w:r>
              <w:rPr>
                <w:rFonts w:cs="Arial"/>
                <w:sz w:val="20"/>
                <w:szCs w:val="20"/>
              </w:rPr>
              <w:t xml:space="preserve"> ‘ask classmates’ could be placed under the heading of ‘verbal feedback’ or ‘written feedback’ depending on the actual method used. Class discussion could therefore be used to introduce the different methods.</w:t>
            </w:r>
            <w:r w:rsidR="00637CBE">
              <w:rPr>
                <w:rFonts w:cs="Arial"/>
                <w:sz w:val="20"/>
                <w:szCs w:val="20"/>
              </w:rPr>
              <w:t xml:space="preserve"> </w:t>
            </w:r>
          </w:p>
          <w:p w14:paraId="68A45095" w14:textId="77777777" w:rsidR="004B518F" w:rsidRDefault="004B518F" w:rsidP="00CE0806">
            <w:pPr>
              <w:spacing w:after="0" w:line="240" w:lineRule="auto"/>
              <w:rPr>
                <w:rFonts w:cs="Arial"/>
                <w:sz w:val="20"/>
                <w:szCs w:val="20"/>
              </w:rPr>
            </w:pPr>
          </w:p>
          <w:p w14:paraId="4D627F33" w14:textId="026E1F45" w:rsidR="004B518F" w:rsidRDefault="004B518F" w:rsidP="00CE0806">
            <w:pPr>
              <w:spacing w:after="0" w:line="240" w:lineRule="auto"/>
              <w:rPr>
                <w:rFonts w:cs="Arial"/>
                <w:sz w:val="20"/>
                <w:szCs w:val="20"/>
              </w:rPr>
            </w:pPr>
            <w:r>
              <w:rPr>
                <w:rFonts w:cs="Arial"/>
                <w:sz w:val="20"/>
                <w:szCs w:val="20"/>
              </w:rPr>
              <w:t xml:space="preserve">Students could produce mind maps to </w:t>
            </w:r>
            <w:r w:rsidR="008734B1">
              <w:rPr>
                <w:rFonts w:cs="Arial"/>
                <w:sz w:val="20"/>
                <w:szCs w:val="20"/>
              </w:rPr>
              <w:t>summarise</w:t>
            </w:r>
            <w:r>
              <w:rPr>
                <w:rFonts w:cs="Arial"/>
                <w:sz w:val="20"/>
                <w:szCs w:val="20"/>
              </w:rPr>
              <w:t xml:space="preserve"> </w:t>
            </w:r>
            <w:r w:rsidR="008734B1">
              <w:rPr>
                <w:rFonts w:cs="Arial"/>
                <w:sz w:val="20"/>
                <w:szCs w:val="20"/>
              </w:rPr>
              <w:t>each type of feedback</w:t>
            </w:r>
            <w:r w:rsidR="008E36C9">
              <w:rPr>
                <w:rFonts w:cs="Arial"/>
                <w:sz w:val="20"/>
                <w:szCs w:val="20"/>
              </w:rPr>
              <w:t>, e.g.</w:t>
            </w:r>
            <w:r w:rsidR="008734B1">
              <w:rPr>
                <w:rFonts w:cs="Arial"/>
                <w:sz w:val="20"/>
                <w:szCs w:val="20"/>
              </w:rPr>
              <w:t xml:space="preserve"> writing ‘verbal feedback’ in the middle of a sheet of paper, then adding radiating lines to give examples of verbal feedback</w:t>
            </w:r>
            <w:r w:rsidR="008E36C9">
              <w:rPr>
                <w:rFonts w:cs="Arial"/>
                <w:sz w:val="20"/>
                <w:szCs w:val="20"/>
              </w:rPr>
              <w:t>, e.g.</w:t>
            </w:r>
            <w:r w:rsidR="008734B1">
              <w:rPr>
                <w:rFonts w:cs="Arial"/>
                <w:sz w:val="20"/>
                <w:szCs w:val="20"/>
              </w:rPr>
              <w:t xml:space="preserve"> peer discussions, telephone surveys</w:t>
            </w:r>
            <w:r w:rsidR="008E36C9">
              <w:rPr>
                <w:rFonts w:cs="Arial"/>
                <w:sz w:val="20"/>
                <w:szCs w:val="20"/>
              </w:rPr>
              <w:t>, etc.</w:t>
            </w:r>
            <w:r w:rsidR="008734B1">
              <w:rPr>
                <w:rFonts w:cs="Arial"/>
                <w:sz w:val="20"/>
                <w:szCs w:val="20"/>
              </w:rPr>
              <w:t xml:space="preserve"> Additional radiating lines could be added to suggest an advantage and a disadvantage of each method. This task could be completed </w:t>
            </w:r>
            <w:r w:rsidR="008404C2">
              <w:rPr>
                <w:rFonts w:cs="Arial"/>
                <w:sz w:val="20"/>
                <w:szCs w:val="20"/>
              </w:rPr>
              <w:t>individually,</w:t>
            </w:r>
            <w:r w:rsidR="008734B1">
              <w:rPr>
                <w:rFonts w:cs="Arial"/>
                <w:sz w:val="20"/>
                <w:szCs w:val="20"/>
              </w:rPr>
              <w:t xml:space="preserve"> or groups could be tasked to consider one type of feedback (and then mind maps shared).</w:t>
            </w:r>
            <w:r w:rsidR="00637CBE">
              <w:rPr>
                <w:rFonts w:cs="Arial"/>
                <w:sz w:val="20"/>
                <w:szCs w:val="20"/>
              </w:rPr>
              <w:t xml:space="preserve"> </w:t>
            </w:r>
          </w:p>
          <w:p w14:paraId="38074CF6" w14:textId="77777777" w:rsidR="008734B1" w:rsidRDefault="008734B1" w:rsidP="00CE0806">
            <w:pPr>
              <w:spacing w:after="0" w:line="240" w:lineRule="auto"/>
              <w:rPr>
                <w:rFonts w:cs="Arial"/>
                <w:sz w:val="20"/>
                <w:szCs w:val="20"/>
              </w:rPr>
            </w:pPr>
          </w:p>
          <w:p w14:paraId="0881664D" w14:textId="420B04A2" w:rsidR="008734B1" w:rsidRDefault="008734B1" w:rsidP="00CE0806">
            <w:pPr>
              <w:spacing w:after="0" w:line="240" w:lineRule="auto"/>
              <w:rPr>
                <w:rFonts w:cs="Arial"/>
                <w:sz w:val="20"/>
                <w:szCs w:val="20"/>
              </w:rPr>
            </w:pPr>
            <w:r>
              <w:rPr>
                <w:rFonts w:cs="Arial"/>
                <w:sz w:val="20"/>
                <w:szCs w:val="20"/>
              </w:rPr>
              <w:t>You could provide students with brief scenarios</w:t>
            </w:r>
            <w:r w:rsidR="008E36C9">
              <w:rPr>
                <w:rFonts w:cs="Arial"/>
                <w:sz w:val="20"/>
                <w:szCs w:val="20"/>
              </w:rPr>
              <w:t>, e.g.</w:t>
            </w:r>
            <w:r>
              <w:rPr>
                <w:rFonts w:cs="Arial"/>
                <w:sz w:val="20"/>
                <w:szCs w:val="20"/>
              </w:rPr>
              <w:t xml:space="preserve"> a local bakery needs feedback on a new pie that they want to launch. Students volunteer ideas about which method of feedback should be used to find out people</w:t>
            </w:r>
            <w:r w:rsidR="00637CBE">
              <w:rPr>
                <w:rFonts w:cs="Arial"/>
                <w:sz w:val="20"/>
                <w:szCs w:val="20"/>
              </w:rPr>
              <w:t>’</w:t>
            </w:r>
            <w:r>
              <w:rPr>
                <w:rFonts w:cs="Arial"/>
                <w:sz w:val="20"/>
                <w:szCs w:val="20"/>
              </w:rPr>
              <w:t xml:space="preserve">s opinions. </w:t>
            </w:r>
            <w:r w:rsidRPr="00DD4091">
              <w:rPr>
                <w:rFonts w:cs="Arial"/>
                <w:i/>
                <w:iCs/>
                <w:sz w:val="20"/>
                <w:szCs w:val="20"/>
              </w:rPr>
              <w:lastRenderedPageBreak/>
              <w:t>Extension</w:t>
            </w:r>
            <w:r>
              <w:rPr>
                <w:rFonts w:cs="Arial"/>
                <w:sz w:val="20"/>
                <w:szCs w:val="20"/>
              </w:rPr>
              <w:t xml:space="preserve">: Students </w:t>
            </w:r>
            <w:r w:rsidR="003E5B25">
              <w:rPr>
                <w:rFonts w:cs="Arial"/>
                <w:sz w:val="20"/>
                <w:szCs w:val="20"/>
              </w:rPr>
              <w:t xml:space="preserve">could </w:t>
            </w:r>
            <w:r>
              <w:rPr>
                <w:rFonts w:cs="Arial"/>
                <w:sz w:val="20"/>
                <w:szCs w:val="20"/>
              </w:rPr>
              <w:t>justify their opinions.</w:t>
            </w:r>
            <w:r w:rsidR="00637CBE">
              <w:rPr>
                <w:rFonts w:cs="Arial"/>
                <w:sz w:val="20"/>
                <w:szCs w:val="20"/>
              </w:rPr>
              <w:t xml:space="preserve"> </w:t>
            </w:r>
          </w:p>
        </w:tc>
        <w:tc>
          <w:tcPr>
            <w:tcW w:w="1516" w:type="dxa"/>
            <w:shd w:val="clear" w:color="auto" w:fill="auto"/>
            <w:tcMar>
              <w:top w:w="57" w:type="dxa"/>
              <w:left w:w="57" w:type="dxa"/>
              <w:bottom w:w="57" w:type="dxa"/>
              <w:right w:w="57" w:type="dxa"/>
            </w:tcMar>
          </w:tcPr>
          <w:p w14:paraId="3C27B934"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Verbal feedback</w:t>
            </w:r>
          </w:p>
          <w:p w14:paraId="147E525F" w14:textId="77777777" w:rsidR="00BD0FAD" w:rsidRPr="00902682" w:rsidRDefault="00BD0FAD" w:rsidP="00CE0806">
            <w:pPr>
              <w:spacing w:after="0" w:line="240" w:lineRule="auto"/>
              <w:rPr>
                <w:rFonts w:cs="Arial"/>
                <w:b/>
                <w:bCs/>
                <w:sz w:val="20"/>
                <w:szCs w:val="20"/>
              </w:rPr>
            </w:pPr>
          </w:p>
          <w:p w14:paraId="2B32CA61" w14:textId="77777777" w:rsidR="00BD0FAD" w:rsidRPr="00902682" w:rsidRDefault="00BD0FAD" w:rsidP="00CE0806">
            <w:pPr>
              <w:spacing w:after="0" w:line="240" w:lineRule="auto"/>
              <w:rPr>
                <w:rFonts w:cs="Arial"/>
                <w:b/>
                <w:bCs/>
                <w:sz w:val="20"/>
                <w:szCs w:val="20"/>
              </w:rPr>
            </w:pPr>
            <w:r w:rsidRPr="00902682">
              <w:rPr>
                <w:rFonts w:cs="Arial"/>
                <w:b/>
                <w:bCs/>
                <w:sz w:val="20"/>
                <w:szCs w:val="20"/>
              </w:rPr>
              <w:t>Written feedback</w:t>
            </w:r>
          </w:p>
          <w:p w14:paraId="239ACEBE" w14:textId="77777777" w:rsidR="00BD0FAD" w:rsidRPr="00902682" w:rsidRDefault="00BD0FAD" w:rsidP="00CE0806">
            <w:pPr>
              <w:spacing w:after="0" w:line="240" w:lineRule="auto"/>
              <w:rPr>
                <w:rFonts w:cs="Arial"/>
                <w:b/>
                <w:bCs/>
                <w:sz w:val="20"/>
                <w:szCs w:val="20"/>
              </w:rPr>
            </w:pPr>
          </w:p>
          <w:p w14:paraId="4378EC23" w14:textId="77777777" w:rsidR="00BD0FAD" w:rsidRPr="00902682" w:rsidRDefault="00BD0FAD" w:rsidP="00CE0806">
            <w:pPr>
              <w:spacing w:after="0" w:line="240" w:lineRule="auto"/>
              <w:rPr>
                <w:rFonts w:cs="Arial"/>
                <w:b/>
                <w:bCs/>
                <w:sz w:val="20"/>
                <w:szCs w:val="20"/>
              </w:rPr>
            </w:pPr>
            <w:r w:rsidRPr="00902682">
              <w:rPr>
                <w:rFonts w:cs="Arial"/>
                <w:b/>
                <w:bCs/>
                <w:sz w:val="20"/>
                <w:szCs w:val="20"/>
              </w:rPr>
              <w:t>Online feedback</w:t>
            </w:r>
          </w:p>
          <w:p w14:paraId="673E54AA" w14:textId="399FD346"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30587162" w14:textId="04AF11D8" w:rsidR="00BD0FAD" w:rsidRPr="00BD0FAD" w:rsidRDefault="00A84710" w:rsidP="00CE0806">
            <w:pPr>
              <w:pStyle w:val="ListParagraph"/>
              <w:numPr>
                <w:ilvl w:val="0"/>
                <w:numId w:val="16"/>
              </w:numPr>
              <w:spacing w:after="0" w:line="240" w:lineRule="auto"/>
              <w:rPr>
                <w:rFonts w:cs="Arial"/>
                <w:sz w:val="20"/>
                <w:szCs w:val="20"/>
              </w:rPr>
            </w:pPr>
            <w:r>
              <w:rPr>
                <w:rFonts w:cs="Arial"/>
                <w:sz w:val="20"/>
                <w:szCs w:val="20"/>
              </w:rPr>
              <w:t xml:space="preserve">Explain </w:t>
            </w:r>
            <w:r w:rsidR="00BD0FAD" w:rsidRPr="00BD0FAD">
              <w:rPr>
                <w:rFonts w:cs="Arial"/>
                <w:sz w:val="20"/>
                <w:szCs w:val="20"/>
              </w:rPr>
              <w:t>the methods that can be used to gain feedback</w:t>
            </w:r>
          </w:p>
          <w:p w14:paraId="18F38E81" w14:textId="77777777" w:rsidR="00BD0FAD" w:rsidRDefault="00BD0FAD" w:rsidP="00CE0806">
            <w:pPr>
              <w:spacing w:after="0" w:line="240" w:lineRule="auto"/>
              <w:rPr>
                <w:rFonts w:cs="Arial"/>
                <w:sz w:val="20"/>
                <w:szCs w:val="20"/>
              </w:rPr>
            </w:pPr>
          </w:p>
          <w:p w14:paraId="5D42DC8A" w14:textId="257A3B15" w:rsidR="00BD0FAD" w:rsidRPr="004F2ED9" w:rsidRDefault="00BD0FAD" w:rsidP="00CE0806">
            <w:pPr>
              <w:spacing w:after="0" w:line="240" w:lineRule="auto"/>
              <w:rPr>
                <w:rFonts w:cs="Arial"/>
                <w:sz w:val="20"/>
                <w:szCs w:val="20"/>
              </w:rPr>
            </w:pPr>
          </w:p>
        </w:tc>
        <w:tc>
          <w:tcPr>
            <w:tcW w:w="4505" w:type="dxa"/>
            <w:shd w:val="clear" w:color="auto" w:fill="auto"/>
            <w:tcMar>
              <w:top w:w="57" w:type="dxa"/>
              <w:left w:w="57" w:type="dxa"/>
              <w:bottom w:w="57" w:type="dxa"/>
              <w:right w:w="57" w:type="dxa"/>
            </w:tcMar>
          </w:tcPr>
          <w:p w14:paraId="691391B7"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2ECA15CA" w14:textId="77777777" w:rsidR="00BD0FAD" w:rsidRDefault="00BD0FAD" w:rsidP="00CE0806">
            <w:pPr>
              <w:spacing w:after="0" w:line="240" w:lineRule="auto"/>
              <w:rPr>
                <w:rFonts w:cs="Arial"/>
                <w:sz w:val="20"/>
                <w:szCs w:val="20"/>
              </w:rPr>
            </w:pPr>
          </w:p>
        </w:tc>
      </w:tr>
      <w:tr w:rsidR="003A68C7" w14:paraId="0EB71AEF" w14:textId="77777777" w:rsidTr="00CE0806">
        <w:trPr>
          <w:trHeight w:val="20"/>
        </w:trPr>
        <w:tc>
          <w:tcPr>
            <w:tcW w:w="908" w:type="dxa"/>
            <w:shd w:val="clear" w:color="auto" w:fill="auto"/>
            <w:tcMar>
              <w:top w:w="57" w:type="dxa"/>
              <w:left w:w="57" w:type="dxa"/>
              <w:bottom w:w="57" w:type="dxa"/>
              <w:right w:w="57" w:type="dxa"/>
            </w:tcMar>
          </w:tcPr>
          <w:p w14:paraId="7C54EE6D" w14:textId="080F5EB3" w:rsidR="004F2ED9" w:rsidRDefault="00A84710" w:rsidP="00CE0806">
            <w:pPr>
              <w:spacing w:after="0" w:line="240" w:lineRule="auto"/>
              <w:rPr>
                <w:rFonts w:cs="Arial"/>
                <w:sz w:val="20"/>
                <w:szCs w:val="20"/>
              </w:rPr>
            </w:pPr>
            <w:r>
              <w:rPr>
                <w:rFonts w:cs="Arial"/>
                <w:sz w:val="20"/>
                <w:szCs w:val="20"/>
              </w:rPr>
              <w:lastRenderedPageBreak/>
              <w:t>15/16</w:t>
            </w:r>
          </w:p>
        </w:tc>
        <w:tc>
          <w:tcPr>
            <w:tcW w:w="1704" w:type="dxa"/>
            <w:shd w:val="clear" w:color="auto" w:fill="auto"/>
            <w:tcMar>
              <w:top w:w="57" w:type="dxa"/>
              <w:left w:w="57" w:type="dxa"/>
              <w:bottom w:w="57" w:type="dxa"/>
              <w:right w:w="57" w:type="dxa"/>
            </w:tcMar>
          </w:tcPr>
          <w:p w14:paraId="12A07DDF" w14:textId="77777777" w:rsidR="004F2ED9" w:rsidRDefault="004F2ED9" w:rsidP="00CE0806">
            <w:pPr>
              <w:spacing w:after="0" w:line="240" w:lineRule="auto"/>
              <w:rPr>
                <w:rFonts w:cs="Arial"/>
                <w:sz w:val="20"/>
                <w:szCs w:val="20"/>
              </w:rPr>
            </w:pPr>
            <w:r>
              <w:rPr>
                <w:rFonts w:cs="Arial"/>
                <w:sz w:val="20"/>
                <w:szCs w:val="20"/>
              </w:rPr>
              <w:t>TA3 Develop a product proposal</w:t>
            </w:r>
          </w:p>
          <w:p w14:paraId="320980E5" w14:textId="77777777" w:rsidR="004F2ED9" w:rsidRDefault="004F2ED9" w:rsidP="00CE0806">
            <w:pPr>
              <w:spacing w:after="0" w:line="240" w:lineRule="auto"/>
              <w:rPr>
                <w:rFonts w:cs="Arial"/>
                <w:sz w:val="20"/>
                <w:szCs w:val="20"/>
              </w:rPr>
            </w:pPr>
          </w:p>
          <w:p w14:paraId="614BC6B5" w14:textId="31A2A377" w:rsidR="004F2ED9" w:rsidRDefault="004F2ED9" w:rsidP="00CE0806">
            <w:pPr>
              <w:spacing w:after="0" w:line="240" w:lineRule="auto"/>
              <w:rPr>
                <w:rFonts w:cs="Arial"/>
                <w:sz w:val="20"/>
                <w:szCs w:val="20"/>
              </w:rPr>
            </w:pPr>
            <w:r>
              <w:rPr>
                <w:rFonts w:cs="Arial"/>
                <w:sz w:val="20"/>
                <w:szCs w:val="20"/>
              </w:rPr>
              <w:t>3.3 Review designs for a product proposal</w:t>
            </w:r>
          </w:p>
        </w:tc>
        <w:tc>
          <w:tcPr>
            <w:tcW w:w="3269" w:type="dxa"/>
            <w:shd w:val="clear" w:color="auto" w:fill="auto"/>
            <w:tcMar>
              <w:top w:w="57" w:type="dxa"/>
              <w:left w:w="57" w:type="dxa"/>
              <w:bottom w:w="57" w:type="dxa"/>
              <w:right w:w="57" w:type="dxa"/>
            </w:tcMar>
          </w:tcPr>
          <w:p w14:paraId="2B876E16" w14:textId="50D6230A" w:rsidR="004F2ED9" w:rsidRDefault="000C311C" w:rsidP="00CE0806">
            <w:pPr>
              <w:spacing w:after="0" w:line="240" w:lineRule="auto"/>
              <w:rPr>
                <w:rFonts w:cs="Arial"/>
                <w:sz w:val="20"/>
                <w:szCs w:val="20"/>
              </w:rPr>
            </w:pPr>
            <w:r>
              <w:rPr>
                <w:rFonts w:cs="Arial"/>
                <w:sz w:val="20"/>
                <w:szCs w:val="20"/>
              </w:rPr>
              <w:t>You could introduce this lesson by highlighting the importance of planning. Why should students plan gaining feedback?</w:t>
            </w:r>
            <w:r w:rsidR="00637CBE">
              <w:rPr>
                <w:rFonts w:cs="Arial"/>
                <w:sz w:val="20"/>
                <w:szCs w:val="20"/>
              </w:rPr>
              <w:t xml:space="preserve"> </w:t>
            </w:r>
          </w:p>
          <w:p w14:paraId="4062F2A0" w14:textId="2F02AD1B" w:rsidR="000C311C" w:rsidRDefault="000C311C" w:rsidP="00CE0806">
            <w:pPr>
              <w:spacing w:after="0" w:line="240" w:lineRule="auto"/>
              <w:rPr>
                <w:rFonts w:cs="Arial"/>
                <w:sz w:val="20"/>
                <w:szCs w:val="20"/>
              </w:rPr>
            </w:pPr>
          </w:p>
          <w:p w14:paraId="14B7BB81" w14:textId="2C36C7C5" w:rsidR="000C311C" w:rsidRDefault="002E3B03" w:rsidP="00CE0806">
            <w:pPr>
              <w:spacing w:after="0" w:line="240" w:lineRule="auto"/>
              <w:rPr>
                <w:rFonts w:cs="Arial"/>
                <w:sz w:val="20"/>
                <w:szCs w:val="20"/>
              </w:rPr>
            </w:pPr>
            <w:r>
              <w:rPr>
                <w:rFonts w:cs="Arial"/>
                <w:sz w:val="20"/>
                <w:szCs w:val="20"/>
              </w:rPr>
              <w:t>In groups, students could identify the key factors they need to consider when planning methods relating to one of the types of feedback i.e. either verbal, written or online. For example, if planning a focus group</w:t>
            </w:r>
            <w:r w:rsidR="008D0B89">
              <w:rPr>
                <w:rFonts w:cs="Arial"/>
                <w:sz w:val="20"/>
                <w:szCs w:val="20"/>
              </w:rPr>
              <w:t>,</w:t>
            </w:r>
            <w:r>
              <w:rPr>
                <w:rFonts w:cs="Arial"/>
                <w:sz w:val="20"/>
                <w:szCs w:val="20"/>
              </w:rPr>
              <w:t xml:space="preserve"> they may need to consider the location, how many people will attend and the questions that will be discussed.</w:t>
            </w:r>
            <w:r w:rsidR="008D0B89">
              <w:rPr>
                <w:rFonts w:cs="Arial"/>
                <w:sz w:val="20"/>
                <w:szCs w:val="20"/>
              </w:rPr>
              <w:t xml:space="preserve"> </w:t>
            </w:r>
          </w:p>
          <w:p w14:paraId="7F19F18F" w14:textId="5399126F" w:rsidR="002E3B03" w:rsidRDefault="002E3B03" w:rsidP="00CE0806">
            <w:pPr>
              <w:spacing w:after="0" w:line="240" w:lineRule="auto"/>
              <w:rPr>
                <w:rFonts w:cs="Arial"/>
                <w:sz w:val="20"/>
                <w:szCs w:val="20"/>
              </w:rPr>
            </w:pPr>
          </w:p>
          <w:p w14:paraId="3265111B" w14:textId="4C9A9DBE" w:rsidR="002E3B03" w:rsidRDefault="002E3B03" w:rsidP="00CE0806">
            <w:pPr>
              <w:spacing w:after="0" w:line="240" w:lineRule="auto"/>
              <w:rPr>
                <w:rFonts w:cs="Arial"/>
                <w:sz w:val="20"/>
                <w:szCs w:val="20"/>
              </w:rPr>
            </w:pPr>
            <w:r>
              <w:rPr>
                <w:rFonts w:cs="Arial"/>
                <w:sz w:val="20"/>
                <w:szCs w:val="20"/>
              </w:rPr>
              <w:t xml:space="preserve">Class discussion could be used to draw up a list of the factors that will need to be considered for each method. Students could be provided with a table to complete to </w:t>
            </w:r>
            <w:r w:rsidR="00DD4091">
              <w:rPr>
                <w:rFonts w:cs="Arial"/>
                <w:sz w:val="20"/>
                <w:szCs w:val="20"/>
              </w:rPr>
              <w:t>summarise</w:t>
            </w:r>
            <w:r>
              <w:rPr>
                <w:rFonts w:cs="Arial"/>
                <w:sz w:val="20"/>
                <w:szCs w:val="20"/>
              </w:rPr>
              <w:t xml:space="preserve"> this information.</w:t>
            </w:r>
            <w:r w:rsidR="008D0B89">
              <w:rPr>
                <w:rFonts w:cs="Arial"/>
                <w:sz w:val="20"/>
                <w:szCs w:val="20"/>
              </w:rPr>
              <w:t xml:space="preserve"> </w:t>
            </w:r>
          </w:p>
          <w:p w14:paraId="38CB98D6" w14:textId="75B31B56" w:rsidR="002E3B03" w:rsidRDefault="002E3B03" w:rsidP="00CE0806">
            <w:pPr>
              <w:spacing w:after="0" w:line="240" w:lineRule="auto"/>
              <w:rPr>
                <w:rFonts w:cs="Arial"/>
                <w:sz w:val="20"/>
                <w:szCs w:val="20"/>
              </w:rPr>
            </w:pPr>
          </w:p>
          <w:p w14:paraId="3312E8F1" w14:textId="62A25F4F" w:rsidR="004F2ED9" w:rsidRDefault="002E3B03" w:rsidP="00CE0806">
            <w:pPr>
              <w:spacing w:after="0" w:line="240" w:lineRule="auto"/>
              <w:rPr>
                <w:rFonts w:cs="Arial"/>
                <w:sz w:val="20"/>
                <w:szCs w:val="20"/>
              </w:rPr>
            </w:pPr>
            <w:r>
              <w:rPr>
                <w:rFonts w:cs="Arial"/>
                <w:sz w:val="20"/>
                <w:szCs w:val="20"/>
              </w:rPr>
              <w:t>Students could then plan one method of verbal feedback and one method of written feedback to gain feedback on their product design (Lessons 1</w:t>
            </w:r>
            <w:r w:rsidR="00A84710">
              <w:rPr>
                <w:rFonts w:cs="Arial"/>
                <w:sz w:val="20"/>
                <w:szCs w:val="20"/>
              </w:rPr>
              <w:t>1</w:t>
            </w:r>
            <w:r>
              <w:rPr>
                <w:rFonts w:cs="Arial"/>
                <w:sz w:val="20"/>
                <w:szCs w:val="20"/>
              </w:rPr>
              <w:t xml:space="preserve"> and 1</w:t>
            </w:r>
            <w:r w:rsidR="00A84710">
              <w:rPr>
                <w:rFonts w:cs="Arial"/>
                <w:sz w:val="20"/>
                <w:szCs w:val="20"/>
              </w:rPr>
              <w:t>2</w:t>
            </w:r>
            <w:r>
              <w:rPr>
                <w:rFonts w:cs="Arial"/>
                <w:sz w:val="20"/>
                <w:szCs w:val="20"/>
              </w:rPr>
              <w:t>). They could then collect this feedback as a homework task.</w:t>
            </w:r>
            <w:r w:rsidR="008D0B89">
              <w:rPr>
                <w:rFonts w:cs="Arial"/>
                <w:sz w:val="20"/>
                <w:szCs w:val="20"/>
              </w:rPr>
              <w:t xml:space="preserve"> </w:t>
            </w:r>
          </w:p>
        </w:tc>
        <w:tc>
          <w:tcPr>
            <w:tcW w:w="1516" w:type="dxa"/>
            <w:shd w:val="clear" w:color="auto" w:fill="auto"/>
            <w:tcMar>
              <w:top w:w="57" w:type="dxa"/>
              <w:left w:w="57" w:type="dxa"/>
              <w:bottom w:w="57" w:type="dxa"/>
              <w:right w:w="57" w:type="dxa"/>
            </w:tcMar>
          </w:tcPr>
          <w:p w14:paraId="777F418F" w14:textId="4B330F6A" w:rsidR="004F2ED9" w:rsidRPr="00902682" w:rsidRDefault="004F2ED9" w:rsidP="00CE0806">
            <w:pPr>
              <w:spacing w:after="0" w:line="240" w:lineRule="auto"/>
              <w:rPr>
                <w:rFonts w:cs="Arial"/>
                <w:b/>
                <w:bCs/>
                <w:sz w:val="20"/>
                <w:szCs w:val="20"/>
              </w:rPr>
            </w:pPr>
            <w:r>
              <w:rPr>
                <w:rFonts w:cs="Arial"/>
                <w:b/>
                <w:bCs/>
                <w:sz w:val="20"/>
                <w:szCs w:val="20"/>
              </w:rPr>
              <w:t>Plan</w:t>
            </w:r>
          </w:p>
        </w:tc>
        <w:tc>
          <w:tcPr>
            <w:tcW w:w="1739" w:type="dxa"/>
            <w:shd w:val="clear" w:color="auto" w:fill="auto"/>
            <w:tcMar>
              <w:top w:w="57" w:type="dxa"/>
              <w:left w:w="57" w:type="dxa"/>
              <w:bottom w:w="57" w:type="dxa"/>
              <w:right w:w="57" w:type="dxa"/>
            </w:tcMar>
          </w:tcPr>
          <w:p w14:paraId="68030D3F" w14:textId="1696D49B" w:rsidR="004F2ED9" w:rsidRPr="00BD0FAD" w:rsidRDefault="00A84710" w:rsidP="00CE0806">
            <w:pPr>
              <w:pStyle w:val="ListParagraph"/>
              <w:numPr>
                <w:ilvl w:val="0"/>
                <w:numId w:val="16"/>
              </w:numPr>
              <w:spacing w:after="0" w:line="240" w:lineRule="auto"/>
              <w:rPr>
                <w:rFonts w:cs="Arial"/>
                <w:sz w:val="20"/>
                <w:szCs w:val="20"/>
              </w:rPr>
            </w:pPr>
            <w:r>
              <w:rPr>
                <w:rFonts w:cs="Arial"/>
                <w:sz w:val="20"/>
                <w:szCs w:val="20"/>
              </w:rPr>
              <w:t>P</w:t>
            </w:r>
            <w:r w:rsidR="004F2ED9">
              <w:rPr>
                <w:rFonts w:cs="Arial"/>
                <w:sz w:val="20"/>
                <w:szCs w:val="20"/>
              </w:rPr>
              <w:t>lan methods of gaining feedback for a given scenario</w:t>
            </w:r>
          </w:p>
        </w:tc>
        <w:tc>
          <w:tcPr>
            <w:tcW w:w="4505" w:type="dxa"/>
            <w:shd w:val="clear" w:color="auto" w:fill="auto"/>
            <w:tcMar>
              <w:top w:w="57" w:type="dxa"/>
              <w:left w:w="57" w:type="dxa"/>
              <w:bottom w:w="57" w:type="dxa"/>
              <w:right w:w="57" w:type="dxa"/>
            </w:tcMar>
          </w:tcPr>
          <w:p w14:paraId="5EE0606C" w14:textId="160B7FF3" w:rsidR="00A14916" w:rsidRDefault="000A5C46" w:rsidP="00CE0806">
            <w:pPr>
              <w:spacing w:after="0" w:line="240" w:lineRule="auto"/>
              <w:rPr>
                <w:rFonts w:cs="Arial"/>
                <w:sz w:val="20"/>
                <w:szCs w:val="20"/>
              </w:rPr>
            </w:pPr>
            <w:hyperlink r:id="rId37" w:history="1">
              <w:r w:rsidR="00A14916" w:rsidRPr="00DF45F0">
                <w:rPr>
                  <w:rStyle w:val="Hyperlink"/>
                  <w:rFonts w:cs="Arial"/>
                  <w:sz w:val="20"/>
                  <w:szCs w:val="20"/>
                </w:rPr>
                <w:t>How to give and receive great design feedback</w:t>
              </w:r>
            </w:hyperlink>
          </w:p>
          <w:p w14:paraId="333A4050" w14:textId="0A487DEB" w:rsidR="00876117" w:rsidRDefault="00876117" w:rsidP="00CE0806">
            <w:pPr>
              <w:spacing w:after="0" w:line="240" w:lineRule="auto"/>
              <w:rPr>
                <w:rFonts w:cs="Arial"/>
                <w:sz w:val="20"/>
                <w:szCs w:val="20"/>
              </w:rPr>
            </w:pPr>
            <w:r>
              <w:rPr>
                <w:rFonts w:cs="Arial"/>
                <w:sz w:val="20"/>
                <w:szCs w:val="20"/>
              </w:rPr>
              <w:t>(uxdesign.cc)</w:t>
            </w:r>
          </w:p>
          <w:p w14:paraId="53932BEE" w14:textId="77777777" w:rsidR="00A14916" w:rsidRDefault="00A14916" w:rsidP="00CE0806">
            <w:pPr>
              <w:spacing w:after="0" w:line="240" w:lineRule="auto"/>
              <w:rPr>
                <w:rFonts w:cs="Arial"/>
                <w:sz w:val="20"/>
                <w:szCs w:val="20"/>
              </w:rPr>
            </w:pPr>
          </w:p>
          <w:p w14:paraId="5820254B" w14:textId="206749ED" w:rsidR="00DD4091" w:rsidRDefault="00DD4091" w:rsidP="00CE0806">
            <w:pPr>
              <w:spacing w:after="0" w:line="240" w:lineRule="auto"/>
              <w:rPr>
                <w:rFonts w:cs="Arial"/>
                <w:sz w:val="20"/>
                <w:szCs w:val="20"/>
              </w:rPr>
            </w:pPr>
            <w:r>
              <w:rPr>
                <w:rFonts w:cs="Arial"/>
                <w:sz w:val="20"/>
                <w:szCs w:val="20"/>
              </w:rPr>
              <w:t xml:space="preserve">A blog </w:t>
            </w:r>
            <w:r w:rsidR="00DF45F0">
              <w:rPr>
                <w:rFonts w:cs="Arial"/>
                <w:sz w:val="20"/>
                <w:szCs w:val="20"/>
              </w:rPr>
              <w:t xml:space="preserve">by Benek Lisefski </w:t>
            </w:r>
            <w:r>
              <w:rPr>
                <w:rFonts w:cs="Arial"/>
                <w:sz w:val="20"/>
                <w:szCs w:val="20"/>
              </w:rPr>
              <w:t>aimed at the person giving the feedback. This clearly states how the way that feedback is given determines its usefulness</w:t>
            </w:r>
            <w:r w:rsidR="0089162A">
              <w:rPr>
                <w:rFonts w:cs="Arial"/>
                <w:sz w:val="20"/>
                <w:szCs w:val="20"/>
              </w:rPr>
              <w:t xml:space="preserve">. You could adapt this for </w:t>
            </w:r>
            <w:r w:rsidR="007D2746">
              <w:rPr>
                <w:rFonts w:cs="Arial"/>
                <w:sz w:val="20"/>
                <w:szCs w:val="20"/>
              </w:rPr>
              <w:t>students.</w:t>
            </w:r>
            <w:r w:rsidR="00B8386D">
              <w:br/>
            </w:r>
          </w:p>
        </w:tc>
        <w:tc>
          <w:tcPr>
            <w:tcW w:w="1243" w:type="dxa"/>
            <w:shd w:val="clear" w:color="auto" w:fill="auto"/>
            <w:tcMar>
              <w:top w:w="57" w:type="dxa"/>
              <w:left w:w="57" w:type="dxa"/>
              <w:bottom w:w="57" w:type="dxa"/>
              <w:right w:w="57" w:type="dxa"/>
            </w:tcMar>
          </w:tcPr>
          <w:p w14:paraId="64438E4D" w14:textId="77777777" w:rsidR="004F2ED9" w:rsidRDefault="004F2ED9" w:rsidP="00CE0806">
            <w:pPr>
              <w:spacing w:after="0" w:line="240" w:lineRule="auto"/>
              <w:rPr>
                <w:rFonts w:cs="Arial"/>
                <w:sz w:val="20"/>
                <w:szCs w:val="20"/>
              </w:rPr>
            </w:pPr>
          </w:p>
        </w:tc>
      </w:tr>
      <w:tr w:rsidR="003A68C7" w14:paraId="122C3E68" w14:textId="77777777" w:rsidTr="00CE0806">
        <w:trPr>
          <w:trHeight w:val="20"/>
        </w:trPr>
        <w:tc>
          <w:tcPr>
            <w:tcW w:w="908" w:type="dxa"/>
            <w:shd w:val="clear" w:color="auto" w:fill="auto"/>
            <w:tcMar>
              <w:top w:w="57" w:type="dxa"/>
              <w:left w:w="57" w:type="dxa"/>
              <w:bottom w:w="57" w:type="dxa"/>
              <w:right w:w="57" w:type="dxa"/>
            </w:tcMar>
          </w:tcPr>
          <w:p w14:paraId="75BC67F5" w14:textId="11BDA205" w:rsidR="00BD0FAD" w:rsidRDefault="00BD0FAD" w:rsidP="00CE0806">
            <w:pPr>
              <w:spacing w:after="0" w:line="240" w:lineRule="auto"/>
              <w:rPr>
                <w:rFonts w:cs="Arial"/>
                <w:sz w:val="20"/>
                <w:szCs w:val="20"/>
              </w:rPr>
            </w:pPr>
            <w:r>
              <w:rPr>
                <w:rFonts w:cs="Arial"/>
                <w:sz w:val="20"/>
                <w:szCs w:val="20"/>
              </w:rPr>
              <w:lastRenderedPageBreak/>
              <w:t>1</w:t>
            </w:r>
            <w:r w:rsidR="00A84710">
              <w:rPr>
                <w:rFonts w:cs="Arial"/>
                <w:sz w:val="20"/>
                <w:szCs w:val="20"/>
              </w:rPr>
              <w:t>7</w:t>
            </w:r>
          </w:p>
        </w:tc>
        <w:tc>
          <w:tcPr>
            <w:tcW w:w="1704" w:type="dxa"/>
            <w:shd w:val="clear" w:color="auto" w:fill="auto"/>
            <w:tcMar>
              <w:top w:w="57" w:type="dxa"/>
              <w:left w:w="57" w:type="dxa"/>
              <w:bottom w:w="57" w:type="dxa"/>
              <w:right w:w="57" w:type="dxa"/>
            </w:tcMar>
          </w:tcPr>
          <w:p w14:paraId="6F76F228" w14:textId="77777777" w:rsidR="00BD0FAD" w:rsidRDefault="00BD0FAD" w:rsidP="00CE0806">
            <w:pPr>
              <w:spacing w:after="0" w:line="240" w:lineRule="auto"/>
              <w:rPr>
                <w:rFonts w:cs="Arial"/>
                <w:sz w:val="20"/>
                <w:szCs w:val="20"/>
              </w:rPr>
            </w:pPr>
            <w:r>
              <w:rPr>
                <w:rFonts w:cs="Arial"/>
                <w:sz w:val="20"/>
                <w:szCs w:val="20"/>
              </w:rPr>
              <w:t>TA3 Develop a product proposal</w:t>
            </w:r>
          </w:p>
          <w:p w14:paraId="4134DBEC" w14:textId="77777777" w:rsidR="00BD0FAD" w:rsidRDefault="00BD0FAD" w:rsidP="00CE0806">
            <w:pPr>
              <w:spacing w:after="0" w:line="240" w:lineRule="auto"/>
              <w:rPr>
                <w:rFonts w:cs="Arial"/>
                <w:sz w:val="20"/>
                <w:szCs w:val="20"/>
              </w:rPr>
            </w:pPr>
          </w:p>
          <w:p w14:paraId="57ED2979" w14:textId="11C640ED" w:rsidR="00BD0FAD" w:rsidRDefault="00BD0FAD" w:rsidP="00CE0806">
            <w:pPr>
              <w:spacing w:after="0" w:line="240" w:lineRule="auto"/>
              <w:rPr>
                <w:rFonts w:cs="Arial"/>
                <w:sz w:val="20"/>
                <w:szCs w:val="20"/>
              </w:rPr>
            </w:pPr>
            <w:r>
              <w:rPr>
                <w:rFonts w:cs="Arial"/>
                <w:sz w:val="20"/>
                <w:szCs w:val="20"/>
              </w:rPr>
              <w:t>3.3.1 Review designs for a product proposal</w:t>
            </w:r>
          </w:p>
        </w:tc>
        <w:tc>
          <w:tcPr>
            <w:tcW w:w="3269" w:type="dxa"/>
            <w:shd w:val="clear" w:color="auto" w:fill="auto"/>
            <w:tcMar>
              <w:top w:w="57" w:type="dxa"/>
              <w:left w:w="57" w:type="dxa"/>
              <w:bottom w:w="57" w:type="dxa"/>
              <w:right w:w="57" w:type="dxa"/>
            </w:tcMar>
          </w:tcPr>
          <w:p w14:paraId="4156B6FC" w14:textId="45FB183E" w:rsidR="00BF21D1" w:rsidRDefault="00BF21D1" w:rsidP="00CE0806">
            <w:pPr>
              <w:spacing w:after="0" w:line="240" w:lineRule="auto"/>
              <w:rPr>
                <w:rFonts w:cs="Arial"/>
                <w:sz w:val="20"/>
                <w:szCs w:val="20"/>
              </w:rPr>
            </w:pPr>
            <w:r>
              <w:rPr>
                <w:rFonts w:cs="Arial"/>
                <w:sz w:val="20"/>
                <w:szCs w:val="20"/>
              </w:rPr>
              <w:t>Students should now have learnt the methods that can be used to review a product design. As an introduction to the lesson you could check that students understand the term ‘review’. You could show a range of definitions and ask students to choose the one that they think best describes the term.</w:t>
            </w:r>
            <w:r w:rsidR="008D0B89">
              <w:rPr>
                <w:rFonts w:cs="Arial"/>
                <w:sz w:val="20"/>
                <w:szCs w:val="20"/>
              </w:rPr>
              <w:t xml:space="preserve"> </w:t>
            </w:r>
          </w:p>
          <w:p w14:paraId="1D2840A7" w14:textId="77777777" w:rsidR="00BF21D1" w:rsidRDefault="00BF21D1" w:rsidP="00CE0806">
            <w:pPr>
              <w:spacing w:after="0" w:line="240" w:lineRule="auto"/>
              <w:rPr>
                <w:rFonts w:cs="Arial"/>
                <w:sz w:val="20"/>
                <w:szCs w:val="20"/>
              </w:rPr>
            </w:pPr>
          </w:p>
          <w:p w14:paraId="01CF976E" w14:textId="77777777" w:rsidR="00BF21D1" w:rsidRDefault="00BF21D1" w:rsidP="00CE0806">
            <w:pPr>
              <w:spacing w:after="0" w:line="240" w:lineRule="auto"/>
              <w:rPr>
                <w:rFonts w:cs="Arial"/>
                <w:sz w:val="20"/>
                <w:szCs w:val="20"/>
              </w:rPr>
            </w:pPr>
            <w:r>
              <w:rPr>
                <w:rFonts w:cs="Arial"/>
                <w:sz w:val="20"/>
                <w:szCs w:val="20"/>
              </w:rPr>
              <w:t>Students could be tasked to use:</w:t>
            </w:r>
          </w:p>
          <w:p w14:paraId="6ED64314" w14:textId="108071ED" w:rsidR="00BF21D1" w:rsidRPr="00BF21D1" w:rsidRDefault="00BF21D1" w:rsidP="00CE0806">
            <w:pPr>
              <w:pStyle w:val="ListParagraph"/>
              <w:numPr>
                <w:ilvl w:val="0"/>
                <w:numId w:val="16"/>
              </w:numPr>
              <w:spacing w:after="0" w:line="240" w:lineRule="auto"/>
              <w:rPr>
                <w:rFonts w:cs="Arial"/>
                <w:sz w:val="20"/>
                <w:szCs w:val="20"/>
              </w:rPr>
            </w:pPr>
            <w:r w:rsidRPr="00BF21D1">
              <w:rPr>
                <w:rFonts w:cs="Arial"/>
                <w:sz w:val="20"/>
                <w:szCs w:val="20"/>
              </w:rPr>
              <w:t xml:space="preserve">their </w:t>
            </w:r>
            <w:r>
              <w:rPr>
                <w:rFonts w:cs="Arial"/>
                <w:sz w:val="20"/>
                <w:szCs w:val="20"/>
              </w:rPr>
              <w:t xml:space="preserve">own </w:t>
            </w:r>
            <w:r w:rsidRPr="00BF21D1">
              <w:rPr>
                <w:rFonts w:cs="Arial"/>
                <w:sz w:val="20"/>
                <w:szCs w:val="20"/>
              </w:rPr>
              <w:t>self-assessment</w:t>
            </w:r>
          </w:p>
          <w:p w14:paraId="3F9A1E81" w14:textId="48DF74F4" w:rsidR="00BF21D1" w:rsidRPr="00BF21D1" w:rsidRDefault="00BF21D1" w:rsidP="00CE0806">
            <w:pPr>
              <w:pStyle w:val="ListParagraph"/>
              <w:numPr>
                <w:ilvl w:val="0"/>
                <w:numId w:val="16"/>
              </w:numPr>
              <w:spacing w:after="0" w:line="240" w:lineRule="auto"/>
              <w:rPr>
                <w:rFonts w:cs="Arial"/>
                <w:sz w:val="20"/>
                <w:szCs w:val="20"/>
              </w:rPr>
            </w:pPr>
            <w:r w:rsidRPr="00BF21D1">
              <w:rPr>
                <w:rFonts w:cs="Arial"/>
                <w:sz w:val="20"/>
                <w:szCs w:val="20"/>
              </w:rPr>
              <w:t>the verbal feedback</w:t>
            </w:r>
            <w:r>
              <w:rPr>
                <w:rFonts w:cs="Arial"/>
                <w:sz w:val="20"/>
                <w:szCs w:val="20"/>
              </w:rPr>
              <w:t xml:space="preserve"> gained</w:t>
            </w:r>
          </w:p>
          <w:p w14:paraId="1CF2E698" w14:textId="46E9AFAC" w:rsidR="00BF21D1" w:rsidRPr="00E76D10" w:rsidRDefault="00BF21D1" w:rsidP="00CE0806">
            <w:pPr>
              <w:pStyle w:val="ListParagraph"/>
              <w:numPr>
                <w:ilvl w:val="0"/>
                <w:numId w:val="16"/>
              </w:numPr>
              <w:spacing w:after="0" w:line="240" w:lineRule="auto"/>
              <w:rPr>
                <w:rFonts w:cs="Arial"/>
                <w:sz w:val="20"/>
                <w:szCs w:val="20"/>
              </w:rPr>
            </w:pPr>
            <w:r w:rsidRPr="00BF21D1">
              <w:rPr>
                <w:rFonts w:cs="Arial"/>
                <w:sz w:val="20"/>
                <w:szCs w:val="20"/>
              </w:rPr>
              <w:t>the written feedback</w:t>
            </w:r>
            <w:r>
              <w:rPr>
                <w:rFonts w:cs="Arial"/>
                <w:sz w:val="20"/>
                <w:szCs w:val="20"/>
              </w:rPr>
              <w:t xml:space="preserve"> gained</w:t>
            </w:r>
            <w:r w:rsidR="00E76D10">
              <w:rPr>
                <w:rFonts w:cs="Arial"/>
                <w:sz w:val="20"/>
                <w:szCs w:val="20"/>
              </w:rPr>
              <w:br/>
            </w:r>
            <w:r w:rsidRPr="00E76D10">
              <w:rPr>
                <w:rFonts w:cs="Arial"/>
                <w:sz w:val="20"/>
                <w:szCs w:val="20"/>
              </w:rPr>
              <w:t>to review their design (from Lessons 1</w:t>
            </w:r>
            <w:r w:rsidR="00A84710" w:rsidRPr="00E76D10">
              <w:rPr>
                <w:rFonts w:cs="Arial"/>
                <w:sz w:val="20"/>
                <w:szCs w:val="20"/>
              </w:rPr>
              <w:t>1</w:t>
            </w:r>
            <w:r w:rsidRPr="00E76D10">
              <w:rPr>
                <w:rFonts w:cs="Arial"/>
                <w:sz w:val="20"/>
                <w:szCs w:val="20"/>
              </w:rPr>
              <w:t xml:space="preserve"> and 1</w:t>
            </w:r>
            <w:r w:rsidR="00A84710" w:rsidRPr="00E76D10">
              <w:rPr>
                <w:rFonts w:cs="Arial"/>
                <w:sz w:val="20"/>
                <w:szCs w:val="20"/>
              </w:rPr>
              <w:t>2</w:t>
            </w:r>
            <w:r w:rsidRPr="00E76D10">
              <w:rPr>
                <w:rFonts w:cs="Arial"/>
                <w:sz w:val="20"/>
                <w:szCs w:val="20"/>
              </w:rPr>
              <w:t>).</w:t>
            </w:r>
            <w:r w:rsidR="008D0B89" w:rsidRPr="00E76D10">
              <w:rPr>
                <w:rFonts w:cs="Arial"/>
                <w:sz w:val="20"/>
                <w:szCs w:val="20"/>
              </w:rPr>
              <w:t xml:space="preserve"> </w:t>
            </w:r>
          </w:p>
          <w:p w14:paraId="0272453B" w14:textId="74D69264" w:rsidR="00BF21D1" w:rsidRDefault="00BF21D1" w:rsidP="00CE0806">
            <w:pPr>
              <w:spacing w:after="0" w:line="240" w:lineRule="auto"/>
              <w:rPr>
                <w:rFonts w:cs="Arial"/>
                <w:sz w:val="20"/>
                <w:szCs w:val="20"/>
              </w:rPr>
            </w:pPr>
          </w:p>
          <w:p w14:paraId="66BAFBBE" w14:textId="78B7524C" w:rsidR="00BF21D1" w:rsidRDefault="00BF21D1" w:rsidP="00CE0806">
            <w:pPr>
              <w:spacing w:after="0" w:line="240" w:lineRule="auto"/>
              <w:rPr>
                <w:rFonts w:cs="Arial"/>
                <w:sz w:val="20"/>
                <w:szCs w:val="20"/>
              </w:rPr>
            </w:pPr>
            <w:r>
              <w:rPr>
                <w:rFonts w:cs="Arial"/>
                <w:sz w:val="20"/>
                <w:szCs w:val="20"/>
              </w:rPr>
              <w:t>Students could write a summary of the findings from each source and then identify one element of their design that needs to be improved, based on that feedback.</w:t>
            </w:r>
            <w:r w:rsidR="008D0B89">
              <w:rPr>
                <w:rFonts w:cs="Arial"/>
                <w:sz w:val="20"/>
                <w:szCs w:val="20"/>
              </w:rPr>
              <w:t xml:space="preserve"> </w:t>
            </w:r>
          </w:p>
          <w:p w14:paraId="11484127" w14:textId="1BF82859" w:rsidR="00BF21D1" w:rsidRDefault="00BF21D1" w:rsidP="00CE0806">
            <w:pPr>
              <w:spacing w:after="0" w:line="240" w:lineRule="auto"/>
              <w:rPr>
                <w:rFonts w:cs="Arial"/>
                <w:sz w:val="20"/>
                <w:szCs w:val="20"/>
              </w:rPr>
            </w:pPr>
          </w:p>
          <w:p w14:paraId="1A31004F" w14:textId="44DF1DB6" w:rsidR="00BD0FAD" w:rsidRDefault="00BF21D1" w:rsidP="00CE0806">
            <w:pPr>
              <w:spacing w:after="0" w:line="240" w:lineRule="auto"/>
              <w:rPr>
                <w:rFonts w:cs="Arial"/>
                <w:sz w:val="20"/>
                <w:szCs w:val="20"/>
              </w:rPr>
            </w:pPr>
            <w:r>
              <w:rPr>
                <w:rFonts w:cs="Arial"/>
                <w:sz w:val="20"/>
                <w:szCs w:val="20"/>
              </w:rPr>
              <w:t xml:space="preserve">Students could then </w:t>
            </w:r>
            <w:r w:rsidR="00DD4091">
              <w:rPr>
                <w:rFonts w:cs="Arial"/>
                <w:sz w:val="20"/>
                <w:szCs w:val="20"/>
              </w:rPr>
              <w:t xml:space="preserve">begin to </w:t>
            </w:r>
            <w:r>
              <w:rPr>
                <w:rFonts w:cs="Arial"/>
                <w:sz w:val="20"/>
                <w:szCs w:val="20"/>
              </w:rPr>
              <w:t xml:space="preserve">produce a new version of their design which incorporates these improvements </w:t>
            </w:r>
            <w:r w:rsidR="00DD4091">
              <w:rPr>
                <w:rFonts w:cs="Arial"/>
                <w:sz w:val="20"/>
                <w:szCs w:val="20"/>
              </w:rPr>
              <w:t>(see Lesson 1</w:t>
            </w:r>
            <w:r w:rsidR="00A84710">
              <w:rPr>
                <w:rFonts w:cs="Arial"/>
                <w:sz w:val="20"/>
                <w:szCs w:val="20"/>
              </w:rPr>
              <w:t>8</w:t>
            </w:r>
            <w:r w:rsidR="00DD4091">
              <w:rPr>
                <w:rFonts w:cs="Arial"/>
                <w:sz w:val="20"/>
                <w:szCs w:val="20"/>
              </w:rPr>
              <w:t>).</w:t>
            </w:r>
          </w:p>
          <w:p w14:paraId="405CF062" w14:textId="1FF8786F" w:rsidR="00DD4091" w:rsidRDefault="00DD4091" w:rsidP="00CE0806">
            <w:pPr>
              <w:spacing w:after="0" w:line="240" w:lineRule="auto"/>
              <w:rPr>
                <w:rFonts w:cs="Arial"/>
                <w:sz w:val="20"/>
                <w:szCs w:val="20"/>
              </w:rPr>
            </w:pPr>
          </w:p>
        </w:tc>
        <w:tc>
          <w:tcPr>
            <w:tcW w:w="1516" w:type="dxa"/>
            <w:shd w:val="clear" w:color="auto" w:fill="auto"/>
            <w:tcMar>
              <w:top w:w="57" w:type="dxa"/>
              <w:left w:w="57" w:type="dxa"/>
              <w:bottom w:w="57" w:type="dxa"/>
              <w:right w:w="57" w:type="dxa"/>
            </w:tcMar>
          </w:tcPr>
          <w:p w14:paraId="487EA8E2" w14:textId="77777777"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3E21B24E" w14:textId="562824C4" w:rsidR="00BD0FAD" w:rsidRPr="004F2ED9" w:rsidRDefault="00A84710" w:rsidP="00CE0806">
            <w:pPr>
              <w:pStyle w:val="ListParagraph"/>
              <w:numPr>
                <w:ilvl w:val="0"/>
                <w:numId w:val="16"/>
              </w:numPr>
              <w:spacing w:after="0" w:line="240" w:lineRule="auto"/>
              <w:rPr>
                <w:rFonts w:cs="Arial"/>
                <w:sz w:val="20"/>
                <w:szCs w:val="20"/>
              </w:rPr>
            </w:pPr>
            <w:r>
              <w:rPr>
                <w:rFonts w:cs="Arial"/>
                <w:sz w:val="20"/>
                <w:szCs w:val="20"/>
              </w:rPr>
              <w:t>R</w:t>
            </w:r>
            <w:r w:rsidR="00BD0FAD" w:rsidRPr="004F2ED9">
              <w:rPr>
                <w:rFonts w:cs="Arial"/>
                <w:sz w:val="20"/>
                <w:szCs w:val="20"/>
              </w:rPr>
              <w:t>eview designs for a product proposal</w:t>
            </w:r>
          </w:p>
        </w:tc>
        <w:tc>
          <w:tcPr>
            <w:tcW w:w="4505" w:type="dxa"/>
            <w:shd w:val="clear" w:color="auto" w:fill="auto"/>
            <w:tcMar>
              <w:top w:w="57" w:type="dxa"/>
              <w:left w:w="57" w:type="dxa"/>
              <w:bottom w:w="57" w:type="dxa"/>
              <w:right w:w="57" w:type="dxa"/>
            </w:tcMar>
          </w:tcPr>
          <w:p w14:paraId="2DC229C3"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0CC8E600" w14:textId="77777777" w:rsidR="00BD0FAD" w:rsidRDefault="00BD0FAD" w:rsidP="00CE0806">
            <w:pPr>
              <w:spacing w:after="0" w:line="240" w:lineRule="auto"/>
              <w:rPr>
                <w:rFonts w:cs="Arial"/>
                <w:sz w:val="20"/>
                <w:szCs w:val="20"/>
              </w:rPr>
            </w:pPr>
          </w:p>
        </w:tc>
      </w:tr>
      <w:tr w:rsidR="003A68C7" w14:paraId="5C40B4EB" w14:textId="77777777" w:rsidTr="00CE0806">
        <w:trPr>
          <w:trHeight w:val="20"/>
        </w:trPr>
        <w:tc>
          <w:tcPr>
            <w:tcW w:w="908" w:type="dxa"/>
            <w:shd w:val="clear" w:color="auto" w:fill="auto"/>
            <w:tcMar>
              <w:top w:w="57" w:type="dxa"/>
              <w:left w:w="57" w:type="dxa"/>
              <w:bottom w:w="57" w:type="dxa"/>
              <w:right w:w="57" w:type="dxa"/>
            </w:tcMar>
          </w:tcPr>
          <w:p w14:paraId="4662DC4B" w14:textId="1D30FF03" w:rsidR="00BD0FAD" w:rsidRDefault="00BD0FAD" w:rsidP="00CE0806">
            <w:pPr>
              <w:spacing w:after="0" w:line="240" w:lineRule="auto"/>
              <w:rPr>
                <w:rFonts w:cs="Arial"/>
                <w:sz w:val="20"/>
                <w:szCs w:val="20"/>
              </w:rPr>
            </w:pPr>
            <w:r>
              <w:rPr>
                <w:rFonts w:cs="Arial"/>
                <w:sz w:val="20"/>
                <w:szCs w:val="20"/>
              </w:rPr>
              <w:t>1</w:t>
            </w:r>
            <w:r w:rsidR="00A84710">
              <w:rPr>
                <w:rFonts w:cs="Arial"/>
                <w:sz w:val="20"/>
                <w:szCs w:val="20"/>
              </w:rPr>
              <w:t>8</w:t>
            </w:r>
          </w:p>
        </w:tc>
        <w:tc>
          <w:tcPr>
            <w:tcW w:w="1704" w:type="dxa"/>
            <w:shd w:val="clear" w:color="auto" w:fill="auto"/>
            <w:tcMar>
              <w:top w:w="57" w:type="dxa"/>
              <w:left w:w="57" w:type="dxa"/>
              <w:bottom w:w="57" w:type="dxa"/>
              <w:right w:w="57" w:type="dxa"/>
            </w:tcMar>
          </w:tcPr>
          <w:p w14:paraId="49F7C5D4" w14:textId="77777777" w:rsidR="00BD0FAD" w:rsidRDefault="00BD0FAD" w:rsidP="00CE0806">
            <w:pPr>
              <w:spacing w:after="0" w:line="240" w:lineRule="auto"/>
              <w:rPr>
                <w:rFonts w:cs="Arial"/>
                <w:sz w:val="20"/>
                <w:szCs w:val="20"/>
              </w:rPr>
            </w:pPr>
            <w:r>
              <w:rPr>
                <w:rFonts w:cs="Arial"/>
                <w:sz w:val="20"/>
                <w:szCs w:val="20"/>
              </w:rPr>
              <w:t>TA3 Develop a product proposal</w:t>
            </w:r>
          </w:p>
          <w:p w14:paraId="16D15F37" w14:textId="77777777" w:rsidR="00BD0FAD" w:rsidRDefault="00BD0FAD" w:rsidP="00CE0806">
            <w:pPr>
              <w:spacing w:after="0" w:line="240" w:lineRule="auto"/>
              <w:rPr>
                <w:rFonts w:cs="Arial"/>
                <w:sz w:val="20"/>
                <w:szCs w:val="20"/>
              </w:rPr>
            </w:pPr>
          </w:p>
          <w:p w14:paraId="59AA1225" w14:textId="134C501D" w:rsidR="00BD0FAD" w:rsidRDefault="00BD0FAD" w:rsidP="00CE0806">
            <w:pPr>
              <w:spacing w:after="0" w:line="240" w:lineRule="auto"/>
              <w:rPr>
                <w:rFonts w:cs="Arial"/>
                <w:sz w:val="20"/>
                <w:szCs w:val="20"/>
              </w:rPr>
            </w:pPr>
            <w:r>
              <w:rPr>
                <w:rFonts w:cs="Arial"/>
                <w:sz w:val="20"/>
                <w:szCs w:val="20"/>
              </w:rPr>
              <w:lastRenderedPageBreak/>
              <w:t>3.3.2 How to finalise a design after feedback</w:t>
            </w:r>
          </w:p>
        </w:tc>
        <w:tc>
          <w:tcPr>
            <w:tcW w:w="3269" w:type="dxa"/>
            <w:shd w:val="clear" w:color="auto" w:fill="auto"/>
            <w:tcMar>
              <w:top w:w="57" w:type="dxa"/>
              <w:left w:w="57" w:type="dxa"/>
              <w:bottom w:w="57" w:type="dxa"/>
              <w:right w:w="57" w:type="dxa"/>
            </w:tcMar>
          </w:tcPr>
          <w:p w14:paraId="05E297BE" w14:textId="1F6791A2" w:rsidR="00BD0FAD" w:rsidRDefault="00DD4091" w:rsidP="00CE0806">
            <w:pPr>
              <w:spacing w:after="0" w:line="240" w:lineRule="auto"/>
              <w:rPr>
                <w:rFonts w:cs="Arial"/>
                <w:sz w:val="20"/>
                <w:szCs w:val="20"/>
              </w:rPr>
            </w:pPr>
            <w:r>
              <w:rPr>
                <w:rFonts w:cs="Arial"/>
                <w:sz w:val="20"/>
                <w:szCs w:val="20"/>
              </w:rPr>
              <w:lastRenderedPageBreak/>
              <w:t>This lesson follows from Lesson 1</w:t>
            </w:r>
            <w:r w:rsidR="00A84710">
              <w:rPr>
                <w:rFonts w:cs="Arial"/>
                <w:sz w:val="20"/>
                <w:szCs w:val="20"/>
              </w:rPr>
              <w:t>7</w:t>
            </w:r>
            <w:r>
              <w:rPr>
                <w:rFonts w:cs="Arial"/>
                <w:sz w:val="20"/>
                <w:szCs w:val="20"/>
              </w:rPr>
              <w:t xml:space="preserve">. </w:t>
            </w:r>
          </w:p>
          <w:p w14:paraId="2462C94F" w14:textId="77777777" w:rsidR="00DD4091" w:rsidRDefault="00DD4091" w:rsidP="00CE0806">
            <w:pPr>
              <w:spacing w:after="0" w:line="240" w:lineRule="auto"/>
              <w:rPr>
                <w:rFonts w:cs="Arial"/>
                <w:sz w:val="20"/>
                <w:szCs w:val="20"/>
              </w:rPr>
            </w:pPr>
          </w:p>
          <w:p w14:paraId="5821C367" w14:textId="2BDD17EF" w:rsidR="00DD4091" w:rsidRDefault="00DD4091" w:rsidP="00CE0806">
            <w:pPr>
              <w:spacing w:after="0" w:line="240" w:lineRule="auto"/>
              <w:rPr>
                <w:rFonts w:cs="Arial"/>
                <w:sz w:val="20"/>
                <w:szCs w:val="20"/>
              </w:rPr>
            </w:pPr>
            <w:r>
              <w:rPr>
                <w:rFonts w:cs="Arial"/>
                <w:sz w:val="20"/>
                <w:szCs w:val="20"/>
              </w:rPr>
              <w:lastRenderedPageBreak/>
              <w:t>Students could complete their final designs using the modifications/improvements identified. Students could then annotate this design to clearly show where the changes have been made and why.</w:t>
            </w:r>
            <w:r w:rsidR="008D0B89">
              <w:rPr>
                <w:rFonts w:cs="Arial"/>
                <w:sz w:val="20"/>
                <w:szCs w:val="20"/>
              </w:rPr>
              <w:t xml:space="preserve"> </w:t>
            </w:r>
          </w:p>
          <w:p w14:paraId="440E1140" w14:textId="77777777" w:rsidR="00DD4091" w:rsidRDefault="00DD4091" w:rsidP="00CE0806">
            <w:pPr>
              <w:spacing w:after="0" w:line="240" w:lineRule="auto"/>
              <w:rPr>
                <w:rFonts w:cs="Arial"/>
                <w:sz w:val="20"/>
                <w:szCs w:val="20"/>
              </w:rPr>
            </w:pPr>
          </w:p>
          <w:p w14:paraId="6C86FAAB" w14:textId="5BEBFC12" w:rsidR="00DD4091" w:rsidRDefault="00DD4091" w:rsidP="00CE0806">
            <w:pPr>
              <w:spacing w:after="0" w:line="240" w:lineRule="auto"/>
              <w:rPr>
                <w:rFonts w:cs="Arial"/>
                <w:sz w:val="20"/>
                <w:szCs w:val="20"/>
              </w:rPr>
            </w:pPr>
            <w:r w:rsidRPr="00DD4091">
              <w:rPr>
                <w:rFonts w:cs="Arial"/>
                <w:i/>
                <w:iCs/>
                <w:sz w:val="20"/>
                <w:szCs w:val="20"/>
              </w:rPr>
              <w:t>Extension</w:t>
            </w:r>
            <w:r>
              <w:rPr>
                <w:rFonts w:cs="Arial"/>
                <w:sz w:val="20"/>
                <w:szCs w:val="20"/>
              </w:rPr>
              <w:t xml:space="preserve">: Students could review their final design to </w:t>
            </w:r>
            <w:r w:rsidR="008E36C9">
              <w:rPr>
                <w:rFonts w:cs="Arial"/>
                <w:sz w:val="20"/>
                <w:szCs w:val="20"/>
              </w:rPr>
              <w:t>make sure</w:t>
            </w:r>
            <w:r>
              <w:rPr>
                <w:rFonts w:cs="Arial"/>
                <w:sz w:val="20"/>
                <w:szCs w:val="20"/>
              </w:rPr>
              <w:t xml:space="preserve"> that it meets the needs of the customer profile that they identified in Lesson 10.</w:t>
            </w:r>
            <w:r w:rsidR="008D0B89">
              <w:rPr>
                <w:rFonts w:cs="Arial"/>
                <w:sz w:val="20"/>
                <w:szCs w:val="20"/>
              </w:rPr>
              <w:t xml:space="preserve"> </w:t>
            </w:r>
          </w:p>
        </w:tc>
        <w:tc>
          <w:tcPr>
            <w:tcW w:w="1516" w:type="dxa"/>
            <w:shd w:val="clear" w:color="auto" w:fill="auto"/>
            <w:tcMar>
              <w:top w:w="57" w:type="dxa"/>
              <w:left w:w="57" w:type="dxa"/>
              <w:bottom w:w="57" w:type="dxa"/>
              <w:right w:w="57" w:type="dxa"/>
            </w:tcMar>
          </w:tcPr>
          <w:p w14:paraId="380CFB26" w14:textId="77777777" w:rsidR="00BD0FAD" w:rsidRPr="00902682" w:rsidRDefault="00BD0FAD" w:rsidP="00CE0806">
            <w:pPr>
              <w:spacing w:after="0" w:line="240" w:lineRule="auto"/>
              <w:rPr>
                <w:rFonts w:cs="Arial"/>
                <w:b/>
                <w:bCs/>
                <w:sz w:val="20"/>
                <w:szCs w:val="20"/>
              </w:rPr>
            </w:pPr>
            <w:r w:rsidRPr="00902682">
              <w:rPr>
                <w:rFonts w:cs="Arial"/>
                <w:b/>
                <w:bCs/>
                <w:sz w:val="20"/>
                <w:szCs w:val="20"/>
              </w:rPr>
              <w:lastRenderedPageBreak/>
              <w:t>Finalise</w:t>
            </w:r>
          </w:p>
          <w:p w14:paraId="50B7E090" w14:textId="77777777" w:rsidR="00BD0FAD" w:rsidRDefault="00BD0FAD" w:rsidP="00CE0806">
            <w:pPr>
              <w:spacing w:after="0" w:line="240" w:lineRule="auto"/>
              <w:rPr>
                <w:rFonts w:cs="Arial"/>
                <w:b/>
                <w:bCs/>
                <w:sz w:val="20"/>
                <w:szCs w:val="20"/>
              </w:rPr>
            </w:pPr>
          </w:p>
          <w:p w14:paraId="650BA5F6" w14:textId="7CF150DB" w:rsidR="00BD0FAD" w:rsidRPr="00902682" w:rsidRDefault="00BD0FAD" w:rsidP="00CE0806">
            <w:pPr>
              <w:spacing w:after="0" w:line="240" w:lineRule="auto"/>
              <w:rPr>
                <w:rFonts w:cs="Arial"/>
                <w:b/>
                <w:bCs/>
                <w:sz w:val="20"/>
                <w:szCs w:val="20"/>
              </w:rPr>
            </w:pPr>
            <w:r w:rsidRPr="00902682">
              <w:rPr>
                <w:rFonts w:cs="Arial"/>
                <w:b/>
                <w:bCs/>
                <w:sz w:val="20"/>
                <w:szCs w:val="20"/>
              </w:rPr>
              <w:t>Modification</w:t>
            </w:r>
          </w:p>
          <w:p w14:paraId="2AC21ADE" w14:textId="77777777" w:rsidR="00BD0FAD" w:rsidRDefault="00BD0FAD" w:rsidP="00CE0806">
            <w:pPr>
              <w:spacing w:after="0" w:line="240" w:lineRule="auto"/>
              <w:rPr>
                <w:rFonts w:cs="Arial"/>
                <w:sz w:val="20"/>
                <w:szCs w:val="20"/>
              </w:rPr>
            </w:pPr>
          </w:p>
          <w:p w14:paraId="114B5B2C" w14:textId="21D2B04C" w:rsidR="00BD0FAD" w:rsidRDefault="00BD0FAD" w:rsidP="00CE0806">
            <w:pPr>
              <w:spacing w:after="0" w:line="240" w:lineRule="auto"/>
              <w:rPr>
                <w:rFonts w:cs="Arial"/>
                <w:sz w:val="20"/>
                <w:szCs w:val="20"/>
              </w:rPr>
            </w:pPr>
          </w:p>
        </w:tc>
        <w:tc>
          <w:tcPr>
            <w:tcW w:w="1739" w:type="dxa"/>
            <w:shd w:val="clear" w:color="auto" w:fill="auto"/>
            <w:tcMar>
              <w:top w:w="57" w:type="dxa"/>
              <w:left w:w="57" w:type="dxa"/>
              <w:bottom w:w="57" w:type="dxa"/>
              <w:right w:w="57" w:type="dxa"/>
            </w:tcMar>
          </w:tcPr>
          <w:p w14:paraId="20D6E8A5" w14:textId="21A9DABC" w:rsidR="00BD0FAD" w:rsidRPr="00042CA6" w:rsidRDefault="00BD0FAD" w:rsidP="00CE0806">
            <w:pPr>
              <w:pStyle w:val="ListParagraph"/>
              <w:numPr>
                <w:ilvl w:val="0"/>
                <w:numId w:val="18"/>
              </w:numPr>
              <w:spacing w:after="0" w:line="240" w:lineRule="auto"/>
              <w:rPr>
                <w:rFonts w:cs="Arial"/>
                <w:sz w:val="20"/>
                <w:szCs w:val="20"/>
              </w:rPr>
            </w:pPr>
            <w:r w:rsidRPr="00AD4996">
              <w:rPr>
                <w:rFonts w:cs="Arial"/>
                <w:sz w:val="20"/>
                <w:szCs w:val="20"/>
              </w:rPr>
              <w:lastRenderedPageBreak/>
              <w:t xml:space="preserve">Identify modifications to a product design </w:t>
            </w:r>
            <w:r w:rsidRPr="00AD4996">
              <w:rPr>
                <w:rFonts w:cs="Arial"/>
                <w:sz w:val="20"/>
                <w:szCs w:val="20"/>
              </w:rPr>
              <w:lastRenderedPageBreak/>
              <w:t>based on the customer profile</w:t>
            </w:r>
          </w:p>
          <w:p w14:paraId="61F9443E" w14:textId="01A8B40C" w:rsidR="00BD0FAD" w:rsidRPr="00042CA6" w:rsidRDefault="00BD0FAD" w:rsidP="00CE0806">
            <w:pPr>
              <w:pStyle w:val="ListParagraph"/>
              <w:numPr>
                <w:ilvl w:val="0"/>
                <w:numId w:val="17"/>
              </w:numPr>
              <w:spacing w:after="0" w:line="240" w:lineRule="auto"/>
              <w:ind w:left="360"/>
              <w:rPr>
                <w:rFonts w:cs="Arial"/>
                <w:sz w:val="20"/>
                <w:szCs w:val="20"/>
              </w:rPr>
            </w:pPr>
            <w:r w:rsidRPr="00AD4996">
              <w:rPr>
                <w:rFonts w:cs="Arial"/>
                <w:sz w:val="20"/>
                <w:szCs w:val="20"/>
              </w:rPr>
              <w:t>Identify modifications to a product design based on feedback</w:t>
            </w:r>
          </w:p>
          <w:p w14:paraId="5DAD84B7" w14:textId="5FFE6226" w:rsidR="00AA7CA2" w:rsidRPr="00042CA6" w:rsidRDefault="00A84710" w:rsidP="00042CA6">
            <w:pPr>
              <w:pStyle w:val="ListParagraph"/>
              <w:numPr>
                <w:ilvl w:val="0"/>
                <w:numId w:val="17"/>
              </w:numPr>
              <w:spacing w:after="0" w:line="240" w:lineRule="auto"/>
              <w:ind w:left="360"/>
              <w:rPr>
                <w:rFonts w:cs="Arial"/>
                <w:sz w:val="20"/>
                <w:szCs w:val="20"/>
              </w:rPr>
            </w:pPr>
            <w:r>
              <w:rPr>
                <w:rFonts w:cs="Arial"/>
                <w:sz w:val="20"/>
                <w:szCs w:val="20"/>
              </w:rPr>
              <w:t>Mo</w:t>
            </w:r>
            <w:r w:rsidR="00BD0FAD" w:rsidRPr="00AD4996">
              <w:rPr>
                <w:rFonts w:cs="Arial"/>
                <w:sz w:val="20"/>
                <w:szCs w:val="20"/>
              </w:rPr>
              <w:t xml:space="preserve">dify </w:t>
            </w:r>
            <w:r w:rsidR="00AD4996" w:rsidRPr="00AD4996">
              <w:rPr>
                <w:rFonts w:cs="Arial"/>
                <w:sz w:val="20"/>
                <w:szCs w:val="20"/>
              </w:rPr>
              <w:t>a product design to finalise the design</w:t>
            </w:r>
          </w:p>
          <w:p w14:paraId="12F573F0" w14:textId="60E9BA95" w:rsidR="00AA7CA2" w:rsidRPr="00AD4996" w:rsidRDefault="00A84710" w:rsidP="00CE0806">
            <w:pPr>
              <w:pStyle w:val="ListParagraph"/>
              <w:numPr>
                <w:ilvl w:val="0"/>
                <w:numId w:val="17"/>
              </w:numPr>
              <w:spacing w:after="0" w:line="240" w:lineRule="auto"/>
              <w:ind w:left="360"/>
              <w:rPr>
                <w:rFonts w:cs="Arial"/>
                <w:sz w:val="20"/>
                <w:szCs w:val="20"/>
              </w:rPr>
            </w:pPr>
            <w:r>
              <w:rPr>
                <w:rFonts w:cs="Arial"/>
                <w:sz w:val="20"/>
                <w:szCs w:val="20"/>
              </w:rPr>
              <w:t>J</w:t>
            </w:r>
            <w:r w:rsidR="00E62A81">
              <w:rPr>
                <w:rFonts w:cs="Arial"/>
                <w:sz w:val="20"/>
                <w:szCs w:val="20"/>
              </w:rPr>
              <w:t>ustify why modifications have been made</w:t>
            </w:r>
          </w:p>
        </w:tc>
        <w:tc>
          <w:tcPr>
            <w:tcW w:w="4505" w:type="dxa"/>
            <w:shd w:val="clear" w:color="auto" w:fill="auto"/>
            <w:tcMar>
              <w:top w:w="57" w:type="dxa"/>
              <w:left w:w="57" w:type="dxa"/>
              <w:bottom w:w="57" w:type="dxa"/>
              <w:right w:w="57" w:type="dxa"/>
            </w:tcMar>
          </w:tcPr>
          <w:p w14:paraId="6D6D8691" w14:textId="77777777" w:rsidR="00BD0FAD" w:rsidRDefault="00BD0FAD" w:rsidP="00CE0806">
            <w:pPr>
              <w:spacing w:after="0" w:line="240" w:lineRule="auto"/>
              <w:rPr>
                <w:rFonts w:cs="Arial"/>
                <w:sz w:val="20"/>
                <w:szCs w:val="20"/>
              </w:rPr>
            </w:pPr>
          </w:p>
        </w:tc>
        <w:tc>
          <w:tcPr>
            <w:tcW w:w="1243" w:type="dxa"/>
            <w:shd w:val="clear" w:color="auto" w:fill="auto"/>
            <w:tcMar>
              <w:top w:w="57" w:type="dxa"/>
              <w:left w:w="57" w:type="dxa"/>
              <w:bottom w:w="57" w:type="dxa"/>
              <w:right w:w="57" w:type="dxa"/>
            </w:tcMar>
          </w:tcPr>
          <w:p w14:paraId="1DD0545A" w14:textId="77777777" w:rsidR="00BD0FAD" w:rsidRDefault="00BD0FAD" w:rsidP="00CE0806">
            <w:pPr>
              <w:spacing w:after="0" w:line="240" w:lineRule="auto"/>
              <w:rPr>
                <w:rFonts w:cs="Arial"/>
                <w:sz w:val="20"/>
                <w:szCs w:val="20"/>
              </w:rPr>
            </w:pPr>
          </w:p>
        </w:tc>
      </w:tr>
    </w:tbl>
    <w:p w14:paraId="4E516C10" w14:textId="77777777" w:rsidR="009222D8" w:rsidRDefault="009222D8">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0FB8F9D" w14:textId="77777777" w:rsidTr="003876BB">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24AB76DC" w14:textId="5F497429" w:rsidR="009222D8" w:rsidRPr="003876BB" w:rsidRDefault="009222D8" w:rsidP="008E36C9">
            <w:pPr>
              <w:pStyle w:val="Tableheader"/>
              <w:jc w:val="center"/>
            </w:pPr>
            <w:r w:rsidRPr="003876BB">
              <w:lastRenderedPageBreak/>
              <w:t>Spring 1</w:t>
            </w:r>
          </w:p>
        </w:tc>
      </w:tr>
      <w:tr w:rsidR="009222D8" w14:paraId="17DD58AD" w14:textId="77777777" w:rsidTr="003876BB">
        <w:trPr>
          <w:trHeight w:val="774"/>
        </w:trPr>
        <w:tc>
          <w:tcPr>
            <w:tcW w:w="2921"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2DC174FE" w14:textId="77777777" w:rsidR="009222D8" w:rsidRPr="00C666C5" w:rsidRDefault="009222D8" w:rsidP="008E36C9">
            <w:pPr>
              <w:rPr>
                <w:b/>
                <w:bCs/>
                <w:color w:val="000000" w:themeColor="text1"/>
              </w:rPr>
            </w:pPr>
            <w:r w:rsidRPr="00C666C5">
              <w:rPr>
                <w:b/>
                <w:bCs/>
                <w:color w:val="000000" w:themeColor="text1"/>
              </w:rPr>
              <w:t xml:space="preserve">Summary of what you </w:t>
            </w:r>
            <w:r w:rsidRPr="00C666C5">
              <w:rPr>
                <w:b/>
                <w:bCs/>
                <w:color w:val="000000" w:themeColor="text1"/>
              </w:rPr>
              <w:br/>
              <w:t>will cover from the curriculum planner:</w:t>
            </w:r>
          </w:p>
        </w:tc>
        <w:tc>
          <w:tcPr>
            <w:tcW w:w="11963"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71B210E2" w14:textId="5F83203D" w:rsidR="009222D8" w:rsidRPr="00C666C5" w:rsidRDefault="00824A88" w:rsidP="008E36C9">
            <w:pPr>
              <w:rPr>
                <w:color w:val="000000" w:themeColor="text1"/>
              </w:rPr>
            </w:pPr>
            <w:r w:rsidRPr="00C666C5">
              <w:rPr>
                <w:color w:val="000000" w:themeColor="text1"/>
              </w:rPr>
              <w:t>Financial viability</w:t>
            </w:r>
          </w:p>
          <w:p w14:paraId="573E9B6C" w14:textId="77777777" w:rsidR="009222D8" w:rsidRPr="00C666C5" w:rsidRDefault="009222D8" w:rsidP="008E36C9">
            <w:pPr>
              <w:rPr>
                <w:b/>
                <w:bCs/>
                <w:color w:val="000000" w:themeColor="text1"/>
              </w:rPr>
            </w:pPr>
          </w:p>
        </w:tc>
      </w:tr>
    </w:tbl>
    <w:p w14:paraId="219FA18B"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1"/>
        <w:gridCol w:w="1921"/>
        <w:gridCol w:w="4145"/>
        <w:gridCol w:w="1695"/>
        <w:gridCol w:w="1794"/>
        <w:gridCol w:w="2627"/>
        <w:gridCol w:w="1711"/>
      </w:tblGrid>
      <w:tr w:rsidR="00A14916" w:rsidRPr="00963B3A" w14:paraId="4E4F646F" w14:textId="77777777" w:rsidTr="00562356">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040509EC" w14:textId="77777777" w:rsidR="009222D8" w:rsidRPr="00562356" w:rsidRDefault="009222D8" w:rsidP="008E36C9">
            <w:pPr>
              <w:pStyle w:val="Tableheader"/>
              <w:rPr>
                <w:sz w:val="20"/>
                <w:szCs w:val="20"/>
              </w:rPr>
            </w:pPr>
            <w:r w:rsidRPr="00562356">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35F962A" w14:textId="1460CFE6" w:rsidR="009222D8" w:rsidRPr="00562356" w:rsidRDefault="009222D8" w:rsidP="008E36C9">
            <w:pPr>
              <w:pStyle w:val="Tableheader"/>
              <w:rPr>
                <w:sz w:val="20"/>
                <w:szCs w:val="20"/>
              </w:rPr>
            </w:pPr>
            <w:r w:rsidRPr="00562356">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51089D8" w14:textId="77777777" w:rsidR="009222D8" w:rsidRPr="00562356" w:rsidRDefault="009222D8" w:rsidP="008E36C9">
            <w:pPr>
              <w:pStyle w:val="Tableheader"/>
              <w:rPr>
                <w:sz w:val="20"/>
                <w:szCs w:val="20"/>
              </w:rPr>
            </w:pPr>
            <w:r w:rsidRPr="00562356">
              <w:rPr>
                <w:sz w:val="20"/>
                <w:szCs w:val="20"/>
              </w:rPr>
              <w:t>Lesson ideas and activities</w:t>
            </w:r>
          </w:p>
          <w:p w14:paraId="3A99AD6F" w14:textId="4E537DB7" w:rsidR="00852097" w:rsidRPr="00562356"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49F5098" w14:textId="4245C471" w:rsidR="009222D8" w:rsidRPr="00562356" w:rsidRDefault="009222D8" w:rsidP="008E36C9">
            <w:pPr>
              <w:pStyle w:val="Tableheader"/>
              <w:rPr>
                <w:sz w:val="20"/>
                <w:szCs w:val="20"/>
              </w:rPr>
            </w:pPr>
            <w:r w:rsidRPr="00562356">
              <w:rPr>
                <w:sz w:val="20"/>
                <w:szCs w:val="20"/>
              </w:rPr>
              <w:t>Lesson key</w:t>
            </w:r>
            <w:r w:rsidR="002F1336" w:rsidRPr="00562356">
              <w:rPr>
                <w:sz w:val="20"/>
                <w:szCs w:val="20"/>
              </w:rPr>
              <w:t xml:space="preserve"> </w:t>
            </w:r>
            <w:r w:rsidRPr="00562356">
              <w:rPr>
                <w:sz w:val="20"/>
                <w:szCs w:val="20"/>
              </w:rPr>
              <w:t>words</w:t>
            </w:r>
          </w:p>
          <w:p w14:paraId="5E5D3185" w14:textId="3356B2AE" w:rsidR="009222D8" w:rsidRPr="00562356"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841990D" w14:textId="77777777" w:rsidR="009222D8" w:rsidRPr="00562356" w:rsidRDefault="009222D8" w:rsidP="008E36C9">
            <w:pPr>
              <w:pStyle w:val="Tableheader"/>
              <w:rPr>
                <w:sz w:val="20"/>
                <w:szCs w:val="20"/>
              </w:rPr>
            </w:pPr>
            <w:r w:rsidRPr="00562356">
              <w:rPr>
                <w:sz w:val="20"/>
                <w:szCs w:val="20"/>
              </w:rPr>
              <w:t>Lesson outcome(s)</w:t>
            </w:r>
          </w:p>
          <w:p w14:paraId="2774AFED" w14:textId="20DA0D46" w:rsidR="009222D8" w:rsidRPr="00562356" w:rsidRDefault="009222D8" w:rsidP="008E36C9">
            <w:pPr>
              <w:pStyle w:val="Tableheader"/>
              <w:rPr>
                <w:b w:val="0"/>
                <w:bCs w:val="0"/>
                <w:sz w:val="20"/>
                <w:szCs w:val="20"/>
              </w:rPr>
            </w:pPr>
            <w:r w:rsidRPr="00562356">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28DEB8B" w14:textId="77777777" w:rsidR="009222D8" w:rsidRPr="00562356" w:rsidRDefault="009222D8" w:rsidP="008E36C9">
            <w:pPr>
              <w:pStyle w:val="Tableheader"/>
              <w:rPr>
                <w:sz w:val="20"/>
                <w:szCs w:val="20"/>
              </w:rPr>
            </w:pPr>
            <w:r w:rsidRPr="00562356">
              <w:rPr>
                <w:sz w:val="20"/>
                <w:szCs w:val="20"/>
              </w:rPr>
              <w:t>Useful links/resources</w:t>
            </w:r>
          </w:p>
          <w:p w14:paraId="6F87E1B0" w14:textId="256BC9DA" w:rsidR="009222D8" w:rsidRPr="00562356"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4AEA0011" w14:textId="77777777" w:rsidR="009222D8" w:rsidRPr="00562356" w:rsidRDefault="009222D8" w:rsidP="008E36C9">
            <w:pPr>
              <w:pStyle w:val="Tableheader"/>
              <w:rPr>
                <w:sz w:val="20"/>
                <w:szCs w:val="20"/>
              </w:rPr>
            </w:pPr>
            <w:r w:rsidRPr="00562356">
              <w:rPr>
                <w:sz w:val="20"/>
                <w:szCs w:val="20"/>
              </w:rPr>
              <w:t>How does this link to other units?</w:t>
            </w:r>
          </w:p>
          <w:p w14:paraId="0E117202" w14:textId="77777777" w:rsidR="009222D8" w:rsidRPr="00562356" w:rsidRDefault="009222D8" w:rsidP="008E36C9">
            <w:pPr>
              <w:pStyle w:val="Tableheader"/>
              <w:rPr>
                <w:sz w:val="20"/>
                <w:szCs w:val="20"/>
              </w:rPr>
            </w:pPr>
          </w:p>
        </w:tc>
      </w:tr>
      <w:tr w:rsidR="009222D8" w14:paraId="14166F55" w14:textId="77777777" w:rsidTr="003876BB">
        <w:trPr>
          <w:trHeight w:val="2189"/>
        </w:trPr>
        <w:tc>
          <w:tcPr>
            <w:tcW w:w="993" w:type="dxa"/>
            <w:shd w:val="clear" w:color="auto" w:fill="auto"/>
            <w:tcMar>
              <w:top w:w="57" w:type="dxa"/>
              <w:left w:w="57" w:type="dxa"/>
              <w:bottom w:w="57" w:type="dxa"/>
              <w:right w:w="57" w:type="dxa"/>
            </w:tcMar>
          </w:tcPr>
          <w:p w14:paraId="56CCC885" w14:textId="20C457A5"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31CCBB50" w14:textId="77777777" w:rsidR="009222D8" w:rsidRDefault="00E15D09" w:rsidP="008E36C9">
            <w:pPr>
              <w:spacing w:after="0" w:line="240" w:lineRule="auto"/>
              <w:rPr>
                <w:rFonts w:cs="Arial"/>
                <w:sz w:val="20"/>
                <w:szCs w:val="20"/>
              </w:rPr>
            </w:pPr>
            <w:r>
              <w:rPr>
                <w:rFonts w:cs="Arial"/>
                <w:sz w:val="20"/>
                <w:szCs w:val="20"/>
              </w:rPr>
              <w:t>TA4 Review whether a business proposal is financially viable</w:t>
            </w:r>
          </w:p>
          <w:p w14:paraId="64828639" w14:textId="77777777" w:rsidR="00E15D09" w:rsidRDefault="00E15D09" w:rsidP="008E36C9">
            <w:pPr>
              <w:spacing w:after="0" w:line="240" w:lineRule="auto"/>
              <w:rPr>
                <w:rFonts w:cs="Arial"/>
                <w:sz w:val="20"/>
                <w:szCs w:val="20"/>
              </w:rPr>
            </w:pPr>
          </w:p>
          <w:p w14:paraId="639ACF00" w14:textId="497FE823" w:rsidR="00E15D09" w:rsidRDefault="00E15D09" w:rsidP="008E36C9">
            <w:pPr>
              <w:spacing w:after="0" w:line="240" w:lineRule="auto"/>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794BFBA" w14:textId="560DEBAE" w:rsidR="007F7AAB" w:rsidRDefault="007F7AAB" w:rsidP="008E36C9">
            <w:pPr>
              <w:spacing w:after="0" w:line="240" w:lineRule="auto"/>
              <w:rPr>
                <w:rFonts w:cs="Arial"/>
                <w:sz w:val="20"/>
                <w:szCs w:val="20"/>
              </w:rPr>
            </w:pPr>
            <w:r>
              <w:rPr>
                <w:rFonts w:cs="Arial"/>
                <w:sz w:val="20"/>
                <w:szCs w:val="20"/>
              </w:rPr>
              <w:t xml:space="preserve">You could introduce this </w:t>
            </w:r>
            <w:r w:rsidR="008E36C9">
              <w:rPr>
                <w:rFonts w:cs="Arial"/>
                <w:sz w:val="20"/>
                <w:szCs w:val="20"/>
              </w:rPr>
              <w:t>t</w:t>
            </w:r>
            <w:r>
              <w:rPr>
                <w:rFonts w:cs="Arial"/>
                <w:sz w:val="20"/>
                <w:szCs w:val="20"/>
              </w:rPr>
              <w:t xml:space="preserve">opic </w:t>
            </w:r>
            <w:r w:rsidR="008E36C9">
              <w:rPr>
                <w:rFonts w:cs="Arial"/>
                <w:sz w:val="20"/>
                <w:szCs w:val="20"/>
              </w:rPr>
              <w:t>a</w:t>
            </w:r>
            <w:r>
              <w:rPr>
                <w:rFonts w:cs="Arial"/>
                <w:sz w:val="20"/>
                <w:szCs w:val="20"/>
              </w:rPr>
              <w:t xml:space="preserve">rea by asking students </w:t>
            </w:r>
            <w:r w:rsidR="003D0426">
              <w:rPr>
                <w:rFonts w:cs="Arial"/>
                <w:sz w:val="20"/>
                <w:szCs w:val="20"/>
              </w:rPr>
              <w:t>to define</w:t>
            </w:r>
            <w:r>
              <w:rPr>
                <w:rFonts w:cs="Arial"/>
                <w:sz w:val="20"/>
                <w:szCs w:val="20"/>
              </w:rPr>
              <w:t xml:space="preserve"> ‘financial viability’ means and </w:t>
            </w:r>
            <w:r w:rsidR="003D0426">
              <w:rPr>
                <w:rFonts w:cs="Arial"/>
                <w:sz w:val="20"/>
                <w:szCs w:val="20"/>
              </w:rPr>
              <w:t xml:space="preserve">to identify </w:t>
            </w:r>
            <w:r>
              <w:rPr>
                <w:rFonts w:cs="Arial"/>
                <w:sz w:val="20"/>
                <w:szCs w:val="20"/>
              </w:rPr>
              <w:t>what information an entrepreneur might need to be able to assess the financial viability of a new product (</w:t>
            </w:r>
            <w:r w:rsidR="008E36C9">
              <w:rPr>
                <w:rFonts w:cs="Arial"/>
                <w:sz w:val="20"/>
                <w:szCs w:val="20"/>
              </w:rPr>
              <w:t>e.g.</w:t>
            </w:r>
            <w:r>
              <w:rPr>
                <w:rFonts w:cs="Arial"/>
                <w:sz w:val="20"/>
                <w:szCs w:val="20"/>
              </w:rPr>
              <w:t xml:space="preserve"> likely costs, likely revenue, likely break-even level of sales, likely profit).</w:t>
            </w:r>
            <w:r w:rsidR="008D0B89">
              <w:rPr>
                <w:rFonts w:cs="Arial"/>
                <w:sz w:val="20"/>
                <w:szCs w:val="20"/>
              </w:rPr>
              <w:t xml:space="preserve"> </w:t>
            </w:r>
          </w:p>
          <w:p w14:paraId="43822682" w14:textId="77777777" w:rsidR="007F7AAB" w:rsidRDefault="007F7AAB" w:rsidP="008E36C9">
            <w:pPr>
              <w:spacing w:after="0" w:line="240" w:lineRule="auto"/>
              <w:rPr>
                <w:rFonts w:cs="Arial"/>
                <w:sz w:val="20"/>
                <w:szCs w:val="20"/>
              </w:rPr>
            </w:pPr>
          </w:p>
          <w:p w14:paraId="31E533BA" w14:textId="032C0DF8" w:rsidR="007F7AAB" w:rsidRDefault="00B54713" w:rsidP="008E36C9">
            <w:pPr>
              <w:spacing w:after="0" w:line="240" w:lineRule="auto"/>
              <w:rPr>
                <w:rFonts w:cs="Arial"/>
                <w:sz w:val="20"/>
                <w:szCs w:val="20"/>
              </w:rPr>
            </w:pPr>
            <w:r>
              <w:rPr>
                <w:rFonts w:cs="Arial"/>
                <w:sz w:val="20"/>
                <w:szCs w:val="20"/>
              </w:rPr>
              <w:t xml:space="preserve">To recap learning from R067 you could ask students to list costs that </w:t>
            </w:r>
            <w:r w:rsidR="007F7AAB">
              <w:rPr>
                <w:rFonts w:cs="Arial"/>
                <w:sz w:val="20"/>
                <w:szCs w:val="20"/>
              </w:rPr>
              <w:t>they think a business will have to pay when producing a new product. A class list could be produced. You could then ask students to categorise these into fixed costs and variable costs. You could also use this to discuss the difference between these two categories of cost and also how total cost is calculated.</w:t>
            </w:r>
            <w:r w:rsidR="008D0B89">
              <w:rPr>
                <w:rFonts w:cs="Arial"/>
                <w:sz w:val="20"/>
                <w:szCs w:val="20"/>
              </w:rPr>
              <w:t xml:space="preserve"> </w:t>
            </w:r>
          </w:p>
          <w:p w14:paraId="733F21BB" w14:textId="77777777" w:rsidR="007F7AAB" w:rsidRDefault="007F7AAB" w:rsidP="008E36C9">
            <w:pPr>
              <w:spacing w:after="0" w:line="240" w:lineRule="auto"/>
              <w:rPr>
                <w:rFonts w:cs="Arial"/>
                <w:sz w:val="20"/>
                <w:szCs w:val="20"/>
              </w:rPr>
            </w:pPr>
          </w:p>
          <w:p w14:paraId="450427BD" w14:textId="1B70975E" w:rsidR="00E15D09" w:rsidRPr="00E15D09" w:rsidRDefault="00B54713" w:rsidP="007F7AAB">
            <w:pPr>
              <w:spacing w:after="0" w:line="240" w:lineRule="auto"/>
              <w:rPr>
                <w:rFonts w:cs="Arial"/>
                <w:sz w:val="20"/>
                <w:szCs w:val="20"/>
              </w:rPr>
            </w:pPr>
            <w:r>
              <w:rPr>
                <w:rFonts w:cs="Arial"/>
                <w:sz w:val="20"/>
                <w:szCs w:val="20"/>
              </w:rPr>
              <w:t xml:space="preserve">You </w:t>
            </w:r>
            <w:r w:rsidR="007F7AAB">
              <w:rPr>
                <w:rFonts w:cs="Arial"/>
                <w:sz w:val="20"/>
                <w:szCs w:val="20"/>
              </w:rPr>
              <w:t>could provide students with a scenario which provides the opportunity to perform cost calculations</w:t>
            </w:r>
            <w:r w:rsidR="008E36C9">
              <w:rPr>
                <w:rFonts w:cs="Arial"/>
                <w:sz w:val="20"/>
                <w:szCs w:val="20"/>
              </w:rPr>
              <w:t>, e.g.</w:t>
            </w:r>
            <w:r w:rsidR="007F7AAB">
              <w:rPr>
                <w:rFonts w:cs="Arial"/>
                <w:sz w:val="20"/>
                <w:szCs w:val="20"/>
              </w:rPr>
              <w:t xml:space="preserve"> </w:t>
            </w:r>
            <w:r w:rsidR="003D0426">
              <w:rPr>
                <w:rFonts w:cs="Arial"/>
                <w:sz w:val="20"/>
                <w:szCs w:val="20"/>
              </w:rPr>
              <w:t>for</w:t>
            </w:r>
            <w:r w:rsidR="007F7AAB">
              <w:rPr>
                <w:rFonts w:cs="Arial"/>
                <w:sz w:val="20"/>
                <w:szCs w:val="20"/>
              </w:rPr>
              <w:t xml:space="preserve"> different levels of production and with a change in raw material prices.</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3D38912A" w14:textId="77777777" w:rsidR="009222D8" w:rsidRPr="00D5259A" w:rsidRDefault="00902682" w:rsidP="008E36C9">
            <w:pPr>
              <w:spacing w:after="0" w:line="240" w:lineRule="auto"/>
              <w:rPr>
                <w:rFonts w:cs="Arial"/>
                <w:b/>
                <w:bCs/>
                <w:sz w:val="20"/>
                <w:szCs w:val="20"/>
              </w:rPr>
            </w:pPr>
            <w:r w:rsidRPr="00D5259A">
              <w:rPr>
                <w:rFonts w:cs="Arial"/>
                <w:b/>
                <w:bCs/>
                <w:sz w:val="20"/>
                <w:szCs w:val="20"/>
              </w:rPr>
              <w:t>Variable cost</w:t>
            </w:r>
          </w:p>
          <w:p w14:paraId="4C5016E0" w14:textId="77777777" w:rsidR="00902682" w:rsidRPr="00D5259A" w:rsidRDefault="00902682" w:rsidP="008E36C9">
            <w:pPr>
              <w:spacing w:after="0" w:line="240" w:lineRule="auto"/>
              <w:rPr>
                <w:rFonts w:cs="Arial"/>
                <w:b/>
                <w:bCs/>
                <w:sz w:val="20"/>
                <w:szCs w:val="20"/>
              </w:rPr>
            </w:pPr>
          </w:p>
          <w:p w14:paraId="307B8678" w14:textId="77777777" w:rsidR="00902682" w:rsidRPr="00D5259A" w:rsidRDefault="00902682" w:rsidP="008E36C9">
            <w:pPr>
              <w:spacing w:after="0" w:line="240" w:lineRule="auto"/>
              <w:rPr>
                <w:rFonts w:cs="Arial"/>
                <w:b/>
                <w:bCs/>
                <w:sz w:val="20"/>
                <w:szCs w:val="20"/>
              </w:rPr>
            </w:pPr>
            <w:r w:rsidRPr="00D5259A">
              <w:rPr>
                <w:rFonts w:cs="Arial"/>
                <w:b/>
                <w:bCs/>
                <w:sz w:val="20"/>
                <w:szCs w:val="20"/>
              </w:rPr>
              <w:t>Fixed cost</w:t>
            </w:r>
          </w:p>
          <w:p w14:paraId="461B2806" w14:textId="77777777" w:rsidR="00902682" w:rsidRPr="00D5259A" w:rsidRDefault="00902682" w:rsidP="008E36C9">
            <w:pPr>
              <w:spacing w:after="0" w:line="240" w:lineRule="auto"/>
              <w:rPr>
                <w:rFonts w:cs="Arial"/>
                <w:b/>
                <w:bCs/>
                <w:sz w:val="20"/>
                <w:szCs w:val="20"/>
              </w:rPr>
            </w:pPr>
          </w:p>
          <w:p w14:paraId="0BAA29E6" w14:textId="144E51DC" w:rsidR="00902682" w:rsidRPr="00D5259A" w:rsidRDefault="00902682" w:rsidP="008E36C9">
            <w:pPr>
              <w:spacing w:after="0" w:line="240" w:lineRule="auto"/>
              <w:rPr>
                <w:rFonts w:cs="Arial"/>
                <w:b/>
                <w:bCs/>
                <w:sz w:val="20"/>
                <w:szCs w:val="20"/>
              </w:rPr>
            </w:pPr>
            <w:r w:rsidRPr="00D5259A">
              <w:rPr>
                <w:rFonts w:cs="Arial"/>
                <w:b/>
                <w:bCs/>
                <w:sz w:val="20"/>
                <w:szCs w:val="20"/>
              </w:rPr>
              <w:t>Total cost</w:t>
            </w:r>
          </w:p>
          <w:p w14:paraId="1BA71FD1" w14:textId="757C65EC" w:rsidR="00902682" w:rsidRPr="00D5259A" w:rsidRDefault="00902682" w:rsidP="008E36C9">
            <w:pPr>
              <w:spacing w:after="0" w:line="240" w:lineRule="auto"/>
              <w:rPr>
                <w:rFonts w:cs="Arial"/>
                <w:b/>
                <w:bCs/>
                <w:sz w:val="20"/>
                <w:szCs w:val="20"/>
              </w:rPr>
            </w:pPr>
          </w:p>
          <w:p w14:paraId="5932EE71" w14:textId="77777777" w:rsidR="00902682" w:rsidRPr="00D5259A" w:rsidRDefault="00902682" w:rsidP="008E36C9">
            <w:pPr>
              <w:spacing w:after="0" w:line="240" w:lineRule="auto"/>
              <w:rPr>
                <w:rFonts w:cs="Arial"/>
                <w:b/>
                <w:bCs/>
                <w:sz w:val="20"/>
                <w:szCs w:val="20"/>
              </w:rPr>
            </w:pPr>
          </w:p>
          <w:p w14:paraId="4B755759" w14:textId="1A16010C" w:rsidR="00902682" w:rsidRPr="00D5259A" w:rsidRDefault="00902682"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7702A96" w14:textId="03648499" w:rsidR="009222D8" w:rsidRPr="00D5259A" w:rsidRDefault="00A84710" w:rsidP="00B829C9">
            <w:pPr>
              <w:pStyle w:val="ListParagraph"/>
              <w:numPr>
                <w:ilvl w:val="0"/>
                <w:numId w:val="19"/>
              </w:numPr>
              <w:spacing w:after="0" w:line="240" w:lineRule="auto"/>
              <w:ind w:left="360"/>
              <w:rPr>
                <w:sz w:val="20"/>
                <w:szCs w:val="20"/>
              </w:rPr>
            </w:pPr>
            <w:r w:rsidRPr="00D5259A">
              <w:rPr>
                <w:sz w:val="20"/>
                <w:szCs w:val="20"/>
              </w:rPr>
              <w:t>C</w:t>
            </w:r>
            <w:r w:rsidR="00404D90" w:rsidRPr="00D5259A">
              <w:rPr>
                <w:sz w:val="20"/>
                <w:szCs w:val="20"/>
              </w:rPr>
              <w:t>alculate costs based on a given scenario</w:t>
            </w:r>
          </w:p>
          <w:p w14:paraId="27FB4F63" w14:textId="6F215E15" w:rsidR="00404D90" w:rsidRPr="00D5259A" w:rsidRDefault="00404D90" w:rsidP="00404D90">
            <w:pPr>
              <w:spacing w:after="0" w:line="240" w:lineRule="auto"/>
              <w:rPr>
                <w:sz w:val="20"/>
                <w:szCs w:val="20"/>
              </w:rPr>
            </w:pPr>
          </w:p>
          <w:p w14:paraId="6FA4DB6E" w14:textId="4C3D7686" w:rsidR="00404D90" w:rsidRPr="00D5259A" w:rsidRDefault="00404D90" w:rsidP="00BB3940">
            <w:pPr>
              <w:spacing w:after="0" w:line="240" w:lineRule="auto"/>
              <w:ind w:left="397" w:hanging="397"/>
              <w:rPr>
                <w:sz w:val="20"/>
                <w:szCs w:val="20"/>
              </w:rPr>
            </w:pPr>
          </w:p>
        </w:tc>
        <w:tc>
          <w:tcPr>
            <w:tcW w:w="2585" w:type="dxa"/>
            <w:shd w:val="clear" w:color="auto" w:fill="auto"/>
            <w:tcMar>
              <w:top w:w="57" w:type="dxa"/>
              <w:left w:w="57" w:type="dxa"/>
              <w:bottom w:w="57" w:type="dxa"/>
              <w:right w:w="57" w:type="dxa"/>
            </w:tcMar>
          </w:tcPr>
          <w:p w14:paraId="0231DB3C" w14:textId="77777777" w:rsidR="009222D8" w:rsidRPr="00D5259A" w:rsidRDefault="000A5C46" w:rsidP="008E36C9">
            <w:pPr>
              <w:spacing w:after="0" w:line="240" w:lineRule="auto"/>
              <w:rPr>
                <w:rFonts w:cs="Arial"/>
                <w:sz w:val="20"/>
                <w:szCs w:val="20"/>
                <w:u w:val="single"/>
              </w:rPr>
            </w:pPr>
            <w:hyperlink r:id="rId38" w:history="1">
              <w:r w:rsidR="00712454" w:rsidRPr="00712454">
                <w:rPr>
                  <w:rStyle w:val="Hyperlink"/>
                  <w:rFonts w:cs="Arial"/>
                  <w:sz w:val="20"/>
                  <w:szCs w:val="20"/>
                </w:rPr>
                <w:t>Revenue and costs</w:t>
              </w:r>
            </w:hyperlink>
          </w:p>
          <w:p w14:paraId="20EE3B83" w14:textId="65F08FB1" w:rsidR="00712454" w:rsidRDefault="00712454" w:rsidP="008E36C9">
            <w:pPr>
              <w:spacing w:after="0" w:line="240" w:lineRule="auto"/>
              <w:rPr>
                <w:rFonts w:cs="Arial"/>
                <w:sz w:val="20"/>
                <w:szCs w:val="20"/>
              </w:rPr>
            </w:pPr>
            <w:r w:rsidRPr="00712454">
              <w:rPr>
                <w:rFonts w:cs="Arial"/>
                <w:sz w:val="20"/>
                <w:szCs w:val="20"/>
              </w:rPr>
              <w:t xml:space="preserve">Summary from </w:t>
            </w:r>
            <w:r w:rsidR="00F77EF4">
              <w:rPr>
                <w:rFonts w:cs="Arial"/>
                <w:sz w:val="20"/>
                <w:szCs w:val="20"/>
              </w:rPr>
              <w:t>BBC</w:t>
            </w:r>
            <w:r w:rsidRPr="00712454">
              <w:rPr>
                <w:rFonts w:cs="Arial"/>
                <w:sz w:val="20"/>
                <w:szCs w:val="20"/>
              </w:rPr>
              <w:t xml:space="preserve"> Bitesize</w:t>
            </w:r>
            <w:r w:rsidR="00833CDC">
              <w:rPr>
                <w:rFonts w:cs="Arial"/>
                <w:sz w:val="20"/>
                <w:szCs w:val="20"/>
              </w:rPr>
              <w:t xml:space="preserve"> (bbc.co.uk)</w:t>
            </w:r>
          </w:p>
          <w:p w14:paraId="0EBD9CB2" w14:textId="77777777" w:rsidR="00D5259A" w:rsidRPr="00D5259A" w:rsidRDefault="00D5259A" w:rsidP="008E36C9">
            <w:pPr>
              <w:spacing w:after="0" w:line="240" w:lineRule="auto"/>
              <w:rPr>
                <w:rFonts w:cs="Arial"/>
                <w:sz w:val="20"/>
                <w:szCs w:val="20"/>
              </w:rPr>
            </w:pPr>
          </w:p>
          <w:p w14:paraId="34979BBC" w14:textId="77777777" w:rsidR="00712454" w:rsidRDefault="000A5C46" w:rsidP="008E36C9">
            <w:pPr>
              <w:spacing w:after="0" w:line="240" w:lineRule="auto"/>
              <w:rPr>
                <w:rFonts w:cs="Arial"/>
                <w:sz w:val="20"/>
                <w:szCs w:val="20"/>
              </w:rPr>
            </w:pPr>
            <w:hyperlink r:id="rId39" w:history="1">
              <w:r w:rsidR="00712454" w:rsidRPr="00712454">
                <w:rPr>
                  <w:rStyle w:val="Hyperlink"/>
                  <w:rFonts w:cs="Arial"/>
                  <w:sz w:val="20"/>
                  <w:szCs w:val="20"/>
                </w:rPr>
                <w:t>Fixed costs, variable costs and break-even</w:t>
              </w:r>
            </w:hyperlink>
          </w:p>
          <w:p w14:paraId="3B42B5AE" w14:textId="77777777" w:rsidR="00712454" w:rsidRDefault="00712454" w:rsidP="008E36C9">
            <w:pPr>
              <w:spacing w:after="0" w:line="240" w:lineRule="auto"/>
              <w:rPr>
                <w:rFonts w:cs="Arial"/>
                <w:sz w:val="20"/>
                <w:szCs w:val="20"/>
              </w:rPr>
            </w:pPr>
            <w:r w:rsidRPr="00712454">
              <w:rPr>
                <w:rFonts w:cs="Arial"/>
                <w:sz w:val="20"/>
                <w:szCs w:val="20"/>
              </w:rPr>
              <w:t>Summary of each term and the process of calculating each on</w:t>
            </w:r>
            <w:r w:rsidRPr="00D5259A">
              <w:rPr>
                <w:rFonts w:cs="Arial"/>
                <w:sz w:val="20"/>
                <w:szCs w:val="20"/>
              </w:rPr>
              <w:t>e</w:t>
            </w:r>
          </w:p>
          <w:p w14:paraId="2282EC98" w14:textId="4712E430" w:rsidR="00B82CCA" w:rsidRPr="00712454" w:rsidRDefault="00B82CCA" w:rsidP="008E36C9">
            <w:pPr>
              <w:spacing w:after="0" w:line="240" w:lineRule="auto"/>
              <w:rPr>
                <w:rFonts w:cs="Arial"/>
                <w:color w:val="159C4B" w:themeColor="accent4" w:themeShade="BF"/>
                <w:sz w:val="20"/>
                <w:szCs w:val="20"/>
              </w:rPr>
            </w:pPr>
            <w:r w:rsidRPr="00BF42C2">
              <w:rPr>
                <w:rFonts w:cs="Arial"/>
                <w:sz w:val="20"/>
                <w:szCs w:val="20"/>
              </w:rPr>
              <w:t>(businesscasestudies.co.uk)</w:t>
            </w:r>
          </w:p>
        </w:tc>
        <w:tc>
          <w:tcPr>
            <w:tcW w:w="1718" w:type="dxa"/>
            <w:shd w:val="clear" w:color="auto" w:fill="auto"/>
            <w:tcMar>
              <w:top w:w="57" w:type="dxa"/>
              <w:left w:w="57" w:type="dxa"/>
              <w:bottom w:w="57" w:type="dxa"/>
              <w:right w:w="57" w:type="dxa"/>
            </w:tcMar>
          </w:tcPr>
          <w:p w14:paraId="13BB50C6" w14:textId="7FCAD805" w:rsidR="000A1124" w:rsidRPr="001F7D71" w:rsidRDefault="000A1124" w:rsidP="000A1124">
            <w:pPr>
              <w:spacing w:after="0" w:line="240" w:lineRule="auto"/>
              <w:rPr>
                <w:rFonts w:cs="Arial"/>
                <w:b/>
                <w:bCs/>
                <w:color w:val="159C4B" w:themeColor="accent4" w:themeShade="BF"/>
                <w:sz w:val="20"/>
                <w:szCs w:val="20"/>
              </w:rPr>
            </w:pPr>
            <w:r w:rsidRPr="000A1124">
              <w:rPr>
                <w:rFonts w:cs="Arial"/>
                <w:color w:val="000000" w:themeColor="text1"/>
                <w:sz w:val="20"/>
                <w:szCs w:val="20"/>
              </w:rPr>
              <w:t>R067 TA3.1,</w:t>
            </w:r>
            <w:r>
              <w:rPr>
                <w:rFonts w:cs="Arial"/>
                <w:color w:val="000000" w:themeColor="text1"/>
                <w:sz w:val="20"/>
                <w:szCs w:val="20"/>
              </w:rPr>
              <w:t xml:space="preserve"> </w:t>
            </w:r>
            <w:r w:rsidRPr="000A1124">
              <w:rPr>
                <w:rFonts w:cs="Arial"/>
                <w:color w:val="000000" w:themeColor="text1"/>
                <w:sz w:val="20"/>
                <w:szCs w:val="20"/>
              </w:rPr>
              <w:t xml:space="preserve">Students will learn about </w:t>
            </w:r>
            <w:r>
              <w:rPr>
                <w:rFonts w:cs="Arial"/>
                <w:color w:val="000000" w:themeColor="text1"/>
                <w:sz w:val="20"/>
                <w:szCs w:val="20"/>
              </w:rPr>
              <w:t xml:space="preserve">fixed, variable and total </w:t>
            </w:r>
            <w:r w:rsidRPr="000A1124">
              <w:rPr>
                <w:rFonts w:cs="Arial"/>
                <w:color w:val="000000" w:themeColor="text1"/>
                <w:sz w:val="20"/>
                <w:szCs w:val="20"/>
              </w:rPr>
              <w:t>costs</w:t>
            </w:r>
          </w:p>
        </w:tc>
      </w:tr>
      <w:tr w:rsidR="00BB3940" w14:paraId="27DE763B" w14:textId="77777777" w:rsidTr="00D45E1A">
        <w:trPr>
          <w:trHeight w:val="782"/>
        </w:trPr>
        <w:tc>
          <w:tcPr>
            <w:tcW w:w="993" w:type="dxa"/>
            <w:shd w:val="clear" w:color="auto" w:fill="auto"/>
            <w:tcMar>
              <w:top w:w="57" w:type="dxa"/>
              <w:left w:w="57" w:type="dxa"/>
              <w:bottom w:w="57" w:type="dxa"/>
              <w:right w:w="57" w:type="dxa"/>
            </w:tcMar>
          </w:tcPr>
          <w:p w14:paraId="786CC4D0" w14:textId="72D7118D" w:rsidR="00BB3940" w:rsidRDefault="00BB3940" w:rsidP="00BB3940">
            <w:pPr>
              <w:spacing w:after="0" w:line="240" w:lineRule="auto"/>
              <w:rPr>
                <w:rFonts w:cs="Arial"/>
                <w:sz w:val="20"/>
                <w:szCs w:val="20"/>
              </w:rPr>
            </w:pPr>
            <w:r>
              <w:rPr>
                <w:rFonts w:cs="Arial"/>
                <w:sz w:val="20"/>
                <w:szCs w:val="20"/>
              </w:rPr>
              <w:lastRenderedPageBreak/>
              <w:t>2</w:t>
            </w:r>
          </w:p>
        </w:tc>
        <w:tc>
          <w:tcPr>
            <w:tcW w:w="1928" w:type="dxa"/>
            <w:shd w:val="clear" w:color="auto" w:fill="auto"/>
            <w:tcMar>
              <w:top w:w="57" w:type="dxa"/>
              <w:left w:w="57" w:type="dxa"/>
              <w:bottom w:w="57" w:type="dxa"/>
              <w:right w:w="57" w:type="dxa"/>
            </w:tcMar>
          </w:tcPr>
          <w:p w14:paraId="4DBE4BF4" w14:textId="77777777" w:rsidR="00BB3940" w:rsidRDefault="00BB3940" w:rsidP="00BB3940">
            <w:pPr>
              <w:spacing w:after="0" w:line="240" w:lineRule="auto"/>
              <w:rPr>
                <w:rFonts w:cs="Arial"/>
                <w:sz w:val="20"/>
                <w:szCs w:val="20"/>
              </w:rPr>
            </w:pPr>
            <w:r>
              <w:rPr>
                <w:rFonts w:cs="Arial"/>
                <w:sz w:val="20"/>
                <w:szCs w:val="20"/>
              </w:rPr>
              <w:t>TA4 Review whether a business proposal is financially viable</w:t>
            </w:r>
          </w:p>
          <w:p w14:paraId="18749FD1" w14:textId="77777777" w:rsidR="00BB3940" w:rsidRDefault="00BB3940" w:rsidP="00BB3940">
            <w:pPr>
              <w:spacing w:after="0" w:line="240" w:lineRule="auto"/>
              <w:rPr>
                <w:rFonts w:cs="Arial"/>
                <w:sz w:val="20"/>
                <w:szCs w:val="20"/>
              </w:rPr>
            </w:pPr>
          </w:p>
          <w:p w14:paraId="7FC74D2E" w14:textId="4D23D60A" w:rsidR="00BB3940" w:rsidRDefault="00BB3940" w:rsidP="00BB3940">
            <w:pPr>
              <w:spacing w:after="0" w:line="240" w:lineRule="auto"/>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C626017" w14:textId="496BB914" w:rsidR="00BB3940" w:rsidRDefault="007F7AAB" w:rsidP="00BB3940">
            <w:pPr>
              <w:spacing w:after="0" w:line="240" w:lineRule="auto"/>
              <w:rPr>
                <w:rFonts w:cs="Arial"/>
                <w:sz w:val="20"/>
                <w:szCs w:val="20"/>
              </w:rPr>
            </w:pPr>
            <w:r>
              <w:rPr>
                <w:rFonts w:cs="Arial"/>
                <w:sz w:val="20"/>
                <w:szCs w:val="20"/>
              </w:rPr>
              <w:t>You could introduce this lesson by showing students images of products and tell</w:t>
            </w:r>
            <w:r w:rsidR="003D0426">
              <w:rPr>
                <w:rFonts w:cs="Arial"/>
                <w:sz w:val="20"/>
                <w:szCs w:val="20"/>
              </w:rPr>
              <w:t>ing</w:t>
            </w:r>
            <w:r>
              <w:rPr>
                <w:rFonts w:cs="Arial"/>
                <w:sz w:val="20"/>
                <w:szCs w:val="20"/>
              </w:rPr>
              <w:t xml:space="preserve"> them the p</w:t>
            </w:r>
            <w:r w:rsidR="00BB3940">
              <w:rPr>
                <w:rFonts w:cs="Arial"/>
                <w:sz w:val="20"/>
                <w:szCs w:val="20"/>
              </w:rPr>
              <w:t>roposed selling price</w:t>
            </w:r>
            <w:r>
              <w:rPr>
                <w:rFonts w:cs="Arial"/>
                <w:sz w:val="20"/>
                <w:szCs w:val="20"/>
              </w:rPr>
              <w:t xml:space="preserve"> of each product (this could be higher, lower or the same as the actual price). Students could decide whether they think that the proposed selling price is realistic and justify their opinion. You could encourage students to use terms such as cost, revenue and break-even in their justification.</w:t>
            </w:r>
            <w:r w:rsidR="008D0B89">
              <w:rPr>
                <w:rFonts w:cs="Arial"/>
                <w:sz w:val="20"/>
                <w:szCs w:val="20"/>
              </w:rPr>
              <w:t xml:space="preserve"> </w:t>
            </w:r>
          </w:p>
          <w:p w14:paraId="33BF7736" w14:textId="534D2137" w:rsidR="007F7AAB" w:rsidRDefault="007F7AAB" w:rsidP="00BB3940">
            <w:pPr>
              <w:spacing w:after="0" w:line="240" w:lineRule="auto"/>
              <w:rPr>
                <w:rFonts w:cs="Arial"/>
                <w:sz w:val="20"/>
                <w:szCs w:val="20"/>
              </w:rPr>
            </w:pPr>
          </w:p>
          <w:p w14:paraId="51002993" w14:textId="44A81C7E" w:rsidR="007F7AAB" w:rsidRDefault="007F7AAB" w:rsidP="00BB3940">
            <w:pPr>
              <w:spacing w:after="0" w:line="240" w:lineRule="auto"/>
              <w:rPr>
                <w:rFonts w:cs="Arial"/>
                <w:sz w:val="20"/>
                <w:szCs w:val="20"/>
              </w:rPr>
            </w:pPr>
            <w:r>
              <w:rPr>
                <w:rFonts w:cs="Arial"/>
                <w:sz w:val="20"/>
                <w:szCs w:val="20"/>
              </w:rPr>
              <w:t>To recap learning from R067 you could write on the board three different formulae for revenue. Students could identify which</w:t>
            </w:r>
            <w:r w:rsidR="00FA0944">
              <w:rPr>
                <w:rFonts w:cs="Arial"/>
                <w:sz w:val="20"/>
                <w:szCs w:val="20"/>
              </w:rPr>
              <w:t xml:space="preserve"> </w:t>
            </w:r>
            <w:r>
              <w:rPr>
                <w:rFonts w:cs="Arial"/>
                <w:sz w:val="20"/>
                <w:szCs w:val="20"/>
              </w:rPr>
              <w:t xml:space="preserve">is the correct </w:t>
            </w:r>
            <w:r w:rsidR="00FA0944">
              <w:rPr>
                <w:rFonts w:cs="Arial"/>
                <w:sz w:val="20"/>
                <w:szCs w:val="20"/>
              </w:rPr>
              <w:t>formula</w:t>
            </w:r>
            <w:r>
              <w:rPr>
                <w:rFonts w:cs="Arial"/>
                <w:sz w:val="20"/>
                <w:szCs w:val="20"/>
              </w:rPr>
              <w:t>.</w:t>
            </w:r>
            <w:r w:rsidR="008D0B89">
              <w:rPr>
                <w:rFonts w:cs="Arial"/>
                <w:sz w:val="20"/>
                <w:szCs w:val="20"/>
              </w:rPr>
              <w:t xml:space="preserve"> </w:t>
            </w:r>
          </w:p>
          <w:p w14:paraId="284EBB9D" w14:textId="6F804322" w:rsidR="007F7AAB" w:rsidRDefault="007F7AAB" w:rsidP="00BB3940">
            <w:pPr>
              <w:spacing w:after="0" w:line="240" w:lineRule="auto"/>
              <w:rPr>
                <w:rFonts w:cs="Arial"/>
                <w:sz w:val="20"/>
                <w:szCs w:val="20"/>
              </w:rPr>
            </w:pPr>
          </w:p>
          <w:p w14:paraId="110663A1" w14:textId="0059DAA7" w:rsidR="003D0426" w:rsidRDefault="007F7AAB" w:rsidP="00BB3940">
            <w:pPr>
              <w:spacing w:after="0" w:line="240" w:lineRule="auto"/>
              <w:rPr>
                <w:rFonts w:cs="Arial"/>
                <w:sz w:val="20"/>
                <w:szCs w:val="20"/>
              </w:rPr>
            </w:pPr>
            <w:r>
              <w:rPr>
                <w:rFonts w:cs="Arial"/>
                <w:sz w:val="20"/>
                <w:szCs w:val="20"/>
              </w:rPr>
              <w:t xml:space="preserve">You could then provide students with a scenario (which could continue from the scenario provided in Lesson 1) which requires them to perform revenue </w:t>
            </w:r>
            <w:r w:rsidR="00FA0944">
              <w:rPr>
                <w:rFonts w:cs="Arial"/>
                <w:sz w:val="20"/>
                <w:szCs w:val="20"/>
              </w:rPr>
              <w:t>calculations</w:t>
            </w:r>
            <w:r w:rsidR="008E36C9">
              <w:rPr>
                <w:rFonts w:cs="Arial"/>
                <w:sz w:val="20"/>
                <w:szCs w:val="20"/>
              </w:rPr>
              <w:t>, e.g.</w:t>
            </w:r>
            <w:r>
              <w:rPr>
                <w:rFonts w:cs="Arial"/>
                <w:sz w:val="20"/>
                <w:szCs w:val="20"/>
              </w:rPr>
              <w:t xml:space="preserve"> at different levels of sales and at different selling prices. </w:t>
            </w:r>
          </w:p>
          <w:p w14:paraId="628625D0" w14:textId="77777777" w:rsidR="003D0426" w:rsidRDefault="003D0426" w:rsidP="00BB3940">
            <w:pPr>
              <w:spacing w:after="0" w:line="240" w:lineRule="auto"/>
              <w:rPr>
                <w:rFonts w:cs="Arial"/>
                <w:i/>
                <w:iCs/>
                <w:sz w:val="20"/>
                <w:szCs w:val="20"/>
              </w:rPr>
            </w:pPr>
          </w:p>
          <w:p w14:paraId="269C6C09" w14:textId="1225FA15" w:rsidR="007F7AAB" w:rsidRDefault="00FA0944" w:rsidP="00BB3940">
            <w:pPr>
              <w:spacing w:after="0" w:line="240" w:lineRule="auto"/>
              <w:rPr>
                <w:rFonts w:cs="Arial"/>
                <w:sz w:val="20"/>
                <w:szCs w:val="20"/>
              </w:rPr>
            </w:pPr>
            <w:r w:rsidRPr="00BA5238">
              <w:rPr>
                <w:rFonts w:cs="Arial"/>
                <w:sz w:val="20"/>
                <w:szCs w:val="20"/>
              </w:rPr>
              <w:t>Extension</w:t>
            </w:r>
            <w:r w:rsidRPr="00FA0944">
              <w:rPr>
                <w:rFonts w:cs="Arial"/>
                <w:i/>
                <w:iCs/>
                <w:sz w:val="20"/>
                <w:szCs w:val="20"/>
              </w:rPr>
              <w:t>:</w:t>
            </w:r>
            <w:r>
              <w:rPr>
                <w:rFonts w:cs="Arial"/>
                <w:sz w:val="20"/>
                <w:szCs w:val="20"/>
              </w:rPr>
              <w:t xml:space="preserve"> </w:t>
            </w:r>
            <w:r w:rsidR="003D0426">
              <w:rPr>
                <w:rFonts w:cs="Arial"/>
                <w:sz w:val="20"/>
                <w:szCs w:val="20"/>
              </w:rPr>
              <w:t>S</w:t>
            </w:r>
            <w:r>
              <w:rPr>
                <w:rFonts w:cs="Arial"/>
                <w:sz w:val="20"/>
                <w:szCs w:val="20"/>
              </w:rPr>
              <w:t>tudents could be tasked</w:t>
            </w:r>
            <w:r w:rsidR="007F7AAB">
              <w:rPr>
                <w:rFonts w:cs="Arial"/>
                <w:sz w:val="20"/>
                <w:szCs w:val="20"/>
              </w:rPr>
              <w:t xml:space="preserve"> to </w:t>
            </w:r>
            <w:r>
              <w:rPr>
                <w:rFonts w:cs="Arial"/>
                <w:sz w:val="20"/>
                <w:szCs w:val="20"/>
              </w:rPr>
              <w:t>choose</w:t>
            </w:r>
            <w:r w:rsidR="007F7AAB">
              <w:rPr>
                <w:rFonts w:cs="Arial"/>
                <w:sz w:val="20"/>
                <w:szCs w:val="20"/>
              </w:rPr>
              <w:t xml:space="preserve"> a selling price </w:t>
            </w:r>
            <w:r>
              <w:rPr>
                <w:rFonts w:cs="Arial"/>
                <w:sz w:val="20"/>
                <w:szCs w:val="20"/>
              </w:rPr>
              <w:t xml:space="preserve">for the product in the scenario </w:t>
            </w:r>
            <w:r w:rsidR="007F7AAB">
              <w:rPr>
                <w:rFonts w:cs="Arial"/>
                <w:sz w:val="20"/>
                <w:szCs w:val="20"/>
              </w:rPr>
              <w:t>and justify this decision.</w:t>
            </w:r>
            <w:r w:rsidR="008D0B89">
              <w:rPr>
                <w:rFonts w:cs="Arial"/>
                <w:sz w:val="20"/>
                <w:szCs w:val="20"/>
              </w:rPr>
              <w:t xml:space="preserve"> </w:t>
            </w:r>
          </w:p>
          <w:p w14:paraId="6CB9E98C" w14:textId="77777777" w:rsidR="00BB3940" w:rsidRDefault="00BB3940" w:rsidP="00BB3940">
            <w:pPr>
              <w:spacing w:after="0" w:line="240" w:lineRule="auto"/>
              <w:rPr>
                <w:rFonts w:cs="Arial"/>
                <w:sz w:val="20"/>
                <w:szCs w:val="20"/>
              </w:rPr>
            </w:pPr>
          </w:p>
          <w:p w14:paraId="1BE8D406" w14:textId="78500935" w:rsidR="00BB3940" w:rsidRDefault="00FA0944" w:rsidP="00BB3940">
            <w:pPr>
              <w:spacing w:after="0" w:line="240" w:lineRule="auto"/>
              <w:rPr>
                <w:rFonts w:cs="Arial"/>
                <w:sz w:val="20"/>
                <w:szCs w:val="20"/>
              </w:rPr>
            </w:pPr>
            <w:r>
              <w:rPr>
                <w:rFonts w:cs="Arial"/>
                <w:sz w:val="20"/>
                <w:szCs w:val="20"/>
              </w:rPr>
              <w:t xml:space="preserve">You could introduce students to the idea that many businesses do not rely on only one source of revenue. You could show students images of different businesses and ask </w:t>
            </w:r>
            <w:r>
              <w:rPr>
                <w:rFonts w:cs="Arial"/>
                <w:sz w:val="20"/>
                <w:szCs w:val="20"/>
              </w:rPr>
              <w:lastRenderedPageBreak/>
              <w:t>students to identify how these businesses earn revenue</w:t>
            </w:r>
            <w:r w:rsidR="008E36C9">
              <w:rPr>
                <w:rFonts w:cs="Arial"/>
                <w:sz w:val="20"/>
                <w:szCs w:val="20"/>
              </w:rPr>
              <w:t>, e.g.</w:t>
            </w:r>
            <w:r>
              <w:rPr>
                <w:rFonts w:cs="Arial"/>
                <w:sz w:val="20"/>
                <w:szCs w:val="20"/>
              </w:rPr>
              <w:t xml:space="preserve"> Sky and Sainsbury</w:t>
            </w:r>
            <w:r w:rsidR="008D0B89">
              <w:rPr>
                <w:rFonts w:cs="Arial"/>
                <w:sz w:val="20"/>
                <w:szCs w:val="20"/>
              </w:rPr>
              <w:t>’</w:t>
            </w:r>
            <w:r>
              <w:rPr>
                <w:rFonts w:cs="Arial"/>
                <w:sz w:val="20"/>
                <w:szCs w:val="20"/>
              </w:rPr>
              <w:t>s</w:t>
            </w:r>
            <w:r w:rsidR="007669C8">
              <w:rPr>
                <w:rFonts w:cs="Arial"/>
                <w:sz w:val="20"/>
                <w:szCs w:val="20"/>
              </w:rPr>
              <w:t>.</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3F31DF47" w14:textId="77777777" w:rsidR="007F7AAB" w:rsidRDefault="007F7AAB" w:rsidP="00BB3940">
            <w:pPr>
              <w:spacing w:after="0" w:line="240" w:lineRule="auto"/>
              <w:rPr>
                <w:rFonts w:cs="Arial"/>
                <w:b/>
                <w:bCs/>
                <w:sz w:val="20"/>
                <w:szCs w:val="20"/>
              </w:rPr>
            </w:pPr>
            <w:r>
              <w:rPr>
                <w:rFonts w:cs="Arial"/>
                <w:b/>
                <w:bCs/>
                <w:sz w:val="20"/>
                <w:szCs w:val="20"/>
              </w:rPr>
              <w:lastRenderedPageBreak/>
              <w:t>Selling price</w:t>
            </w:r>
          </w:p>
          <w:p w14:paraId="40FAED88" w14:textId="77777777" w:rsidR="007F7AAB" w:rsidRDefault="007F7AAB" w:rsidP="00BB3940">
            <w:pPr>
              <w:spacing w:after="0" w:line="240" w:lineRule="auto"/>
              <w:rPr>
                <w:rFonts w:cs="Arial"/>
                <w:b/>
                <w:bCs/>
                <w:sz w:val="20"/>
                <w:szCs w:val="20"/>
              </w:rPr>
            </w:pPr>
          </w:p>
          <w:p w14:paraId="4E1ABCD3" w14:textId="774F86FF" w:rsidR="00BB3940" w:rsidRPr="00902682" w:rsidRDefault="00BB3940" w:rsidP="00BB3940">
            <w:pPr>
              <w:spacing w:after="0" w:line="240" w:lineRule="auto"/>
              <w:rPr>
                <w:rFonts w:cs="Arial"/>
                <w:b/>
                <w:bCs/>
                <w:sz w:val="20"/>
                <w:szCs w:val="20"/>
              </w:rPr>
            </w:pPr>
            <w:r>
              <w:rPr>
                <w:rFonts w:cs="Arial"/>
                <w:b/>
                <w:bCs/>
                <w:sz w:val="20"/>
                <w:szCs w:val="20"/>
              </w:rPr>
              <w:t>Revenue</w:t>
            </w:r>
          </w:p>
        </w:tc>
        <w:tc>
          <w:tcPr>
            <w:tcW w:w="1796" w:type="dxa"/>
            <w:shd w:val="clear" w:color="auto" w:fill="auto"/>
            <w:tcMar>
              <w:top w:w="57" w:type="dxa"/>
              <w:left w:w="57" w:type="dxa"/>
              <w:bottom w:w="57" w:type="dxa"/>
              <w:right w:w="57" w:type="dxa"/>
            </w:tcMar>
          </w:tcPr>
          <w:p w14:paraId="475A9CC3" w14:textId="5365295C" w:rsidR="00BB3940" w:rsidRPr="0007459D" w:rsidRDefault="00A84710" w:rsidP="00BB3940">
            <w:pPr>
              <w:pStyle w:val="ListParagraph"/>
              <w:numPr>
                <w:ilvl w:val="0"/>
                <w:numId w:val="19"/>
              </w:numPr>
              <w:spacing w:after="0" w:line="240" w:lineRule="auto"/>
              <w:ind w:left="360"/>
              <w:rPr>
                <w:sz w:val="20"/>
                <w:szCs w:val="20"/>
              </w:rPr>
            </w:pPr>
            <w:r>
              <w:rPr>
                <w:sz w:val="20"/>
                <w:szCs w:val="20"/>
              </w:rPr>
              <w:t>P</w:t>
            </w:r>
            <w:r w:rsidR="00BB3940" w:rsidRPr="00404D90">
              <w:rPr>
                <w:sz w:val="20"/>
                <w:szCs w:val="20"/>
              </w:rPr>
              <w:t>ropose an appropriate selling price</w:t>
            </w:r>
          </w:p>
          <w:p w14:paraId="72CAD1E7" w14:textId="09C56980" w:rsidR="00BB3940" w:rsidRPr="00404D90" w:rsidRDefault="00A84710" w:rsidP="00B829C9">
            <w:pPr>
              <w:pStyle w:val="ListParagraph"/>
              <w:numPr>
                <w:ilvl w:val="0"/>
                <w:numId w:val="19"/>
              </w:numPr>
              <w:spacing w:after="0" w:line="240" w:lineRule="auto"/>
              <w:ind w:left="360"/>
              <w:rPr>
                <w:sz w:val="20"/>
                <w:szCs w:val="20"/>
              </w:rPr>
            </w:pPr>
            <w:r>
              <w:rPr>
                <w:sz w:val="20"/>
                <w:szCs w:val="20"/>
              </w:rPr>
              <w:t>C</w:t>
            </w:r>
            <w:r w:rsidR="00BB3940" w:rsidRPr="00404D90">
              <w:rPr>
                <w:sz w:val="20"/>
                <w:szCs w:val="20"/>
              </w:rPr>
              <w:t>alculate revenue based on a given scenario</w:t>
            </w:r>
          </w:p>
        </w:tc>
        <w:tc>
          <w:tcPr>
            <w:tcW w:w="2585" w:type="dxa"/>
            <w:shd w:val="clear" w:color="auto" w:fill="auto"/>
            <w:tcMar>
              <w:top w:w="57" w:type="dxa"/>
              <w:left w:w="57" w:type="dxa"/>
              <w:bottom w:w="57" w:type="dxa"/>
              <w:right w:w="57" w:type="dxa"/>
            </w:tcMar>
          </w:tcPr>
          <w:p w14:paraId="1AC20C12" w14:textId="2B37A988" w:rsidR="00BB3940" w:rsidRPr="008D0B89" w:rsidRDefault="000A5C46" w:rsidP="00BB3940">
            <w:pPr>
              <w:spacing w:after="0" w:line="240" w:lineRule="auto"/>
              <w:rPr>
                <w:rFonts w:cs="Arial"/>
                <w:sz w:val="20"/>
                <w:szCs w:val="20"/>
              </w:rPr>
            </w:pPr>
            <w:hyperlink r:id="rId40" w:anchor=":~:text=%20How%20To%20Price%20Your%20Early%20Stage%20Startup,a...%203%20Understand%20The%20Perceived%20Value%20More%20" w:history="1">
              <w:r w:rsidR="000A01FA" w:rsidRPr="00995598">
                <w:rPr>
                  <w:rStyle w:val="Hyperlink"/>
                  <w:rFonts w:cs="Arial"/>
                  <w:sz w:val="20"/>
                  <w:szCs w:val="20"/>
                </w:rPr>
                <w:t>How to price your early stage start-up product</w:t>
              </w:r>
            </w:hyperlink>
          </w:p>
          <w:p w14:paraId="0915B6B2" w14:textId="5DBA1C70" w:rsidR="00BF42C2" w:rsidRDefault="00BF42C2" w:rsidP="00BB3940">
            <w:pPr>
              <w:spacing w:after="0" w:line="240" w:lineRule="auto"/>
              <w:rPr>
                <w:rFonts w:cs="Arial"/>
                <w:sz w:val="20"/>
                <w:szCs w:val="20"/>
              </w:rPr>
            </w:pPr>
            <w:r>
              <w:rPr>
                <w:rFonts w:cs="Arial"/>
                <w:sz w:val="20"/>
                <w:szCs w:val="20"/>
              </w:rPr>
              <w:t>(forbes.com)</w:t>
            </w:r>
          </w:p>
          <w:p w14:paraId="2F7DFC54" w14:textId="77777777" w:rsidR="0029187F" w:rsidRDefault="000A01FA" w:rsidP="00BB3940">
            <w:pPr>
              <w:spacing w:after="0" w:line="240" w:lineRule="auto"/>
              <w:rPr>
                <w:rFonts w:cs="Arial"/>
                <w:sz w:val="20"/>
                <w:szCs w:val="20"/>
              </w:rPr>
            </w:pPr>
            <w:r w:rsidRPr="008D0B89">
              <w:rPr>
                <w:rFonts w:cs="Arial"/>
                <w:sz w:val="20"/>
                <w:szCs w:val="20"/>
              </w:rPr>
              <w:t>An article providing tips on pricing for entrepreneurs</w:t>
            </w:r>
          </w:p>
          <w:p w14:paraId="0A53C7B8" w14:textId="77777777" w:rsidR="0029187F" w:rsidRDefault="0029187F" w:rsidP="00BB3940">
            <w:pPr>
              <w:spacing w:after="0" w:line="240" w:lineRule="auto"/>
              <w:rPr>
                <w:rFonts w:cs="Arial"/>
                <w:sz w:val="20"/>
                <w:szCs w:val="20"/>
              </w:rPr>
            </w:pPr>
          </w:p>
          <w:p w14:paraId="69E3704B" w14:textId="06BFC5B8" w:rsidR="000A01FA" w:rsidRPr="008D0B89" w:rsidRDefault="0029187F" w:rsidP="00BB3940">
            <w:pPr>
              <w:spacing w:after="0" w:line="240" w:lineRule="auto"/>
              <w:rPr>
                <w:rFonts w:cs="Arial"/>
                <w:sz w:val="20"/>
                <w:szCs w:val="20"/>
              </w:rPr>
            </w:pPr>
            <w:r>
              <w:rPr>
                <w:rFonts w:cs="Arial"/>
                <w:sz w:val="20"/>
                <w:szCs w:val="20"/>
              </w:rPr>
              <w:t>T</w:t>
            </w:r>
            <w:r w:rsidR="000A01FA" w:rsidRPr="008D0B89">
              <w:rPr>
                <w:rFonts w:cs="Arial"/>
                <w:sz w:val="20"/>
                <w:szCs w:val="20"/>
              </w:rPr>
              <w:t>he article is suitable for teacher reference rather than being a source for students</w:t>
            </w:r>
            <w:r>
              <w:rPr>
                <w:rFonts w:cs="Arial"/>
                <w:sz w:val="20"/>
                <w:szCs w:val="20"/>
              </w:rPr>
              <w:t>.</w:t>
            </w:r>
          </w:p>
        </w:tc>
        <w:tc>
          <w:tcPr>
            <w:tcW w:w="1718" w:type="dxa"/>
            <w:shd w:val="clear" w:color="auto" w:fill="auto"/>
            <w:tcMar>
              <w:top w:w="57" w:type="dxa"/>
              <w:left w:w="57" w:type="dxa"/>
              <w:bottom w:w="57" w:type="dxa"/>
              <w:right w:w="57" w:type="dxa"/>
            </w:tcMar>
          </w:tcPr>
          <w:p w14:paraId="4A81AD36" w14:textId="77777777" w:rsidR="00BB3940" w:rsidRPr="008D0B89" w:rsidRDefault="000A1124" w:rsidP="00BB3940">
            <w:pPr>
              <w:spacing w:after="0" w:line="240" w:lineRule="auto"/>
              <w:rPr>
                <w:rFonts w:cs="Arial"/>
                <w:sz w:val="20"/>
                <w:szCs w:val="20"/>
              </w:rPr>
            </w:pPr>
            <w:r w:rsidRPr="008D0B89">
              <w:rPr>
                <w:rFonts w:cs="Arial"/>
                <w:sz w:val="20"/>
                <w:szCs w:val="20"/>
              </w:rPr>
              <w:t>R067 3.2</w:t>
            </w:r>
          </w:p>
          <w:p w14:paraId="5557E44E" w14:textId="2AB1C3CD" w:rsidR="000A1124" w:rsidRPr="008D0B89" w:rsidRDefault="000A1124" w:rsidP="00BB3940">
            <w:pPr>
              <w:spacing w:after="0" w:line="240" w:lineRule="auto"/>
              <w:rPr>
                <w:rFonts w:cs="Arial"/>
                <w:b/>
                <w:bCs/>
                <w:sz w:val="20"/>
                <w:szCs w:val="20"/>
              </w:rPr>
            </w:pPr>
            <w:r w:rsidRPr="008D0B89">
              <w:rPr>
                <w:rFonts w:cs="Arial"/>
                <w:sz w:val="20"/>
                <w:szCs w:val="20"/>
              </w:rPr>
              <w:t>Students will learn about revenue</w:t>
            </w:r>
          </w:p>
        </w:tc>
      </w:tr>
      <w:tr w:rsidR="00BB3940" w14:paraId="3F8A4F70" w14:textId="77777777" w:rsidTr="003876BB">
        <w:trPr>
          <w:trHeight w:val="20"/>
        </w:trPr>
        <w:tc>
          <w:tcPr>
            <w:tcW w:w="993" w:type="dxa"/>
            <w:shd w:val="clear" w:color="auto" w:fill="auto"/>
            <w:tcMar>
              <w:top w:w="57" w:type="dxa"/>
              <w:left w:w="57" w:type="dxa"/>
              <w:bottom w:w="57" w:type="dxa"/>
              <w:right w:w="57" w:type="dxa"/>
            </w:tcMar>
          </w:tcPr>
          <w:p w14:paraId="3BB9DA95" w14:textId="68AEA49D" w:rsidR="00BB3940" w:rsidRDefault="00BB3940" w:rsidP="00BB3940">
            <w:pPr>
              <w:spacing w:after="0" w:line="240" w:lineRule="auto"/>
              <w:rPr>
                <w:rFonts w:cs="Arial"/>
                <w:sz w:val="20"/>
                <w:szCs w:val="20"/>
              </w:rPr>
            </w:pPr>
            <w:r>
              <w:rPr>
                <w:rFonts w:cs="Arial"/>
                <w:sz w:val="20"/>
                <w:szCs w:val="20"/>
              </w:rPr>
              <w:t>3</w:t>
            </w:r>
          </w:p>
        </w:tc>
        <w:tc>
          <w:tcPr>
            <w:tcW w:w="1928" w:type="dxa"/>
            <w:shd w:val="clear" w:color="auto" w:fill="auto"/>
            <w:tcMar>
              <w:top w:w="57" w:type="dxa"/>
              <w:left w:w="57" w:type="dxa"/>
              <w:bottom w:w="57" w:type="dxa"/>
              <w:right w:w="57" w:type="dxa"/>
            </w:tcMar>
          </w:tcPr>
          <w:p w14:paraId="22524568" w14:textId="77777777" w:rsidR="00BB3940" w:rsidRDefault="00BB3940" w:rsidP="00BB3940">
            <w:pPr>
              <w:spacing w:after="0" w:line="240" w:lineRule="auto"/>
              <w:rPr>
                <w:rFonts w:cs="Arial"/>
                <w:sz w:val="20"/>
                <w:szCs w:val="20"/>
              </w:rPr>
            </w:pPr>
            <w:r>
              <w:rPr>
                <w:rFonts w:cs="Arial"/>
                <w:sz w:val="20"/>
                <w:szCs w:val="20"/>
              </w:rPr>
              <w:t>TA4 Review whether a business proposal is financially viable</w:t>
            </w:r>
          </w:p>
          <w:p w14:paraId="493D7083" w14:textId="77777777" w:rsidR="00BB3940" w:rsidRDefault="00BB3940" w:rsidP="00BB3940">
            <w:pPr>
              <w:spacing w:after="0" w:line="240" w:lineRule="auto"/>
              <w:rPr>
                <w:rFonts w:cs="Arial"/>
                <w:sz w:val="20"/>
                <w:szCs w:val="20"/>
              </w:rPr>
            </w:pPr>
          </w:p>
          <w:p w14:paraId="640363A3" w14:textId="5512213D"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4.1 Calculate costs, revenue, break-even and profit relating to a business proposal</w:t>
            </w:r>
          </w:p>
        </w:tc>
        <w:tc>
          <w:tcPr>
            <w:tcW w:w="4167" w:type="dxa"/>
            <w:shd w:val="clear" w:color="auto" w:fill="auto"/>
            <w:tcMar>
              <w:top w:w="57" w:type="dxa"/>
              <w:left w:w="57" w:type="dxa"/>
              <w:bottom w:w="57" w:type="dxa"/>
              <w:right w:w="57" w:type="dxa"/>
            </w:tcMar>
          </w:tcPr>
          <w:p w14:paraId="0A8709C2" w14:textId="317E29A5" w:rsidR="00B36893" w:rsidRDefault="002D0B68" w:rsidP="00BB3940">
            <w:pPr>
              <w:spacing w:after="0" w:line="240" w:lineRule="auto"/>
              <w:rPr>
                <w:rFonts w:cs="Arial"/>
                <w:sz w:val="20"/>
                <w:szCs w:val="20"/>
              </w:rPr>
            </w:pPr>
            <w:r>
              <w:rPr>
                <w:rFonts w:cs="Arial"/>
                <w:sz w:val="20"/>
                <w:szCs w:val="20"/>
              </w:rPr>
              <w:t xml:space="preserve">You could introduce this lesson by recapping </w:t>
            </w:r>
            <w:r w:rsidR="00B36893">
              <w:rPr>
                <w:rFonts w:cs="Arial"/>
                <w:sz w:val="20"/>
                <w:szCs w:val="20"/>
              </w:rPr>
              <w:t>the terms/concepts of break-even and profit from R067.You could do this using quick-fire questioning; asking students to identify one/two bullets of information relating to each.</w:t>
            </w:r>
            <w:r w:rsidR="008D0B89">
              <w:rPr>
                <w:rFonts w:cs="Arial"/>
                <w:sz w:val="20"/>
                <w:szCs w:val="20"/>
              </w:rPr>
              <w:t xml:space="preserve"> </w:t>
            </w:r>
          </w:p>
          <w:p w14:paraId="59470450" w14:textId="77777777" w:rsidR="00B36893" w:rsidRDefault="00B36893" w:rsidP="00BB3940">
            <w:pPr>
              <w:spacing w:after="0" w:line="240" w:lineRule="auto"/>
              <w:rPr>
                <w:rFonts w:cs="Arial"/>
                <w:sz w:val="20"/>
                <w:szCs w:val="20"/>
              </w:rPr>
            </w:pPr>
          </w:p>
          <w:p w14:paraId="18DBA4AC" w14:textId="3B699A52" w:rsidR="00B36893" w:rsidRDefault="00B36893" w:rsidP="00BB3940">
            <w:pPr>
              <w:spacing w:after="0" w:line="240" w:lineRule="auto"/>
              <w:rPr>
                <w:rFonts w:cs="Arial"/>
                <w:sz w:val="20"/>
                <w:szCs w:val="20"/>
              </w:rPr>
            </w:pPr>
            <w:r>
              <w:rPr>
                <w:rFonts w:cs="Arial"/>
                <w:sz w:val="20"/>
                <w:szCs w:val="20"/>
              </w:rPr>
              <w:t>You could recap the formula for break-even and provide students with a scenario which requires them to calculate the break-even level of sales. The scenario could provide options</w:t>
            </w:r>
            <w:r w:rsidR="008E36C9">
              <w:rPr>
                <w:rFonts w:cs="Arial"/>
                <w:sz w:val="20"/>
                <w:szCs w:val="20"/>
              </w:rPr>
              <w:t>, e.g.</w:t>
            </w:r>
            <w:r>
              <w:rPr>
                <w:rFonts w:cs="Arial"/>
                <w:sz w:val="20"/>
                <w:szCs w:val="20"/>
              </w:rPr>
              <w:t xml:space="preserve"> if the business buys raw materials from Supplier A</w:t>
            </w:r>
            <w:r w:rsidR="008D0B89">
              <w:rPr>
                <w:rFonts w:cs="Arial"/>
                <w:sz w:val="20"/>
                <w:szCs w:val="20"/>
              </w:rPr>
              <w:t>,</w:t>
            </w:r>
            <w:r>
              <w:rPr>
                <w:rFonts w:cs="Arial"/>
                <w:sz w:val="20"/>
                <w:szCs w:val="20"/>
              </w:rPr>
              <w:t xml:space="preserve"> the cost will be £x per unit and if raw materials are bought from Supplier B</w:t>
            </w:r>
            <w:r w:rsidR="008D0B89">
              <w:rPr>
                <w:rFonts w:cs="Arial"/>
                <w:sz w:val="20"/>
                <w:szCs w:val="20"/>
              </w:rPr>
              <w:t>,</w:t>
            </w:r>
            <w:r>
              <w:rPr>
                <w:rFonts w:cs="Arial"/>
                <w:sz w:val="20"/>
                <w:szCs w:val="20"/>
              </w:rPr>
              <w:t xml:space="preserve"> then the cost will be £y per unit. Students would therefore be required to perform more than one calculation. You could use mini-whiteboards to ask students to hold up their workings and their answers to check understanding.</w:t>
            </w:r>
            <w:r w:rsidR="008D0B89">
              <w:rPr>
                <w:rFonts w:cs="Arial"/>
                <w:sz w:val="20"/>
                <w:szCs w:val="20"/>
              </w:rPr>
              <w:t xml:space="preserve"> </w:t>
            </w:r>
          </w:p>
          <w:p w14:paraId="0E3EEC26" w14:textId="1EF63810" w:rsidR="00B36893" w:rsidRDefault="00B36893" w:rsidP="00BB3940">
            <w:pPr>
              <w:spacing w:after="0" w:line="240" w:lineRule="auto"/>
              <w:rPr>
                <w:rFonts w:cs="Arial"/>
                <w:sz w:val="20"/>
                <w:szCs w:val="20"/>
              </w:rPr>
            </w:pPr>
          </w:p>
          <w:p w14:paraId="7D2B77C1" w14:textId="4EDCAA03" w:rsidR="006C59F4" w:rsidRDefault="00B36893" w:rsidP="00BB3940">
            <w:pPr>
              <w:spacing w:after="0" w:line="240" w:lineRule="auto"/>
              <w:rPr>
                <w:rFonts w:cs="Arial"/>
                <w:sz w:val="20"/>
                <w:szCs w:val="20"/>
              </w:rPr>
            </w:pPr>
            <w:r>
              <w:rPr>
                <w:rFonts w:cs="Arial"/>
                <w:sz w:val="20"/>
                <w:szCs w:val="20"/>
              </w:rPr>
              <w:t xml:space="preserve">The scenario could also require students to recalculate </w:t>
            </w:r>
            <w:r w:rsidR="00805C20">
              <w:rPr>
                <w:rFonts w:cs="Arial"/>
                <w:sz w:val="20"/>
                <w:szCs w:val="20"/>
              </w:rPr>
              <w:t xml:space="preserve">the </w:t>
            </w:r>
            <w:r>
              <w:rPr>
                <w:rFonts w:cs="Arial"/>
                <w:sz w:val="20"/>
                <w:szCs w:val="20"/>
              </w:rPr>
              <w:t>break</w:t>
            </w:r>
            <w:r w:rsidR="00805C20">
              <w:rPr>
                <w:rFonts w:cs="Arial"/>
                <w:sz w:val="20"/>
                <w:szCs w:val="20"/>
              </w:rPr>
              <w:t>-</w:t>
            </w:r>
            <w:r>
              <w:rPr>
                <w:rFonts w:cs="Arial"/>
                <w:sz w:val="20"/>
                <w:szCs w:val="20"/>
              </w:rPr>
              <w:t xml:space="preserve">even </w:t>
            </w:r>
            <w:r w:rsidR="00805C20">
              <w:rPr>
                <w:rFonts w:cs="Arial"/>
                <w:sz w:val="20"/>
                <w:szCs w:val="20"/>
              </w:rPr>
              <w:t xml:space="preserve">level of sales </w:t>
            </w:r>
            <w:r>
              <w:rPr>
                <w:rFonts w:cs="Arial"/>
                <w:sz w:val="20"/>
                <w:szCs w:val="20"/>
              </w:rPr>
              <w:t>based on a change in price</w:t>
            </w:r>
            <w:r w:rsidR="008E36C9">
              <w:rPr>
                <w:rFonts w:cs="Arial"/>
                <w:sz w:val="20"/>
                <w:szCs w:val="20"/>
              </w:rPr>
              <w:t>, e.g.</w:t>
            </w:r>
            <w:r>
              <w:rPr>
                <w:rFonts w:cs="Arial"/>
                <w:sz w:val="20"/>
                <w:szCs w:val="20"/>
              </w:rPr>
              <w:t xml:space="preserve"> the price could be raised because there are no direct </w:t>
            </w:r>
            <w:r w:rsidR="00242073">
              <w:rPr>
                <w:rFonts w:cs="Arial"/>
                <w:sz w:val="20"/>
                <w:szCs w:val="20"/>
              </w:rPr>
              <w:t>competitors,</w:t>
            </w:r>
            <w:r>
              <w:rPr>
                <w:rFonts w:cs="Arial"/>
                <w:sz w:val="20"/>
                <w:szCs w:val="20"/>
              </w:rPr>
              <w:t xml:space="preserve"> or the price could be lowered as a new competitor launches a similar product. Students could summarise the impact that </w:t>
            </w:r>
            <w:r>
              <w:rPr>
                <w:rFonts w:cs="Arial"/>
                <w:sz w:val="20"/>
                <w:szCs w:val="20"/>
              </w:rPr>
              <w:lastRenderedPageBreak/>
              <w:t xml:space="preserve">these changes in price have on the break-even level of sales. </w:t>
            </w:r>
          </w:p>
          <w:p w14:paraId="579C7416" w14:textId="77777777" w:rsidR="006C59F4" w:rsidRDefault="006C59F4" w:rsidP="00BB3940">
            <w:pPr>
              <w:spacing w:after="0" w:line="240" w:lineRule="auto"/>
              <w:rPr>
                <w:rFonts w:cs="Arial"/>
                <w:i/>
                <w:iCs/>
                <w:sz w:val="20"/>
                <w:szCs w:val="20"/>
              </w:rPr>
            </w:pPr>
          </w:p>
          <w:p w14:paraId="66D17183" w14:textId="30203E27" w:rsidR="00B36893" w:rsidRDefault="00B36893" w:rsidP="00BB3940">
            <w:pPr>
              <w:spacing w:after="0" w:line="240" w:lineRule="auto"/>
              <w:rPr>
                <w:rFonts w:cs="Arial"/>
                <w:sz w:val="20"/>
                <w:szCs w:val="20"/>
              </w:rPr>
            </w:pPr>
            <w:r w:rsidRPr="00D3490F">
              <w:rPr>
                <w:rFonts w:cs="Arial"/>
                <w:i/>
                <w:iCs/>
                <w:sz w:val="20"/>
                <w:szCs w:val="20"/>
              </w:rPr>
              <w:t>Extension:</w:t>
            </w:r>
            <w:r>
              <w:rPr>
                <w:rFonts w:cs="Arial"/>
                <w:sz w:val="20"/>
                <w:szCs w:val="20"/>
              </w:rPr>
              <w:t xml:space="preserve"> </w:t>
            </w:r>
            <w:r w:rsidR="00D3490F">
              <w:rPr>
                <w:rFonts w:cs="Arial"/>
                <w:sz w:val="20"/>
                <w:szCs w:val="20"/>
              </w:rPr>
              <w:t>W</w:t>
            </w:r>
            <w:r>
              <w:rPr>
                <w:rFonts w:cs="Arial"/>
                <w:sz w:val="20"/>
                <w:szCs w:val="20"/>
              </w:rPr>
              <w:t>hat impact is an increase in price likely to have on the level of sales? How might this impact whether the business will break-even?</w:t>
            </w:r>
            <w:r w:rsidR="008D0B89">
              <w:rPr>
                <w:rFonts w:cs="Arial"/>
                <w:sz w:val="20"/>
                <w:szCs w:val="20"/>
              </w:rPr>
              <w:t xml:space="preserve"> </w:t>
            </w:r>
          </w:p>
          <w:p w14:paraId="374D40AB" w14:textId="77777777" w:rsidR="00B36893" w:rsidRDefault="00B36893" w:rsidP="00BB3940">
            <w:pPr>
              <w:spacing w:after="0" w:line="240" w:lineRule="auto"/>
              <w:rPr>
                <w:rFonts w:cs="Arial"/>
                <w:sz w:val="20"/>
                <w:szCs w:val="20"/>
              </w:rPr>
            </w:pPr>
          </w:p>
          <w:p w14:paraId="57ED04E0" w14:textId="5FFD3C93" w:rsidR="00BB3940" w:rsidRDefault="006C59F4" w:rsidP="00BB3940">
            <w:pPr>
              <w:spacing w:after="0" w:line="240" w:lineRule="auto"/>
              <w:rPr>
                <w:rFonts w:cs="Arial"/>
                <w:sz w:val="20"/>
                <w:szCs w:val="20"/>
              </w:rPr>
            </w:pPr>
            <w:r>
              <w:rPr>
                <w:rFonts w:cs="Arial"/>
                <w:sz w:val="20"/>
                <w:szCs w:val="20"/>
              </w:rPr>
              <w:t>You could recap the formulae for profit per unit and total profit. The scenario provided for break-even calculations could go on to include information that will provide the opportunity for students to perform both profit calculations.</w:t>
            </w:r>
            <w:r w:rsidR="008D0B89">
              <w:rPr>
                <w:rFonts w:cs="Arial"/>
                <w:sz w:val="20"/>
                <w:szCs w:val="20"/>
              </w:rPr>
              <w:t xml:space="preserve"> </w:t>
            </w:r>
          </w:p>
          <w:p w14:paraId="618F3F40" w14:textId="77777777" w:rsidR="006C59F4" w:rsidRDefault="006C59F4" w:rsidP="00BB3940">
            <w:pPr>
              <w:spacing w:after="0" w:line="240" w:lineRule="auto"/>
              <w:rPr>
                <w:rFonts w:cs="Arial"/>
                <w:sz w:val="20"/>
                <w:szCs w:val="20"/>
              </w:rPr>
            </w:pPr>
          </w:p>
          <w:p w14:paraId="7AC78D63" w14:textId="1109CE83" w:rsidR="006C59F4" w:rsidRDefault="006C59F4" w:rsidP="00BB3940">
            <w:pPr>
              <w:spacing w:after="0" w:line="240" w:lineRule="auto"/>
              <w:rPr>
                <w:rFonts w:cs="Arial"/>
                <w:sz w:val="20"/>
                <w:szCs w:val="20"/>
              </w:rPr>
            </w:pPr>
            <w:r w:rsidRPr="00BA5238">
              <w:rPr>
                <w:rFonts w:cs="Arial"/>
                <w:sz w:val="20"/>
                <w:szCs w:val="20"/>
              </w:rPr>
              <w:t>Extension:</w:t>
            </w:r>
            <w:r>
              <w:rPr>
                <w:rFonts w:cs="Arial"/>
                <w:sz w:val="20"/>
                <w:szCs w:val="20"/>
              </w:rPr>
              <w:t xml:space="preserve"> Why are break-even and profit calculations important when assessing the financial viability of a new product?</w:t>
            </w:r>
            <w:r w:rsidR="008D0B89">
              <w:rPr>
                <w:rFonts w:cs="Arial"/>
                <w:sz w:val="20"/>
                <w:szCs w:val="20"/>
              </w:rPr>
              <w:t xml:space="preserve"> </w:t>
            </w:r>
          </w:p>
          <w:p w14:paraId="7112586D" w14:textId="40E05FCA" w:rsidR="006C59F4" w:rsidRPr="00E15D09" w:rsidRDefault="006C59F4"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F859468" w14:textId="77777777" w:rsidR="00BB3940" w:rsidRPr="00902682" w:rsidRDefault="00BB3940" w:rsidP="00BB3940">
            <w:pPr>
              <w:spacing w:after="0" w:line="240" w:lineRule="auto"/>
              <w:rPr>
                <w:rFonts w:cs="Arial"/>
                <w:b/>
                <w:bCs/>
                <w:sz w:val="20"/>
                <w:szCs w:val="20"/>
              </w:rPr>
            </w:pPr>
            <w:r w:rsidRPr="00902682">
              <w:rPr>
                <w:rFonts w:cs="Arial"/>
                <w:b/>
                <w:bCs/>
                <w:sz w:val="20"/>
                <w:szCs w:val="20"/>
              </w:rPr>
              <w:lastRenderedPageBreak/>
              <w:t>Break-even</w:t>
            </w:r>
          </w:p>
          <w:p w14:paraId="5976B14B" w14:textId="77777777" w:rsidR="00BB3940" w:rsidRPr="00902682" w:rsidRDefault="00BB3940" w:rsidP="00BB3940">
            <w:pPr>
              <w:spacing w:after="0" w:line="240" w:lineRule="auto"/>
              <w:rPr>
                <w:rFonts w:cs="Arial"/>
                <w:b/>
                <w:bCs/>
                <w:sz w:val="20"/>
                <w:szCs w:val="20"/>
              </w:rPr>
            </w:pPr>
          </w:p>
          <w:p w14:paraId="67D7433C" w14:textId="6A2602C1" w:rsidR="00BB3940" w:rsidRDefault="00BB3940" w:rsidP="00BB3940">
            <w:pPr>
              <w:spacing w:after="0" w:line="240" w:lineRule="auto"/>
              <w:rPr>
                <w:rFonts w:cs="Arial"/>
                <w:sz w:val="20"/>
                <w:szCs w:val="20"/>
              </w:rPr>
            </w:pPr>
            <w:r w:rsidRPr="00902682">
              <w:rPr>
                <w:rFonts w:cs="Arial"/>
                <w:b/>
                <w:bCs/>
                <w:sz w:val="20"/>
                <w:szCs w:val="20"/>
              </w:rPr>
              <w:t>Profit/loss</w:t>
            </w:r>
          </w:p>
        </w:tc>
        <w:tc>
          <w:tcPr>
            <w:tcW w:w="1796" w:type="dxa"/>
            <w:shd w:val="clear" w:color="auto" w:fill="auto"/>
            <w:tcMar>
              <w:top w:w="57" w:type="dxa"/>
              <w:left w:w="57" w:type="dxa"/>
              <w:bottom w:w="57" w:type="dxa"/>
              <w:right w:w="57" w:type="dxa"/>
            </w:tcMar>
          </w:tcPr>
          <w:p w14:paraId="33459E69" w14:textId="629CEE77" w:rsidR="00BB3940" w:rsidRPr="0007459D" w:rsidRDefault="00A84710" w:rsidP="00BB3940">
            <w:pPr>
              <w:pStyle w:val="ListParagraph"/>
              <w:numPr>
                <w:ilvl w:val="0"/>
                <w:numId w:val="21"/>
              </w:numPr>
              <w:spacing w:after="0" w:line="240" w:lineRule="auto"/>
              <w:ind w:left="360"/>
              <w:rPr>
                <w:rFonts w:cs="Arial"/>
                <w:sz w:val="20"/>
                <w:szCs w:val="20"/>
              </w:rPr>
            </w:pPr>
            <w:r>
              <w:rPr>
                <w:rFonts w:cs="Arial"/>
                <w:sz w:val="20"/>
                <w:szCs w:val="20"/>
              </w:rPr>
              <w:t>C</w:t>
            </w:r>
            <w:r w:rsidR="00BB3940" w:rsidRPr="00404D90">
              <w:rPr>
                <w:rFonts w:cs="Arial"/>
                <w:sz w:val="20"/>
                <w:szCs w:val="20"/>
              </w:rPr>
              <w:t>alculate break-even</w:t>
            </w:r>
          </w:p>
          <w:p w14:paraId="5CF4D23E" w14:textId="2031E0F9" w:rsidR="00BB3940" w:rsidRPr="0007459D" w:rsidRDefault="00A84710" w:rsidP="00BB3940">
            <w:pPr>
              <w:pStyle w:val="ListParagraph"/>
              <w:numPr>
                <w:ilvl w:val="0"/>
                <w:numId w:val="21"/>
              </w:numPr>
              <w:spacing w:after="0" w:line="240" w:lineRule="auto"/>
              <w:ind w:left="360"/>
              <w:rPr>
                <w:rFonts w:cs="Arial"/>
                <w:sz w:val="20"/>
                <w:szCs w:val="20"/>
              </w:rPr>
            </w:pPr>
            <w:r>
              <w:rPr>
                <w:rFonts w:cs="Arial"/>
                <w:sz w:val="20"/>
                <w:szCs w:val="20"/>
              </w:rPr>
              <w:t>Re</w:t>
            </w:r>
            <w:r w:rsidR="00BB3940" w:rsidRPr="00404D90">
              <w:rPr>
                <w:rFonts w:cs="Arial"/>
                <w:sz w:val="20"/>
                <w:szCs w:val="20"/>
              </w:rPr>
              <w:t>calculate break-even following a change in price and to recognise the impact of this change</w:t>
            </w:r>
          </w:p>
          <w:p w14:paraId="483B3587" w14:textId="67FEFB6B"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C</w:t>
            </w:r>
            <w:r w:rsidR="00BB3940" w:rsidRPr="00404D90">
              <w:rPr>
                <w:rFonts w:cs="Arial"/>
                <w:sz w:val="20"/>
                <w:szCs w:val="20"/>
              </w:rPr>
              <w:t>alculate profit/loss</w:t>
            </w:r>
          </w:p>
        </w:tc>
        <w:tc>
          <w:tcPr>
            <w:tcW w:w="2585" w:type="dxa"/>
            <w:shd w:val="clear" w:color="auto" w:fill="auto"/>
            <w:tcMar>
              <w:top w:w="57" w:type="dxa"/>
              <w:left w:w="57" w:type="dxa"/>
              <w:bottom w:w="57" w:type="dxa"/>
              <w:right w:w="57" w:type="dxa"/>
            </w:tcMar>
          </w:tcPr>
          <w:p w14:paraId="142D3D97" w14:textId="7B2A5E27" w:rsidR="00BB3940" w:rsidRDefault="000A5C46" w:rsidP="00BB3940">
            <w:pPr>
              <w:spacing w:after="0" w:line="240" w:lineRule="auto"/>
              <w:rPr>
                <w:rFonts w:cs="Arial"/>
                <w:sz w:val="20"/>
                <w:szCs w:val="20"/>
              </w:rPr>
            </w:pPr>
            <w:hyperlink r:id="rId41" w:history="1">
              <w:r w:rsidR="00FA1BE7" w:rsidRPr="00FA1BE7">
                <w:rPr>
                  <w:rStyle w:val="Hyperlink"/>
                  <w:rFonts w:cs="Arial"/>
                  <w:sz w:val="20"/>
                  <w:szCs w:val="20"/>
                </w:rPr>
                <w:t>What is break-even and how to calculate it</w:t>
              </w:r>
            </w:hyperlink>
          </w:p>
          <w:p w14:paraId="4B2F8F47" w14:textId="77777777" w:rsidR="0029187F" w:rsidRDefault="00BF42C2" w:rsidP="0029187F">
            <w:pPr>
              <w:spacing w:after="0" w:line="240" w:lineRule="auto"/>
              <w:rPr>
                <w:rFonts w:cs="Arial"/>
                <w:sz w:val="20"/>
                <w:szCs w:val="20"/>
              </w:rPr>
            </w:pPr>
            <w:r>
              <w:rPr>
                <w:rFonts w:cs="Arial"/>
                <w:sz w:val="20"/>
                <w:szCs w:val="20"/>
              </w:rPr>
              <w:t>(bbc.co.uk)</w:t>
            </w:r>
            <w:r w:rsidR="0029187F">
              <w:rPr>
                <w:rFonts w:cs="Arial"/>
                <w:sz w:val="20"/>
                <w:szCs w:val="20"/>
              </w:rPr>
              <w:t xml:space="preserve"> </w:t>
            </w:r>
          </w:p>
          <w:p w14:paraId="449204EC" w14:textId="77777777" w:rsidR="002B577E" w:rsidRDefault="002B577E" w:rsidP="0029187F">
            <w:pPr>
              <w:spacing w:after="0" w:line="240" w:lineRule="auto"/>
              <w:rPr>
                <w:rFonts w:cs="Arial"/>
                <w:sz w:val="20"/>
                <w:szCs w:val="20"/>
              </w:rPr>
            </w:pPr>
          </w:p>
          <w:p w14:paraId="22FA6ED1" w14:textId="336F014F" w:rsidR="0029187F" w:rsidRDefault="0029187F" w:rsidP="0029187F">
            <w:pPr>
              <w:spacing w:after="0" w:line="240" w:lineRule="auto"/>
              <w:rPr>
                <w:rFonts w:cs="Arial"/>
                <w:sz w:val="20"/>
                <w:szCs w:val="20"/>
              </w:rPr>
            </w:pPr>
            <w:r>
              <w:rPr>
                <w:rFonts w:cs="Arial"/>
                <w:sz w:val="20"/>
                <w:szCs w:val="20"/>
              </w:rPr>
              <w:t>Basic overview</w:t>
            </w:r>
          </w:p>
          <w:p w14:paraId="228168FE" w14:textId="7C7A165F" w:rsidR="00BF42C2" w:rsidRDefault="00BF42C2"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01D2F30D" w14:textId="77777777" w:rsidR="00BB3940" w:rsidRDefault="000A1124" w:rsidP="00BB3940">
            <w:pPr>
              <w:spacing w:after="0" w:line="240" w:lineRule="auto"/>
              <w:rPr>
                <w:rFonts w:cs="Arial"/>
                <w:sz w:val="20"/>
                <w:szCs w:val="20"/>
              </w:rPr>
            </w:pPr>
            <w:r>
              <w:rPr>
                <w:rFonts w:cs="Arial"/>
                <w:sz w:val="20"/>
                <w:szCs w:val="20"/>
              </w:rPr>
              <w:t>R067 TA 3.3 &amp; 3.4</w:t>
            </w:r>
          </w:p>
          <w:p w14:paraId="59A58FCB" w14:textId="2959BED9" w:rsidR="000A1124" w:rsidRDefault="000A1124" w:rsidP="00BB3940">
            <w:pPr>
              <w:spacing w:after="0" w:line="240" w:lineRule="auto"/>
              <w:rPr>
                <w:rFonts w:cs="Arial"/>
                <w:sz w:val="20"/>
                <w:szCs w:val="20"/>
              </w:rPr>
            </w:pPr>
            <w:r>
              <w:rPr>
                <w:rFonts w:cs="Arial"/>
                <w:sz w:val="20"/>
                <w:szCs w:val="20"/>
              </w:rPr>
              <w:t>Students will learn about profit and break-even</w:t>
            </w:r>
          </w:p>
        </w:tc>
      </w:tr>
      <w:tr w:rsidR="00BB3940" w14:paraId="3EDF4331" w14:textId="77777777" w:rsidTr="003876BB">
        <w:trPr>
          <w:trHeight w:val="20"/>
        </w:trPr>
        <w:tc>
          <w:tcPr>
            <w:tcW w:w="993" w:type="dxa"/>
            <w:shd w:val="clear" w:color="auto" w:fill="auto"/>
            <w:tcMar>
              <w:top w:w="57" w:type="dxa"/>
              <w:left w:w="57" w:type="dxa"/>
              <w:bottom w:w="57" w:type="dxa"/>
              <w:right w:w="57" w:type="dxa"/>
            </w:tcMar>
          </w:tcPr>
          <w:p w14:paraId="2E44C686" w14:textId="1C7205A2" w:rsidR="00BB3940" w:rsidRDefault="00BB3940" w:rsidP="00BB3940">
            <w:pPr>
              <w:spacing w:after="0" w:line="240" w:lineRule="auto"/>
              <w:rPr>
                <w:rFonts w:cs="Arial"/>
                <w:sz w:val="20"/>
                <w:szCs w:val="20"/>
              </w:rPr>
            </w:pPr>
            <w:r>
              <w:rPr>
                <w:rFonts w:cs="Arial"/>
                <w:sz w:val="20"/>
                <w:szCs w:val="20"/>
              </w:rPr>
              <w:t>4</w:t>
            </w:r>
          </w:p>
        </w:tc>
        <w:tc>
          <w:tcPr>
            <w:tcW w:w="1928" w:type="dxa"/>
            <w:shd w:val="clear" w:color="auto" w:fill="auto"/>
            <w:tcMar>
              <w:top w:w="57" w:type="dxa"/>
              <w:left w:w="57" w:type="dxa"/>
              <w:bottom w:w="57" w:type="dxa"/>
              <w:right w:w="57" w:type="dxa"/>
            </w:tcMar>
          </w:tcPr>
          <w:p w14:paraId="3E46071C"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4863E8D0" w14:textId="77777777" w:rsidR="00BB3940" w:rsidRDefault="00BB3940" w:rsidP="00BB3940">
            <w:pPr>
              <w:suppressAutoHyphens/>
              <w:autoSpaceDN w:val="0"/>
              <w:spacing w:after="0" w:line="240" w:lineRule="auto"/>
              <w:textAlignment w:val="baseline"/>
              <w:rPr>
                <w:rFonts w:cs="Arial"/>
                <w:sz w:val="20"/>
                <w:szCs w:val="20"/>
              </w:rPr>
            </w:pPr>
          </w:p>
          <w:p w14:paraId="1F80CDE9" w14:textId="498726CB"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4.2 Apply an appropriate pricing strategy</w:t>
            </w:r>
          </w:p>
        </w:tc>
        <w:tc>
          <w:tcPr>
            <w:tcW w:w="4167" w:type="dxa"/>
            <w:shd w:val="clear" w:color="auto" w:fill="auto"/>
            <w:tcMar>
              <w:top w:w="57" w:type="dxa"/>
              <w:left w:w="57" w:type="dxa"/>
              <w:bottom w:w="57" w:type="dxa"/>
              <w:right w:w="57" w:type="dxa"/>
            </w:tcMar>
          </w:tcPr>
          <w:p w14:paraId="2820D8BB" w14:textId="40443BC6" w:rsidR="006F3CB8" w:rsidRDefault="006F3CB8" w:rsidP="006F3CB8">
            <w:pPr>
              <w:spacing w:after="0" w:line="240" w:lineRule="auto"/>
              <w:rPr>
                <w:rFonts w:cs="Arial"/>
                <w:sz w:val="20"/>
                <w:szCs w:val="20"/>
              </w:rPr>
            </w:pPr>
            <w:r>
              <w:rPr>
                <w:rFonts w:cs="Arial"/>
                <w:sz w:val="20"/>
                <w:szCs w:val="20"/>
              </w:rPr>
              <w:t xml:space="preserve">You could introduce this lesson by asking students to list factors that will influence the price that customers are willing to pay for a product. You could also ask students to list factors that will influence the price that a business would </w:t>
            </w:r>
            <w:r w:rsidR="00760FA4">
              <w:rPr>
                <w:rFonts w:cs="Arial"/>
                <w:sz w:val="20"/>
                <w:szCs w:val="20"/>
              </w:rPr>
              <w:t xml:space="preserve">ideally </w:t>
            </w:r>
            <w:r>
              <w:rPr>
                <w:rFonts w:cs="Arial"/>
                <w:sz w:val="20"/>
                <w:szCs w:val="20"/>
              </w:rPr>
              <w:t>like to charge for a product.</w:t>
            </w:r>
            <w:r w:rsidR="008D0B89">
              <w:rPr>
                <w:rFonts w:cs="Arial"/>
                <w:sz w:val="20"/>
                <w:szCs w:val="20"/>
              </w:rPr>
              <w:t xml:space="preserve"> </w:t>
            </w:r>
          </w:p>
          <w:p w14:paraId="21A0BBF1" w14:textId="77777777" w:rsidR="00CB569F" w:rsidRDefault="00CB569F" w:rsidP="00BB3940">
            <w:pPr>
              <w:spacing w:after="0" w:line="240" w:lineRule="auto"/>
              <w:rPr>
                <w:rFonts w:cs="Arial"/>
                <w:sz w:val="20"/>
                <w:szCs w:val="20"/>
              </w:rPr>
            </w:pPr>
          </w:p>
          <w:p w14:paraId="1EF381F4" w14:textId="2AB8067C" w:rsidR="006F3CB8" w:rsidRDefault="006F3CB8" w:rsidP="00BB3940">
            <w:pPr>
              <w:spacing w:after="0" w:line="240" w:lineRule="auto"/>
              <w:rPr>
                <w:rFonts w:cs="Arial"/>
                <w:sz w:val="20"/>
                <w:szCs w:val="20"/>
              </w:rPr>
            </w:pPr>
            <w:r>
              <w:rPr>
                <w:rFonts w:cs="Arial"/>
                <w:sz w:val="20"/>
                <w:szCs w:val="20"/>
              </w:rPr>
              <w:t xml:space="preserve">You could </w:t>
            </w:r>
            <w:r w:rsidR="00CB569F">
              <w:rPr>
                <w:rFonts w:cs="Arial"/>
                <w:sz w:val="20"/>
                <w:szCs w:val="20"/>
              </w:rPr>
              <w:t>show</w:t>
            </w:r>
            <w:r>
              <w:rPr>
                <w:rFonts w:cs="Arial"/>
                <w:sz w:val="20"/>
                <w:szCs w:val="20"/>
              </w:rPr>
              <w:t xml:space="preserve"> students</w:t>
            </w:r>
            <w:r w:rsidR="00CB569F">
              <w:rPr>
                <w:rFonts w:cs="Arial"/>
                <w:sz w:val="20"/>
                <w:szCs w:val="20"/>
              </w:rPr>
              <w:t xml:space="preserve"> a range of</w:t>
            </w:r>
            <w:r>
              <w:rPr>
                <w:rFonts w:cs="Arial"/>
                <w:sz w:val="20"/>
                <w:szCs w:val="20"/>
              </w:rPr>
              <w:t xml:space="preserve"> items and the price of each. Students could identify why they think each price is appropriate for that product (or not). You could include examples that can be related to the pricing </w:t>
            </w:r>
            <w:r>
              <w:rPr>
                <w:rFonts w:cs="Arial"/>
                <w:sz w:val="20"/>
                <w:szCs w:val="20"/>
              </w:rPr>
              <w:lastRenderedPageBreak/>
              <w:t>strategies learnt about in R067 and which are also listed in the specification for R068:</w:t>
            </w:r>
          </w:p>
          <w:p w14:paraId="59B42784" w14:textId="3007B4D6"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c</w:t>
            </w:r>
            <w:r w:rsidR="006F3CB8" w:rsidRPr="006F3CB8">
              <w:rPr>
                <w:rFonts w:cs="Arial"/>
                <w:sz w:val="20"/>
                <w:szCs w:val="20"/>
              </w:rPr>
              <w:t>ompetitive pricing</w:t>
            </w:r>
          </w:p>
          <w:p w14:paraId="301EA2FB" w14:textId="57B6F3C2"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rice penetration</w:t>
            </w:r>
          </w:p>
          <w:p w14:paraId="60CDC2A3" w14:textId="6E3F696A"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rice skimming</w:t>
            </w:r>
          </w:p>
          <w:p w14:paraId="212F73DF" w14:textId="4E0AE9DD" w:rsidR="006F3CB8" w:rsidRPr="006F3CB8" w:rsidRDefault="002E4C00" w:rsidP="006F3CB8">
            <w:pPr>
              <w:pStyle w:val="ListParagraph"/>
              <w:numPr>
                <w:ilvl w:val="0"/>
                <w:numId w:val="20"/>
              </w:numPr>
              <w:spacing w:after="0" w:line="240" w:lineRule="auto"/>
              <w:rPr>
                <w:rFonts w:cs="Arial"/>
                <w:sz w:val="20"/>
                <w:szCs w:val="20"/>
              </w:rPr>
            </w:pPr>
            <w:r>
              <w:rPr>
                <w:rFonts w:cs="Arial"/>
                <w:sz w:val="20"/>
                <w:szCs w:val="20"/>
              </w:rPr>
              <w:t>p</w:t>
            </w:r>
            <w:r w:rsidR="006F3CB8" w:rsidRPr="006F3CB8">
              <w:rPr>
                <w:rFonts w:cs="Arial"/>
                <w:sz w:val="20"/>
                <w:szCs w:val="20"/>
              </w:rPr>
              <w:t>sychological pricing</w:t>
            </w:r>
            <w:r w:rsidR="008D0B89">
              <w:rPr>
                <w:rFonts w:cs="Arial"/>
                <w:sz w:val="20"/>
                <w:szCs w:val="20"/>
              </w:rPr>
              <w:t xml:space="preserve">. </w:t>
            </w:r>
          </w:p>
          <w:p w14:paraId="39B898D6" w14:textId="77777777" w:rsidR="006F3CB8" w:rsidRDefault="006F3CB8" w:rsidP="00BB3940">
            <w:pPr>
              <w:spacing w:after="0" w:line="240" w:lineRule="auto"/>
              <w:rPr>
                <w:rFonts w:cs="Arial"/>
                <w:sz w:val="20"/>
                <w:szCs w:val="20"/>
              </w:rPr>
            </w:pPr>
          </w:p>
          <w:p w14:paraId="5E281DEA" w14:textId="78616F59" w:rsidR="00CB569F" w:rsidRDefault="00CB569F" w:rsidP="00BB3940">
            <w:pPr>
              <w:spacing w:after="0" w:line="240" w:lineRule="auto"/>
              <w:rPr>
                <w:rFonts w:cs="Arial"/>
                <w:sz w:val="20"/>
                <w:szCs w:val="20"/>
              </w:rPr>
            </w:pPr>
            <w:r>
              <w:rPr>
                <w:rFonts w:cs="Arial"/>
                <w:sz w:val="20"/>
                <w:szCs w:val="20"/>
              </w:rPr>
              <w:t>You could recap the pricing strategies from R067. Students could then refer back to the items that you showed them. Who are the target customers for each item? Can they identify the pricing strategy that is being used? Why do they think that pricing strategy is being used?</w:t>
            </w:r>
            <w:r w:rsidR="008D0B89">
              <w:rPr>
                <w:rFonts w:cs="Arial"/>
                <w:sz w:val="20"/>
                <w:szCs w:val="20"/>
              </w:rPr>
              <w:t xml:space="preserve"> </w:t>
            </w:r>
          </w:p>
          <w:p w14:paraId="2B682535" w14:textId="2561C323" w:rsidR="00BB3940" w:rsidRPr="00E15D09" w:rsidRDefault="00BB3940"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682C64D" w14:textId="77777777" w:rsidR="00BB3940" w:rsidRPr="00902682" w:rsidRDefault="00BB3940" w:rsidP="00BB3940">
            <w:pPr>
              <w:spacing w:after="0" w:line="240" w:lineRule="auto"/>
              <w:rPr>
                <w:rFonts w:cs="Arial"/>
                <w:b/>
                <w:bCs/>
                <w:sz w:val="20"/>
                <w:szCs w:val="20"/>
              </w:rPr>
            </w:pPr>
            <w:r w:rsidRPr="00902682">
              <w:rPr>
                <w:rFonts w:cs="Arial"/>
                <w:b/>
                <w:bCs/>
                <w:sz w:val="20"/>
                <w:szCs w:val="20"/>
              </w:rPr>
              <w:lastRenderedPageBreak/>
              <w:t>Competitive pricing</w:t>
            </w:r>
          </w:p>
          <w:p w14:paraId="694CB3FD" w14:textId="77777777" w:rsidR="00BB3940" w:rsidRPr="00902682" w:rsidRDefault="00BB3940" w:rsidP="00BB3940">
            <w:pPr>
              <w:spacing w:after="0" w:line="240" w:lineRule="auto"/>
              <w:rPr>
                <w:rFonts w:cs="Arial"/>
                <w:b/>
                <w:bCs/>
                <w:sz w:val="20"/>
                <w:szCs w:val="20"/>
              </w:rPr>
            </w:pPr>
          </w:p>
          <w:p w14:paraId="3571B4DB" w14:textId="77777777" w:rsidR="00BB3940" w:rsidRPr="00902682" w:rsidRDefault="00BB3940" w:rsidP="00BB3940">
            <w:pPr>
              <w:spacing w:after="0" w:line="240" w:lineRule="auto"/>
              <w:rPr>
                <w:rFonts w:cs="Arial"/>
                <w:b/>
                <w:bCs/>
                <w:sz w:val="20"/>
                <w:szCs w:val="20"/>
              </w:rPr>
            </w:pPr>
            <w:r w:rsidRPr="00902682">
              <w:rPr>
                <w:rFonts w:cs="Arial"/>
                <w:b/>
                <w:bCs/>
                <w:sz w:val="20"/>
                <w:szCs w:val="20"/>
              </w:rPr>
              <w:t>Price penetration</w:t>
            </w:r>
          </w:p>
          <w:p w14:paraId="75149B2C" w14:textId="77777777" w:rsidR="00BB3940" w:rsidRPr="00902682" w:rsidRDefault="00BB3940" w:rsidP="00BB3940">
            <w:pPr>
              <w:spacing w:after="0" w:line="240" w:lineRule="auto"/>
              <w:rPr>
                <w:rFonts w:cs="Arial"/>
                <w:b/>
                <w:bCs/>
                <w:sz w:val="20"/>
                <w:szCs w:val="20"/>
              </w:rPr>
            </w:pPr>
          </w:p>
          <w:p w14:paraId="0A5A7AFA" w14:textId="77777777" w:rsidR="00BB3940" w:rsidRPr="00902682" w:rsidRDefault="00BB3940" w:rsidP="00BB3940">
            <w:pPr>
              <w:spacing w:after="0" w:line="240" w:lineRule="auto"/>
              <w:rPr>
                <w:rFonts w:cs="Arial"/>
                <w:b/>
                <w:bCs/>
                <w:sz w:val="20"/>
                <w:szCs w:val="20"/>
              </w:rPr>
            </w:pPr>
            <w:r w:rsidRPr="00902682">
              <w:rPr>
                <w:rFonts w:cs="Arial"/>
                <w:b/>
                <w:bCs/>
                <w:sz w:val="20"/>
                <w:szCs w:val="20"/>
              </w:rPr>
              <w:t>Price skimming</w:t>
            </w:r>
          </w:p>
          <w:p w14:paraId="63E8276A" w14:textId="77777777" w:rsidR="00BB3940" w:rsidRPr="00902682" w:rsidRDefault="00BB3940" w:rsidP="00BB3940">
            <w:pPr>
              <w:spacing w:after="0" w:line="240" w:lineRule="auto"/>
              <w:rPr>
                <w:rFonts w:cs="Arial"/>
                <w:b/>
                <w:bCs/>
                <w:sz w:val="20"/>
                <w:szCs w:val="20"/>
              </w:rPr>
            </w:pPr>
          </w:p>
          <w:p w14:paraId="5568399F" w14:textId="1556DFEB" w:rsidR="00BB3940" w:rsidRPr="00902682" w:rsidRDefault="00BB3940" w:rsidP="00BB3940">
            <w:pPr>
              <w:spacing w:after="0" w:line="240" w:lineRule="auto"/>
              <w:rPr>
                <w:rFonts w:cs="Arial"/>
                <w:b/>
                <w:bCs/>
                <w:sz w:val="20"/>
                <w:szCs w:val="20"/>
              </w:rPr>
            </w:pPr>
            <w:r w:rsidRPr="00902682">
              <w:rPr>
                <w:rFonts w:cs="Arial"/>
                <w:b/>
                <w:bCs/>
                <w:sz w:val="20"/>
                <w:szCs w:val="20"/>
              </w:rPr>
              <w:t>Psychological pricing</w:t>
            </w:r>
          </w:p>
        </w:tc>
        <w:tc>
          <w:tcPr>
            <w:tcW w:w="1796" w:type="dxa"/>
            <w:shd w:val="clear" w:color="auto" w:fill="auto"/>
            <w:tcMar>
              <w:top w:w="57" w:type="dxa"/>
              <w:left w:w="57" w:type="dxa"/>
              <w:bottom w:w="57" w:type="dxa"/>
              <w:right w:w="57" w:type="dxa"/>
            </w:tcMar>
          </w:tcPr>
          <w:p w14:paraId="2960B53F" w14:textId="2E3E6A1F"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Describe</w:t>
            </w:r>
            <w:r w:rsidR="00BB3940" w:rsidRPr="00404D90">
              <w:rPr>
                <w:rFonts w:cs="Arial"/>
                <w:sz w:val="20"/>
                <w:szCs w:val="20"/>
              </w:rPr>
              <w:t xml:space="preserve"> pricing strategies that a business could choose</w:t>
            </w:r>
          </w:p>
          <w:p w14:paraId="2CB6084C" w14:textId="77777777" w:rsidR="00BB3940" w:rsidRDefault="00BB3940" w:rsidP="00BB3940">
            <w:pPr>
              <w:spacing w:after="0" w:line="240" w:lineRule="auto"/>
              <w:rPr>
                <w:rFonts w:cs="Arial"/>
                <w:sz w:val="20"/>
                <w:szCs w:val="20"/>
              </w:rPr>
            </w:pPr>
          </w:p>
          <w:p w14:paraId="1A775AA9" w14:textId="3C8873A5" w:rsidR="00BB3940" w:rsidRPr="00BB3940" w:rsidRDefault="00BB3940" w:rsidP="00BB3940">
            <w:pPr>
              <w:spacing w:after="0" w:line="240" w:lineRule="auto"/>
              <w:ind w:left="397" w:hanging="397"/>
              <w:rPr>
                <w:rFonts w:cs="Arial"/>
                <w:sz w:val="20"/>
                <w:szCs w:val="20"/>
              </w:rPr>
            </w:pPr>
          </w:p>
        </w:tc>
        <w:tc>
          <w:tcPr>
            <w:tcW w:w="2585" w:type="dxa"/>
            <w:shd w:val="clear" w:color="auto" w:fill="auto"/>
            <w:tcMar>
              <w:top w:w="57" w:type="dxa"/>
              <w:left w:w="57" w:type="dxa"/>
              <w:bottom w:w="57" w:type="dxa"/>
              <w:right w:w="57" w:type="dxa"/>
            </w:tcMar>
          </w:tcPr>
          <w:p w14:paraId="37D87D90" w14:textId="5B252C99" w:rsidR="00BB3940" w:rsidRDefault="000A5C46" w:rsidP="00BB3940">
            <w:pPr>
              <w:spacing w:after="0" w:line="240" w:lineRule="auto"/>
              <w:rPr>
                <w:rFonts w:cs="Arial"/>
                <w:sz w:val="20"/>
                <w:szCs w:val="20"/>
              </w:rPr>
            </w:pPr>
            <w:hyperlink r:id="rId42" w:history="1">
              <w:r w:rsidR="00366E17" w:rsidRPr="00366E17">
                <w:rPr>
                  <w:rStyle w:val="Hyperlink"/>
                  <w:rFonts w:cs="Arial"/>
                  <w:sz w:val="20"/>
                  <w:szCs w:val="20"/>
                </w:rPr>
                <w:t>Pricing strategies</w:t>
              </w:r>
            </w:hyperlink>
          </w:p>
          <w:p w14:paraId="6F850DED" w14:textId="77777777" w:rsidR="00E0580F" w:rsidRDefault="00E0580F" w:rsidP="00E0580F">
            <w:pPr>
              <w:spacing w:after="0" w:line="240" w:lineRule="auto"/>
              <w:rPr>
                <w:rFonts w:cs="Arial"/>
                <w:sz w:val="20"/>
                <w:szCs w:val="20"/>
              </w:rPr>
            </w:pPr>
            <w:r>
              <w:rPr>
                <w:rFonts w:cs="Arial"/>
                <w:sz w:val="20"/>
                <w:szCs w:val="20"/>
              </w:rPr>
              <w:t>(bbc.co.uk)</w:t>
            </w:r>
          </w:p>
          <w:p w14:paraId="2893A94E" w14:textId="77777777" w:rsidR="00366E17" w:rsidRDefault="00366E17" w:rsidP="00BB3940">
            <w:pPr>
              <w:spacing w:after="0" w:line="240" w:lineRule="auto"/>
              <w:rPr>
                <w:rFonts w:cs="Arial"/>
                <w:sz w:val="20"/>
                <w:szCs w:val="20"/>
              </w:rPr>
            </w:pPr>
            <w:r>
              <w:rPr>
                <w:rFonts w:cs="Arial"/>
                <w:sz w:val="20"/>
                <w:szCs w:val="20"/>
              </w:rPr>
              <w:t>Basic summary (not all are relevant to this specification)</w:t>
            </w:r>
          </w:p>
          <w:p w14:paraId="1E2CF96F" w14:textId="77777777" w:rsidR="009A417C" w:rsidRDefault="009A417C" w:rsidP="00BB3940">
            <w:pPr>
              <w:spacing w:after="0" w:line="240" w:lineRule="auto"/>
              <w:rPr>
                <w:rFonts w:cs="Arial"/>
                <w:sz w:val="20"/>
                <w:szCs w:val="20"/>
              </w:rPr>
            </w:pPr>
          </w:p>
          <w:p w14:paraId="400BD10E" w14:textId="77777777" w:rsidR="00014ABE" w:rsidRDefault="00014ABE" w:rsidP="00BB3940">
            <w:pPr>
              <w:spacing w:after="0" w:line="240" w:lineRule="auto"/>
              <w:rPr>
                <w:rFonts w:cs="Arial"/>
                <w:sz w:val="20"/>
                <w:szCs w:val="20"/>
              </w:rPr>
            </w:pPr>
          </w:p>
          <w:p w14:paraId="0C9A55EC" w14:textId="6365DB48" w:rsidR="003A04E8" w:rsidRPr="00A50AD6" w:rsidRDefault="00A50AD6" w:rsidP="00BB3940">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r>
            <w:r>
              <w:rPr>
                <w:rFonts w:cs="Arial"/>
                <w:sz w:val="20"/>
                <w:szCs w:val="20"/>
              </w:rPr>
              <w:fldChar w:fldCharType="separate"/>
            </w:r>
            <w:r w:rsidR="003A04E8" w:rsidRPr="00A50AD6">
              <w:rPr>
                <w:rStyle w:val="Hyperlink"/>
                <w:rFonts w:cs="Arial"/>
                <w:sz w:val="20"/>
                <w:szCs w:val="20"/>
              </w:rPr>
              <w:t>Pricing strategies teaching activity</w:t>
            </w:r>
          </w:p>
          <w:p w14:paraId="37E056D0" w14:textId="65502081" w:rsidR="009A417C" w:rsidRDefault="00A50AD6" w:rsidP="00BB3940">
            <w:pPr>
              <w:spacing w:after="0" w:line="240" w:lineRule="auto"/>
              <w:rPr>
                <w:rFonts w:cs="Arial"/>
                <w:sz w:val="20"/>
                <w:szCs w:val="20"/>
              </w:rPr>
            </w:pPr>
            <w:r>
              <w:rPr>
                <w:rFonts w:cs="Arial"/>
                <w:sz w:val="20"/>
                <w:szCs w:val="20"/>
              </w:rPr>
              <w:fldChar w:fldCharType="end"/>
            </w:r>
            <w:r w:rsidR="00BF42C2">
              <w:rPr>
                <w:rFonts w:cs="Arial"/>
                <w:sz w:val="20"/>
                <w:szCs w:val="20"/>
              </w:rPr>
              <w:t>(</w:t>
            </w:r>
            <w:r>
              <w:rPr>
                <w:rFonts w:cs="Arial"/>
                <w:sz w:val="20"/>
                <w:szCs w:val="20"/>
              </w:rPr>
              <w:t>Teach Cambridge</w:t>
            </w:r>
            <w:r w:rsidR="00BF42C2">
              <w:rPr>
                <w:rFonts w:cs="Arial"/>
                <w:sz w:val="20"/>
                <w:szCs w:val="20"/>
              </w:rPr>
              <w:t>)</w:t>
            </w:r>
          </w:p>
          <w:p w14:paraId="22795ADE" w14:textId="77777777" w:rsidR="00BF42C2" w:rsidRPr="003E3085" w:rsidRDefault="00BF42C2" w:rsidP="00BB3940">
            <w:pPr>
              <w:spacing w:after="0" w:line="240" w:lineRule="auto"/>
              <w:rPr>
                <w:rFonts w:cs="Arial"/>
                <w:sz w:val="20"/>
                <w:szCs w:val="20"/>
              </w:rPr>
            </w:pPr>
          </w:p>
          <w:p w14:paraId="6FDDCD53" w14:textId="418B98A8" w:rsidR="009A417C" w:rsidRDefault="009A417C"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3F8F7B9" w14:textId="77777777" w:rsidR="00BB3940" w:rsidRDefault="000A1124" w:rsidP="00BB3940">
            <w:pPr>
              <w:spacing w:after="0" w:line="240" w:lineRule="auto"/>
              <w:rPr>
                <w:rFonts w:cs="Arial"/>
                <w:sz w:val="20"/>
                <w:szCs w:val="20"/>
              </w:rPr>
            </w:pPr>
            <w:r>
              <w:rPr>
                <w:rFonts w:cs="Arial"/>
                <w:sz w:val="20"/>
                <w:szCs w:val="20"/>
              </w:rPr>
              <w:t>R067 TA4.10</w:t>
            </w:r>
          </w:p>
          <w:p w14:paraId="2B1AD161" w14:textId="1F2C8B01" w:rsidR="000A1124" w:rsidRDefault="000A1124" w:rsidP="00BB3940">
            <w:pPr>
              <w:spacing w:after="0" w:line="240" w:lineRule="auto"/>
              <w:rPr>
                <w:rFonts w:cs="Arial"/>
                <w:sz w:val="20"/>
                <w:szCs w:val="20"/>
              </w:rPr>
            </w:pPr>
            <w:r>
              <w:rPr>
                <w:rFonts w:cs="Arial"/>
                <w:sz w:val="20"/>
                <w:szCs w:val="20"/>
              </w:rPr>
              <w:t>Students will learn about pricing strategies</w:t>
            </w:r>
          </w:p>
        </w:tc>
      </w:tr>
      <w:tr w:rsidR="00BB3940" w14:paraId="0D8F50AE" w14:textId="77777777" w:rsidTr="003876BB">
        <w:trPr>
          <w:trHeight w:val="20"/>
        </w:trPr>
        <w:tc>
          <w:tcPr>
            <w:tcW w:w="993" w:type="dxa"/>
            <w:shd w:val="clear" w:color="auto" w:fill="auto"/>
            <w:tcMar>
              <w:top w:w="57" w:type="dxa"/>
              <w:left w:w="57" w:type="dxa"/>
              <w:bottom w:w="57" w:type="dxa"/>
              <w:right w:w="57" w:type="dxa"/>
            </w:tcMar>
          </w:tcPr>
          <w:p w14:paraId="3D3A1411" w14:textId="367E7D49" w:rsidR="00BB3940" w:rsidRDefault="00BB3940" w:rsidP="00BB3940">
            <w:pPr>
              <w:spacing w:after="0" w:line="240" w:lineRule="auto"/>
              <w:rPr>
                <w:rFonts w:cs="Arial"/>
                <w:sz w:val="20"/>
                <w:szCs w:val="20"/>
              </w:rPr>
            </w:pPr>
            <w:r>
              <w:rPr>
                <w:rFonts w:cs="Arial"/>
                <w:sz w:val="20"/>
                <w:szCs w:val="20"/>
              </w:rPr>
              <w:t>5</w:t>
            </w:r>
          </w:p>
        </w:tc>
        <w:tc>
          <w:tcPr>
            <w:tcW w:w="1928" w:type="dxa"/>
            <w:shd w:val="clear" w:color="auto" w:fill="auto"/>
            <w:tcMar>
              <w:top w:w="57" w:type="dxa"/>
              <w:left w:w="57" w:type="dxa"/>
              <w:bottom w:w="57" w:type="dxa"/>
              <w:right w:w="57" w:type="dxa"/>
            </w:tcMar>
          </w:tcPr>
          <w:p w14:paraId="5744FDF7"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0CCFC766" w14:textId="77777777" w:rsidR="00BB3940" w:rsidRDefault="00BB3940" w:rsidP="00BB3940">
            <w:pPr>
              <w:suppressAutoHyphens/>
              <w:autoSpaceDN w:val="0"/>
              <w:spacing w:after="0" w:line="240" w:lineRule="auto"/>
              <w:textAlignment w:val="baseline"/>
              <w:rPr>
                <w:rFonts w:cs="Arial"/>
                <w:sz w:val="20"/>
                <w:szCs w:val="20"/>
              </w:rPr>
            </w:pPr>
          </w:p>
          <w:p w14:paraId="7820B6C0" w14:textId="1A213F4A" w:rsidR="00BB3940" w:rsidRDefault="00BB3940" w:rsidP="00BB3940">
            <w:pPr>
              <w:suppressAutoHyphens/>
              <w:autoSpaceDN w:val="0"/>
              <w:spacing w:after="0" w:line="240" w:lineRule="auto"/>
              <w:textAlignment w:val="baseline"/>
              <w:rPr>
                <w:rFonts w:cs="Arial"/>
                <w:sz w:val="20"/>
                <w:szCs w:val="20"/>
              </w:rPr>
            </w:pPr>
            <w:r>
              <w:rPr>
                <w:rFonts w:cs="Arial"/>
                <w:sz w:val="20"/>
                <w:szCs w:val="20"/>
              </w:rPr>
              <w:t>4.2 Apply an appropriate pricing strategy</w:t>
            </w:r>
          </w:p>
        </w:tc>
        <w:tc>
          <w:tcPr>
            <w:tcW w:w="4167" w:type="dxa"/>
            <w:shd w:val="clear" w:color="auto" w:fill="auto"/>
            <w:tcMar>
              <w:top w:w="57" w:type="dxa"/>
              <w:left w:w="57" w:type="dxa"/>
              <w:bottom w:w="57" w:type="dxa"/>
              <w:right w:w="57" w:type="dxa"/>
            </w:tcMar>
          </w:tcPr>
          <w:p w14:paraId="34B47255" w14:textId="67F9B86E" w:rsidR="00BB3940" w:rsidRDefault="00CB569F" w:rsidP="00BB3940">
            <w:pPr>
              <w:spacing w:after="0" w:line="240" w:lineRule="auto"/>
              <w:rPr>
                <w:rFonts w:cs="Arial"/>
                <w:sz w:val="20"/>
                <w:szCs w:val="20"/>
              </w:rPr>
            </w:pPr>
            <w:r>
              <w:rPr>
                <w:rFonts w:cs="Arial"/>
                <w:sz w:val="20"/>
                <w:szCs w:val="20"/>
              </w:rPr>
              <w:t>You could introduce this lesson by tasking students to write a one sentence definition for each of the pricing strategies recapped</w:t>
            </w:r>
            <w:r w:rsidR="00760FA4">
              <w:rPr>
                <w:rFonts w:cs="Arial"/>
                <w:sz w:val="20"/>
                <w:szCs w:val="20"/>
              </w:rPr>
              <w:t xml:space="preserve"> from R067</w:t>
            </w:r>
            <w:r>
              <w:rPr>
                <w:rFonts w:cs="Arial"/>
                <w:sz w:val="20"/>
                <w:szCs w:val="20"/>
              </w:rPr>
              <w:t xml:space="preserve"> in Lesson 4. Students could then volunteer ideas as to why</w:t>
            </w:r>
            <w:r w:rsidR="00BB3940">
              <w:rPr>
                <w:rFonts w:cs="Arial"/>
                <w:sz w:val="20"/>
                <w:szCs w:val="20"/>
              </w:rPr>
              <w:t xml:space="preserve"> different strategies</w:t>
            </w:r>
            <w:r>
              <w:rPr>
                <w:rFonts w:cs="Arial"/>
                <w:sz w:val="20"/>
                <w:szCs w:val="20"/>
              </w:rPr>
              <w:t xml:space="preserve"> are used by different businesses and for different products? </w:t>
            </w:r>
          </w:p>
          <w:p w14:paraId="2015E351" w14:textId="02BE6236" w:rsidR="00CB569F" w:rsidRDefault="00CB569F" w:rsidP="00BB3940">
            <w:pPr>
              <w:spacing w:after="0" w:line="240" w:lineRule="auto"/>
              <w:rPr>
                <w:rFonts w:cs="Arial"/>
                <w:sz w:val="20"/>
                <w:szCs w:val="20"/>
              </w:rPr>
            </w:pPr>
          </w:p>
          <w:p w14:paraId="5CCA658B" w14:textId="1E155F1C" w:rsidR="00CB569F" w:rsidRDefault="00CB569F" w:rsidP="00BB3940">
            <w:pPr>
              <w:spacing w:after="0" w:line="240" w:lineRule="auto"/>
              <w:rPr>
                <w:rFonts w:cs="Arial"/>
                <w:sz w:val="20"/>
                <w:szCs w:val="20"/>
              </w:rPr>
            </w:pPr>
            <w:r>
              <w:rPr>
                <w:rFonts w:cs="Arial"/>
                <w:sz w:val="20"/>
                <w:szCs w:val="20"/>
              </w:rPr>
              <w:t>You could provide students with scenarios</w:t>
            </w:r>
            <w:r w:rsidR="00760FA4">
              <w:rPr>
                <w:rFonts w:cs="Arial"/>
                <w:sz w:val="20"/>
                <w:szCs w:val="20"/>
              </w:rPr>
              <w:t>, each relating to a new product that is to be la</w:t>
            </w:r>
            <w:r w:rsidR="008D0B89">
              <w:rPr>
                <w:rFonts w:cs="Arial"/>
                <w:sz w:val="20"/>
                <w:szCs w:val="20"/>
              </w:rPr>
              <w:t>u</w:t>
            </w:r>
            <w:r w:rsidR="00760FA4">
              <w:rPr>
                <w:rFonts w:cs="Arial"/>
                <w:sz w:val="20"/>
                <w:szCs w:val="20"/>
              </w:rPr>
              <w:t>nched</w:t>
            </w:r>
            <w:r>
              <w:rPr>
                <w:rFonts w:cs="Arial"/>
                <w:sz w:val="20"/>
                <w:szCs w:val="20"/>
              </w:rPr>
              <w:t xml:space="preserve">. Each scenario could provide a customer profile or market research data from which students can identify a customer profile. Students could then identify an appropriate pricing strategy in each instance </w:t>
            </w:r>
            <w:r>
              <w:rPr>
                <w:rFonts w:cs="Arial"/>
                <w:sz w:val="20"/>
                <w:szCs w:val="20"/>
              </w:rPr>
              <w:lastRenderedPageBreak/>
              <w:t xml:space="preserve">and explain why they have chosen that strategy. </w:t>
            </w:r>
          </w:p>
          <w:p w14:paraId="2000774A" w14:textId="4CED1F6F" w:rsidR="00CB569F" w:rsidRDefault="00CB569F" w:rsidP="00BB3940">
            <w:pPr>
              <w:spacing w:after="0" w:line="240" w:lineRule="auto"/>
              <w:rPr>
                <w:rFonts w:cs="Arial"/>
                <w:sz w:val="20"/>
                <w:szCs w:val="20"/>
              </w:rPr>
            </w:pPr>
          </w:p>
          <w:p w14:paraId="6897D89E" w14:textId="492F0439" w:rsidR="00BB3940" w:rsidRDefault="00CB569F" w:rsidP="00BB3940">
            <w:pPr>
              <w:spacing w:after="0" w:line="240" w:lineRule="auto"/>
              <w:rPr>
                <w:rFonts w:cs="Arial"/>
                <w:sz w:val="20"/>
                <w:szCs w:val="20"/>
              </w:rPr>
            </w:pPr>
            <w:r w:rsidRPr="00CB569F">
              <w:rPr>
                <w:rFonts w:cs="Arial"/>
                <w:i/>
                <w:iCs/>
                <w:sz w:val="20"/>
                <w:szCs w:val="20"/>
              </w:rPr>
              <w:t>Extension:</w:t>
            </w:r>
            <w:r>
              <w:rPr>
                <w:rFonts w:cs="Arial"/>
                <w:sz w:val="20"/>
                <w:szCs w:val="20"/>
              </w:rPr>
              <w:t xml:space="preserve"> Students could explain why alternative pricing strategies are not appropriate/were not chosen.</w:t>
            </w:r>
            <w:r w:rsidR="008D0B89">
              <w:rPr>
                <w:rFonts w:cs="Arial"/>
                <w:sz w:val="20"/>
                <w:szCs w:val="20"/>
              </w:rPr>
              <w:t xml:space="preserve"> </w:t>
            </w:r>
          </w:p>
          <w:p w14:paraId="1A0FD724" w14:textId="1D253D26" w:rsidR="00BB3940" w:rsidRDefault="00BB3940" w:rsidP="00BB3940">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6CBD4F6D" w14:textId="77777777" w:rsidR="00BB3940" w:rsidRPr="00902682" w:rsidRDefault="00BB3940" w:rsidP="00BB3940">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359CF026" w14:textId="25D0BB32" w:rsidR="00BB3940" w:rsidRPr="00404D90" w:rsidRDefault="00A84710" w:rsidP="00B829C9">
            <w:pPr>
              <w:pStyle w:val="ListParagraph"/>
              <w:numPr>
                <w:ilvl w:val="0"/>
                <w:numId w:val="20"/>
              </w:numPr>
              <w:spacing w:after="0" w:line="240" w:lineRule="auto"/>
              <w:rPr>
                <w:rFonts w:cs="Arial"/>
                <w:sz w:val="20"/>
                <w:szCs w:val="20"/>
              </w:rPr>
            </w:pPr>
            <w:r>
              <w:rPr>
                <w:rFonts w:cs="Arial"/>
                <w:sz w:val="20"/>
                <w:szCs w:val="20"/>
              </w:rPr>
              <w:t>Ch</w:t>
            </w:r>
            <w:r w:rsidR="00BB3940" w:rsidRPr="00404D90">
              <w:rPr>
                <w:rFonts w:cs="Arial"/>
                <w:sz w:val="20"/>
                <w:szCs w:val="20"/>
              </w:rPr>
              <w:t xml:space="preserve">oose an appropriate pricing strategy </w:t>
            </w:r>
            <w:r w:rsidR="00BB3940">
              <w:rPr>
                <w:rFonts w:cs="Arial"/>
                <w:sz w:val="20"/>
                <w:szCs w:val="20"/>
              </w:rPr>
              <w:t xml:space="preserve">based on the customer profile </w:t>
            </w:r>
            <w:r w:rsidR="00BB3940" w:rsidRPr="00404D90">
              <w:rPr>
                <w:rFonts w:cs="Arial"/>
                <w:sz w:val="20"/>
                <w:szCs w:val="20"/>
              </w:rPr>
              <w:t>for a given scenario</w:t>
            </w:r>
          </w:p>
        </w:tc>
        <w:tc>
          <w:tcPr>
            <w:tcW w:w="2585" w:type="dxa"/>
            <w:shd w:val="clear" w:color="auto" w:fill="auto"/>
            <w:tcMar>
              <w:top w:w="57" w:type="dxa"/>
              <w:left w:w="57" w:type="dxa"/>
              <w:bottom w:w="57" w:type="dxa"/>
              <w:right w:w="57" w:type="dxa"/>
            </w:tcMar>
          </w:tcPr>
          <w:p w14:paraId="60B5BCD7" w14:textId="77777777" w:rsidR="00BB3940" w:rsidRDefault="00BB3940" w:rsidP="00BB3940">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71A788B" w14:textId="77777777" w:rsidR="00BB3940" w:rsidRDefault="00BB3940" w:rsidP="00BB3940">
            <w:pPr>
              <w:spacing w:after="0" w:line="240" w:lineRule="auto"/>
              <w:rPr>
                <w:rFonts w:cs="Arial"/>
                <w:sz w:val="20"/>
                <w:szCs w:val="20"/>
              </w:rPr>
            </w:pPr>
          </w:p>
        </w:tc>
      </w:tr>
      <w:tr w:rsidR="00BB3940" w14:paraId="406B368E" w14:textId="77777777" w:rsidTr="003876BB">
        <w:trPr>
          <w:trHeight w:val="20"/>
        </w:trPr>
        <w:tc>
          <w:tcPr>
            <w:tcW w:w="993" w:type="dxa"/>
            <w:shd w:val="clear" w:color="auto" w:fill="auto"/>
            <w:tcMar>
              <w:top w:w="57" w:type="dxa"/>
              <w:left w:w="57" w:type="dxa"/>
              <w:bottom w:w="57" w:type="dxa"/>
              <w:right w:w="57" w:type="dxa"/>
            </w:tcMar>
          </w:tcPr>
          <w:p w14:paraId="48997BA5" w14:textId="45248F75" w:rsidR="00BB3940" w:rsidRDefault="00BB3940" w:rsidP="00BB3940">
            <w:pPr>
              <w:spacing w:after="0" w:line="240" w:lineRule="auto"/>
              <w:rPr>
                <w:rFonts w:cs="Arial"/>
                <w:sz w:val="20"/>
                <w:szCs w:val="20"/>
              </w:rPr>
            </w:pPr>
            <w:r>
              <w:rPr>
                <w:rFonts w:cs="Arial"/>
                <w:sz w:val="20"/>
                <w:szCs w:val="20"/>
              </w:rPr>
              <w:t>6/7</w:t>
            </w:r>
          </w:p>
        </w:tc>
        <w:tc>
          <w:tcPr>
            <w:tcW w:w="1928" w:type="dxa"/>
            <w:shd w:val="clear" w:color="auto" w:fill="auto"/>
            <w:tcMar>
              <w:top w:w="57" w:type="dxa"/>
              <w:left w:w="57" w:type="dxa"/>
              <w:bottom w:w="57" w:type="dxa"/>
              <w:right w:w="57" w:type="dxa"/>
            </w:tcMar>
          </w:tcPr>
          <w:p w14:paraId="0FD615A8" w14:textId="77777777" w:rsidR="00BB3940" w:rsidRDefault="00BB3940" w:rsidP="00BB3940">
            <w:pPr>
              <w:suppressAutoHyphens/>
              <w:autoSpaceDN w:val="0"/>
              <w:spacing w:after="0" w:line="240" w:lineRule="auto"/>
              <w:textAlignment w:val="baseline"/>
              <w:rPr>
                <w:rFonts w:cs="Arial"/>
                <w:sz w:val="20"/>
                <w:szCs w:val="20"/>
              </w:rPr>
            </w:pPr>
            <w:r>
              <w:rPr>
                <w:rFonts w:cs="Arial"/>
                <w:sz w:val="20"/>
                <w:szCs w:val="20"/>
              </w:rPr>
              <w:t>TA4 Review whether a business proposal is financially viable</w:t>
            </w:r>
          </w:p>
          <w:p w14:paraId="3F191400" w14:textId="77777777" w:rsidR="00BB3940" w:rsidRDefault="00BB3940" w:rsidP="00BB3940">
            <w:pPr>
              <w:suppressAutoHyphens/>
              <w:autoSpaceDN w:val="0"/>
              <w:spacing w:after="0" w:line="240" w:lineRule="auto"/>
              <w:textAlignment w:val="baseline"/>
              <w:rPr>
                <w:rFonts w:cs="Arial"/>
                <w:sz w:val="20"/>
                <w:szCs w:val="20"/>
              </w:rPr>
            </w:pPr>
          </w:p>
          <w:p w14:paraId="43295690" w14:textId="48A856E2" w:rsidR="00BB3940" w:rsidRPr="00566D9E" w:rsidRDefault="00BB3940" w:rsidP="00BB3940">
            <w:pPr>
              <w:suppressAutoHyphens/>
              <w:autoSpaceDN w:val="0"/>
              <w:spacing w:after="0" w:line="240" w:lineRule="auto"/>
              <w:textAlignment w:val="baseline"/>
              <w:rPr>
                <w:rFonts w:cs="Arial"/>
                <w:sz w:val="20"/>
                <w:szCs w:val="20"/>
              </w:rPr>
            </w:pPr>
            <w:r>
              <w:rPr>
                <w:rFonts w:cs="Arial"/>
                <w:sz w:val="20"/>
                <w:szCs w:val="20"/>
              </w:rPr>
              <w:t>4.3 Review the likely financial viability of a business proposal</w:t>
            </w:r>
          </w:p>
        </w:tc>
        <w:tc>
          <w:tcPr>
            <w:tcW w:w="4167" w:type="dxa"/>
            <w:shd w:val="clear" w:color="auto" w:fill="auto"/>
            <w:tcMar>
              <w:top w:w="57" w:type="dxa"/>
              <w:left w:w="57" w:type="dxa"/>
              <w:bottom w:w="57" w:type="dxa"/>
              <w:right w:w="57" w:type="dxa"/>
            </w:tcMar>
          </w:tcPr>
          <w:p w14:paraId="505E6B55" w14:textId="369E6918" w:rsidR="00BB3940" w:rsidRDefault="009A5F42" w:rsidP="00BB3940">
            <w:pPr>
              <w:spacing w:after="0" w:line="240" w:lineRule="auto"/>
              <w:rPr>
                <w:rFonts w:cs="Arial"/>
                <w:sz w:val="20"/>
                <w:szCs w:val="20"/>
              </w:rPr>
            </w:pPr>
            <w:r>
              <w:rPr>
                <w:rFonts w:cs="Arial"/>
                <w:sz w:val="20"/>
                <w:szCs w:val="20"/>
              </w:rPr>
              <w:t xml:space="preserve">You could revisit the </w:t>
            </w:r>
            <w:r w:rsidR="00242073">
              <w:rPr>
                <w:rFonts w:cs="Arial"/>
                <w:sz w:val="20"/>
                <w:szCs w:val="20"/>
              </w:rPr>
              <w:t>students’</w:t>
            </w:r>
            <w:r>
              <w:rPr>
                <w:rFonts w:cs="Arial"/>
                <w:sz w:val="20"/>
                <w:szCs w:val="20"/>
              </w:rPr>
              <w:t xml:space="preserve"> ideas of what ‘financial viability’ means from Lesson 1.</w:t>
            </w:r>
            <w:r w:rsidR="008D0B89">
              <w:rPr>
                <w:rFonts w:cs="Arial"/>
                <w:sz w:val="20"/>
                <w:szCs w:val="20"/>
              </w:rPr>
              <w:t xml:space="preserve"> </w:t>
            </w:r>
          </w:p>
          <w:p w14:paraId="07C2787B" w14:textId="4A94AB2C" w:rsidR="009A5F42" w:rsidRDefault="009A5F42" w:rsidP="00BB3940">
            <w:pPr>
              <w:spacing w:after="0" w:line="240" w:lineRule="auto"/>
              <w:rPr>
                <w:rFonts w:cs="Arial"/>
                <w:sz w:val="20"/>
                <w:szCs w:val="20"/>
              </w:rPr>
            </w:pPr>
          </w:p>
          <w:p w14:paraId="4477A26E" w14:textId="35F625C3" w:rsidR="009A5F42" w:rsidRDefault="009A5F42" w:rsidP="00BB3940">
            <w:pPr>
              <w:spacing w:after="0" w:line="240" w:lineRule="auto"/>
              <w:rPr>
                <w:rFonts w:cs="Arial"/>
                <w:sz w:val="20"/>
                <w:szCs w:val="20"/>
              </w:rPr>
            </w:pPr>
            <w:r>
              <w:rPr>
                <w:rFonts w:cs="Arial"/>
                <w:sz w:val="20"/>
                <w:szCs w:val="20"/>
              </w:rPr>
              <w:t>You could provide a scenario to show students step</w:t>
            </w:r>
            <w:r w:rsidR="00760FA4">
              <w:rPr>
                <w:rFonts w:cs="Arial"/>
                <w:sz w:val="20"/>
                <w:szCs w:val="20"/>
              </w:rPr>
              <w:t>-</w:t>
            </w:r>
            <w:r>
              <w:rPr>
                <w:rFonts w:cs="Arial"/>
                <w:sz w:val="20"/>
                <w:szCs w:val="20"/>
              </w:rPr>
              <w:t>by</w:t>
            </w:r>
            <w:r w:rsidR="00760FA4">
              <w:rPr>
                <w:rFonts w:cs="Arial"/>
                <w:sz w:val="20"/>
                <w:szCs w:val="20"/>
              </w:rPr>
              <w:t>-</w:t>
            </w:r>
            <w:r>
              <w:rPr>
                <w:rFonts w:cs="Arial"/>
                <w:sz w:val="20"/>
                <w:szCs w:val="20"/>
              </w:rPr>
              <w:t>step how to review the financial viability of a new product.</w:t>
            </w:r>
            <w:r w:rsidR="008D0B89">
              <w:rPr>
                <w:rFonts w:cs="Arial"/>
                <w:sz w:val="20"/>
                <w:szCs w:val="20"/>
              </w:rPr>
              <w:t xml:space="preserve"> </w:t>
            </w:r>
          </w:p>
          <w:p w14:paraId="663D29F8" w14:textId="77777777" w:rsidR="00BB3940" w:rsidRDefault="00BB3940" w:rsidP="00BB3940">
            <w:pPr>
              <w:spacing w:after="0" w:line="240" w:lineRule="auto"/>
              <w:rPr>
                <w:rFonts w:cs="Arial"/>
                <w:sz w:val="20"/>
                <w:szCs w:val="20"/>
              </w:rPr>
            </w:pPr>
          </w:p>
          <w:p w14:paraId="623B74CD" w14:textId="3F137FC8" w:rsidR="00BB3940" w:rsidRDefault="009A5F42" w:rsidP="00BB3940">
            <w:pPr>
              <w:spacing w:after="0" w:line="240" w:lineRule="auto"/>
              <w:rPr>
                <w:rFonts w:cs="Arial"/>
                <w:sz w:val="20"/>
                <w:szCs w:val="20"/>
              </w:rPr>
            </w:pPr>
            <w:r>
              <w:rPr>
                <w:rFonts w:cs="Arial"/>
                <w:sz w:val="20"/>
                <w:szCs w:val="20"/>
              </w:rPr>
              <w:t xml:space="preserve">In groups, students could be provided with scenarios. Students could discuss whether they think that the business in each scenario is financially viable. Information provided in the scenario should </w:t>
            </w:r>
            <w:r w:rsidR="008E36C9">
              <w:rPr>
                <w:rFonts w:cs="Arial"/>
                <w:sz w:val="20"/>
                <w:szCs w:val="20"/>
              </w:rPr>
              <w:t>help</w:t>
            </w:r>
            <w:r>
              <w:rPr>
                <w:rFonts w:cs="Arial"/>
                <w:sz w:val="20"/>
                <w:szCs w:val="20"/>
              </w:rPr>
              <w:t xml:space="preserve"> students to calculate:</w:t>
            </w:r>
            <w:r w:rsidR="008D0B89">
              <w:rPr>
                <w:rFonts w:cs="Arial"/>
                <w:sz w:val="20"/>
                <w:szCs w:val="20"/>
              </w:rPr>
              <w:t xml:space="preserve"> </w:t>
            </w:r>
          </w:p>
          <w:p w14:paraId="13FEE7FF" w14:textId="0E81A136"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break-even level of sales</w:t>
            </w:r>
          </w:p>
          <w:p w14:paraId="2C68C618" w14:textId="41CB8B34"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w:t>
            </w:r>
            <w:r>
              <w:rPr>
                <w:rFonts w:cs="Arial"/>
                <w:sz w:val="20"/>
                <w:szCs w:val="20"/>
              </w:rPr>
              <w:t>dic</w:t>
            </w:r>
            <w:r w:rsidRPr="009A5F42">
              <w:rPr>
                <w:rFonts w:cs="Arial"/>
                <w:sz w:val="20"/>
                <w:szCs w:val="20"/>
              </w:rPr>
              <w:t>ted number of sales</w:t>
            </w:r>
          </w:p>
          <w:p w14:paraId="71580120" w14:textId="27F65182"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revenue</w:t>
            </w:r>
          </w:p>
          <w:p w14:paraId="1B7ED421" w14:textId="6A9383DF"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total costs</w:t>
            </w:r>
          </w:p>
          <w:p w14:paraId="726D2447" w14:textId="02E2E42E" w:rsidR="009A5F42" w:rsidRPr="009A5F42" w:rsidRDefault="009A5F42" w:rsidP="009A5F42">
            <w:pPr>
              <w:pStyle w:val="ListParagraph"/>
              <w:numPr>
                <w:ilvl w:val="0"/>
                <w:numId w:val="20"/>
              </w:numPr>
              <w:spacing w:after="0" w:line="240" w:lineRule="auto"/>
              <w:rPr>
                <w:rFonts w:cs="Arial"/>
                <w:sz w:val="20"/>
                <w:szCs w:val="20"/>
              </w:rPr>
            </w:pPr>
            <w:r>
              <w:rPr>
                <w:rFonts w:cs="Arial"/>
                <w:sz w:val="20"/>
                <w:szCs w:val="20"/>
              </w:rPr>
              <w:t>p</w:t>
            </w:r>
            <w:r w:rsidRPr="009A5F42">
              <w:rPr>
                <w:rFonts w:cs="Arial"/>
                <w:sz w:val="20"/>
                <w:szCs w:val="20"/>
              </w:rPr>
              <w:t>redicted profit</w:t>
            </w:r>
            <w:r w:rsidR="008D0B89">
              <w:rPr>
                <w:rFonts w:cs="Arial"/>
                <w:sz w:val="20"/>
                <w:szCs w:val="20"/>
              </w:rPr>
              <w:t xml:space="preserve">. </w:t>
            </w:r>
          </w:p>
          <w:p w14:paraId="45CBC8F0" w14:textId="55587374" w:rsidR="009A5F42" w:rsidRDefault="009A5F42" w:rsidP="00BB3940">
            <w:pPr>
              <w:spacing w:after="0" w:line="240" w:lineRule="auto"/>
              <w:rPr>
                <w:rFonts w:cs="Arial"/>
                <w:sz w:val="20"/>
                <w:szCs w:val="20"/>
              </w:rPr>
            </w:pPr>
            <w:r>
              <w:rPr>
                <w:rFonts w:cs="Arial"/>
                <w:sz w:val="20"/>
                <w:szCs w:val="20"/>
              </w:rPr>
              <w:t>It should also state a pricing decision that students may or may not agree with.</w:t>
            </w:r>
            <w:r w:rsidR="008D0B89">
              <w:rPr>
                <w:rFonts w:cs="Arial"/>
                <w:sz w:val="20"/>
                <w:szCs w:val="20"/>
              </w:rPr>
              <w:t xml:space="preserve"> </w:t>
            </w:r>
          </w:p>
          <w:p w14:paraId="326C53BC" w14:textId="09D8CFEE" w:rsidR="009A5F42" w:rsidRDefault="009A5F42" w:rsidP="00BB3940">
            <w:pPr>
              <w:spacing w:after="0" w:line="240" w:lineRule="auto"/>
              <w:rPr>
                <w:rFonts w:cs="Arial"/>
                <w:sz w:val="20"/>
                <w:szCs w:val="20"/>
              </w:rPr>
            </w:pPr>
          </w:p>
          <w:p w14:paraId="102892E1" w14:textId="4459B481" w:rsidR="009A5F42" w:rsidRDefault="009A5F42" w:rsidP="00BB3940">
            <w:pPr>
              <w:spacing w:after="0" w:line="240" w:lineRule="auto"/>
              <w:rPr>
                <w:rFonts w:cs="Arial"/>
                <w:sz w:val="20"/>
                <w:szCs w:val="20"/>
              </w:rPr>
            </w:pPr>
            <w:r>
              <w:rPr>
                <w:rFonts w:cs="Arial"/>
                <w:sz w:val="20"/>
                <w:szCs w:val="20"/>
              </w:rPr>
              <w:t>Students could use their calculations, and any other information provided (</w:t>
            </w:r>
            <w:r w:rsidR="008E36C9">
              <w:rPr>
                <w:rFonts w:cs="Arial"/>
                <w:sz w:val="20"/>
                <w:szCs w:val="20"/>
              </w:rPr>
              <w:t>e.g.</w:t>
            </w:r>
            <w:r>
              <w:rPr>
                <w:rFonts w:cs="Arial"/>
                <w:sz w:val="20"/>
                <w:szCs w:val="20"/>
              </w:rPr>
              <w:t xml:space="preserve"> </w:t>
            </w:r>
            <w:r>
              <w:rPr>
                <w:rFonts w:cs="Arial"/>
                <w:sz w:val="20"/>
                <w:szCs w:val="20"/>
              </w:rPr>
              <w:lastRenderedPageBreak/>
              <w:t>customer profile), to decide whether the new product in each instance is:</w:t>
            </w:r>
            <w:r w:rsidR="008D0B89">
              <w:rPr>
                <w:rFonts w:cs="Arial"/>
                <w:sz w:val="20"/>
                <w:szCs w:val="20"/>
              </w:rPr>
              <w:t xml:space="preserve"> </w:t>
            </w:r>
          </w:p>
          <w:p w14:paraId="17C713BD" w14:textId="77777777"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likely to break-even</w:t>
            </w:r>
          </w:p>
          <w:p w14:paraId="5F1B82CC" w14:textId="77777777"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likely to make a profit</w:t>
            </w:r>
          </w:p>
          <w:p w14:paraId="5DAD90F0" w14:textId="6B8EE59D" w:rsidR="009A5F42" w:rsidRPr="009A5F42" w:rsidRDefault="009A5F42" w:rsidP="009A5F42">
            <w:pPr>
              <w:pStyle w:val="ListParagraph"/>
              <w:numPr>
                <w:ilvl w:val="0"/>
                <w:numId w:val="40"/>
              </w:numPr>
              <w:spacing w:after="0" w:line="240" w:lineRule="auto"/>
              <w:rPr>
                <w:rFonts w:cs="Arial"/>
                <w:sz w:val="20"/>
                <w:szCs w:val="20"/>
              </w:rPr>
            </w:pPr>
            <w:r w:rsidRPr="009A5F42">
              <w:rPr>
                <w:rFonts w:cs="Arial"/>
                <w:sz w:val="20"/>
                <w:szCs w:val="20"/>
              </w:rPr>
              <w:t>financially viable</w:t>
            </w:r>
            <w:r w:rsidR="008D0B89">
              <w:rPr>
                <w:rFonts w:cs="Arial"/>
                <w:sz w:val="20"/>
                <w:szCs w:val="20"/>
              </w:rPr>
              <w:t xml:space="preserve">. </w:t>
            </w:r>
          </w:p>
          <w:p w14:paraId="5C8B9BF7" w14:textId="77777777" w:rsidR="009A5F42" w:rsidRDefault="009A5F42" w:rsidP="00BB3940">
            <w:pPr>
              <w:spacing w:after="0" w:line="240" w:lineRule="auto"/>
              <w:rPr>
                <w:rFonts w:cs="Arial"/>
                <w:sz w:val="20"/>
                <w:szCs w:val="20"/>
              </w:rPr>
            </w:pPr>
          </w:p>
          <w:p w14:paraId="23EAA230" w14:textId="45F8D83D" w:rsidR="009A5F42" w:rsidRPr="00E15D09" w:rsidRDefault="009A5F42" w:rsidP="00BB3940">
            <w:pPr>
              <w:spacing w:after="0" w:line="240" w:lineRule="auto"/>
              <w:rPr>
                <w:rFonts w:cs="Arial"/>
                <w:sz w:val="20"/>
                <w:szCs w:val="20"/>
              </w:rPr>
            </w:pPr>
            <w:r>
              <w:rPr>
                <w:rFonts w:cs="Arial"/>
                <w:sz w:val="20"/>
                <w:szCs w:val="20"/>
              </w:rPr>
              <w:t xml:space="preserve">You could task students to, individually, work through the whole process using a given </w:t>
            </w:r>
            <w:r w:rsidR="00D5259A">
              <w:rPr>
                <w:rFonts w:cs="Arial"/>
                <w:sz w:val="20"/>
                <w:szCs w:val="20"/>
              </w:rPr>
              <w:t>scenario,</w:t>
            </w:r>
            <w:r>
              <w:rPr>
                <w:rFonts w:cs="Arial"/>
                <w:sz w:val="20"/>
                <w:szCs w:val="20"/>
              </w:rPr>
              <w:t xml:space="preserve"> building on their understanding from the group work. This would help to prepare them for reviewing the financial viability of their own business proposal.</w:t>
            </w:r>
            <w:r w:rsidR="008D0B89">
              <w:rPr>
                <w:rFonts w:cs="Arial"/>
                <w:sz w:val="20"/>
                <w:szCs w:val="20"/>
              </w:rPr>
              <w:t xml:space="preserve"> </w:t>
            </w:r>
          </w:p>
        </w:tc>
        <w:tc>
          <w:tcPr>
            <w:tcW w:w="1697" w:type="dxa"/>
            <w:shd w:val="clear" w:color="auto" w:fill="auto"/>
            <w:tcMar>
              <w:top w:w="57" w:type="dxa"/>
              <w:left w:w="57" w:type="dxa"/>
              <w:bottom w:w="57" w:type="dxa"/>
              <w:right w:w="57" w:type="dxa"/>
            </w:tcMar>
          </w:tcPr>
          <w:p w14:paraId="7B5CD709" w14:textId="77777777" w:rsidR="00BB3940" w:rsidRDefault="00BB3940" w:rsidP="00BB3940">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3B27F0A" w14:textId="563966BE" w:rsidR="00BB3940" w:rsidRPr="00BB3940" w:rsidRDefault="00A84710" w:rsidP="00B829C9">
            <w:pPr>
              <w:pStyle w:val="ListParagraph"/>
              <w:numPr>
                <w:ilvl w:val="0"/>
                <w:numId w:val="27"/>
              </w:numPr>
              <w:spacing w:after="0" w:line="240" w:lineRule="auto"/>
              <w:rPr>
                <w:rFonts w:cs="Arial"/>
                <w:sz w:val="20"/>
                <w:szCs w:val="20"/>
              </w:rPr>
            </w:pPr>
            <w:r>
              <w:rPr>
                <w:rFonts w:cs="Arial"/>
                <w:sz w:val="20"/>
                <w:szCs w:val="20"/>
              </w:rPr>
              <w:t>M</w:t>
            </w:r>
            <w:r w:rsidR="00BB3940" w:rsidRPr="00BB3940">
              <w:rPr>
                <w:rFonts w:cs="Arial"/>
                <w:sz w:val="20"/>
                <w:szCs w:val="20"/>
              </w:rPr>
              <w:t>ake a judgement about the financial viability of a business proposal</w:t>
            </w:r>
          </w:p>
        </w:tc>
        <w:tc>
          <w:tcPr>
            <w:tcW w:w="2585" w:type="dxa"/>
            <w:shd w:val="clear" w:color="auto" w:fill="auto"/>
            <w:tcMar>
              <w:top w:w="57" w:type="dxa"/>
              <w:left w:w="57" w:type="dxa"/>
              <w:bottom w:w="57" w:type="dxa"/>
              <w:right w:w="57" w:type="dxa"/>
            </w:tcMar>
          </w:tcPr>
          <w:p w14:paraId="44871219" w14:textId="77777777" w:rsidR="00BB3940" w:rsidRDefault="000A5C46" w:rsidP="00BB3940">
            <w:pPr>
              <w:spacing w:after="0" w:line="240" w:lineRule="auto"/>
              <w:rPr>
                <w:rStyle w:val="Hyperlink"/>
                <w:rFonts w:cs="Arial"/>
                <w:sz w:val="20"/>
                <w:szCs w:val="20"/>
              </w:rPr>
            </w:pPr>
            <w:hyperlink r:id="rId43" w:anchor=":~:text=Financial%20viability%20refers%20to%20an%20organisations%20ability%20to,also%20symbolic%20of%20the%20enterprises%20ongoing%20financial%20viability." w:history="1">
              <w:r w:rsidR="00D66029" w:rsidRPr="00D66029">
                <w:rPr>
                  <w:rStyle w:val="Hyperlink"/>
                  <w:rFonts w:cs="Arial"/>
                  <w:sz w:val="20"/>
                  <w:szCs w:val="20"/>
                </w:rPr>
                <w:t>Definition of financial viability</w:t>
              </w:r>
            </w:hyperlink>
          </w:p>
          <w:p w14:paraId="61C06564" w14:textId="70C5E914" w:rsidR="00BF42C2" w:rsidRDefault="00BF42C2" w:rsidP="00BB3940">
            <w:pPr>
              <w:spacing w:after="0" w:line="240" w:lineRule="auto"/>
              <w:rPr>
                <w:rFonts w:cs="Arial"/>
                <w:sz w:val="20"/>
                <w:szCs w:val="20"/>
              </w:rPr>
            </w:pPr>
            <w:r>
              <w:rPr>
                <w:rFonts w:cs="Arial"/>
                <w:sz w:val="20"/>
                <w:szCs w:val="20"/>
              </w:rPr>
              <w:t>(payrollheaven.com)</w:t>
            </w:r>
          </w:p>
        </w:tc>
        <w:tc>
          <w:tcPr>
            <w:tcW w:w="1718" w:type="dxa"/>
            <w:shd w:val="clear" w:color="auto" w:fill="auto"/>
            <w:tcMar>
              <w:top w:w="57" w:type="dxa"/>
              <w:left w:w="57" w:type="dxa"/>
              <w:bottom w:w="57" w:type="dxa"/>
              <w:right w:w="57" w:type="dxa"/>
            </w:tcMar>
          </w:tcPr>
          <w:p w14:paraId="2CFEA776" w14:textId="77777777" w:rsidR="00BB3940" w:rsidRDefault="00BB3940" w:rsidP="00BB3940">
            <w:pPr>
              <w:spacing w:after="0" w:line="240" w:lineRule="auto"/>
              <w:rPr>
                <w:rFonts w:cs="Arial"/>
                <w:sz w:val="20"/>
                <w:szCs w:val="20"/>
              </w:rPr>
            </w:pPr>
          </w:p>
        </w:tc>
      </w:tr>
    </w:tbl>
    <w:p w14:paraId="2513F9F1" w14:textId="4E112046" w:rsidR="009222D8" w:rsidRDefault="0007459D">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694"/>
        <w:gridCol w:w="12190"/>
      </w:tblGrid>
      <w:tr w:rsidR="009222D8" w14:paraId="30504E95" w14:textId="77777777" w:rsidTr="00E54CAD">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5DDADCAA" w14:textId="1F2445C3" w:rsidR="009222D8" w:rsidRPr="00E54CAD" w:rsidRDefault="009222D8" w:rsidP="008E36C9">
            <w:pPr>
              <w:pStyle w:val="Tableheader"/>
              <w:jc w:val="center"/>
            </w:pPr>
            <w:r w:rsidRPr="00E54CAD">
              <w:rPr>
                <w:rStyle w:val="s1"/>
                <w:rFonts w:eastAsiaTheme="majorEastAsia" w:cstheme="majorBidi"/>
                <w:sz w:val="32"/>
                <w:szCs w:val="32"/>
              </w:rPr>
              <w:lastRenderedPageBreak/>
              <w:br w:type="page"/>
            </w:r>
            <w:r w:rsidRPr="00E54CAD">
              <w:t>Spring 2</w:t>
            </w:r>
          </w:p>
        </w:tc>
      </w:tr>
      <w:tr w:rsidR="009222D8" w14:paraId="20B70B69" w14:textId="77777777" w:rsidTr="007973B9">
        <w:trPr>
          <w:trHeight w:val="774"/>
        </w:trPr>
        <w:tc>
          <w:tcPr>
            <w:tcW w:w="2694"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13E38864" w14:textId="77777777" w:rsidR="009222D8" w:rsidRPr="00E54CAD" w:rsidRDefault="009222D8" w:rsidP="008E36C9">
            <w:pPr>
              <w:rPr>
                <w:b/>
                <w:bCs/>
                <w:color w:val="000000" w:themeColor="text1"/>
              </w:rPr>
            </w:pPr>
            <w:r w:rsidRPr="00E54CAD">
              <w:rPr>
                <w:b/>
                <w:bCs/>
                <w:color w:val="000000" w:themeColor="text1"/>
              </w:rPr>
              <w:t xml:space="preserve">Summary of what you </w:t>
            </w:r>
            <w:r w:rsidRPr="00E54CAD">
              <w:rPr>
                <w:b/>
                <w:bCs/>
                <w:color w:val="000000" w:themeColor="text1"/>
              </w:rPr>
              <w:br/>
              <w:t>will cover from the curriculum planner:</w:t>
            </w:r>
          </w:p>
        </w:tc>
        <w:tc>
          <w:tcPr>
            <w:tcW w:w="12190"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1AF42B23" w14:textId="09883697" w:rsidR="009222D8" w:rsidRPr="00E54CAD" w:rsidRDefault="00824A88" w:rsidP="008E36C9">
            <w:pPr>
              <w:rPr>
                <w:color w:val="000000" w:themeColor="text1"/>
              </w:rPr>
            </w:pPr>
            <w:r w:rsidRPr="00E54CAD">
              <w:rPr>
                <w:color w:val="000000" w:themeColor="text1"/>
              </w:rPr>
              <w:t>Risks and challenges; NEA assessment</w:t>
            </w:r>
          </w:p>
          <w:p w14:paraId="2427AA25" w14:textId="77777777" w:rsidR="009222D8" w:rsidRPr="00E54CAD" w:rsidRDefault="009222D8" w:rsidP="008E36C9">
            <w:pPr>
              <w:rPr>
                <w:b/>
                <w:bCs/>
                <w:color w:val="000000" w:themeColor="text1"/>
              </w:rPr>
            </w:pPr>
          </w:p>
        </w:tc>
      </w:tr>
    </w:tbl>
    <w:p w14:paraId="293D76F0"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54"/>
        <w:gridCol w:w="1764"/>
        <w:gridCol w:w="3967"/>
        <w:gridCol w:w="1696"/>
        <w:gridCol w:w="2508"/>
        <w:gridCol w:w="2399"/>
        <w:gridCol w:w="1596"/>
      </w:tblGrid>
      <w:tr w:rsidR="00A14916" w:rsidRPr="00963B3A" w14:paraId="67D6B372" w14:textId="77777777" w:rsidTr="004C75CF">
        <w:trPr>
          <w:trHeight w:val="754"/>
          <w:tblHeader/>
        </w:trPr>
        <w:tc>
          <w:tcPr>
            <w:tcW w:w="954" w:type="dxa"/>
            <w:tcBorders>
              <w:right w:val="single" w:sz="4" w:space="0" w:color="FFFFFF" w:themeColor="background1"/>
            </w:tcBorders>
            <w:shd w:val="clear" w:color="auto" w:fill="5F6DAC"/>
            <w:tcMar>
              <w:top w:w="57" w:type="dxa"/>
              <w:left w:w="57" w:type="dxa"/>
              <w:bottom w:w="0" w:type="dxa"/>
              <w:right w:w="57" w:type="dxa"/>
            </w:tcMar>
          </w:tcPr>
          <w:p w14:paraId="3608AD14" w14:textId="77777777" w:rsidR="009222D8" w:rsidRPr="00E54CAD" w:rsidRDefault="009222D8" w:rsidP="008E36C9">
            <w:pPr>
              <w:pStyle w:val="Tableheader"/>
              <w:rPr>
                <w:sz w:val="20"/>
                <w:szCs w:val="20"/>
              </w:rPr>
            </w:pPr>
            <w:r w:rsidRPr="00E54CAD">
              <w:rPr>
                <w:sz w:val="20"/>
                <w:szCs w:val="20"/>
              </w:rPr>
              <w:t>Lesson no.</w:t>
            </w:r>
          </w:p>
        </w:tc>
        <w:tc>
          <w:tcPr>
            <w:tcW w:w="1764"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1F06337" w14:textId="3B219AF5" w:rsidR="009222D8" w:rsidRPr="00E54CAD" w:rsidRDefault="009222D8" w:rsidP="008E36C9">
            <w:pPr>
              <w:pStyle w:val="Tableheader"/>
              <w:rPr>
                <w:sz w:val="20"/>
                <w:szCs w:val="20"/>
              </w:rPr>
            </w:pPr>
            <w:r w:rsidRPr="00E54CAD">
              <w:rPr>
                <w:sz w:val="20"/>
                <w:szCs w:val="20"/>
              </w:rPr>
              <w:t xml:space="preserve">Topic areas/sub topic areas </w:t>
            </w:r>
          </w:p>
        </w:tc>
        <w:tc>
          <w:tcPr>
            <w:tcW w:w="39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E1AF976" w14:textId="77777777" w:rsidR="009222D8" w:rsidRPr="00E54CAD" w:rsidRDefault="009222D8" w:rsidP="008E36C9">
            <w:pPr>
              <w:pStyle w:val="Tableheader"/>
              <w:rPr>
                <w:sz w:val="20"/>
                <w:szCs w:val="20"/>
              </w:rPr>
            </w:pPr>
            <w:r w:rsidRPr="00E54CAD">
              <w:rPr>
                <w:sz w:val="20"/>
                <w:szCs w:val="20"/>
              </w:rPr>
              <w:t>Lesson ideas and activities</w:t>
            </w:r>
          </w:p>
          <w:p w14:paraId="723E1236" w14:textId="45480A6C" w:rsidR="00852097" w:rsidRPr="00E54CAD" w:rsidRDefault="00852097" w:rsidP="008E36C9">
            <w:pPr>
              <w:pStyle w:val="Tableheader"/>
              <w:rPr>
                <w:sz w:val="20"/>
                <w:szCs w:val="20"/>
              </w:rPr>
            </w:pPr>
          </w:p>
        </w:tc>
        <w:tc>
          <w:tcPr>
            <w:tcW w:w="16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24D947B" w14:textId="098DEB0F" w:rsidR="009222D8" w:rsidRPr="00E54CAD" w:rsidRDefault="009222D8" w:rsidP="008E36C9">
            <w:pPr>
              <w:pStyle w:val="Tableheader"/>
              <w:rPr>
                <w:sz w:val="20"/>
                <w:szCs w:val="20"/>
              </w:rPr>
            </w:pPr>
            <w:r w:rsidRPr="00E54CAD">
              <w:rPr>
                <w:sz w:val="20"/>
                <w:szCs w:val="20"/>
              </w:rPr>
              <w:t>Lesson key</w:t>
            </w:r>
            <w:r w:rsidR="002F1336" w:rsidRPr="00E54CAD">
              <w:rPr>
                <w:sz w:val="20"/>
                <w:szCs w:val="20"/>
              </w:rPr>
              <w:t xml:space="preserve"> </w:t>
            </w:r>
            <w:r w:rsidRPr="00E54CAD">
              <w:rPr>
                <w:sz w:val="20"/>
                <w:szCs w:val="20"/>
              </w:rPr>
              <w:t>words</w:t>
            </w:r>
          </w:p>
          <w:p w14:paraId="6DFBE416" w14:textId="70FAA362" w:rsidR="009222D8" w:rsidRPr="00E54CAD" w:rsidRDefault="009222D8" w:rsidP="008E36C9">
            <w:pPr>
              <w:pStyle w:val="Tableheader"/>
              <w:rPr>
                <w:b w:val="0"/>
                <w:bCs w:val="0"/>
                <w:sz w:val="20"/>
                <w:szCs w:val="20"/>
              </w:rPr>
            </w:pPr>
          </w:p>
        </w:tc>
        <w:tc>
          <w:tcPr>
            <w:tcW w:w="250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36A1A7F" w14:textId="77777777" w:rsidR="009222D8" w:rsidRPr="00E54CAD" w:rsidRDefault="009222D8" w:rsidP="008E36C9">
            <w:pPr>
              <w:pStyle w:val="Tableheader"/>
              <w:rPr>
                <w:sz w:val="20"/>
                <w:szCs w:val="20"/>
              </w:rPr>
            </w:pPr>
            <w:r w:rsidRPr="00E54CAD">
              <w:rPr>
                <w:sz w:val="20"/>
                <w:szCs w:val="20"/>
              </w:rPr>
              <w:t>Lesson outcome(s)</w:t>
            </w:r>
          </w:p>
          <w:p w14:paraId="553E66ED" w14:textId="1B4B15A0" w:rsidR="009222D8" w:rsidRPr="00E54CAD" w:rsidRDefault="009222D8" w:rsidP="008E36C9">
            <w:pPr>
              <w:pStyle w:val="Tableheader"/>
              <w:rPr>
                <w:b w:val="0"/>
                <w:bCs w:val="0"/>
                <w:sz w:val="20"/>
                <w:szCs w:val="20"/>
              </w:rPr>
            </w:pPr>
            <w:r w:rsidRPr="00E54CAD">
              <w:rPr>
                <w:b w:val="0"/>
                <w:bCs w:val="0"/>
                <w:sz w:val="20"/>
                <w:szCs w:val="20"/>
              </w:rPr>
              <w:t>At the end of the lesson, students will be able to:</w:t>
            </w:r>
          </w:p>
        </w:tc>
        <w:tc>
          <w:tcPr>
            <w:tcW w:w="2399"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5FF7F91" w14:textId="77777777" w:rsidR="009222D8" w:rsidRPr="00E54CAD" w:rsidRDefault="009222D8" w:rsidP="008E36C9">
            <w:pPr>
              <w:pStyle w:val="Tableheader"/>
              <w:rPr>
                <w:sz w:val="20"/>
                <w:szCs w:val="20"/>
              </w:rPr>
            </w:pPr>
            <w:r w:rsidRPr="00E54CAD">
              <w:rPr>
                <w:sz w:val="20"/>
                <w:szCs w:val="20"/>
              </w:rPr>
              <w:t>Useful links/resources</w:t>
            </w:r>
          </w:p>
          <w:p w14:paraId="2767EC6A" w14:textId="2A0EF55A" w:rsidR="009222D8" w:rsidRPr="00E54CAD" w:rsidRDefault="009222D8" w:rsidP="008E36C9">
            <w:pPr>
              <w:pStyle w:val="Tableheader"/>
              <w:rPr>
                <w:sz w:val="20"/>
                <w:szCs w:val="20"/>
              </w:rPr>
            </w:pPr>
          </w:p>
        </w:tc>
        <w:tc>
          <w:tcPr>
            <w:tcW w:w="1596" w:type="dxa"/>
            <w:tcBorders>
              <w:left w:val="single" w:sz="4" w:space="0" w:color="FFFFFF" w:themeColor="background1"/>
            </w:tcBorders>
            <w:shd w:val="clear" w:color="auto" w:fill="5F6DAC"/>
            <w:tcMar>
              <w:top w:w="57" w:type="dxa"/>
              <w:left w:w="57" w:type="dxa"/>
              <w:bottom w:w="0" w:type="dxa"/>
              <w:right w:w="57" w:type="dxa"/>
            </w:tcMar>
          </w:tcPr>
          <w:p w14:paraId="73DFB2AE" w14:textId="6B1ED8B9" w:rsidR="009222D8" w:rsidRPr="00E54CAD" w:rsidRDefault="009222D8" w:rsidP="008E36C9">
            <w:pPr>
              <w:pStyle w:val="Tableheader"/>
              <w:rPr>
                <w:sz w:val="20"/>
                <w:szCs w:val="20"/>
              </w:rPr>
            </w:pPr>
            <w:r w:rsidRPr="00E54CAD">
              <w:rPr>
                <w:sz w:val="20"/>
                <w:szCs w:val="20"/>
              </w:rPr>
              <w:t>How does this link to other units?</w:t>
            </w:r>
          </w:p>
        </w:tc>
      </w:tr>
      <w:tr w:rsidR="00063314" w14:paraId="35270942" w14:textId="77777777" w:rsidTr="004C75CF">
        <w:trPr>
          <w:trHeight w:val="2189"/>
        </w:trPr>
        <w:tc>
          <w:tcPr>
            <w:tcW w:w="954" w:type="dxa"/>
            <w:shd w:val="clear" w:color="auto" w:fill="auto"/>
            <w:tcMar>
              <w:top w:w="57" w:type="dxa"/>
              <w:left w:w="57" w:type="dxa"/>
              <w:bottom w:w="57" w:type="dxa"/>
              <w:right w:w="57" w:type="dxa"/>
            </w:tcMar>
          </w:tcPr>
          <w:p w14:paraId="32AF0E88" w14:textId="77777777" w:rsidR="009222D8" w:rsidRDefault="009222D8" w:rsidP="008E36C9">
            <w:pPr>
              <w:spacing w:after="0" w:line="240" w:lineRule="auto"/>
              <w:rPr>
                <w:rFonts w:cs="Arial"/>
                <w:sz w:val="20"/>
                <w:szCs w:val="20"/>
              </w:rPr>
            </w:pPr>
            <w:r w:rsidRPr="00FF1906">
              <w:rPr>
                <w:rFonts w:cs="Arial"/>
                <w:color w:val="000000" w:themeColor="text1"/>
                <w:sz w:val="20"/>
                <w:szCs w:val="20"/>
              </w:rPr>
              <w:t>1</w:t>
            </w:r>
          </w:p>
        </w:tc>
        <w:tc>
          <w:tcPr>
            <w:tcW w:w="1764" w:type="dxa"/>
            <w:shd w:val="clear" w:color="auto" w:fill="auto"/>
            <w:tcMar>
              <w:top w:w="57" w:type="dxa"/>
              <w:left w:w="57" w:type="dxa"/>
              <w:bottom w:w="57" w:type="dxa"/>
              <w:right w:w="57" w:type="dxa"/>
            </w:tcMar>
          </w:tcPr>
          <w:p w14:paraId="6F840391" w14:textId="77777777" w:rsidR="009222D8" w:rsidRDefault="00E15D09" w:rsidP="008E36C9">
            <w:pPr>
              <w:spacing w:after="0" w:line="240" w:lineRule="auto"/>
              <w:rPr>
                <w:rFonts w:cs="Arial"/>
                <w:sz w:val="20"/>
                <w:szCs w:val="20"/>
              </w:rPr>
            </w:pPr>
            <w:r>
              <w:rPr>
                <w:rFonts w:cs="Arial"/>
                <w:sz w:val="20"/>
                <w:szCs w:val="20"/>
              </w:rPr>
              <w:t>TA5 Review the likely success of the business proposal</w:t>
            </w:r>
          </w:p>
          <w:p w14:paraId="5E4B8D3F" w14:textId="77777777" w:rsidR="00E15D09" w:rsidRDefault="00E15D09" w:rsidP="008E36C9">
            <w:pPr>
              <w:spacing w:after="0" w:line="240" w:lineRule="auto"/>
              <w:rPr>
                <w:rFonts w:cs="Arial"/>
                <w:sz w:val="20"/>
                <w:szCs w:val="20"/>
              </w:rPr>
            </w:pPr>
          </w:p>
          <w:p w14:paraId="5D9EE77B" w14:textId="104F4D38" w:rsidR="00E15D09" w:rsidRDefault="00E15D09" w:rsidP="008E36C9">
            <w:pPr>
              <w:spacing w:after="0" w:line="240" w:lineRule="auto"/>
              <w:rPr>
                <w:rFonts w:cs="Arial"/>
                <w:sz w:val="20"/>
                <w:szCs w:val="20"/>
              </w:rPr>
            </w:pPr>
            <w:r>
              <w:rPr>
                <w:rFonts w:cs="Arial"/>
                <w:sz w:val="20"/>
                <w:szCs w:val="20"/>
              </w:rPr>
              <w:t>5.1</w:t>
            </w:r>
            <w:r w:rsidR="00FE350A">
              <w:rPr>
                <w:rFonts w:cs="Arial"/>
                <w:sz w:val="20"/>
                <w:szCs w:val="20"/>
              </w:rPr>
              <w:t>.1</w:t>
            </w:r>
            <w:r>
              <w:rPr>
                <w:rFonts w:cs="Arial"/>
                <w:sz w:val="20"/>
                <w:szCs w:val="20"/>
              </w:rPr>
              <w:t xml:space="preserve"> </w:t>
            </w:r>
            <w:r w:rsidR="00AA7CA2">
              <w:rPr>
                <w:rFonts w:cs="Arial"/>
                <w:sz w:val="20"/>
                <w:szCs w:val="20"/>
              </w:rPr>
              <w:t>Identify the risks and challenges when launching a new product</w:t>
            </w:r>
          </w:p>
        </w:tc>
        <w:tc>
          <w:tcPr>
            <w:tcW w:w="3967" w:type="dxa"/>
            <w:shd w:val="clear" w:color="auto" w:fill="auto"/>
            <w:tcMar>
              <w:top w:w="57" w:type="dxa"/>
              <w:left w:w="57" w:type="dxa"/>
              <w:bottom w:w="57" w:type="dxa"/>
              <w:right w:w="57" w:type="dxa"/>
            </w:tcMar>
          </w:tcPr>
          <w:p w14:paraId="2FFF6A5F" w14:textId="2F269F3D" w:rsidR="009222D8" w:rsidRPr="0026674F" w:rsidRDefault="00B1510F" w:rsidP="008E36C9">
            <w:pPr>
              <w:spacing w:after="0" w:line="240" w:lineRule="auto"/>
              <w:rPr>
                <w:rFonts w:cs="Arial"/>
                <w:sz w:val="20"/>
                <w:szCs w:val="20"/>
              </w:rPr>
            </w:pPr>
            <w:r w:rsidRPr="0026674F">
              <w:rPr>
                <w:rFonts w:cs="Arial"/>
                <w:sz w:val="20"/>
                <w:szCs w:val="20"/>
              </w:rPr>
              <w:t xml:space="preserve">You could introduce this </w:t>
            </w:r>
            <w:r w:rsidR="008E36C9" w:rsidRPr="0026674F">
              <w:rPr>
                <w:rFonts w:cs="Arial"/>
                <w:sz w:val="20"/>
                <w:szCs w:val="20"/>
              </w:rPr>
              <w:t>t</w:t>
            </w:r>
            <w:r w:rsidRPr="0026674F">
              <w:rPr>
                <w:rFonts w:cs="Arial"/>
                <w:sz w:val="20"/>
                <w:szCs w:val="20"/>
              </w:rPr>
              <w:t xml:space="preserve">opic </w:t>
            </w:r>
            <w:r w:rsidR="008E36C9" w:rsidRPr="0026674F">
              <w:rPr>
                <w:rFonts w:cs="Arial"/>
                <w:sz w:val="20"/>
                <w:szCs w:val="20"/>
              </w:rPr>
              <w:t>a</w:t>
            </w:r>
            <w:r w:rsidRPr="0026674F">
              <w:rPr>
                <w:rFonts w:cs="Arial"/>
                <w:sz w:val="20"/>
                <w:szCs w:val="20"/>
              </w:rPr>
              <w:t>rea by asking students to define ‘risk’ and ‘challenge’. What is the difference?</w:t>
            </w:r>
            <w:r w:rsidR="008D0B89" w:rsidRPr="0026674F">
              <w:rPr>
                <w:rFonts w:cs="Arial"/>
                <w:sz w:val="20"/>
                <w:szCs w:val="20"/>
              </w:rPr>
              <w:t xml:space="preserve"> </w:t>
            </w:r>
          </w:p>
          <w:p w14:paraId="4E2FDB51" w14:textId="77777777" w:rsidR="00B1510F" w:rsidRPr="0026674F" w:rsidRDefault="00B1510F" w:rsidP="008E36C9">
            <w:pPr>
              <w:spacing w:after="0" w:line="240" w:lineRule="auto"/>
              <w:rPr>
                <w:rFonts w:cs="Arial"/>
                <w:sz w:val="20"/>
                <w:szCs w:val="20"/>
              </w:rPr>
            </w:pPr>
          </w:p>
          <w:p w14:paraId="17A1C823" w14:textId="77B7B049" w:rsidR="00B1510F" w:rsidRPr="0026674F" w:rsidRDefault="00B1510F" w:rsidP="008E36C9">
            <w:pPr>
              <w:spacing w:after="0" w:line="240" w:lineRule="auto"/>
              <w:rPr>
                <w:rFonts w:cs="Arial"/>
                <w:sz w:val="20"/>
                <w:szCs w:val="20"/>
              </w:rPr>
            </w:pPr>
            <w:r w:rsidRPr="0026674F">
              <w:rPr>
                <w:rFonts w:cs="Arial"/>
                <w:sz w:val="20"/>
                <w:szCs w:val="20"/>
              </w:rPr>
              <w:t xml:space="preserve">You could task students to list two risks and two challenges that they think might impact the successful launch of a new product. Ideas could be summarised to produce a class list. This could be revisited later in this </w:t>
            </w:r>
            <w:r w:rsidR="008E36C9" w:rsidRPr="0026674F">
              <w:rPr>
                <w:rFonts w:cs="Arial"/>
                <w:sz w:val="20"/>
                <w:szCs w:val="20"/>
              </w:rPr>
              <w:t>t</w:t>
            </w:r>
            <w:r w:rsidRPr="0026674F">
              <w:rPr>
                <w:rFonts w:cs="Arial"/>
                <w:sz w:val="20"/>
                <w:szCs w:val="20"/>
              </w:rPr>
              <w:t xml:space="preserve">opic </w:t>
            </w:r>
            <w:r w:rsidR="008E36C9" w:rsidRPr="0026674F">
              <w:rPr>
                <w:rFonts w:cs="Arial"/>
                <w:sz w:val="20"/>
                <w:szCs w:val="20"/>
              </w:rPr>
              <w:t>a</w:t>
            </w:r>
            <w:r w:rsidRPr="0026674F">
              <w:rPr>
                <w:rFonts w:cs="Arial"/>
                <w:sz w:val="20"/>
                <w:szCs w:val="20"/>
              </w:rPr>
              <w:t>rea.</w:t>
            </w:r>
            <w:r w:rsidR="008D0B89" w:rsidRPr="0026674F">
              <w:rPr>
                <w:rFonts w:cs="Arial"/>
                <w:sz w:val="20"/>
                <w:szCs w:val="20"/>
              </w:rPr>
              <w:t xml:space="preserve"> </w:t>
            </w:r>
          </w:p>
          <w:p w14:paraId="53B41EA2" w14:textId="77777777" w:rsidR="00B1510F" w:rsidRPr="0026674F" w:rsidRDefault="00B1510F" w:rsidP="008E36C9">
            <w:pPr>
              <w:spacing w:after="0" w:line="240" w:lineRule="auto"/>
              <w:rPr>
                <w:rFonts w:cs="Arial"/>
                <w:sz w:val="20"/>
                <w:szCs w:val="20"/>
              </w:rPr>
            </w:pPr>
          </w:p>
          <w:p w14:paraId="38CBC09E" w14:textId="2822E6B9" w:rsidR="00B1510F" w:rsidRPr="0026674F" w:rsidRDefault="00B1510F" w:rsidP="008E36C9">
            <w:pPr>
              <w:spacing w:after="0" w:line="240" w:lineRule="auto"/>
              <w:rPr>
                <w:rFonts w:cs="Arial"/>
                <w:sz w:val="20"/>
                <w:szCs w:val="20"/>
              </w:rPr>
            </w:pPr>
            <w:r w:rsidRPr="0026674F">
              <w:rPr>
                <w:rFonts w:cs="Arial"/>
                <w:sz w:val="20"/>
                <w:szCs w:val="20"/>
              </w:rPr>
              <w:t xml:space="preserve">You could ask students to define ‘external </w:t>
            </w:r>
            <w:r w:rsidR="007973B9" w:rsidRPr="0026674F">
              <w:rPr>
                <w:rFonts w:cs="Arial"/>
                <w:sz w:val="20"/>
                <w:szCs w:val="20"/>
              </w:rPr>
              <w:t>factors</w:t>
            </w:r>
            <w:r w:rsidR="005706ED">
              <w:rPr>
                <w:rFonts w:cs="Arial"/>
                <w:sz w:val="20"/>
                <w:szCs w:val="20"/>
              </w:rPr>
              <w:t>’</w:t>
            </w:r>
            <w:r w:rsidRPr="0026674F">
              <w:rPr>
                <w:rFonts w:cs="Arial"/>
                <w:sz w:val="20"/>
                <w:szCs w:val="20"/>
              </w:rPr>
              <w:t xml:space="preserve">. Looking at the class list of risks and challenges, which of these could be classified as external factors? </w:t>
            </w:r>
          </w:p>
          <w:p w14:paraId="2641964D" w14:textId="77777777" w:rsidR="00B1510F" w:rsidRPr="0026674F" w:rsidRDefault="00B1510F" w:rsidP="008E36C9">
            <w:pPr>
              <w:spacing w:after="0" w:line="240" w:lineRule="auto"/>
              <w:rPr>
                <w:rFonts w:cs="Arial"/>
                <w:sz w:val="20"/>
                <w:szCs w:val="20"/>
              </w:rPr>
            </w:pPr>
          </w:p>
          <w:p w14:paraId="73FF81F9" w14:textId="250E7A82" w:rsidR="00B1510F" w:rsidRPr="0026674F" w:rsidRDefault="00B1510F" w:rsidP="008E36C9">
            <w:pPr>
              <w:spacing w:after="0" w:line="240" w:lineRule="auto"/>
              <w:rPr>
                <w:rFonts w:cs="Arial"/>
                <w:sz w:val="20"/>
                <w:szCs w:val="20"/>
              </w:rPr>
            </w:pPr>
            <w:r w:rsidRPr="0026674F">
              <w:rPr>
                <w:rFonts w:cs="Arial"/>
                <w:sz w:val="20"/>
                <w:szCs w:val="20"/>
              </w:rPr>
              <w:t>You could introduce the external factors listed in the specification</w:t>
            </w:r>
            <w:r w:rsidR="00F77EF4" w:rsidRPr="0026674F">
              <w:rPr>
                <w:rFonts w:cs="Arial"/>
                <w:sz w:val="20"/>
                <w:szCs w:val="20"/>
              </w:rPr>
              <w:t xml:space="preserve"> and provide students with a brief overview of each</w:t>
            </w:r>
            <w:r w:rsidRPr="0026674F">
              <w:rPr>
                <w:rFonts w:cs="Arial"/>
                <w:sz w:val="20"/>
                <w:szCs w:val="20"/>
              </w:rPr>
              <w:t>:</w:t>
            </w:r>
          </w:p>
          <w:p w14:paraId="4F7D0CE3" w14:textId="14735849"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political</w:t>
            </w:r>
            <w:r w:rsidR="00B1510F" w:rsidRPr="0026674F">
              <w:rPr>
                <w:rFonts w:cs="Arial"/>
                <w:sz w:val="20"/>
                <w:szCs w:val="20"/>
              </w:rPr>
              <w:t xml:space="preserve"> </w:t>
            </w:r>
          </w:p>
          <w:p w14:paraId="2E2A6307" w14:textId="0BB58958"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e</w:t>
            </w:r>
            <w:r w:rsidR="00B1510F" w:rsidRPr="0026674F">
              <w:rPr>
                <w:rFonts w:cs="Arial"/>
                <w:sz w:val="20"/>
                <w:szCs w:val="20"/>
              </w:rPr>
              <w:t xml:space="preserve">conomic </w:t>
            </w:r>
          </w:p>
          <w:p w14:paraId="1E5E3384" w14:textId="390F0429"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s</w:t>
            </w:r>
            <w:r w:rsidR="00B1510F" w:rsidRPr="0026674F">
              <w:rPr>
                <w:rFonts w:cs="Arial"/>
                <w:sz w:val="20"/>
                <w:szCs w:val="20"/>
              </w:rPr>
              <w:t>ocial</w:t>
            </w:r>
          </w:p>
          <w:p w14:paraId="6B0B4407" w14:textId="5B2E62CF"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technological</w:t>
            </w:r>
          </w:p>
          <w:p w14:paraId="611C4B95" w14:textId="551189B5"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l</w:t>
            </w:r>
            <w:r w:rsidR="00B1510F" w:rsidRPr="0026674F">
              <w:rPr>
                <w:rFonts w:cs="Arial"/>
                <w:sz w:val="20"/>
                <w:szCs w:val="20"/>
              </w:rPr>
              <w:t>egal</w:t>
            </w:r>
          </w:p>
          <w:p w14:paraId="20D407F6" w14:textId="57DDF40B" w:rsidR="00B1510F" w:rsidRPr="0026674F" w:rsidRDefault="00F77EF4" w:rsidP="00F77EF4">
            <w:pPr>
              <w:pStyle w:val="ListParagraph"/>
              <w:numPr>
                <w:ilvl w:val="0"/>
                <w:numId w:val="27"/>
              </w:numPr>
              <w:spacing w:after="0" w:line="240" w:lineRule="auto"/>
              <w:rPr>
                <w:rFonts w:cs="Arial"/>
                <w:sz w:val="20"/>
                <w:szCs w:val="20"/>
              </w:rPr>
            </w:pPr>
            <w:r w:rsidRPr="0026674F">
              <w:rPr>
                <w:rFonts w:cs="Arial"/>
                <w:sz w:val="20"/>
                <w:szCs w:val="20"/>
              </w:rPr>
              <w:t>e</w:t>
            </w:r>
            <w:r w:rsidR="00B1510F" w:rsidRPr="0026674F">
              <w:rPr>
                <w:rFonts w:cs="Arial"/>
                <w:sz w:val="20"/>
                <w:szCs w:val="20"/>
              </w:rPr>
              <w:t>nvironmenta</w:t>
            </w:r>
            <w:r w:rsidRPr="0026674F">
              <w:rPr>
                <w:rFonts w:cs="Arial"/>
                <w:sz w:val="20"/>
                <w:szCs w:val="20"/>
              </w:rPr>
              <w:t>l</w:t>
            </w:r>
          </w:p>
          <w:p w14:paraId="23F9CDBE" w14:textId="5C3C54CA" w:rsidR="00B1510F" w:rsidRPr="003F007E" w:rsidRDefault="00F77EF4" w:rsidP="00A548AC">
            <w:pPr>
              <w:pStyle w:val="ListParagraph"/>
              <w:numPr>
                <w:ilvl w:val="0"/>
                <w:numId w:val="27"/>
              </w:numPr>
              <w:spacing w:after="0" w:line="240" w:lineRule="auto"/>
              <w:rPr>
                <w:rFonts w:cs="Arial"/>
                <w:sz w:val="20"/>
                <w:szCs w:val="20"/>
              </w:rPr>
            </w:pPr>
            <w:r w:rsidRPr="003F007E">
              <w:rPr>
                <w:rFonts w:cs="Arial"/>
                <w:sz w:val="20"/>
                <w:szCs w:val="20"/>
              </w:rPr>
              <w:t>e</w:t>
            </w:r>
            <w:r w:rsidR="00B1510F" w:rsidRPr="003F007E">
              <w:rPr>
                <w:rFonts w:cs="Arial"/>
                <w:sz w:val="20"/>
                <w:szCs w:val="20"/>
              </w:rPr>
              <w:t>thical</w:t>
            </w:r>
            <w:r w:rsidR="008D0B89" w:rsidRPr="003F007E">
              <w:rPr>
                <w:rFonts w:cs="Arial"/>
                <w:sz w:val="20"/>
                <w:szCs w:val="20"/>
              </w:rPr>
              <w:t>.</w:t>
            </w:r>
            <w:r w:rsidR="00B1510F" w:rsidRPr="003F007E">
              <w:rPr>
                <w:rFonts w:cs="Arial"/>
                <w:sz w:val="20"/>
                <w:szCs w:val="20"/>
              </w:rPr>
              <w:t xml:space="preserve"> </w:t>
            </w:r>
          </w:p>
          <w:p w14:paraId="34235491" w14:textId="447369E3" w:rsidR="00B1510F" w:rsidRPr="0026674F" w:rsidRDefault="00B1510F" w:rsidP="008E36C9">
            <w:pPr>
              <w:spacing w:after="0" w:line="240" w:lineRule="auto"/>
              <w:rPr>
                <w:rFonts w:cs="Arial"/>
                <w:sz w:val="20"/>
                <w:szCs w:val="20"/>
              </w:rPr>
            </w:pPr>
            <w:r w:rsidRPr="0026674F">
              <w:rPr>
                <w:rFonts w:cs="Arial"/>
                <w:sz w:val="20"/>
                <w:szCs w:val="20"/>
              </w:rPr>
              <w:lastRenderedPageBreak/>
              <w:t xml:space="preserve">This first lesson could focus on political factors. </w:t>
            </w:r>
            <w:r w:rsidR="002C0A47" w:rsidRPr="0026674F">
              <w:rPr>
                <w:rFonts w:cs="Arial"/>
                <w:sz w:val="20"/>
                <w:szCs w:val="20"/>
              </w:rPr>
              <w:t>You could provide students with examples of political factors that may impact the successful launch of a new product</w:t>
            </w:r>
            <w:r w:rsidR="00760FA4" w:rsidRPr="0026674F">
              <w:rPr>
                <w:rFonts w:cs="Arial"/>
                <w:sz w:val="20"/>
                <w:szCs w:val="20"/>
              </w:rPr>
              <w:t xml:space="preserve"> and explain these if students are unfamiliar with them</w:t>
            </w:r>
            <w:r w:rsidR="008E36C9" w:rsidRPr="0026674F">
              <w:rPr>
                <w:rFonts w:cs="Arial"/>
                <w:sz w:val="20"/>
                <w:szCs w:val="20"/>
              </w:rPr>
              <w:t>, e.g.</w:t>
            </w:r>
            <w:r w:rsidR="00760FA4" w:rsidRPr="0026674F">
              <w:rPr>
                <w:rFonts w:cs="Arial"/>
                <w:sz w:val="20"/>
                <w:szCs w:val="20"/>
              </w:rPr>
              <w:t xml:space="preserve"> the Government increases the rate of VAT</w:t>
            </w:r>
            <w:r w:rsidR="002C0A47" w:rsidRPr="0026674F">
              <w:rPr>
                <w:rFonts w:cs="Arial"/>
                <w:sz w:val="20"/>
                <w:szCs w:val="20"/>
              </w:rPr>
              <w:t xml:space="preserve">. In groups, students could produce mind maps to summarise the </w:t>
            </w:r>
            <w:r w:rsidR="00760FA4" w:rsidRPr="0026674F">
              <w:rPr>
                <w:rFonts w:cs="Arial"/>
                <w:sz w:val="20"/>
                <w:szCs w:val="20"/>
              </w:rPr>
              <w:t xml:space="preserve">potential </w:t>
            </w:r>
            <w:r w:rsidR="002C0A47" w:rsidRPr="0026674F">
              <w:rPr>
                <w:rFonts w:cs="Arial"/>
                <w:sz w:val="20"/>
                <w:szCs w:val="20"/>
              </w:rPr>
              <w:t>impact of each example</w:t>
            </w:r>
            <w:r w:rsidR="00760FA4" w:rsidRPr="0026674F">
              <w:rPr>
                <w:rFonts w:cs="Arial"/>
                <w:sz w:val="20"/>
                <w:szCs w:val="20"/>
              </w:rPr>
              <w:t>.</w:t>
            </w:r>
          </w:p>
        </w:tc>
        <w:tc>
          <w:tcPr>
            <w:tcW w:w="1696" w:type="dxa"/>
            <w:shd w:val="clear" w:color="auto" w:fill="auto"/>
            <w:tcMar>
              <w:top w:w="57" w:type="dxa"/>
              <w:left w:w="57" w:type="dxa"/>
              <w:bottom w:w="57" w:type="dxa"/>
              <w:right w:w="57" w:type="dxa"/>
            </w:tcMar>
          </w:tcPr>
          <w:p w14:paraId="3C2178B8" w14:textId="049282AE" w:rsidR="00AE166A" w:rsidRPr="0026674F" w:rsidRDefault="00AE166A" w:rsidP="008E36C9">
            <w:pPr>
              <w:spacing w:after="0" w:line="240" w:lineRule="auto"/>
              <w:rPr>
                <w:rFonts w:cs="Arial"/>
                <w:b/>
                <w:bCs/>
                <w:sz w:val="20"/>
                <w:szCs w:val="20"/>
              </w:rPr>
            </w:pPr>
            <w:r w:rsidRPr="0026674F">
              <w:rPr>
                <w:rFonts w:cs="Arial"/>
                <w:b/>
                <w:bCs/>
                <w:sz w:val="20"/>
                <w:szCs w:val="20"/>
              </w:rPr>
              <w:lastRenderedPageBreak/>
              <w:t>Politica</w:t>
            </w:r>
            <w:r w:rsidR="002C0A47" w:rsidRPr="0026674F">
              <w:rPr>
                <w:rFonts w:cs="Arial"/>
                <w:b/>
                <w:bCs/>
                <w:sz w:val="20"/>
                <w:szCs w:val="20"/>
              </w:rPr>
              <w:t>l</w:t>
            </w:r>
          </w:p>
          <w:p w14:paraId="5F6573E7" w14:textId="77777777" w:rsidR="00AE166A" w:rsidRPr="0026674F" w:rsidRDefault="00AE166A" w:rsidP="008E36C9">
            <w:pPr>
              <w:spacing w:after="0" w:line="240" w:lineRule="auto"/>
              <w:rPr>
                <w:rFonts w:cs="Arial"/>
                <w:b/>
                <w:bCs/>
                <w:sz w:val="20"/>
                <w:szCs w:val="20"/>
              </w:rPr>
            </w:pPr>
          </w:p>
          <w:p w14:paraId="4A701FC8" w14:textId="3804E63C" w:rsidR="00AE166A" w:rsidRPr="0026674F" w:rsidRDefault="00AE166A" w:rsidP="00063314">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74F8E308" w14:textId="00315443" w:rsidR="00404D90" w:rsidRPr="00E54CAD" w:rsidRDefault="00A84710" w:rsidP="00404D90">
            <w:pPr>
              <w:pStyle w:val="ListParagraph"/>
              <w:numPr>
                <w:ilvl w:val="0"/>
                <w:numId w:val="22"/>
              </w:numPr>
              <w:spacing w:after="0" w:line="240" w:lineRule="auto"/>
              <w:ind w:left="360"/>
              <w:rPr>
                <w:sz w:val="20"/>
                <w:szCs w:val="20"/>
              </w:rPr>
            </w:pPr>
            <w:r>
              <w:rPr>
                <w:sz w:val="20"/>
                <w:szCs w:val="20"/>
              </w:rPr>
              <w:t>Explain</w:t>
            </w:r>
            <w:r w:rsidR="00404D90" w:rsidRPr="00404D90">
              <w:rPr>
                <w:sz w:val="20"/>
                <w:szCs w:val="20"/>
              </w:rPr>
              <w:t xml:space="preserve"> what a risk is</w:t>
            </w:r>
          </w:p>
          <w:p w14:paraId="38237183" w14:textId="43EE084B" w:rsidR="00E54CAD" w:rsidRPr="00E54CAD" w:rsidRDefault="00A84710" w:rsidP="00E54CAD">
            <w:pPr>
              <w:pStyle w:val="ListParagraph"/>
              <w:numPr>
                <w:ilvl w:val="0"/>
                <w:numId w:val="22"/>
              </w:numPr>
              <w:spacing w:after="0" w:line="240" w:lineRule="auto"/>
              <w:ind w:left="360"/>
              <w:rPr>
                <w:sz w:val="20"/>
                <w:szCs w:val="20"/>
              </w:rPr>
            </w:pPr>
            <w:r>
              <w:rPr>
                <w:sz w:val="20"/>
                <w:szCs w:val="20"/>
              </w:rPr>
              <w:t>Explain</w:t>
            </w:r>
            <w:r w:rsidR="00404D90" w:rsidRPr="00404D90">
              <w:rPr>
                <w:sz w:val="20"/>
                <w:szCs w:val="20"/>
              </w:rPr>
              <w:t xml:space="preserve"> what a challenge is </w:t>
            </w:r>
          </w:p>
          <w:p w14:paraId="4A802514" w14:textId="7BF353B1" w:rsidR="009222D8" w:rsidRPr="00E54CAD" w:rsidRDefault="00A84710" w:rsidP="00E54CAD">
            <w:pPr>
              <w:pStyle w:val="ListParagraph"/>
              <w:numPr>
                <w:ilvl w:val="0"/>
                <w:numId w:val="22"/>
              </w:numPr>
              <w:spacing w:after="0" w:line="240" w:lineRule="auto"/>
              <w:ind w:left="360"/>
              <w:rPr>
                <w:sz w:val="20"/>
                <w:szCs w:val="20"/>
              </w:rPr>
            </w:pPr>
            <w:r w:rsidRPr="00E54CAD">
              <w:rPr>
                <w:sz w:val="20"/>
                <w:szCs w:val="20"/>
              </w:rPr>
              <w:t>Describe</w:t>
            </w:r>
            <w:r w:rsidR="00404D90" w:rsidRPr="00E54CAD">
              <w:rPr>
                <w:sz w:val="20"/>
                <w:szCs w:val="20"/>
              </w:rPr>
              <w:t xml:space="preserve"> external factors that may be a risk/challenge when</w:t>
            </w:r>
            <w:r w:rsidR="00AA7CA2" w:rsidRPr="00E54CAD">
              <w:rPr>
                <w:sz w:val="20"/>
                <w:szCs w:val="20"/>
              </w:rPr>
              <w:t xml:space="preserve"> producing and</w:t>
            </w:r>
            <w:r w:rsidR="00404D90" w:rsidRPr="00E54CAD">
              <w:rPr>
                <w:sz w:val="20"/>
                <w:szCs w:val="20"/>
              </w:rPr>
              <w:t xml:space="preserve"> launching a new product</w:t>
            </w:r>
          </w:p>
        </w:tc>
        <w:tc>
          <w:tcPr>
            <w:tcW w:w="2399" w:type="dxa"/>
            <w:shd w:val="clear" w:color="auto" w:fill="auto"/>
            <w:tcMar>
              <w:top w:w="57" w:type="dxa"/>
              <w:left w:w="57" w:type="dxa"/>
              <w:bottom w:w="57" w:type="dxa"/>
              <w:right w:w="57" w:type="dxa"/>
            </w:tcMar>
          </w:tcPr>
          <w:p w14:paraId="0EB45F65" w14:textId="77777777" w:rsidR="006179BF" w:rsidRDefault="000A5C46" w:rsidP="008E36C9">
            <w:pPr>
              <w:spacing w:after="0" w:line="240" w:lineRule="auto"/>
              <w:rPr>
                <w:rFonts w:cs="Arial"/>
                <w:sz w:val="20"/>
                <w:szCs w:val="20"/>
              </w:rPr>
            </w:pPr>
            <w:hyperlink r:id="rId44" w:history="1">
              <w:r w:rsidR="006179BF" w:rsidRPr="006179BF">
                <w:rPr>
                  <w:rStyle w:val="Hyperlink"/>
                  <w:rFonts w:cs="Arial"/>
                  <w:sz w:val="20"/>
                  <w:szCs w:val="20"/>
                </w:rPr>
                <w:t>How to identify external factors that may impact your strategic plan</w:t>
              </w:r>
            </w:hyperlink>
          </w:p>
          <w:p w14:paraId="42C68C3A" w14:textId="77777777" w:rsidR="006179BF" w:rsidRPr="003E3085" w:rsidRDefault="006179BF" w:rsidP="008E36C9">
            <w:pPr>
              <w:spacing w:after="0" w:line="240" w:lineRule="auto"/>
              <w:rPr>
                <w:rFonts w:cs="Arial"/>
                <w:sz w:val="20"/>
                <w:szCs w:val="20"/>
              </w:rPr>
            </w:pPr>
            <w:r>
              <w:rPr>
                <w:rFonts w:cs="Arial"/>
                <w:sz w:val="20"/>
                <w:szCs w:val="20"/>
              </w:rPr>
              <w:t>Video summarising PESTEL (4 mins)</w:t>
            </w:r>
          </w:p>
          <w:p w14:paraId="1DE0F1BF" w14:textId="58C729E8" w:rsidR="00D61C64" w:rsidRDefault="00451549" w:rsidP="008E36C9">
            <w:pPr>
              <w:spacing w:after="0" w:line="240" w:lineRule="auto"/>
              <w:rPr>
                <w:rFonts w:cs="Arial"/>
                <w:sz w:val="20"/>
                <w:szCs w:val="20"/>
              </w:rPr>
            </w:pPr>
            <w:r>
              <w:rPr>
                <w:rFonts w:cs="Arial"/>
                <w:sz w:val="20"/>
                <w:szCs w:val="20"/>
              </w:rPr>
              <w:t>(clearpointstrategy.com)</w:t>
            </w:r>
          </w:p>
          <w:p w14:paraId="660AD92B" w14:textId="77777777" w:rsidR="00451549" w:rsidRPr="003E3085" w:rsidRDefault="00451549" w:rsidP="008E36C9">
            <w:pPr>
              <w:spacing w:after="0" w:line="240" w:lineRule="auto"/>
              <w:rPr>
                <w:rFonts w:cs="Arial"/>
                <w:sz w:val="20"/>
                <w:szCs w:val="20"/>
              </w:rPr>
            </w:pPr>
          </w:p>
          <w:p w14:paraId="01F21E65" w14:textId="6518A645" w:rsidR="00D61C64" w:rsidRPr="00D61C64" w:rsidRDefault="000A5C46" w:rsidP="008E36C9">
            <w:pPr>
              <w:spacing w:after="0" w:line="240" w:lineRule="auto"/>
              <w:rPr>
                <w:rFonts w:cs="Arial"/>
                <w:sz w:val="20"/>
                <w:szCs w:val="20"/>
              </w:rPr>
            </w:pPr>
            <w:hyperlink r:id="rId45" w:history="1">
              <w:r w:rsidR="00D61C64" w:rsidRPr="00D61C64">
                <w:rPr>
                  <w:rStyle w:val="Hyperlink"/>
                  <w:rFonts w:cs="Arial"/>
                  <w:sz w:val="20"/>
                  <w:szCs w:val="20"/>
                </w:rPr>
                <w:t>Political factors</w:t>
              </w:r>
            </w:hyperlink>
          </w:p>
          <w:p w14:paraId="168964E8" w14:textId="77777777" w:rsidR="00920C6D" w:rsidRDefault="00920C6D" w:rsidP="00920C6D">
            <w:pPr>
              <w:spacing w:after="0" w:line="240" w:lineRule="auto"/>
              <w:rPr>
                <w:rFonts w:cs="Arial"/>
                <w:sz w:val="20"/>
                <w:szCs w:val="20"/>
              </w:rPr>
            </w:pPr>
            <w:r>
              <w:rPr>
                <w:rFonts w:cs="Arial"/>
                <w:sz w:val="20"/>
                <w:szCs w:val="20"/>
              </w:rPr>
              <w:t>(bbc.co.uk)</w:t>
            </w:r>
          </w:p>
          <w:p w14:paraId="3D257FD7" w14:textId="77777777" w:rsidR="00920C6D" w:rsidRDefault="00920C6D" w:rsidP="00920C6D">
            <w:pPr>
              <w:spacing w:after="0" w:line="240" w:lineRule="auto"/>
              <w:rPr>
                <w:rFonts w:cs="Arial"/>
                <w:sz w:val="20"/>
                <w:szCs w:val="20"/>
              </w:rPr>
            </w:pPr>
          </w:p>
          <w:p w14:paraId="25CC3593" w14:textId="77777777" w:rsidR="00D61C64" w:rsidRDefault="00D61C64" w:rsidP="008E36C9">
            <w:pPr>
              <w:spacing w:after="0" w:line="240" w:lineRule="auto"/>
              <w:rPr>
                <w:rFonts w:cs="Arial"/>
                <w:sz w:val="20"/>
                <w:szCs w:val="20"/>
              </w:rPr>
            </w:pPr>
            <w:r w:rsidRPr="00D61C64">
              <w:rPr>
                <w:rFonts w:cs="Arial"/>
                <w:sz w:val="20"/>
                <w:szCs w:val="20"/>
              </w:rPr>
              <w:t>Brief overview of political factors that may affect a bus</w:t>
            </w:r>
            <w:r w:rsidRPr="0026674F">
              <w:rPr>
                <w:rFonts w:cs="Arial"/>
                <w:sz w:val="20"/>
                <w:szCs w:val="20"/>
              </w:rPr>
              <w:t>iness</w:t>
            </w:r>
          </w:p>
          <w:p w14:paraId="311B5FE9" w14:textId="183E36E2" w:rsidR="0026674F" w:rsidRPr="0026674F" w:rsidRDefault="0026674F" w:rsidP="00920C6D">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0C2A6D7A" w14:textId="77777777" w:rsidR="009222D8" w:rsidRPr="000A1124" w:rsidRDefault="000A1124" w:rsidP="008E36C9">
            <w:pPr>
              <w:spacing w:after="0" w:line="240" w:lineRule="auto"/>
              <w:rPr>
                <w:rFonts w:cs="Arial"/>
                <w:color w:val="000000" w:themeColor="text1"/>
                <w:sz w:val="20"/>
                <w:szCs w:val="20"/>
              </w:rPr>
            </w:pPr>
            <w:r w:rsidRPr="000A1124">
              <w:rPr>
                <w:rFonts w:cs="Arial"/>
                <w:color w:val="000000" w:themeColor="text1"/>
                <w:sz w:val="20"/>
                <w:szCs w:val="20"/>
              </w:rPr>
              <w:t>R069 TA1.4.2</w:t>
            </w:r>
          </w:p>
          <w:p w14:paraId="023B39DA" w14:textId="3A4F053F" w:rsidR="000A1124" w:rsidRPr="001F7D71" w:rsidRDefault="000A1124" w:rsidP="008E36C9">
            <w:pPr>
              <w:spacing w:after="0" w:line="240" w:lineRule="auto"/>
              <w:rPr>
                <w:rFonts w:cs="Arial"/>
                <w:b/>
                <w:bCs/>
                <w:color w:val="159C4B" w:themeColor="accent4" w:themeShade="BF"/>
                <w:sz w:val="20"/>
                <w:szCs w:val="20"/>
              </w:rPr>
            </w:pPr>
            <w:r w:rsidRPr="000A1124">
              <w:rPr>
                <w:rFonts w:cs="Arial"/>
                <w:color w:val="000000" w:themeColor="text1"/>
                <w:sz w:val="20"/>
                <w:szCs w:val="20"/>
              </w:rPr>
              <w:t>Students will learn about external factors</w:t>
            </w:r>
          </w:p>
        </w:tc>
      </w:tr>
      <w:tr w:rsidR="00063314" w14:paraId="366B9337" w14:textId="77777777" w:rsidTr="003F007E">
        <w:trPr>
          <w:trHeight w:val="306"/>
        </w:trPr>
        <w:tc>
          <w:tcPr>
            <w:tcW w:w="954" w:type="dxa"/>
            <w:shd w:val="clear" w:color="auto" w:fill="auto"/>
            <w:tcMar>
              <w:top w:w="57" w:type="dxa"/>
              <w:left w:w="57" w:type="dxa"/>
              <w:bottom w:w="57" w:type="dxa"/>
              <w:right w:w="57" w:type="dxa"/>
            </w:tcMar>
          </w:tcPr>
          <w:p w14:paraId="6C664300" w14:textId="33540D5C" w:rsidR="00063314" w:rsidRPr="00FF1906" w:rsidRDefault="00063314" w:rsidP="008E36C9">
            <w:pPr>
              <w:spacing w:after="0" w:line="240" w:lineRule="auto"/>
              <w:rPr>
                <w:rFonts w:cs="Arial"/>
                <w:color w:val="000000" w:themeColor="text1"/>
                <w:sz w:val="20"/>
                <w:szCs w:val="20"/>
              </w:rPr>
            </w:pPr>
            <w:r>
              <w:rPr>
                <w:rFonts w:cs="Arial"/>
                <w:color w:val="000000" w:themeColor="text1"/>
                <w:sz w:val="20"/>
                <w:szCs w:val="20"/>
              </w:rPr>
              <w:t>2</w:t>
            </w:r>
          </w:p>
        </w:tc>
        <w:tc>
          <w:tcPr>
            <w:tcW w:w="1764" w:type="dxa"/>
            <w:shd w:val="clear" w:color="auto" w:fill="auto"/>
            <w:tcMar>
              <w:top w:w="57" w:type="dxa"/>
              <w:left w:w="57" w:type="dxa"/>
              <w:bottom w:w="57" w:type="dxa"/>
              <w:right w:w="57" w:type="dxa"/>
            </w:tcMar>
          </w:tcPr>
          <w:p w14:paraId="10FC191E" w14:textId="77777777" w:rsidR="00063314" w:rsidRDefault="00063314" w:rsidP="00063314">
            <w:pPr>
              <w:spacing w:after="0" w:line="240" w:lineRule="auto"/>
              <w:rPr>
                <w:rFonts w:cs="Arial"/>
                <w:sz w:val="20"/>
                <w:szCs w:val="20"/>
              </w:rPr>
            </w:pPr>
            <w:r>
              <w:rPr>
                <w:rFonts w:cs="Arial"/>
                <w:sz w:val="20"/>
                <w:szCs w:val="20"/>
              </w:rPr>
              <w:t>TA5 Review the likely success of the business proposal</w:t>
            </w:r>
          </w:p>
          <w:p w14:paraId="325C474D" w14:textId="77777777" w:rsidR="00063314" w:rsidRDefault="00063314" w:rsidP="00063314">
            <w:pPr>
              <w:spacing w:after="0" w:line="240" w:lineRule="auto"/>
              <w:rPr>
                <w:rFonts w:cs="Arial"/>
                <w:sz w:val="20"/>
                <w:szCs w:val="20"/>
              </w:rPr>
            </w:pPr>
          </w:p>
          <w:p w14:paraId="2A25496B" w14:textId="19281FAE" w:rsidR="00063314" w:rsidRDefault="00063314" w:rsidP="00063314">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46B56FBF" w14:textId="1AB209D3" w:rsidR="00B1510F" w:rsidRDefault="002C0A47" w:rsidP="008E36C9">
            <w:pPr>
              <w:spacing w:after="0" w:line="240" w:lineRule="auto"/>
              <w:rPr>
                <w:rFonts w:cs="Arial"/>
                <w:sz w:val="20"/>
                <w:szCs w:val="20"/>
              </w:rPr>
            </w:pPr>
            <w:r>
              <w:rPr>
                <w:rFonts w:cs="Arial"/>
                <w:sz w:val="20"/>
                <w:szCs w:val="20"/>
              </w:rPr>
              <w:t>You could recap the external factors that may impact the successful launch of a new product. A quick-fire quiz could identify how many the students can remember from Lesson 1.</w:t>
            </w:r>
            <w:r w:rsidR="008D0B89">
              <w:rPr>
                <w:rFonts w:cs="Arial"/>
                <w:sz w:val="20"/>
                <w:szCs w:val="20"/>
              </w:rPr>
              <w:t xml:space="preserve"> </w:t>
            </w:r>
          </w:p>
          <w:p w14:paraId="6C57FE26" w14:textId="77777777" w:rsidR="002C0A47" w:rsidRDefault="002C0A47" w:rsidP="008E36C9">
            <w:pPr>
              <w:spacing w:after="0" w:line="240" w:lineRule="auto"/>
              <w:rPr>
                <w:rFonts w:cs="Arial"/>
                <w:sz w:val="20"/>
                <w:szCs w:val="20"/>
              </w:rPr>
            </w:pPr>
          </w:p>
          <w:p w14:paraId="36D1DB5A" w14:textId="5893913C" w:rsidR="002C0A47" w:rsidRDefault="002C0A47" w:rsidP="008E36C9">
            <w:pPr>
              <w:spacing w:after="0" w:line="240" w:lineRule="auto"/>
              <w:rPr>
                <w:rFonts w:cs="Arial"/>
                <w:sz w:val="20"/>
                <w:szCs w:val="20"/>
              </w:rPr>
            </w:pPr>
            <w:r>
              <w:rPr>
                <w:rFonts w:cs="Arial"/>
                <w:sz w:val="20"/>
                <w:szCs w:val="20"/>
              </w:rPr>
              <w:t xml:space="preserve">This lesson could focus on economic, </w:t>
            </w:r>
            <w:r w:rsidR="00242073">
              <w:rPr>
                <w:rFonts w:cs="Arial"/>
                <w:sz w:val="20"/>
                <w:szCs w:val="20"/>
              </w:rPr>
              <w:t>social,</w:t>
            </w:r>
            <w:r>
              <w:rPr>
                <w:rFonts w:cs="Arial"/>
                <w:sz w:val="20"/>
                <w:szCs w:val="20"/>
              </w:rPr>
              <w:t xml:space="preserve"> and technological factors.</w:t>
            </w:r>
            <w:r w:rsidR="008D0B89">
              <w:rPr>
                <w:rFonts w:cs="Arial"/>
                <w:sz w:val="20"/>
                <w:szCs w:val="20"/>
              </w:rPr>
              <w:t xml:space="preserve"> </w:t>
            </w:r>
          </w:p>
          <w:p w14:paraId="380AAB8D" w14:textId="77777777" w:rsidR="002C0A47" w:rsidRDefault="002C0A47" w:rsidP="008E36C9">
            <w:pPr>
              <w:spacing w:after="0" w:line="240" w:lineRule="auto"/>
              <w:rPr>
                <w:rFonts w:cs="Arial"/>
                <w:sz w:val="20"/>
                <w:szCs w:val="20"/>
              </w:rPr>
            </w:pPr>
          </w:p>
          <w:p w14:paraId="737E4F6E" w14:textId="2C66947B" w:rsidR="002C0A47" w:rsidRDefault="002C0A47" w:rsidP="008E36C9">
            <w:pPr>
              <w:spacing w:after="0" w:line="240" w:lineRule="auto"/>
              <w:rPr>
                <w:rFonts w:cs="Arial"/>
                <w:sz w:val="20"/>
                <w:szCs w:val="20"/>
              </w:rPr>
            </w:pPr>
            <w:r>
              <w:rPr>
                <w:rFonts w:cs="Arial"/>
                <w:sz w:val="20"/>
                <w:szCs w:val="20"/>
              </w:rPr>
              <w:t>You could task students, in groups, to research examples of one of these factors or you could provide examples for them to discuss</w:t>
            </w:r>
            <w:r w:rsidR="00D61C64">
              <w:rPr>
                <w:rFonts w:cs="Arial"/>
                <w:sz w:val="20"/>
                <w:szCs w:val="20"/>
              </w:rPr>
              <w:t xml:space="preserve"> (</w:t>
            </w:r>
            <w:r w:rsidR="008E36C9">
              <w:rPr>
                <w:rFonts w:cs="Arial"/>
                <w:sz w:val="20"/>
                <w:szCs w:val="20"/>
              </w:rPr>
              <w:t>e.g.</w:t>
            </w:r>
            <w:r w:rsidR="00D61C64">
              <w:rPr>
                <w:rFonts w:cs="Arial"/>
                <w:sz w:val="20"/>
                <w:szCs w:val="20"/>
              </w:rPr>
              <w:t xml:space="preserve"> demographic changes as a social factor)</w:t>
            </w:r>
            <w:r>
              <w:rPr>
                <w:rFonts w:cs="Arial"/>
                <w:sz w:val="20"/>
                <w:szCs w:val="20"/>
              </w:rPr>
              <w:t>. Students could think about how their factor may impact the launch of a new product and then feedback their ideas to the class.</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1377C760" w14:textId="77777777" w:rsidR="002C0A47" w:rsidRDefault="002C0A47" w:rsidP="008E36C9">
            <w:pPr>
              <w:spacing w:after="0" w:line="240" w:lineRule="auto"/>
              <w:rPr>
                <w:rFonts w:cs="Arial"/>
                <w:b/>
                <w:bCs/>
                <w:sz w:val="20"/>
                <w:szCs w:val="20"/>
              </w:rPr>
            </w:pPr>
            <w:r>
              <w:rPr>
                <w:rFonts w:cs="Arial"/>
                <w:b/>
                <w:bCs/>
                <w:sz w:val="20"/>
                <w:szCs w:val="20"/>
              </w:rPr>
              <w:t>Economic</w:t>
            </w:r>
          </w:p>
          <w:p w14:paraId="2D085EE1" w14:textId="77777777" w:rsidR="002C0A47" w:rsidRDefault="002C0A47" w:rsidP="008E36C9">
            <w:pPr>
              <w:spacing w:after="0" w:line="240" w:lineRule="auto"/>
              <w:rPr>
                <w:rFonts w:cs="Arial"/>
                <w:b/>
                <w:bCs/>
                <w:sz w:val="20"/>
                <w:szCs w:val="20"/>
              </w:rPr>
            </w:pPr>
          </w:p>
          <w:p w14:paraId="352B7DF6" w14:textId="75287B20" w:rsidR="00063314" w:rsidRDefault="00063314" w:rsidP="008E36C9">
            <w:pPr>
              <w:spacing w:after="0" w:line="240" w:lineRule="auto"/>
              <w:rPr>
                <w:rFonts w:cs="Arial"/>
                <w:b/>
                <w:bCs/>
                <w:sz w:val="20"/>
                <w:szCs w:val="20"/>
              </w:rPr>
            </w:pPr>
            <w:r>
              <w:rPr>
                <w:rFonts w:cs="Arial"/>
                <w:b/>
                <w:bCs/>
                <w:sz w:val="20"/>
                <w:szCs w:val="20"/>
              </w:rPr>
              <w:t>Social</w:t>
            </w:r>
          </w:p>
          <w:p w14:paraId="7A57C773" w14:textId="77777777" w:rsidR="00063314" w:rsidRDefault="00063314" w:rsidP="008E36C9">
            <w:pPr>
              <w:spacing w:after="0" w:line="240" w:lineRule="auto"/>
              <w:rPr>
                <w:rFonts w:cs="Arial"/>
                <w:b/>
                <w:bCs/>
                <w:sz w:val="20"/>
                <w:szCs w:val="20"/>
              </w:rPr>
            </w:pPr>
          </w:p>
          <w:p w14:paraId="4FBA2CB1" w14:textId="608C1D95" w:rsidR="00063314" w:rsidRPr="00AE166A" w:rsidRDefault="00063314" w:rsidP="008E36C9">
            <w:pPr>
              <w:spacing w:after="0" w:line="240" w:lineRule="auto"/>
              <w:rPr>
                <w:rFonts w:cs="Arial"/>
                <w:b/>
                <w:bCs/>
                <w:sz w:val="20"/>
                <w:szCs w:val="20"/>
              </w:rPr>
            </w:pPr>
            <w:r>
              <w:rPr>
                <w:rFonts w:cs="Arial"/>
                <w:b/>
                <w:bCs/>
                <w:sz w:val="20"/>
                <w:szCs w:val="20"/>
              </w:rPr>
              <w:t>Technological</w:t>
            </w:r>
          </w:p>
        </w:tc>
        <w:tc>
          <w:tcPr>
            <w:tcW w:w="2508" w:type="dxa"/>
            <w:shd w:val="clear" w:color="auto" w:fill="auto"/>
            <w:tcMar>
              <w:top w:w="57" w:type="dxa"/>
              <w:left w:w="57" w:type="dxa"/>
              <w:bottom w:w="57" w:type="dxa"/>
              <w:right w:w="57" w:type="dxa"/>
            </w:tcMar>
          </w:tcPr>
          <w:p w14:paraId="3ADDD8A5" w14:textId="128C9068" w:rsidR="00063314" w:rsidRPr="00404D90" w:rsidRDefault="00A84710" w:rsidP="00B829C9">
            <w:pPr>
              <w:pStyle w:val="ListParagraph"/>
              <w:numPr>
                <w:ilvl w:val="0"/>
                <w:numId w:val="24"/>
              </w:numPr>
              <w:spacing w:after="0" w:line="240" w:lineRule="auto"/>
              <w:rPr>
                <w:rFonts w:cs="Arial"/>
                <w:sz w:val="20"/>
                <w:szCs w:val="20"/>
              </w:rPr>
            </w:pPr>
            <w:r>
              <w:rPr>
                <w:rFonts w:cs="Arial"/>
                <w:sz w:val="20"/>
                <w:szCs w:val="20"/>
              </w:rPr>
              <w:t>Describe</w:t>
            </w:r>
            <w:r w:rsidR="00063314" w:rsidRPr="00404D90">
              <w:rPr>
                <w:rFonts w:cs="Arial"/>
                <w:sz w:val="20"/>
                <w:szCs w:val="20"/>
              </w:rPr>
              <w:t xml:space="preserve"> external factors that may be a risk/challenge when</w:t>
            </w:r>
            <w:r w:rsidR="00063314">
              <w:rPr>
                <w:rFonts w:cs="Arial"/>
                <w:sz w:val="20"/>
                <w:szCs w:val="20"/>
              </w:rPr>
              <w:t xml:space="preserve"> producing and</w:t>
            </w:r>
            <w:r w:rsidR="00063314" w:rsidRPr="00404D90">
              <w:rPr>
                <w:rFonts w:cs="Arial"/>
                <w:sz w:val="20"/>
                <w:szCs w:val="20"/>
              </w:rPr>
              <w:t xml:space="preserve"> launching a new product</w:t>
            </w:r>
          </w:p>
          <w:p w14:paraId="34515459" w14:textId="77777777" w:rsidR="00063314" w:rsidRPr="00404D90" w:rsidRDefault="00063314" w:rsidP="00063314">
            <w:pPr>
              <w:pStyle w:val="ListParagraph"/>
              <w:numPr>
                <w:ilvl w:val="0"/>
                <w:numId w:val="0"/>
              </w:numPr>
              <w:spacing w:after="0" w:line="240" w:lineRule="auto"/>
              <w:ind w:left="360"/>
              <w:rPr>
                <w:sz w:val="20"/>
                <w:szCs w:val="20"/>
              </w:rPr>
            </w:pPr>
          </w:p>
        </w:tc>
        <w:tc>
          <w:tcPr>
            <w:tcW w:w="2399" w:type="dxa"/>
            <w:shd w:val="clear" w:color="auto" w:fill="auto"/>
            <w:tcMar>
              <w:top w:w="57" w:type="dxa"/>
              <w:left w:w="57" w:type="dxa"/>
              <w:bottom w:w="57" w:type="dxa"/>
              <w:right w:w="57" w:type="dxa"/>
            </w:tcMar>
          </w:tcPr>
          <w:p w14:paraId="759F84D2" w14:textId="77777777" w:rsidR="00063314" w:rsidRDefault="000A5C46" w:rsidP="008E36C9">
            <w:pPr>
              <w:spacing w:after="0" w:line="240" w:lineRule="auto"/>
              <w:rPr>
                <w:rFonts w:cs="Arial"/>
                <w:sz w:val="20"/>
                <w:szCs w:val="20"/>
              </w:rPr>
            </w:pPr>
            <w:hyperlink r:id="rId46" w:anchor=":~:text=Top%2010%20Economic%20Factors%20Affecting%20Business%201%20Interest,...%209%20Government%20Activity.%20...%2010%20Recession.%20" w:history="1">
              <w:r w:rsidR="002C0A47" w:rsidRPr="002C0A47">
                <w:rPr>
                  <w:rStyle w:val="Hyperlink"/>
                  <w:rFonts w:cs="Arial"/>
                  <w:sz w:val="20"/>
                  <w:szCs w:val="20"/>
                </w:rPr>
                <w:t>Economic factors</w:t>
              </w:r>
            </w:hyperlink>
          </w:p>
          <w:p w14:paraId="7CB7F0D7" w14:textId="77777777" w:rsidR="00DA0C9B" w:rsidRDefault="00DA0C9B" w:rsidP="00DA0C9B">
            <w:pPr>
              <w:spacing w:after="0" w:line="240" w:lineRule="auto"/>
              <w:rPr>
                <w:rFonts w:cs="Arial"/>
                <w:sz w:val="20"/>
                <w:szCs w:val="20"/>
              </w:rPr>
            </w:pPr>
            <w:r>
              <w:rPr>
                <w:rFonts w:cs="Arial"/>
                <w:sz w:val="20"/>
                <w:szCs w:val="20"/>
              </w:rPr>
              <w:t>(wallstreetmojo.com)</w:t>
            </w:r>
          </w:p>
          <w:p w14:paraId="2D351BD1" w14:textId="29FB34FB" w:rsidR="002C0A47" w:rsidRDefault="002C0A47" w:rsidP="008E36C9">
            <w:pPr>
              <w:spacing w:after="0" w:line="240" w:lineRule="auto"/>
              <w:rPr>
                <w:rFonts w:cs="Arial"/>
                <w:sz w:val="20"/>
                <w:szCs w:val="20"/>
              </w:rPr>
            </w:pPr>
            <w:r w:rsidRPr="002C0A47">
              <w:rPr>
                <w:rFonts w:cs="Arial"/>
                <w:sz w:val="20"/>
                <w:szCs w:val="20"/>
              </w:rPr>
              <w:t>Examples of economic factors that affect may business</w:t>
            </w:r>
          </w:p>
          <w:p w14:paraId="583B3F65" w14:textId="41CB7F12" w:rsidR="00D61C64" w:rsidRDefault="000A5C46" w:rsidP="008E36C9">
            <w:pPr>
              <w:spacing w:after="0" w:line="240" w:lineRule="auto"/>
              <w:rPr>
                <w:rFonts w:cs="Arial"/>
                <w:sz w:val="20"/>
                <w:szCs w:val="20"/>
              </w:rPr>
            </w:pPr>
            <w:hyperlink r:id="rId47" w:history="1">
              <w:r w:rsidR="00D61C64" w:rsidRPr="00D61C64">
                <w:rPr>
                  <w:rStyle w:val="Hyperlink"/>
                  <w:rFonts w:cs="Arial"/>
                  <w:sz w:val="20"/>
                  <w:szCs w:val="20"/>
                </w:rPr>
                <w:t>Economic factors</w:t>
              </w:r>
            </w:hyperlink>
          </w:p>
          <w:p w14:paraId="1833225B" w14:textId="77777777" w:rsidR="00DA0C9B" w:rsidRDefault="00DA0C9B" w:rsidP="00DA0C9B">
            <w:pPr>
              <w:spacing w:after="0" w:line="240" w:lineRule="auto"/>
              <w:rPr>
                <w:rFonts w:cs="Arial"/>
                <w:sz w:val="20"/>
                <w:szCs w:val="20"/>
              </w:rPr>
            </w:pPr>
            <w:r>
              <w:rPr>
                <w:rFonts w:cs="Arial"/>
                <w:sz w:val="20"/>
                <w:szCs w:val="20"/>
              </w:rPr>
              <w:t>(bbc.co.uk)</w:t>
            </w:r>
          </w:p>
          <w:p w14:paraId="6AD17797" w14:textId="3D9B786B" w:rsidR="00D61C64" w:rsidRDefault="00D61C64" w:rsidP="008E36C9">
            <w:pPr>
              <w:spacing w:after="0" w:line="240" w:lineRule="auto"/>
              <w:rPr>
                <w:rFonts w:cs="Arial"/>
                <w:sz w:val="20"/>
                <w:szCs w:val="20"/>
              </w:rPr>
            </w:pPr>
            <w:r>
              <w:rPr>
                <w:rFonts w:cs="Arial"/>
                <w:sz w:val="20"/>
                <w:szCs w:val="20"/>
              </w:rPr>
              <w:t>Brief overview of economic factors that may affect a business</w:t>
            </w:r>
          </w:p>
          <w:p w14:paraId="25833FC5" w14:textId="123F47F9" w:rsidR="002C0A47" w:rsidRDefault="000A5C46" w:rsidP="008E36C9">
            <w:pPr>
              <w:spacing w:after="0" w:line="240" w:lineRule="auto"/>
              <w:rPr>
                <w:rFonts w:cs="Arial"/>
                <w:sz w:val="20"/>
                <w:szCs w:val="20"/>
              </w:rPr>
            </w:pPr>
            <w:hyperlink r:id="rId48" w:anchor=":~:text=Social%20factors%20affecting%20business%201%20personality%20of%20average,in%20society%20%28or%20other%20G.%20Hofstede%20socio-cultural%20factors%29%2C" w:history="1">
              <w:r w:rsidR="002C0A47" w:rsidRPr="002C0A47">
                <w:rPr>
                  <w:rStyle w:val="Hyperlink"/>
                  <w:rFonts w:cs="Arial"/>
                  <w:sz w:val="20"/>
                  <w:szCs w:val="20"/>
                </w:rPr>
                <w:t>Social factors</w:t>
              </w:r>
            </w:hyperlink>
          </w:p>
          <w:p w14:paraId="41319086" w14:textId="77777777" w:rsidR="004713DC" w:rsidRDefault="004713DC" w:rsidP="004713DC">
            <w:pPr>
              <w:spacing w:after="0" w:line="240" w:lineRule="auto"/>
              <w:rPr>
                <w:rFonts w:cs="Arial"/>
                <w:sz w:val="20"/>
                <w:szCs w:val="20"/>
              </w:rPr>
            </w:pPr>
            <w:r>
              <w:rPr>
                <w:rFonts w:cs="Arial"/>
                <w:sz w:val="20"/>
                <w:szCs w:val="20"/>
              </w:rPr>
              <w:t>(ceopedia.org)</w:t>
            </w:r>
          </w:p>
          <w:p w14:paraId="20B8E484" w14:textId="3867B290" w:rsidR="002C0A47" w:rsidRDefault="002C0A47" w:rsidP="008E36C9">
            <w:pPr>
              <w:spacing w:after="0" w:line="240" w:lineRule="auto"/>
              <w:rPr>
                <w:rFonts w:cs="Arial"/>
                <w:sz w:val="20"/>
                <w:szCs w:val="20"/>
              </w:rPr>
            </w:pPr>
            <w:r>
              <w:rPr>
                <w:rFonts w:cs="Arial"/>
                <w:sz w:val="20"/>
                <w:szCs w:val="20"/>
              </w:rPr>
              <w:t>A comprehensive list of social factors that may affect a business</w:t>
            </w:r>
          </w:p>
          <w:p w14:paraId="5ACEA954" w14:textId="314B4054" w:rsidR="00D61C64" w:rsidRDefault="000A5C46" w:rsidP="008E36C9">
            <w:pPr>
              <w:spacing w:after="0" w:line="240" w:lineRule="auto"/>
              <w:rPr>
                <w:rFonts w:cs="Arial"/>
                <w:sz w:val="20"/>
                <w:szCs w:val="20"/>
              </w:rPr>
            </w:pPr>
            <w:hyperlink r:id="rId49" w:history="1">
              <w:r w:rsidR="00D61C64" w:rsidRPr="00D61C64">
                <w:rPr>
                  <w:rStyle w:val="Hyperlink"/>
                  <w:rFonts w:cs="Arial"/>
                  <w:sz w:val="20"/>
                  <w:szCs w:val="20"/>
                </w:rPr>
                <w:t>Social factors</w:t>
              </w:r>
            </w:hyperlink>
          </w:p>
          <w:p w14:paraId="470F2A25" w14:textId="77777777" w:rsidR="004713DC" w:rsidRDefault="004713DC" w:rsidP="004713DC">
            <w:pPr>
              <w:spacing w:after="0" w:line="240" w:lineRule="auto"/>
              <w:rPr>
                <w:rFonts w:cs="Arial"/>
                <w:sz w:val="20"/>
                <w:szCs w:val="20"/>
              </w:rPr>
            </w:pPr>
            <w:r>
              <w:rPr>
                <w:rFonts w:cs="Arial"/>
                <w:sz w:val="20"/>
                <w:szCs w:val="20"/>
              </w:rPr>
              <w:t>(bbc.co.uk)</w:t>
            </w:r>
          </w:p>
          <w:p w14:paraId="2EEFB155" w14:textId="43157A22" w:rsidR="00D61C64" w:rsidRDefault="00D61C64" w:rsidP="008E36C9">
            <w:pPr>
              <w:spacing w:after="0" w:line="240" w:lineRule="auto"/>
              <w:rPr>
                <w:rFonts w:cs="Arial"/>
                <w:sz w:val="20"/>
                <w:szCs w:val="20"/>
              </w:rPr>
            </w:pPr>
            <w:r>
              <w:rPr>
                <w:rFonts w:cs="Arial"/>
                <w:sz w:val="20"/>
                <w:szCs w:val="20"/>
              </w:rPr>
              <w:t>Brief overview of social factors that may affect a business</w:t>
            </w:r>
          </w:p>
          <w:p w14:paraId="6BB5BFE5" w14:textId="2B5ED587" w:rsidR="00B07DA5" w:rsidRDefault="000A5C46" w:rsidP="008E36C9">
            <w:pPr>
              <w:spacing w:after="0" w:line="240" w:lineRule="auto"/>
              <w:rPr>
                <w:rFonts w:cs="Arial"/>
                <w:sz w:val="20"/>
                <w:szCs w:val="20"/>
              </w:rPr>
            </w:pPr>
            <w:hyperlink r:id="rId50" w:history="1">
              <w:r w:rsidR="00B07DA5" w:rsidRPr="00B07DA5">
                <w:rPr>
                  <w:rStyle w:val="Hyperlink"/>
                  <w:rFonts w:cs="Arial"/>
                  <w:sz w:val="20"/>
                  <w:szCs w:val="20"/>
                </w:rPr>
                <w:t>Technological factors</w:t>
              </w:r>
            </w:hyperlink>
          </w:p>
          <w:p w14:paraId="0284346F" w14:textId="77777777" w:rsidR="002C0A47" w:rsidRDefault="00B07DA5" w:rsidP="0026674F">
            <w:pPr>
              <w:spacing w:after="0" w:line="240" w:lineRule="auto"/>
              <w:rPr>
                <w:rFonts w:cs="Arial"/>
                <w:sz w:val="20"/>
                <w:szCs w:val="20"/>
              </w:rPr>
            </w:pPr>
            <w:r>
              <w:rPr>
                <w:rFonts w:cs="Arial"/>
                <w:sz w:val="20"/>
                <w:szCs w:val="20"/>
              </w:rPr>
              <w:t>Brief overview of technological factors that may affect a business</w:t>
            </w:r>
          </w:p>
          <w:p w14:paraId="2F1DB034" w14:textId="4AD11085" w:rsidR="003F007E" w:rsidRPr="0060472E" w:rsidRDefault="003F007E" w:rsidP="0026674F">
            <w:pPr>
              <w:spacing w:after="0" w:line="240" w:lineRule="auto"/>
              <w:rPr>
                <w:rFonts w:cs="Arial"/>
                <w:sz w:val="20"/>
                <w:szCs w:val="20"/>
              </w:rPr>
            </w:pPr>
            <w:r>
              <w:rPr>
                <w:rFonts w:cs="Arial"/>
                <w:sz w:val="20"/>
                <w:szCs w:val="20"/>
              </w:rPr>
              <w:lastRenderedPageBreak/>
              <w:t>(bbc.co.uk)</w:t>
            </w:r>
          </w:p>
        </w:tc>
        <w:tc>
          <w:tcPr>
            <w:tcW w:w="1596" w:type="dxa"/>
            <w:shd w:val="clear" w:color="auto" w:fill="auto"/>
            <w:tcMar>
              <w:top w:w="57" w:type="dxa"/>
              <w:left w:w="57" w:type="dxa"/>
              <w:bottom w:w="57" w:type="dxa"/>
              <w:right w:w="57" w:type="dxa"/>
            </w:tcMar>
          </w:tcPr>
          <w:p w14:paraId="354623DE" w14:textId="77777777" w:rsidR="000A1124" w:rsidRPr="000A1124" w:rsidRDefault="000A1124" w:rsidP="000A1124">
            <w:pPr>
              <w:spacing w:after="0" w:line="240" w:lineRule="auto"/>
              <w:rPr>
                <w:rFonts w:cs="Arial"/>
                <w:color w:val="000000" w:themeColor="text1"/>
                <w:sz w:val="20"/>
                <w:szCs w:val="20"/>
              </w:rPr>
            </w:pPr>
            <w:r w:rsidRPr="000A1124">
              <w:rPr>
                <w:rFonts w:cs="Arial"/>
                <w:color w:val="000000" w:themeColor="text1"/>
                <w:sz w:val="20"/>
                <w:szCs w:val="20"/>
              </w:rPr>
              <w:lastRenderedPageBreak/>
              <w:t>R069 TA1.4.2</w:t>
            </w:r>
          </w:p>
          <w:p w14:paraId="20FD7483" w14:textId="5EDAD02A" w:rsidR="00063314" w:rsidRPr="001F7D71" w:rsidRDefault="000A1124" w:rsidP="000A1124">
            <w:pPr>
              <w:spacing w:after="0" w:line="240" w:lineRule="auto"/>
              <w:rPr>
                <w:rFonts w:cs="Arial"/>
                <w:b/>
                <w:bCs/>
                <w:color w:val="159C4B" w:themeColor="accent4" w:themeShade="BF"/>
                <w:sz w:val="20"/>
                <w:szCs w:val="20"/>
              </w:rPr>
            </w:pPr>
            <w:r w:rsidRPr="000A1124">
              <w:rPr>
                <w:rFonts w:cs="Arial"/>
                <w:color w:val="000000" w:themeColor="text1"/>
                <w:sz w:val="20"/>
                <w:szCs w:val="20"/>
              </w:rPr>
              <w:t>Students will learn about external factors</w:t>
            </w:r>
          </w:p>
        </w:tc>
      </w:tr>
      <w:tr w:rsidR="00063314" w14:paraId="5E77CCFC" w14:textId="77777777" w:rsidTr="004C75CF">
        <w:trPr>
          <w:trHeight w:val="20"/>
        </w:trPr>
        <w:tc>
          <w:tcPr>
            <w:tcW w:w="954" w:type="dxa"/>
            <w:shd w:val="clear" w:color="auto" w:fill="auto"/>
            <w:tcMar>
              <w:top w:w="57" w:type="dxa"/>
              <w:left w:w="57" w:type="dxa"/>
              <w:bottom w:w="57" w:type="dxa"/>
              <w:right w:w="57" w:type="dxa"/>
            </w:tcMar>
          </w:tcPr>
          <w:p w14:paraId="359AF123" w14:textId="59F0D936" w:rsidR="009222D8" w:rsidRDefault="00063314" w:rsidP="008E36C9">
            <w:pPr>
              <w:spacing w:after="0" w:line="240" w:lineRule="auto"/>
              <w:rPr>
                <w:rFonts w:cs="Arial"/>
                <w:sz w:val="20"/>
                <w:szCs w:val="20"/>
              </w:rPr>
            </w:pPr>
            <w:r>
              <w:rPr>
                <w:rFonts w:cs="Arial"/>
                <w:sz w:val="20"/>
                <w:szCs w:val="20"/>
              </w:rPr>
              <w:t>3</w:t>
            </w:r>
          </w:p>
        </w:tc>
        <w:tc>
          <w:tcPr>
            <w:tcW w:w="1764" w:type="dxa"/>
            <w:shd w:val="clear" w:color="auto" w:fill="auto"/>
            <w:tcMar>
              <w:top w:w="57" w:type="dxa"/>
              <w:left w:w="57" w:type="dxa"/>
              <w:bottom w:w="57" w:type="dxa"/>
              <w:right w:w="57" w:type="dxa"/>
            </w:tcMar>
          </w:tcPr>
          <w:p w14:paraId="03097F1A"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1E5DB0AF" w14:textId="77777777" w:rsidR="00AA7CA2" w:rsidRDefault="00AA7CA2" w:rsidP="00AA7CA2">
            <w:pPr>
              <w:spacing w:after="0" w:line="240" w:lineRule="auto"/>
              <w:rPr>
                <w:rFonts w:cs="Arial"/>
                <w:sz w:val="20"/>
                <w:szCs w:val="20"/>
              </w:rPr>
            </w:pPr>
          </w:p>
          <w:p w14:paraId="14219320" w14:textId="17CF75B0" w:rsidR="009222D8" w:rsidRPr="00566D9E" w:rsidRDefault="00AA7CA2" w:rsidP="00AA7CA2">
            <w:pPr>
              <w:suppressAutoHyphens/>
              <w:autoSpaceDN w:val="0"/>
              <w:spacing w:after="0" w:line="240" w:lineRule="auto"/>
              <w:textAlignment w:val="baseline"/>
              <w:rPr>
                <w:rFonts w:cs="Arial"/>
                <w:sz w:val="20"/>
                <w:szCs w:val="20"/>
              </w:rPr>
            </w:pPr>
            <w:r>
              <w:rPr>
                <w:rFonts w:cs="Arial"/>
                <w:sz w:val="20"/>
                <w:szCs w:val="20"/>
              </w:rPr>
              <w:t xml:space="preserve">5.1.1 Identify the risks and challenges when launching a new product </w:t>
            </w:r>
          </w:p>
        </w:tc>
        <w:tc>
          <w:tcPr>
            <w:tcW w:w="3967" w:type="dxa"/>
            <w:shd w:val="clear" w:color="auto" w:fill="auto"/>
            <w:tcMar>
              <w:top w:w="57" w:type="dxa"/>
              <w:left w:w="57" w:type="dxa"/>
              <w:bottom w:w="57" w:type="dxa"/>
              <w:right w:w="57" w:type="dxa"/>
            </w:tcMar>
          </w:tcPr>
          <w:p w14:paraId="77EB7A2F" w14:textId="0FF4F9E5" w:rsidR="002D6807" w:rsidRDefault="002D6807" w:rsidP="008E36C9">
            <w:pPr>
              <w:spacing w:after="0" w:line="240" w:lineRule="auto"/>
              <w:rPr>
                <w:rFonts w:cs="Arial"/>
                <w:sz w:val="20"/>
                <w:szCs w:val="20"/>
              </w:rPr>
            </w:pPr>
            <w:r>
              <w:rPr>
                <w:rFonts w:cs="Arial"/>
                <w:sz w:val="20"/>
                <w:szCs w:val="20"/>
              </w:rPr>
              <w:t xml:space="preserve">You could </w:t>
            </w:r>
            <w:r w:rsidR="00F63E77">
              <w:rPr>
                <w:rFonts w:cs="Arial"/>
                <w:sz w:val="20"/>
                <w:szCs w:val="20"/>
              </w:rPr>
              <w:t>provide</w:t>
            </w:r>
            <w:r>
              <w:rPr>
                <w:rFonts w:cs="Arial"/>
                <w:sz w:val="20"/>
                <w:szCs w:val="20"/>
              </w:rPr>
              <w:t xml:space="preserve"> students</w:t>
            </w:r>
            <w:r w:rsidR="00F63E77">
              <w:rPr>
                <w:rFonts w:cs="Arial"/>
                <w:sz w:val="20"/>
                <w:szCs w:val="20"/>
              </w:rPr>
              <w:t xml:space="preserve"> with an overview of a range of</w:t>
            </w:r>
            <w:r>
              <w:rPr>
                <w:rFonts w:cs="Arial"/>
                <w:sz w:val="20"/>
                <w:szCs w:val="20"/>
              </w:rPr>
              <w:t xml:space="preserve"> legislation</w:t>
            </w:r>
            <w:r w:rsidR="008E36C9">
              <w:rPr>
                <w:rFonts w:cs="Arial"/>
                <w:sz w:val="20"/>
                <w:szCs w:val="20"/>
              </w:rPr>
              <w:t>, e.g.</w:t>
            </w:r>
            <w:r>
              <w:rPr>
                <w:rFonts w:cs="Arial"/>
                <w:sz w:val="20"/>
                <w:szCs w:val="20"/>
              </w:rPr>
              <w:t xml:space="preserve"> Health &amp; Safety at Work Act, National Minimum Wage </w:t>
            </w:r>
            <w:r w:rsidR="00F63E77">
              <w:rPr>
                <w:rFonts w:cs="Arial"/>
                <w:sz w:val="20"/>
                <w:szCs w:val="20"/>
              </w:rPr>
              <w:t>Act, Copyright &amp; Patents Act. Students could identify one way that each legislation might affect the launch of a new product. Class discussion could draw their ideas together.</w:t>
            </w:r>
            <w:r w:rsidR="008D0B89">
              <w:rPr>
                <w:rFonts w:cs="Arial"/>
                <w:sz w:val="20"/>
                <w:szCs w:val="20"/>
              </w:rPr>
              <w:t xml:space="preserve"> </w:t>
            </w:r>
          </w:p>
          <w:p w14:paraId="6F587CBF" w14:textId="77777777" w:rsidR="002D6807" w:rsidRDefault="002D6807" w:rsidP="008E36C9">
            <w:pPr>
              <w:spacing w:after="0" w:line="240" w:lineRule="auto"/>
              <w:rPr>
                <w:rFonts w:cs="Arial"/>
                <w:sz w:val="20"/>
                <w:szCs w:val="20"/>
              </w:rPr>
            </w:pPr>
          </w:p>
          <w:p w14:paraId="2B2FD979" w14:textId="58A4EA23" w:rsidR="009222D8" w:rsidRDefault="002D6807" w:rsidP="008E36C9">
            <w:pPr>
              <w:spacing w:after="0" w:line="240" w:lineRule="auto"/>
              <w:rPr>
                <w:rFonts w:cs="Arial"/>
                <w:sz w:val="20"/>
                <w:szCs w:val="20"/>
              </w:rPr>
            </w:pPr>
            <w:r>
              <w:rPr>
                <w:rFonts w:cs="Arial"/>
                <w:sz w:val="20"/>
                <w:szCs w:val="20"/>
              </w:rPr>
              <w:t xml:space="preserve">You could introduce ethical factors by discussing what the term ‘ethical’ means to students. Students should understand that being ethical means going beyond what is legally required. You could task students to consider specific products and how the businesses that produce these products could behave ethically. How might this be a risk or a challenge when </w:t>
            </w:r>
            <w:r w:rsidR="00F63E77">
              <w:rPr>
                <w:rFonts w:cs="Arial"/>
                <w:sz w:val="20"/>
                <w:szCs w:val="20"/>
              </w:rPr>
              <w:t xml:space="preserve">designing, </w:t>
            </w:r>
            <w:r w:rsidR="00D03A00">
              <w:rPr>
                <w:rFonts w:cs="Arial"/>
                <w:sz w:val="20"/>
                <w:szCs w:val="20"/>
              </w:rPr>
              <w:t>producing,</w:t>
            </w:r>
            <w:r w:rsidR="00F63E77">
              <w:rPr>
                <w:rFonts w:cs="Arial"/>
                <w:sz w:val="20"/>
                <w:szCs w:val="20"/>
              </w:rPr>
              <w:t xml:space="preserve"> and l</w:t>
            </w:r>
            <w:r>
              <w:rPr>
                <w:rFonts w:cs="Arial"/>
                <w:sz w:val="20"/>
                <w:szCs w:val="20"/>
              </w:rPr>
              <w:t>aunching a new product?</w:t>
            </w:r>
            <w:r w:rsidR="008D0B89">
              <w:rPr>
                <w:rFonts w:cs="Arial"/>
                <w:sz w:val="20"/>
                <w:szCs w:val="20"/>
              </w:rPr>
              <w:t xml:space="preserve"> </w:t>
            </w:r>
          </w:p>
          <w:p w14:paraId="304A013B" w14:textId="77777777" w:rsidR="00F63E77" w:rsidRDefault="00F63E77" w:rsidP="008E36C9">
            <w:pPr>
              <w:spacing w:after="0" w:line="240" w:lineRule="auto"/>
              <w:rPr>
                <w:rFonts w:cs="Arial"/>
                <w:sz w:val="20"/>
                <w:szCs w:val="20"/>
              </w:rPr>
            </w:pPr>
          </w:p>
          <w:p w14:paraId="6715EA12" w14:textId="7F5B41CA" w:rsidR="00F63E77" w:rsidRDefault="00F63E77" w:rsidP="008E36C9">
            <w:pPr>
              <w:spacing w:after="0" w:line="240" w:lineRule="auto"/>
              <w:rPr>
                <w:rFonts w:cs="Arial"/>
                <w:sz w:val="20"/>
                <w:szCs w:val="20"/>
              </w:rPr>
            </w:pPr>
            <w:r>
              <w:rPr>
                <w:rFonts w:cs="Arial"/>
                <w:sz w:val="20"/>
                <w:szCs w:val="20"/>
              </w:rPr>
              <w:t>You could show students images relating to the environment</w:t>
            </w:r>
            <w:r w:rsidR="008E36C9">
              <w:rPr>
                <w:rFonts w:cs="Arial"/>
                <w:sz w:val="20"/>
                <w:szCs w:val="20"/>
              </w:rPr>
              <w:t>, e.g.</w:t>
            </w:r>
            <w:r>
              <w:rPr>
                <w:rFonts w:cs="Arial"/>
                <w:sz w:val="20"/>
                <w:szCs w:val="20"/>
              </w:rPr>
              <w:t xml:space="preserve"> a wind farm, pollution, torrential rain. You could use these images to draw out their understanding of environmental factors and issues. How might these environmental factors affect the design, production and launch of a new product?</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12DE0336" w14:textId="7E139B34" w:rsidR="009222D8" w:rsidRPr="00AE166A" w:rsidRDefault="00AE166A" w:rsidP="008E36C9">
            <w:pPr>
              <w:spacing w:after="0" w:line="240" w:lineRule="auto"/>
              <w:rPr>
                <w:rFonts w:cs="Arial"/>
                <w:b/>
                <w:bCs/>
                <w:sz w:val="20"/>
                <w:szCs w:val="20"/>
              </w:rPr>
            </w:pPr>
            <w:r w:rsidRPr="00AE166A">
              <w:rPr>
                <w:rFonts w:cs="Arial"/>
                <w:b/>
                <w:bCs/>
                <w:sz w:val="20"/>
                <w:szCs w:val="20"/>
              </w:rPr>
              <w:t>Legal</w:t>
            </w:r>
          </w:p>
          <w:p w14:paraId="25A7A478" w14:textId="77777777" w:rsidR="00AE166A" w:rsidRPr="00AE166A" w:rsidRDefault="00AE166A" w:rsidP="008E36C9">
            <w:pPr>
              <w:spacing w:after="0" w:line="240" w:lineRule="auto"/>
              <w:rPr>
                <w:rFonts w:cs="Arial"/>
                <w:b/>
                <w:bCs/>
                <w:sz w:val="20"/>
                <w:szCs w:val="20"/>
              </w:rPr>
            </w:pPr>
          </w:p>
          <w:p w14:paraId="65EF615D" w14:textId="10CD13B9" w:rsidR="00AE166A" w:rsidRPr="00AE166A" w:rsidRDefault="00AE166A" w:rsidP="008E36C9">
            <w:pPr>
              <w:spacing w:after="0" w:line="240" w:lineRule="auto"/>
              <w:rPr>
                <w:rFonts w:cs="Arial"/>
                <w:b/>
                <w:bCs/>
                <w:sz w:val="20"/>
                <w:szCs w:val="20"/>
              </w:rPr>
            </w:pPr>
            <w:r w:rsidRPr="00AE166A">
              <w:rPr>
                <w:rFonts w:cs="Arial"/>
                <w:b/>
                <w:bCs/>
                <w:sz w:val="20"/>
                <w:szCs w:val="20"/>
              </w:rPr>
              <w:t>Environmental</w:t>
            </w:r>
          </w:p>
          <w:p w14:paraId="3D901641" w14:textId="77777777" w:rsidR="00AE166A" w:rsidRPr="00AE166A" w:rsidRDefault="00AE166A" w:rsidP="008E36C9">
            <w:pPr>
              <w:spacing w:after="0" w:line="240" w:lineRule="auto"/>
              <w:rPr>
                <w:rFonts w:cs="Arial"/>
                <w:b/>
                <w:bCs/>
                <w:sz w:val="20"/>
                <w:szCs w:val="20"/>
              </w:rPr>
            </w:pPr>
          </w:p>
          <w:p w14:paraId="4BEEF36C" w14:textId="1B515F6B" w:rsidR="00AE166A" w:rsidRPr="00AE166A" w:rsidRDefault="00AE166A" w:rsidP="008E36C9">
            <w:pPr>
              <w:spacing w:after="0" w:line="240" w:lineRule="auto"/>
              <w:rPr>
                <w:rFonts w:cs="Arial"/>
                <w:b/>
                <w:bCs/>
                <w:sz w:val="20"/>
                <w:szCs w:val="20"/>
              </w:rPr>
            </w:pPr>
            <w:r w:rsidRPr="00AE166A">
              <w:rPr>
                <w:rFonts w:cs="Arial"/>
                <w:b/>
                <w:bCs/>
                <w:sz w:val="20"/>
                <w:szCs w:val="20"/>
              </w:rPr>
              <w:t>Ethical</w:t>
            </w:r>
          </w:p>
          <w:p w14:paraId="21F16E8E" w14:textId="77777777" w:rsidR="00AE166A" w:rsidRPr="00AE166A" w:rsidRDefault="00AE166A" w:rsidP="008E36C9">
            <w:pPr>
              <w:spacing w:after="0" w:line="240" w:lineRule="auto"/>
              <w:rPr>
                <w:rFonts w:cs="Arial"/>
                <w:b/>
                <w:bCs/>
                <w:sz w:val="20"/>
                <w:szCs w:val="20"/>
              </w:rPr>
            </w:pPr>
          </w:p>
          <w:p w14:paraId="4EC19E43" w14:textId="67AF0949" w:rsidR="00AE166A" w:rsidRPr="00063314" w:rsidRDefault="00AE166A"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41DF35B7" w14:textId="3476FA17" w:rsidR="009222D8" w:rsidRPr="00404D90" w:rsidRDefault="00A84710" w:rsidP="00B829C9">
            <w:pPr>
              <w:pStyle w:val="ListParagraph"/>
              <w:numPr>
                <w:ilvl w:val="0"/>
                <w:numId w:val="24"/>
              </w:numPr>
              <w:spacing w:after="0" w:line="240" w:lineRule="auto"/>
              <w:rPr>
                <w:rFonts w:cs="Arial"/>
                <w:sz w:val="20"/>
                <w:szCs w:val="20"/>
              </w:rPr>
            </w:pPr>
            <w:r>
              <w:rPr>
                <w:rFonts w:cs="Arial"/>
                <w:sz w:val="20"/>
                <w:szCs w:val="20"/>
              </w:rPr>
              <w:t>Describe</w:t>
            </w:r>
            <w:r w:rsidR="00404D90" w:rsidRPr="00404D90">
              <w:rPr>
                <w:rFonts w:cs="Arial"/>
                <w:sz w:val="20"/>
                <w:szCs w:val="20"/>
              </w:rPr>
              <w:t xml:space="preserve"> external factors that may be a risk/challenge when</w:t>
            </w:r>
            <w:r w:rsidR="00AA7CA2">
              <w:rPr>
                <w:rFonts w:cs="Arial"/>
                <w:sz w:val="20"/>
                <w:szCs w:val="20"/>
              </w:rPr>
              <w:t xml:space="preserve"> producing and</w:t>
            </w:r>
            <w:r w:rsidR="00404D90" w:rsidRPr="00404D90">
              <w:rPr>
                <w:rFonts w:cs="Arial"/>
                <w:sz w:val="20"/>
                <w:szCs w:val="20"/>
              </w:rPr>
              <w:t xml:space="preserve"> launching a new product</w:t>
            </w:r>
          </w:p>
          <w:p w14:paraId="024EF1A5" w14:textId="77777777" w:rsidR="00404D90" w:rsidRDefault="00404D90" w:rsidP="008E36C9">
            <w:pPr>
              <w:spacing w:after="0" w:line="240" w:lineRule="auto"/>
              <w:rPr>
                <w:rFonts w:cs="Arial"/>
                <w:sz w:val="20"/>
                <w:szCs w:val="20"/>
              </w:rPr>
            </w:pPr>
          </w:p>
          <w:p w14:paraId="74E1557D" w14:textId="01747364" w:rsidR="00404D90" w:rsidRPr="00063314" w:rsidRDefault="00404D90" w:rsidP="00063314">
            <w:pPr>
              <w:spacing w:after="0" w:line="240" w:lineRule="auto"/>
              <w:rPr>
                <w:rFonts w:cs="Arial"/>
                <w:sz w:val="20"/>
                <w:szCs w:val="20"/>
              </w:rPr>
            </w:pPr>
          </w:p>
        </w:tc>
        <w:tc>
          <w:tcPr>
            <w:tcW w:w="2399" w:type="dxa"/>
            <w:shd w:val="clear" w:color="auto" w:fill="auto"/>
            <w:tcMar>
              <w:top w:w="57" w:type="dxa"/>
              <w:left w:w="57" w:type="dxa"/>
              <w:bottom w:w="57" w:type="dxa"/>
              <w:right w:w="57" w:type="dxa"/>
            </w:tcMar>
          </w:tcPr>
          <w:p w14:paraId="29143F37" w14:textId="10F6B005" w:rsidR="009222D8" w:rsidRDefault="000A5C46" w:rsidP="008E36C9">
            <w:pPr>
              <w:spacing w:after="0" w:line="240" w:lineRule="auto"/>
              <w:rPr>
                <w:rFonts w:cs="Arial"/>
                <w:sz w:val="20"/>
                <w:szCs w:val="20"/>
              </w:rPr>
            </w:pPr>
            <w:hyperlink r:id="rId51" w:history="1">
              <w:r w:rsidR="00D61C64" w:rsidRPr="00D61C64">
                <w:rPr>
                  <w:rStyle w:val="Hyperlink"/>
                  <w:rFonts w:cs="Arial"/>
                  <w:sz w:val="20"/>
                  <w:szCs w:val="20"/>
                </w:rPr>
                <w:t>Legal factors</w:t>
              </w:r>
            </w:hyperlink>
          </w:p>
          <w:p w14:paraId="4BD838B6" w14:textId="437C9EF8" w:rsidR="00D61C64" w:rsidRDefault="00C22C68" w:rsidP="008E36C9">
            <w:pPr>
              <w:spacing w:after="0" w:line="240" w:lineRule="auto"/>
              <w:rPr>
                <w:rFonts w:cs="Arial"/>
                <w:sz w:val="20"/>
                <w:szCs w:val="20"/>
              </w:rPr>
            </w:pPr>
            <w:r>
              <w:rPr>
                <w:rFonts w:cs="Arial"/>
                <w:sz w:val="20"/>
                <w:szCs w:val="20"/>
              </w:rPr>
              <w:t>(pestleanalysis.com)</w:t>
            </w:r>
          </w:p>
          <w:p w14:paraId="3A84E4F4" w14:textId="77777777" w:rsidR="00A02DDA" w:rsidRDefault="00A02DDA" w:rsidP="00A02DDA">
            <w:pPr>
              <w:spacing w:after="0" w:line="240" w:lineRule="auto"/>
              <w:rPr>
                <w:rFonts w:cs="Arial"/>
                <w:sz w:val="20"/>
                <w:szCs w:val="20"/>
              </w:rPr>
            </w:pPr>
            <w:r>
              <w:rPr>
                <w:rFonts w:cs="Arial"/>
                <w:sz w:val="20"/>
                <w:szCs w:val="20"/>
              </w:rPr>
              <w:t>Article summarising the main legal factors that may affect a business</w:t>
            </w:r>
          </w:p>
          <w:p w14:paraId="495FBB15" w14:textId="77777777" w:rsidR="00C22C68" w:rsidRDefault="00C22C68" w:rsidP="008E36C9">
            <w:pPr>
              <w:spacing w:after="0" w:line="240" w:lineRule="auto"/>
              <w:rPr>
                <w:rFonts w:cs="Arial"/>
                <w:sz w:val="20"/>
                <w:szCs w:val="20"/>
              </w:rPr>
            </w:pPr>
          </w:p>
          <w:p w14:paraId="3F2DD658" w14:textId="22B748A8" w:rsidR="00D61C64" w:rsidRDefault="000A5C46" w:rsidP="008E36C9">
            <w:pPr>
              <w:spacing w:after="0" w:line="240" w:lineRule="auto"/>
              <w:rPr>
                <w:rFonts w:cs="Arial"/>
                <w:sz w:val="20"/>
                <w:szCs w:val="20"/>
              </w:rPr>
            </w:pPr>
            <w:hyperlink r:id="rId52" w:history="1">
              <w:r w:rsidR="00D61C64" w:rsidRPr="00D61C64">
                <w:rPr>
                  <w:rStyle w:val="Hyperlink"/>
                  <w:rFonts w:cs="Arial"/>
                  <w:sz w:val="20"/>
                  <w:szCs w:val="20"/>
                </w:rPr>
                <w:t>Impact of legislation on businesses</w:t>
              </w:r>
            </w:hyperlink>
          </w:p>
          <w:p w14:paraId="08AC7204" w14:textId="77777777" w:rsidR="00A02DDA" w:rsidRDefault="00C22C68" w:rsidP="00A02DDA">
            <w:pPr>
              <w:spacing w:after="0" w:line="240" w:lineRule="auto"/>
              <w:rPr>
                <w:rFonts w:cs="Arial"/>
                <w:sz w:val="20"/>
                <w:szCs w:val="20"/>
              </w:rPr>
            </w:pPr>
            <w:r>
              <w:rPr>
                <w:rFonts w:cs="Arial"/>
                <w:sz w:val="20"/>
                <w:szCs w:val="20"/>
              </w:rPr>
              <w:t>(bbc.co.uk)</w:t>
            </w:r>
            <w:r w:rsidR="00A02DDA">
              <w:rPr>
                <w:rFonts w:cs="Arial"/>
                <w:sz w:val="20"/>
                <w:szCs w:val="20"/>
              </w:rPr>
              <w:t xml:space="preserve"> </w:t>
            </w:r>
          </w:p>
          <w:p w14:paraId="14CE664B" w14:textId="77777777" w:rsidR="00A02DDA" w:rsidRDefault="00A02DDA" w:rsidP="00A02DDA">
            <w:pPr>
              <w:spacing w:after="0" w:line="240" w:lineRule="auto"/>
              <w:rPr>
                <w:rFonts w:cs="Arial"/>
                <w:sz w:val="20"/>
                <w:szCs w:val="20"/>
              </w:rPr>
            </w:pPr>
          </w:p>
          <w:p w14:paraId="5CF779EC" w14:textId="5A9EAFE2" w:rsidR="00A02DDA" w:rsidRDefault="00A02DDA" w:rsidP="00A02DDA">
            <w:pPr>
              <w:spacing w:after="0" w:line="240" w:lineRule="auto"/>
              <w:rPr>
                <w:rFonts w:cs="Arial"/>
                <w:sz w:val="20"/>
                <w:szCs w:val="20"/>
              </w:rPr>
            </w:pPr>
            <w:r>
              <w:rPr>
                <w:rFonts w:cs="Arial"/>
                <w:sz w:val="20"/>
                <w:szCs w:val="20"/>
              </w:rPr>
              <w:t>Overview</w:t>
            </w:r>
          </w:p>
          <w:p w14:paraId="0ECA9E65" w14:textId="1D0D2A67" w:rsidR="002D6807" w:rsidRDefault="002D6807" w:rsidP="008E36C9">
            <w:pPr>
              <w:spacing w:after="0" w:line="240" w:lineRule="auto"/>
              <w:rPr>
                <w:rFonts w:cs="Arial"/>
                <w:sz w:val="20"/>
                <w:szCs w:val="20"/>
              </w:rPr>
            </w:pPr>
          </w:p>
          <w:p w14:paraId="2E8D0E51" w14:textId="1A8444C0" w:rsidR="002D6807" w:rsidRDefault="000A5C46" w:rsidP="008E36C9">
            <w:pPr>
              <w:spacing w:after="0" w:line="240" w:lineRule="auto"/>
              <w:rPr>
                <w:rFonts w:cs="Arial"/>
                <w:sz w:val="20"/>
                <w:szCs w:val="20"/>
              </w:rPr>
            </w:pPr>
            <w:hyperlink r:id="rId53" w:anchor=":~:text=ExamplesofEnvironmentalFactorsAffectingBusiness1Environmental,...5Recycling....6WasteDisposal." w:history="1">
              <w:r w:rsidR="002D6807" w:rsidRPr="002D6807">
                <w:rPr>
                  <w:rStyle w:val="Hyperlink"/>
                  <w:rFonts w:cs="Arial"/>
                  <w:sz w:val="20"/>
                  <w:szCs w:val="20"/>
                </w:rPr>
                <w:t>Environmental factors that can affect businesses</w:t>
              </w:r>
            </w:hyperlink>
          </w:p>
          <w:p w14:paraId="77AFC4E7" w14:textId="7E6CAE2A" w:rsidR="002D6807" w:rsidRDefault="00F45F10" w:rsidP="008E36C9">
            <w:pPr>
              <w:spacing w:after="0" w:line="240" w:lineRule="auto"/>
              <w:rPr>
                <w:rFonts w:cs="Arial"/>
                <w:sz w:val="20"/>
                <w:szCs w:val="20"/>
              </w:rPr>
            </w:pPr>
            <w:r>
              <w:rPr>
                <w:rFonts w:cs="Arial"/>
                <w:sz w:val="20"/>
                <w:szCs w:val="20"/>
              </w:rPr>
              <w:t>(marketingtutor.net)</w:t>
            </w:r>
          </w:p>
          <w:p w14:paraId="1C3DC913" w14:textId="77777777" w:rsidR="00A02DDA" w:rsidRDefault="00A02DDA" w:rsidP="008E36C9">
            <w:pPr>
              <w:spacing w:after="0" w:line="240" w:lineRule="auto"/>
              <w:rPr>
                <w:rFonts w:cs="Arial"/>
                <w:sz w:val="20"/>
                <w:szCs w:val="20"/>
              </w:rPr>
            </w:pPr>
          </w:p>
          <w:p w14:paraId="0128EC86" w14:textId="0957B0DA" w:rsidR="00A02DDA" w:rsidRDefault="00A02DDA" w:rsidP="00A02DDA">
            <w:pPr>
              <w:spacing w:after="0" w:line="240" w:lineRule="auto"/>
              <w:rPr>
                <w:rFonts w:cs="Arial"/>
                <w:sz w:val="20"/>
                <w:szCs w:val="20"/>
              </w:rPr>
            </w:pPr>
            <w:r>
              <w:rPr>
                <w:rFonts w:cs="Arial"/>
                <w:sz w:val="20"/>
                <w:szCs w:val="20"/>
              </w:rPr>
              <w:t>Detailed article</w:t>
            </w:r>
          </w:p>
          <w:p w14:paraId="210A523C" w14:textId="77777777" w:rsidR="00F45F10" w:rsidRDefault="00F45F10" w:rsidP="008E36C9">
            <w:pPr>
              <w:spacing w:after="0" w:line="240" w:lineRule="auto"/>
              <w:rPr>
                <w:rFonts w:cs="Arial"/>
                <w:sz w:val="20"/>
                <w:szCs w:val="20"/>
              </w:rPr>
            </w:pPr>
          </w:p>
          <w:p w14:paraId="6B102B92" w14:textId="70F8A4E2" w:rsidR="002D6807" w:rsidRDefault="000A5C46" w:rsidP="008E36C9">
            <w:pPr>
              <w:spacing w:after="0" w:line="240" w:lineRule="auto"/>
              <w:rPr>
                <w:rFonts w:cs="Arial"/>
                <w:sz w:val="20"/>
                <w:szCs w:val="20"/>
              </w:rPr>
            </w:pPr>
            <w:hyperlink r:id="rId54" w:history="1">
              <w:r w:rsidR="002D6807" w:rsidRPr="002D6807">
                <w:rPr>
                  <w:rStyle w:val="Hyperlink"/>
                  <w:rFonts w:cs="Arial"/>
                  <w:sz w:val="20"/>
                  <w:szCs w:val="20"/>
                </w:rPr>
                <w:t>Ethical behaviour</w:t>
              </w:r>
            </w:hyperlink>
          </w:p>
          <w:p w14:paraId="1B2E0B13" w14:textId="77777777" w:rsidR="00A02DDA" w:rsidRDefault="00F45F10" w:rsidP="00A02DDA">
            <w:pPr>
              <w:spacing w:after="0" w:line="240" w:lineRule="auto"/>
              <w:rPr>
                <w:rFonts w:cs="Arial"/>
                <w:sz w:val="20"/>
                <w:szCs w:val="20"/>
              </w:rPr>
            </w:pPr>
            <w:r>
              <w:rPr>
                <w:rFonts w:cs="Arial"/>
                <w:sz w:val="20"/>
                <w:szCs w:val="20"/>
              </w:rPr>
              <w:t>(bbc.co.uk)</w:t>
            </w:r>
            <w:r w:rsidR="00A02DDA">
              <w:rPr>
                <w:rFonts w:cs="Arial"/>
                <w:sz w:val="20"/>
                <w:szCs w:val="20"/>
              </w:rPr>
              <w:t xml:space="preserve"> </w:t>
            </w:r>
          </w:p>
          <w:p w14:paraId="4B109FEA" w14:textId="77777777" w:rsidR="00A02DDA" w:rsidRDefault="00A02DDA" w:rsidP="00A02DDA">
            <w:pPr>
              <w:spacing w:after="0" w:line="240" w:lineRule="auto"/>
              <w:rPr>
                <w:rFonts w:cs="Arial"/>
                <w:sz w:val="20"/>
                <w:szCs w:val="20"/>
              </w:rPr>
            </w:pPr>
          </w:p>
          <w:p w14:paraId="365280E5" w14:textId="506B9A70" w:rsidR="00A02DDA" w:rsidRDefault="00A02DDA" w:rsidP="00A02DDA">
            <w:pPr>
              <w:spacing w:after="0" w:line="240" w:lineRule="auto"/>
              <w:rPr>
                <w:rFonts w:cs="Arial"/>
                <w:sz w:val="20"/>
                <w:szCs w:val="20"/>
              </w:rPr>
            </w:pPr>
            <w:r>
              <w:rPr>
                <w:rFonts w:cs="Arial"/>
                <w:sz w:val="20"/>
                <w:szCs w:val="20"/>
              </w:rPr>
              <w:t>Overview</w:t>
            </w:r>
          </w:p>
          <w:p w14:paraId="0399A4DC" w14:textId="16279D65" w:rsidR="00F45F10" w:rsidRDefault="00F45F10"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0F19D0A6" w14:textId="77777777" w:rsidR="000A1124" w:rsidRPr="000A1124" w:rsidRDefault="000A1124" w:rsidP="000A1124">
            <w:pPr>
              <w:spacing w:after="0" w:line="240" w:lineRule="auto"/>
              <w:rPr>
                <w:rFonts w:cs="Arial"/>
                <w:color w:val="000000" w:themeColor="text1"/>
                <w:sz w:val="20"/>
                <w:szCs w:val="20"/>
              </w:rPr>
            </w:pPr>
            <w:r w:rsidRPr="000A1124">
              <w:rPr>
                <w:rFonts w:cs="Arial"/>
                <w:color w:val="000000" w:themeColor="text1"/>
                <w:sz w:val="20"/>
                <w:szCs w:val="20"/>
              </w:rPr>
              <w:t>R069 TA1.4.2</w:t>
            </w:r>
          </w:p>
          <w:p w14:paraId="3856368F" w14:textId="6C66298D" w:rsidR="009222D8" w:rsidRDefault="000A1124" w:rsidP="000A1124">
            <w:pPr>
              <w:spacing w:after="0" w:line="240" w:lineRule="auto"/>
              <w:rPr>
                <w:rFonts w:cs="Arial"/>
                <w:sz w:val="20"/>
                <w:szCs w:val="20"/>
              </w:rPr>
            </w:pPr>
            <w:r w:rsidRPr="000A1124">
              <w:rPr>
                <w:rFonts w:cs="Arial"/>
                <w:color w:val="000000" w:themeColor="text1"/>
                <w:sz w:val="20"/>
                <w:szCs w:val="20"/>
              </w:rPr>
              <w:t>Students will learn about external factors</w:t>
            </w:r>
          </w:p>
        </w:tc>
      </w:tr>
      <w:tr w:rsidR="00063314" w14:paraId="4CCADD0C" w14:textId="77777777" w:rsidTr="004C75CF">
        <w:trPr>
          <w:trHeight w:val="20"/>
        </w:trPr>
        <w:tc>
          <w:tcPr>
            <w:tcW w:w="954" w:type="dxa"/>
            <w:shd w:val="clear" w:color="auto" w:fill="auto"/>
            <w:tcMar>
              <w:top w:w="57" w:type="dxa"/>
              <w:left w:w="57" w:type="dxa"/>
              <w:bottom w:w="57" w:type="dxa"/>
              <w:right w:w="57" w:type="dxa"/>
            </w:tcMar>
          </w:tcPr>
          <w:p w14:paraId="52860C73" w14:textId="7BD0D61A" w:rsidR="00E15D09" w:rsidRDefault="00063314" w:rsidP="008E36C9">
            <w:pPr>
              <w:spacing w:after="0" w:line="240" w:lineRule="auto"/>
              <w:rPr>
                <w:rFonts w:cs="Arial"/>
                <w:sz w:val="20"/>
                <w:szCs w:val="20"/>
              </w:rPr>
            </w:pPr>
            <w:r>
              <w:rPr>
                <w:rFonts w:cs="Arial"/>
                <w:sz w:val="20"/>
                <w:szCs w:val="20"/>
              </w:rPr>
              <w:t>4</w:t>
            </w:r>
          </w:p>
        </w:tc>
        <w:tc>
          <w:tcPr>
            <w:tcW w:w="1764" w:type="dxa"/>
            <w:shd w:val="clear" w:color="auto" w:fill="auto"/>
            <w:tcMar>
              <w:top w:w="57" w:type="dxa"/>
              <w:left w:w="57" w:type="dxa"/>
              <w:bottom w:w="57" w:type="dxa"/>
              <w:right w:w="57" w:type="dxa"/>
            </w:tcMar>
          </w:tcPr>
          <w:p w14:paraId="29E8CCE7"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630994F4" w14:textId="77777777" w:rsidR="00AA7CA2" w:rsidRDefault="00AA7CA2" w:rsidP="00AA7CA2">
            <w:pPr>
              <w:spacing w:after="0" w:line="240" w:lineRule="auto"/>
              <w:rPr>
                <w:rFonts w:cs="Arial"/>
                <w:sz w:val="20"/>
                <w:szCs w:val="20"/>
              </w:rPr>
            </w:pPr>
          </w:p>
          <w:p w14:paraId="7B986969" w14:textId="01A44915" w:rsidR="00E15D09" w:rsidRPr="00566D9E" w:rsidRDefault="00AA7CA2" w:rsidP="00AA7CA2">
            <w:pPr>
              <w:suppressAutoHyphens/>
              <w:autoSpaceDN w:val="0"/>
              <w:spacing w:after="0" w:line="240" w:lineRule="auto"/>
              <w:textAlignment w:val="baseline"/>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7601966C" w14:textId="40BF9D34" w:rsidR="00E15D09" w:rsidRDefault="00171715" w:rsidP="008E36C9">
            <w:pPr>
              <w:spacing w:after="0" w:line="240" w:lineRule="auto"/>
              <w:rPr>
                <w:rFonts w:cs="Arial"/>
                <w:sz w:val="20"/>
                <w:szCs w:val="20"/>
              </w:rPr>
            </w:pPr>
            <w:r>
              <w:rPr>
                <w:rFonts w:cs="Arial"/>
                <w:sz w:val="20"/>
                <w:szCs w:val="20"/>
              </w:rPr>
              <w:lastRenderedPageBreak/>
              <w:t>You could introduce this lesson by asking students to list who the competitors of two contrasting businesses might be</w:t>
            </w:r>
            <w:r w:rsidR="008E36C9">
              <w:rPr>
                <w:rFonts w:cs="Arial"/>
                <w:sz w:val="20"/>
                <w:szCs w:val="20"/>
              </w:rPr>
              <w:t>, e.g.</w:t>
            </w:r>
            <w:r>
              <w:rPr>
                <w:rFonts w:cs="Arial"/>
                <w:sz w:val="20"/>
                <w:szCs w:val="20"/>
              </w:rPr>
              <w:t xml:space="preserve"> Apple and a local newsagent. Class </w:t>
            </w:r>
            <w:r>
              <w:rPr>
                <w:rFonts w:cs="Arial"/>
                <w:sz w:val="20"/>
                <w:szCs w:val="20"/>
              </w:rPr>
              <w:lastRenderedPageBreak/>
              <w:t>discussion could then consider the impact that competitors could have on these two businesses. How might their impact differ? How might the two businesses respond?</w:t>
            </w:r>
            <w:r w:rsidR="008D0B89">
              <w:rPr>
                <w:rFonts w:cs="Arial"/>
                <w:sz w:val="20"/>
                <w:szCs w:val="20"/>
              </w:rPr>
              <w:t xml:space="preserve"> </w:t>
            </w:r>
          </w:p>
          <w:p w14:paraId="7AB1269C" w14:textId="79231CF7" w:rsidR="00171715" w:rsidRDefault="00171715" w:rsidP="008E36C9">
            <w:pPr>
              <w:spacing w:after="0" w:line="240" w:lineRule="auto"/>
              <w:rPr>
                <w:rFonts w:cs="Arial"/>
                <w:sz w:val="20"/>
                <w:szCs w:val="20"/>
              </w:rPr>
            </w:pPr>
          </w:p>
          <w:p w14:paraId="531B17F4" w14:textId="54C2FB84" w:rsidR="00171715" w:rsidRDefault="00171715" w:rsidP="008E36C9">
            <w:pPr>
              <w:spacing w:after="0" w:line="240" w:lineRule="auto"/>
              <w:rPr>
                <w:rFonts w:cs="Arial"/>
                <w:sz w:val="20"/>
                <w:szCs w:val="20"/>
              </w:rPr>
            </w:pPr>
            <w:r>
              <w:rPr>
                <w:rFonts w:cs="Arial"/>
                <w:sz w:val="20"/>
                <w:szCs w:val="20"/>
              </w:rPr>
              <w:t xml:space="preserve">You could task students to produce a mind map that summarises the impact(s) of competitors on a business that is designing, </w:t>
            </w:r>
            <w:r w:rsidR="0060472E">
              <w:rPr>
                <w:rFonts w:cs="Arial"/>
                <w:sz w:val="20"/>
                <w:szCs w:val="20"/>
              </w:rPr>
              <w:t>producing,</w:t>
            </w:r>
            <w:r>
              <w:rPr>
                <w:rFonts w:cs="Arial"/>
                <w:sz w:val="20"/>
                <w:szCs w:val="20"/>
              </w:rPr>
              <w:t xml:space="preserve"> and launching a new product. This could be a generic </w:t>
            </w:r>
            <w:r w:rsidR="0060472E">
              <w:rPr>
                <w:rFonts w:cs="Arial"/>
                <w:sz w:val="20"/>
                <w:szCs w:val="20"/>
              </w:rPr>
              <w:t>business,</w:t>
            </w:r>
            <w:r>
              <w:rPr>
                <w:rFonts w:cs="Arial"/>
                <w:sz w:val="20"/>
                <w:szCs w:val="20"/>
              </w:rPr>
              <w:t xml:space="preserve"> or you could ask them to consider a specific business that they are familiar with. Students could consider the likely impact on each element of the design mix to focus their ideas.</w:t>
            </w:r>
            <w:r w:rsidR="008D0B89">
              <w:rPr>
                <w:rFonts w:cs="Arial"/>
                <w:sz w:val="20"/>
                <w:szCs w:val="20"/>
              </w:rPr>
              <w:t xml:space="preserve"> </w:t>
            </w:r>
          </w:p>
          <w:p w14:paraId="06F0908A" w14:textId="77777777" w:rsidR="00063314" w:rsidRDefault="00063314" w:rsidP="008E36C9">
            <w:pPr>
              <w:spacing w:after="0" w:line="240" w:lineRule="auto"/>
              <w:rPr>
                <w:rFonts w:cs="Arial"/>
                <w:sz w:val="20"/>
                <w:szCs w:val="20"/>
              </w:rPr>
            </w:pPr>
          </w:p>
          <w:p w14:paraId="2110CA32" w14:textId="04A7BBAE" w:rsidR="00063314" w:rsidRDefault="00063314"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2790BC41" w14:textId="77777777" w:rsidR="00063314" w:rsidRDefault="00063314" w:rsidP="008E36C9">
            <w:pPr>
              <w:spacing w:after="0" w:line="240" w:lineRule="auto"/>
              <w:rPr>
                <w:rFonts w:cs="Arial"/>
                <w:b/>
                <w:bCs/>
                <w:sz w:val="20"/>
                <w:szCs w:val="20"/>
              </w:rPr>
            </w:pPr>
            <w:r>
              <w:rPr>
                <w:rFonts w:cs="Arial"/>
                <w:b/>
                <w:bCs/>
                <w:sz w:val="20"/>
                <w:szCs w:val="20"/>
              </w:rPr>
              <w:lastRenderedPageBreak/>
              <w:t>Competitors</w:t>
            </w:r>
          </w:p>
          <w:p w14:paraId="247EE63B" w14:textId="0F51FC86" w:rsidR="00E15D09" w:rsidRPr="00AE166A" w:rsidRDefault="00E15D09" w:rsidP="008E36C9">
            <w:pPr>
              <w:spacing w:after="0" w:line="240" w:lineRule="auto"/>
              <w:rPr>
                <w:rFonts w:cs="Arial"/>
                <w:b/>
                <w:bCs/>
                <w:sz w:val="20"/>
                <w:szCs w:val="20"/>
              </w:rPr>
            </w:pPr>
          </w:p>
          <w:p w14:paraId="17CC9EDA" w14:textId="77777777" w:rsidR="00AE166A" w:rsidRPr="00AE166A" w:rsidRDefault="00AE166A" w:rsidP="008E36C9">
            <w:pPr>
              <w:spacing w:after="0" w:line="240" w:lineRule="auto"/>
              <w:rPr>
                <w:rFonts w:cs="Arial"/>
                <w:b/>
                <w:bCs/>
                <w:sz w:val="20"/>
                <w:szCs w:val="20"/>
              </w:rPr>
            </w:pPr>
          </w:p>
          <w:p w14:paraId="1C29AD1E" w14:textId="1A134AE5" w:rsidR="00AE166A" w:rsidRDefault="00AE166A" w:rsidP="00063314">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05E32048" w14:textId="44CF094F" w:rsidR="00E15D09" w:rsidRPr="004E2D0E" w:rsidRDefault="00A84710" w:rsidP="004E2D0E">
            <w:pPr>
              <w:pStyle w:val="ListParagraph"/>
              <w:numPr>
                <w:ilvl w:val="0"/>
                <w:numId w:val="24"/>
              </w:numPr>
              <w:spacing w:after="0" w:line="240" w:lineRule="auto"/>
              <w:rPr>
                <w:rFonts w:cs="Arial"/>
                <w:sz w:val="20"/>
                <w:szCs w:val="20"/>
              </w:rPr>
            </w:pPr>
            <w:r>
              <w:rPr>
                <w:rFonts w:cs="Arial"/>
                <w:sz w:val="20"/>
                <w:szCs w:val="20"/>
              </w:rPr>
              <w:t>Describe</w:t>
            </w:r>
            <w:r w:rsidR="00404D90" w:rsidRPr="004E2D0E">
              <w:rPr>
                <w:rFonts w:cs="Arial"/>
                <w:sz w:val="20"/>
                <w:szCs w:val="20"/>
              </w:rPr>
              <w:t xml:space="preserve"> risks and challenges when </w:t>
            </w:r>
            <w:r w:rsidR="00AA7CA2" w:rsidRPr="004E2D0E">
              <w:rPr>
                <w:rFonts w:cs="Arial"/>
                <w:sz w:val="20"/>
                <w:szCs w:val="20"/>
              </w:rPr>
              <w:t xml:space="preserve">producing and </w:t>
            </w:r>
            <w:r w:rsidR="00404D90" w:rsidRPr="004E2D0E">
              <w:rPr>
                <w:rFonts w:cs="Arial"/>
                <w:sz w:val="20"/>
                <w:szCs w:val="20"/>
              </w:rPr>
              <w:lastRenderedPageBreak/>
              <w:t>launching a new product</w:t>
            </w:r>
          </w:p>
        </w:tc>
        <w:tc>
          <w:tcPr>
            <w:tcW w:w="2399" w:type="dxa"/>
            <w:shd w:val="clear" w:color="auto" w:fill="auto"/>
            <w:tcMar>
              <w:top w:w="57" w:type="dxa"/>
              <w:left w:w="57" w:type="dxa"/>
              <w:bottom w:w="57" w:type="dxa"/>
              <w:right w:w="57" w:type="dxa"/>
            </w:tcMar>
          </w:tcPr>
          <w:p w14:paraId="4AFD11C7" w14:textId="2CE39117" w:rsidR="00FD6D12" w:rsidRDefault="000A5C46" w:rsidP="00F45F10">
            <w:pPr>
              <w:spacing w:after="0" w:line="240" w:lineRule="auto"/>
              <w:rPr>
                <w:rFonts w:cs="Arial"/>
                <w:sz w:val="20"/>
                <w:szCs w:val="20"/>
              </w:rPr>
            </w:pPr>
            <w:hyperlink r:id="rId55" w:history="1">
              <w:r w:rsidR="00171715" w:rsidRPr="00171715">
                <w:rPr>
                  <w:rStyle w:val="Hyperlink"/>
                  <w:rFonts w:cs="Arial"/>
                  <w:sz w:val="20"/>
                  <w:szCs w:val="20"/>
                </w:rPr>
                <w:t>Competitive factors</w:t>
              </w:r>
            </w:hyperlink>
            <w:r w:rsidR="00F45F10">
              <w:rPr>
                <w:rStyle w:val="Hyperlink"/>
                <w:rFonts w:cs="Arial"/>
                <w:sz w:val="20"/>
                <w:szCs w:val="20"/>
              </w:rPr>
              <w:br/>
            </w:r>
            <w:r w:rsidR="00F45F10">
              <w:rPr>
                <w:rFonts w:cs="Arial"/>
                <w:sz w:val="20"/>
                <w:szCs w:val="20"/>
              </w:rPr>
              <w:t>(bbc.co.uk)</w:t>
            </w:r>
          </w:p>
          <w:p w14:paraId="755A2F76" w14:textId="202F2076" w:rsidR="00171715" w:rsidRDefault="00171715" w:rsidP="00F45F10">
            <w:pPr>
              <w:spacing w:after="0" w:line="240" w:lineRule="auto"/>
              <w:rPr>
                <w:rFonts w:cs="Arial"/>
                <w:sz w:val="20"/>
                <w:szCs w:val="20"/>
              </w:rPr>
            </w:pPr>
            <w:r>
              <w:rPr>
                <w:rFonts w:cs="Arial"/>
                <w:sz w:val="20"/>
                <w:szCs w:val="20"/>
              </w:rPr>
              <w:lastRenderedPageBreak/>
              <w:t>Brief overview of competitive factors that may affect a business</w:t>
            </w:r>
          </w:p>
        </w:tc>
        <w:tc>
          <w:tcPr>
            <w:tcW w:w="1596" w:type="dxa"/>
            <w:shd w:val="clear" w:color="auto" w:fill="auto"/>
            <w:tcMar>
              <w:top w:w="57" w:type="dxa"/>
              <w:left w:w="57" w:type="dxa"/>
              <w:bottom w:w="57" w:type="dxa"/>
              <w:right w:w="57" w:type="dxa"/>
            </w:tcMar>
          </w:tcPr>
          <w:p w14:paraId="1FDBC2BF" w14:textId="1418230C" w:rsidR="000A1124" w:rsidRDefault="000A1124" w:rsidP="008E36C9">
            <w:pPr>
              <w:spacing w:after="0" w:line="240" w:lineRule="auto"/>
              <w:rPr>
                <w:rFonts w:cs="Arial"/>
                <w:sz w:val="20"/>
                <w:szCs w:val="20"/>
              </w:rPr>
            </w:pPr>
          </w:p>
        </w:tc>
      </w:tr>
      <w:tr w:rsidR="00063314" w14:paraId="7E9D484A" w14:textId="77777777" w:rsidTr="004C75CF">
        <w:trPr>
          <w:trHeight w:val="20"/>
        </w:trPr>
        <w:tc>
          <w:tcPr>
            <w:tcW w:w="954" w:type="dxa"/>
            <w:shd w:val="clear" w:color="auto" w:fill="auto"/>
            <w:tcMar>
              <w:top w:w="57" w:type="dxa"/>
              <w:left w:w="57" w:type="dxa"/>
              <w:bottom w:w="57" w:type="dxa"/>
              <w:right w:w="57" w:type="dxa"/>
            </w:tcMar>
          </w:tcPr>
          <w:p w14:paraId="29AAB514" w14:textId="024DFCD8" w:rsidR="00063314" w:rsidRDefault="00063314" w:rsidP="008E36C9">
            <w:pPr>
              <w:spacing w:after="0" w:line="240" w:lineRule="auto"/>
              <w:rPr>
                <w:rFonts w:cs="Arial"/>
                <w:sz w:val="20"/>
                <w:szCs w:val="20"/>
              </w:rPr>
            </w:pPr>
            <w:r>
              <w:rPr>
                <w:rFonts w:cs="Arial"/>
                <w:sz w:val="20"/>
                <w:szCs w:val="20"/>
              </w:rPr>
              <w:t>5</w:t>
            </w:r>
          </w:p>
        </w:tc>
        <w:tc>
          <w:tcPr>
            <w:tcW w:w="1764" w:type="dxa"/>
            <w:shd w:val="clear" w:color="auto" w:fill="auto"/>
            <w:tcMar>
              <w:top w:w="57" w:type="dxa"/>
              <w:left w:w="57" w:type="dxa"/>
              <w:bottom w:w="57" w:type="dxa"/>
              <w:right w:w="57" w:type="dxa"/>
            </w:tcMar>
          </w:tcPr>
          <w:p w14:paraId="200CA412" w14:textId="77777777" w:rsidR="004E2D0E" w:rsidRDefault="004E2D0E" w:rsidP="004E2D0E">
            <w:pPr>
              <w:spacing w:after="0" w:line="240" w:lineRule="auto"/>
              <w:rPr>
                <w:rFonts w:cs="Arial"/>
                <w:sz w:val="20"/>
                <w:szCs w:val="20"/>
              </w:rPr>
            </w:pPr>
            <w:r>
              <w:rPr>
                <w:rFonts w:cs="Arial"/>
                <w:sz w:val="20"/>
                <w:szCs w:val="20"/>
              </w:rPr>
              <w:t>TA5 Review the likely success of the business proposal</w:t>
            </w:r>
          </w:p>
          <w:p w14:paraId="1FFEFFB6" w14:textId="77777777" w:rsidR="004E2D0E" w:rsidRDefault="004E2D0E" w:rsidP="004E2D0E">
            <w:pPr>
              <w:spacing w:after="0" w:line="240" w:lineRule="auto"/>
              <w:rPr>
                <w:rFonts w:cs="Arial"/>
                <w:sz w:val="20"/>
                <w:szCs w:val="20"/>
              </w:rPr>
            </w:pPr>
          </w:p>
          <w:p w14:paraId="14F1922A" w14:textId="14A4B34D" w:rsidR="00063314" w:rsidRDefault="004E2D0E" w:rsidP="004E2D0E">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6B1E20B6" w14:textId="29D6DF59" w:rsidR="00365149" w:rsidRDefault="00365149" w:rsidP="008E36C9">
            <w:pPr>
              <w:spacing w:after="0" w:line="240" w:lineRule="auto"/>
              <w:rPr>
                <w:rFonts w:cs="Arial"/>
                <w:sz w:val="20"/>
                <w:szCs w:val="20"/>
              </w:rPr>
            </w:pPr>
            <w:r>
              <w:rPr>
                <w:rFonts w:cs="Arial"/>
                <w:sz w:val="20"/>
                <w:szCs w:val="20"/>
              </w:rPr>
              <w:t>You could introduce this lesson by presenting to students the risks and challenges that will be considered and providing a brief explanation of each:</w:t>
            </w:r>
          </w:p>
          <w:p w14:paraId="622CD602" w14:textId="3204E75A"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l</w:t>
            </w:r>
            <w:r w:rsidRPr="00365149">
              <w:rPr>
                <w:rFonts w:cs="Arial"/>
                <w:sz w:val="20"/>
                <w:szCs w:val="20"/>
              </w:rPr>
              <w:t>ack of business experience</w:t>
            </w:r>
          </w:p>
          <w:p w14:paraId="2155F626" w14:textId="1673FDA1"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m</w:t>
            </w:r>
            <w:r w:rsidRPr="00365149">
              <w:rPr>
                <w:rFonts w:cs="Arial"/>
                <w:sz w:val="20"/>
                <w:szCs w:val="20"/>
              </w:rPr>
              <w:t>aking a loss</w:t>
            </w:r>
          </w:p>
          <w:p w14:paraId="14819C15" w14:textId="77D5A956" w:rsidR="00365149" w:rsidRPr="00365149" w:rsidRDefault="00365149" w:rsidP="00365149">
            <w:pPr>
              <w:pStyle w:val="ListParagraph"/>
              <w:numPr>
                <w:ilvl w:val="0"/>
                <w:numId w:val="24"/>
              </w:numPr>
              <w:spacing w:after="0" w:line="240" w:lineRule="auto"/>
              <w:rPr>
                <w:rFonts w:cs="Arial"/>
                <w:sz w:val="20"/>
                <w:szCs w:val="20"/>
              </w:rPr>
            </w:pPr>
            <w:r>
              <w:rPr>
                <w:rFonts w:cs="Arial"/>
                <w:sz w:val="20"/>
                <w:szCs w:val="20"/>
              </w:rPr>
              <w:t>o</w:t>
            </w:r>
            <w:r w:rsidRPr="00365149">
              <w:rPr>
                <w:rFonts w:cs="Arial"/>
                <w:sz w:val="20"/>
                <w:szCs w:val="20"/>
              </w:rPr>
              <w:t>verestimating/underestimating consumer demand</w:t>
            </w:r>
          </w:p>
          <w:p w14:paraId="783AE484" w14:textId="3E48C725" w:rsidR="00063314" w:rsidRPr="00365149" w:rsidRDefault="00365149" w:rsidP="00365149">
            <w:pPr>
              <w:pStyle w:val="ListParagraph"/>
              <w:numPr>
                <w:ilvl w:val="0"/>
                <w:numId w:val="24"/>
              </w:numPr>
              <w:spacing w:after="0" w:line="240" w:lineRule="auto"/>
              <w:rPr>
                <w:rFonts w:cs="Arial"/>
                <w:sz w:val="20"/>
                <w:szCs w:val="20"/>
              </w:rPr>
            </w:pPr>
            <w:r>
              <w:rPr>
                <w:rFonts w:cs="Arial"/>
                <w:sz w:val="20"/>
                <w:szCs w:val="20"/>
              </w:rPr>
              <w:t>o</w:t>
            </w:r>
            <w:r w:rsidRPr="00365149">
              <w:rPr>
                <w:rFonts w:cs="Arial"/>
                <w:sz w:val="20"/>
                <w:szCs w:val="20"/>
              </w:rPr>
              <w:t>verspending on a budget</w:t>
            </w:r>
            <w:r w:rsidR="008D0B89">
              <w:rPr>
                <w:rFonts w:cs="Arial"/>
                <w:sz w:val="20"/>
                <w:szCs w:val="20"/>
              </w:rPr>
              <w:t xml:space="preserve">. </w:t>
            </w:r>
          </w:p>
          <w:p w14:paraId="50B816CB" w14:textId="77777777" w:rsidR="00365149" w:rsidRDefault="00365149" w:rsidP="00365149">
            <w:pPr>
              <w:spacing w:after="0" w:line="240" w:lineRule="auto"/>
              <w:rPr>
                <w:rFonts w:cs="Arial"/>
                <w:sz w:val="20"/>
                <w:szCs w:val="20"/>
              </w:rPr>
            </w:pPr>
          </w:p>
          <w:p w14:paraId="25672E48" w14:textId="77777777" w:rsidR="00365149" w:rsidRDefault="00365149" w:rsidP="00365149">
            <w:pPr>
              <w:spacing w:after="0" w:line="240" w:lineRule="auto"/>
              <w:rPr>
                <w:rFonts w:cs="Arial"/>
                <w:sz w:val="20"/>
                <w:szCs w:val="20"/>
              </w:rPr>
            </w:pPr>
            <w:r>
              <w:rPr>
                <w:rFonts w:cs="Arial"/>
                <w:sz w:val="20"/>
                <w:szCs w:val="20"/>
              </w:rPr>
              <w:t xml:space="preserve">You could divide the class into groups. Students could be tasked to individually identify one impact that each risk or challenge could present to the design, production and launch of a new product. Each group could be provided with one sheet of paper for each risk/challenge. </w:t>
            </w:r>
            <w:r>
              <w:rPr>
                <w:rFonts w:cs="Arial"/>
                <w:sz w:val="20"/>
                <w:szCs w:val="20"/>
              </w:rPr>
              <w:lastRenderedPageBreak/>
              <w:t xml:space="preserve">Each student writes their ideas on the paper/ These could then be presented to the class to produce a comprehensive list of the potential impacts. </w:t>
            </w:r>
          </w:p>
          <w:p w14:paraId="12811D31" w14:textId="114326C0" w:rsidR="00365149" w:rsidRDefault="00365149" w:rsidP="0036514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149B25F" w14:textId="77777777" w:rsidR="00063314" w:rsidRDefault="00063314" w:rsidP="00063314">
            <w:pPr>
              <w:spacing w:after="0" w:line="240" w:lineRule="auto"/>
              <w:rPr>
                <w:rFonts w:cs="Arial"/>
                <w:b/>
                <w:bCs/>
                <w:sz w:val="20"/>
                <w:szCs w:val="20"/>
              </w:rPr>
            </w:pPr>
            <w:r>
              <w:rPr>
                <w:rFonts w:cs="Arial"/>
                <w:b/>
                <w:bCs/>
                <w:sz w:val="20"/>
                <w:szCs w:val="20"/>
              </w:rPr>
              <w:lastRenderedPageBreak/>
              <w:t>Loss</w:t>
            </w:r>
          </w:p>
          <w:p w14:paraId="25F7265A" w14:textId="77777777" w:rsidR="00063314" w:rsidRDefault="00063314" w:rsidP="00063314">
            <w:pPr>
              <w:spacing w:after="0" w:line="240" w:lineRule="auto"/>
              <w:rPr>
                <w:rFonts w:cs="Arial"/>
                <w:b/>
                <w:bCs/>
                <w:sz w:val="20"/>
                <w:szCs w:val="20"/>
              </w:rPr>
            </w:pPr>
          </w:p>
          <w:p w14:paraId="52C862EA" w14:textId="334CD794" w:rsidR="00063314" w:rsidRPr="00AE166A" w:rsidRDefault="00063314" w:rsidP="00063314">
            <w:pPr>
              <w:spacing w:after="0" w:line="240" w:lineRule="auto"/>
              <w:rPr>
                <w:rFonts w:cs="Arial"/>
                <w:b/>
                <w:bCs/>
                <w:sz w:val="20"/>
                <w:szCs w:val="20"/>
              </w:rPr>
            </w:pPr>
            <w:r w:rsidRPr="00AE166A">
              <w:rPr>
                <w:rFonts w:cs="Arial"/>
                <w:b/>
                <w:bCs/>
                <w:sz w:val="20"/>
                <w:szCs w:val="20"/>
              </w:rPr>
              <w:t>Consumer demand</w:t>
            </w:r>
          </w:p>
          <w:p w14:paraId="6C878B5D" w14:textId="77777777" w:rsidR="00063314" w:rsidRPr="00AE166A" w:rsidRDefault="00063314" w:rsidP="00063314">
            <w:pPr>
              <w:spacing w:after="0" w:line="240" w:lineRule="auto"/>
              <w:rPr>
                <w:rFonts w:cs="Arial"/>
                <w:b/>
                <w:bCs/>
                <w:sz w:val="20"/>
                <w:szCs w:val="20"/>
              </w:rPr>
            </w:pPr>
          </w:p>
          <w:p w14:paraId="26FA5F41" w14:textId="77777777" w:rsidR="00063314" w:rsidRPr="00AE166A" w:rsidRDefault="00063314" w:rsidP="00063314">
            <w:pPr>
              <w:spacing w:after="0" w:line="240" w:lineRule="auto"/>
              <w:rPr>
                <w:rFonts w:cs="Arial"/>
                <w:b/>
                <w:bCs/>
                <w:sz w:val="20"/>
                <w:szCs w:val="20"/>
              </w:rPr>
            </w:pPr>
            <w:r w:rsidRPr="00AE166A">
              <w:rPr>
                <w:rFonts w:cs="Arial"/>
                <w:b/>
                <w:bCs/>
                <w:sz w:val="20"/>
                <w:szCs w:val="20"/>
              </w:rPr>
              <w:t>Underestimating</w:t>
            </w:r>
          </w:p>
          <w:p w14:paraId="6E250CD0" w14:textId="77777777" w:rsidR="00063314" w:rsidRPr="00AE166A" w:rsidRDefault="00063314" w:rsidP="00063314">
            <w:pPr>
              <w:spacing w:after="0" w:line="240" w:lineRule="auto"/>
              <w:rPr>
                <w:rFonts w:cs="Arial"/>
                <w:b/>
                <w:bCs/>
                <w:sz w:val="20"/>
                <w:szCs w:val="20"/>
              </w:rPr>
            </w:pPr>
          </w:p>
          <w:p w14:paraId="1E697D5A" w14:textId="77777777" w:rsidR="00063314" w:rsidRPr="00AE166A" w:rsidRDefault="00063314" w:rsidP="00063314">
            <w:pPr>
              <w:spacing w:after="0" w:line="240" w:lineRule="auto"/>
              <w:rPr>
                <w:rFonts w:cs="Arial"/>
                <w:b/>
                <w:bCs/>
                <w:sz w:val="20"/>
                <w:szCs w:val="20"/>
              </w:rPr>
            </w:pPr>
            <w:r w:rsidRPr="00AE166A">
              <w:rPr>
                <w:rFonts w:cs="Arial"/>
                <w:b/>
                <w:bCs/>
                <w:sz w:val="20"/>
                <w:szCs w:val="20"/>
              </w:rPr>
              <w:t>Overestimating</w:t>
            </w:r>
          </w:p>
          <w:p w14:paraId="4FFAADDA" w14:textId="77777777" w:rsidR="00063314" w:rsidRPr="00AE166A" w:rsidRDefault="00063314" w:rsidP="00063314">
            <w:pPr>
              <w:spacing w:after="0" w:line="240" w:lineRule="auto"/>
              <w:rPr>
                <w:rFonts w:cs="Arial"/>
                <w:b/>
                <w:bCs/>
                <w:sz w:val="20"/>
                <w:szCs w:val="20"/>
              </w:rPr>
            </w:pPr>
          </w:p>
          <w:p w14:paraId="5EEC5AF6" w14:textId="77777777" w:rsidR="00063314" w:rsidRPr="00AE166A" w:rsidRDefault="00063314" w:rsidP="00063314">
            <w:pPr>
              <w:spacing w:after="0" w:line="240" w:lineRule="auto"/>
              <w:rPr>
                <w:rFonts w:cs="Arial"/>
                <w:b/>
                <w:bCs/>
                <w:sz w:val="20"/>
                <w:szCs w:val="20"/>
              </w:rPr>
            </w:pPr>
            <w:r w:rsidRPr="00AE166A">
              <w:rPr>
                <w:rFonts w:cs="Arial"/>
                <w:b/>
                <w:bCs/>
                <w:sz w:val="20"/>
                <w:szCs w:val="20"/>
              </w:rPr>
              <w:t>Overspending</w:t>
            </w:r>
          </w:p>
          <w:p w14:paraId="2C6A763F" w14:textId="77777777" w:rsidR="00063314" w:rsidRPr="00AE166A" w:rsidRDefault="00063314" w:rsidP="00063314">
            <w:pPr>
              <w:spacing w:after="0" w:line="240" w:lineRule="auto"/>
              <w:rPr>
                <w:rFonts w:cs="Arial"/>
                <w:b/>
                <w:bCs/>
                <w:sz w:val="20"/>
                <w:szCs w:val="20"/>
              </w:rPr>
            </w:pPr>
          </w:p>
          <w:p w14:paraId="0B47116D" w14:textId="77777777" w:rsidR="00063314" w:rsidRPr="00AE166A" w:rsidRDefault="00063314" w:rsidP="00063314">
            <w:pPr>
              <w:spacing w:after="0" w:line="240" w:lineRule="auto"/>
              <w:rPr>
                <w:rFonts w:cs="Arial"/>
                <w:b/>
                <w:bCs/>
                <w:sz w:val="20"/>
                <w:szCs w:val="20"/>
              </w:rPr>
            </w:pPr>
            <w:r w:rsidRPr="00AE166A">
              <w:rPr>
                <w:rFonts w:cs="Arial"/>
                <w:b/>
                <w:bCs/>
                <w:sz w:val="20"/>
                <w:szCs w:val="20"/>
              </w:rPr>
              <w:t>Budget</w:t>
            </w:r>
          </w:p>
          <w:p w14:paraId="7E49A2A9" w14:textId="77777777" w:rsidR="00063314" w:rsidRDefault="00063314"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69F220A2" w14:textId="6111C62E" w:rsidR="00063314" w:rsidRPr="004E2D0E" w:rsidRDefault="00A84710" w:rsidP="004E2D0E">
            <w:pPr>
              <w:pStyle w:val="ListParagraph"/>
              <w:numPr>
                <w:ilvl w:val="0"/>
                <w:numId w:val="24"/>
              </w:numPr>
              <w:spacing w:after="0" w:line="240" w:lineRule="auto"/>
              <w:rPr>
                <w:rFonts w:cs="Arial"/>
                <w:sz w:val="20"/>
                <w:szCs w:val="20"/>
              </w:rPr>
            </w:pPr>
            <w:r>
              <w:rPr>
                <w:rFonts w:cs="Arial"/>
                <w:sz w:val="20"/>
                <w:szCs w:val="20"/>
              </w:rPr>
              <w:t>Describe</w:t>
            </w:r>
            <w:r w:rsidR="004E2D0E" w:rsidRPr="004E2D0E">
              <w:rPr>
                <w:rFonts w:cs="Arial"/>
                <w:sz w:val="20"/>
                <w:szCs w:val="20"/>
              </w:rPr>
              <w:t xml:space="preserve"> risks and challenges when producing and launching a new product</w:t>
            </w:r>
          </w:p>
        </w:tc>
        <w:tc>
          <w:tcPr>
            <w:tcW w:w="2399" w:type="dxa"/>
            <w:shd w:val="clear" w:color="auto" w:fill="auto"/>
            <w:tcMar>
              <w:top w:w="57" w:type="dxa"/>
              <w:left w:w="57" w:type="dxa"/>
              <w:bottom w:w="57" w:type="dxa"/>
              <w:right w:w="57" w:type="dxa"/>
            </w:tcMar>
          </w:tcPr>
          <w:p w14:paraId="08DACEC8" w14:textId="77777777" w:rsidR="00063314" w:rsidRDefault="00063314"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4D3B7FA9" w14:textId="77777777" w:rsidR="00063314" w:rsidRDefault="00063314" w:rsidP="008E36C9">
            <w:pPr>
              <w:spacing w:after="0" w:line="240" w:lineRule="auto"/>
              <w:rPr>
                <w:rFonts w:cs="Arial"/>
                <w:sz w:val="20"/>
                <w:szCs w:val="20"/>
              </w:rPr>
            </w:pPr>
          </w:p>
        </w:tc>
      </w:tr>
      <w:tr w:rsidR="00063314" w14:paraId="0B8DEA37" w14:textId="77777777" w:rsidTr="004C75CF">
        <w:trPr>
          <w:trHeight w:val="20"/>
        </w:trPr>
        <w:tc>
          <w:tcPr>
            <w:tcW w:w="954" w:type="dxa"/>
            <w:shd w:val="clear" w:color="auto" w:fill="auto"/>
            <w:tcMar>
              <w:top w:w="57" w:type="dxa"/>
              <w:left w:w="57" w:type="dxa"/>
              <w:bottom w:w="57" w:type="dxa"/>
              <w:right w:w="57" w:type="dxa"/>
            </w:tcMar>
          </w:tcPr>
          <w:p w14:paraId="78F1978F" w14:textId="1234B4E4" w:rsidR="00404D90" w:rsidRDefault="00063314" w:rsidP="008E36C9">
            <w:pPr>
              <w:spacing w:after="0" w:line="240" w:lineRule="auto"/>
              <w:rPr>
                <w:rFonts w:cs="Arial"/>
                <w:sz w:val="20"/>
                <w:szCs w:val="20"/>
              </w:rPr>
            </w:pPr>
            <w:r>
              <w:rPr>
                <w:rFonts w:cs="Arial"/>
                <w:sz w:val="20"/>
                <w:szCs w:val="20"/>
              </w:rPr>
              <w:t>6</w:t>
            </w:r>
          </w:p>
        </w:tc>
        <w:tc>
          <w:tcPr>
            <w:tcW w:w="1764" w:type="dxa"/>
            <w:shd w:val="clear" w:color="auto" w:fill="auto"/>
            <w:tcMar>
              <w:top w:w="57" w:type="dxa"/>
              <w:left w:w="57" w:type="dxa"/>
              <w:bottom w:w="57" w:type="dxa"/>
              <w:right w:w="57" w:type="dxa"/>
            </w:tcMar>
          </w:tcPr>
          <w:p w14:paraId="48E67F7C" w14:textId="77777777" w:rsidR="00AA7CA2" w:rsidRDefault="00AA7CA2" w:rsidP="00AA7CA2">
            <w:pPr>
              <w:spacing w:after="0" w:line="240" w:lineRule="auto"/>
              <w:rPr>
                <w:rFonts w:cs="Arial"/>
                <w:sz w:val="20"/>
                <w:szCs w:val="20"/>
              </w:rPr>
            </w:pPr>
            <w:r>
              <w:rPr>
                <w:rFonts w:cs="Arial"/>
                <w:sz w:val="20"/>
                <w:szCs w:val="20"/>
              </w:rPr>
              <w:t>TA5 Review the likely success of the business proposal</w:t>
            </w:r>
          </w:p>
          <w:p w14:paraId="4DB5A24B" w14:textId="77777777" w:rsidR="00AA7CA2" w:rsidRDefault="00AA7CA2" w:rsidP="00AA7CA2">
            <w:pPr>
              <w:spacing w:after="0" w:line="240" w:lineRule="auto"/>
              <w:rPr>
                <w:rFonts w:cs="Arial"/>
                <w:sz w:val="20"/>
                <w:szCs w:val="20"/>
              </w:rPr>
            </w:pPr>
          </w:p>
          <w:p w14:paraId="67502F13" w14:textId="4C2006D0" w:rsidR="00404D90" w:rsidRDefault="00AA7CA2" w:rsidP="00AA7CA2">
            <w:pPr>
              <w:spacing w:after="0" w:line="240" w:lineRule="auto"/>
              <w:rPr>
                <w:rFonts w:cs="Arial"/>
                <w:sz w:val="20"/>
                <w:szCs w:val="20"/>
              </w:rPr>
            </w:pPr>
            <w:r>
              <w:rPr>
                <w:rFonts w:cs="Arial"/>
                <w:sz w:val="20"/>
                <w:szCs w:val="20"/>
              </w:rPr>
              <w:t>5.1.1 Identify the risks and challenges when launching a new product</w:t>
            </w:r>
          </w:p>
        </w:tc>
        <w:tc>
          <w:tcPr>
            <w:tcW w:w="3967" w:type="dxa"/>
            <w:shd w:val="clear" w:color="auto" w:fill="auto"/>
            <w:tcMar>
              <w:top w:w="57" w:type="dxa"/>
              <w:left w:w="57" w:type="dxa"/>
              <w:bottom w:w="57" w:type="dxa"/>
              <w:right w:w="57" w:type="dxa"/>
            </w:tcMar>
          </w:tcPr>
          <w:p w14:paraId="1765A985" w14:textId="090C9E74" w:rsidR="00A927A4" w:rsidRDefault="00A927A4" w:rsidP="008E36C9">
            <w:pPr>
              <w:spacing w:after="0" w:line="240" w:lineRule="auto"/>
              <w:rPr>
                <w:rFonts w:cs="Arial"/>
                <w:sz w:val="20"/>
                <w:szCs w:val="20"/>
              </w:rPr>
            </w:pPr>
            <w:r>
              <w:rPr>
                <w:rFonts w:cs="Arial"/>
                <w:sz w:val="20"/>
                <w:szCs w:val="20"/>
              </w:rPr>
              <w:t xml:space="preserve">This lesson </w:t>
            </w:r>
            <w:r w:rsidR="00B13373">
              <w:rPr>
                <w:rFonts w:cs="Arial"/>
                <w:sz w:val="20"/>
                <w:szCs w:val="20"/>
              </w:rPr>
              <w:t>c</w:t>
            </w:r>
            <w:r>
              <w:rPr>
                <w:rFonts w:cs="Arial"/>
                <w:sz w:val="20"/>
                <w:szCs w:val="20"/>
              </w:rPr>
              <w:t xml:space="preserve">ould </w:t>
            </w:r>
            <w:r w:rsidR="002E4C00">
              <w:rPr>
                <w:rFonts w:cs="Arial"/>
                <w:sz w:val="20"/>
                <w:szCs w:val="20"/>
              </w:rPr>
              <w:t>reinforce</w:t>
            </w:r>
            <w:r>
              <w:rPr>
                <w:rFonts w:cs="Arial"/>
                <w:sz w:val="20"/>
                <w:szCs w:val="20"/>
              </w:rPr>
              <w:t xml:space="preserve"> the students’ </w:t>
            </w:r>
            <w:r w:rsidR="002E4C00">
              <w:rPr>
                <w:rFonts w:cs="Arial"/>
                <w:sz w:val="20"/>
                <w:szCs w:val="20"/>
              </w:rPr>
              <w:t>learning</w:t>
            </w:r>
            <w:r>
              <w:rPr>
                <w:rFonts w:cs="Arial"/>
                <w:sz w:val="20"/>
                <w:szCs w:val="20"/>
              </w:rPr>
              <w:t xml:space="preserve"> about potential </w:t>
            </w:r>
            <w:r w:rsidR="002E4C00">
              <w:rPr>
                <w:rFonts w:cs="Arial"/>
                <w:sz w:val="20"/>
                <w:szCs w:val="20"/>
              </w:rPr>
              <w:t>risks</w:t>
            </w:r>
            <w:r>
              <w:rPr>
                <w:rFonts w:cs="Arial"/>
                <w:sz w:val="20"/>
                <w:szCs w:val="20"/>
              </w:rPr>
              <w:t xml:space="preserve"> </w:t>
            </w:r>
            <w:r w:rsidR="002E4C00">
              <w:rPr>
                <w:rFonts w:cs="Arial"/>
                <w:sz w:val="20"/>
                <w:szCs w:val="20"/>
              </w:rPr>
              <w:t xml:space="preserve">and </w:t>
            </w:r>
            <w:r>
              <w:rPr>
                <w:rFonts w:cs="Arial"/>
                <w:sz w:val="20"/>
                <w:szCs w:val="20"/>
              </w:rPr>
              <w:t xml:space="preserve">challenges. You could provide students with a scenario of an entrepreneur launching </w:t>
            </w:r>
            <w:r w:rsidR="002E4C00">
              <w:rPr>
                <w:rFonts w:cs="Arial"/>
                <w:sz w:val="20"/>
                <w:szCs w:val="20"/>
              </w:rPr>
              <w:t>a new</w:t>
            </w:r>
            <w:r>
              <w:rPr>
                <w:rFonts w:cs="Arial"/>
                <w:sz w:val="20"/>
                <w:szCs w:val="20"/>
              </w:rPr>
              <w:t xml:space="preserve"> product. Students could identify the potential risks and challenges and explain the impact that each of </w:t>
            </w:r>
            <w:r w:rsidR="002E4C00">
              <w:rPr>
                <w:rFonts w:cs="Arial"/>
                <w:sz w:val="20"/>
                <w:szCs w:val="20"/>
              </w:rPr>
              <w:t>these</w:t>
            </w:r>
            <w:r>
              <w:rPr>
                <w:rFonts w:cs="Arial"/>
                <w:sz w:val="20"/>
                <w:szCs w:val="20"/>
              </w:rPr>
              <w:t xml:space="preserve"> </w:t>
            </w:r>
            <w:r w:rsidR="002E4C00">
              <w:rPr>
                <w:rFonts w:cs="Arial"/>
                <w:sz w:val="20"/>
                <w:szCs w:val="20"/>
              </w:rPr>
              <w:t>could</w:t>
            </w:r>
            <w:r>
              <w:rPr>
                <w:rFonts w:cs="Arial"/>
                <w:sz w:val="20"/>
                <w:szCs w:val="20"/>
              </w:rPr>
              <w:t xml:space="preserve"> have on the success of the product.</w:t>
            </w:r>
            <w:r w:rsidR="008D0B89">
              <w:rPr>
                <w:rFonts w:cs="Arial"/>
                <w:sz w:val="20"/>
                <w:szCs w:val="20"/>
              </w:rPr>
              <w:t xml:space="preserve"> </w:t>
            </w:r>
          </w:p>
          <w:p w14:paraId="54092E52" w14:textId="77777777" w:rsidR="00A927A4" w:rsidRDefault="00A927A4" w:rsidP="008E36C9">
            <w:pPr>
              <w:spacing w:after="0" w:line="240" w:lineRule="auto"/>
              <w:rPr>
                <w:rFonts w:cs="Arial"/>
                <w:sz w:val="20"/>
                <w:szCs w:val="20"/>
              </w:rPr>
            </w:pPr>
          </w:p>
          <w:p w14:paraId="0A2ADBEC" w14:textId="596DD3ED" w:rsidR="008D0B89" w:rsidRDefault="00A927A4" w:rsidP="008D0B89">
            <w:pPr>
              <w:spacing w:after="0" w:line="240" w:lineRule="auto"/>
              <w:rPr>
                <w:rFonts w:cs="Arial"/>
                <w:sz w:val="20"/>
                <w:szCs w:val="20"/>
              </w:rPr>
            </w:pPr>
            <w:r>
              <w:rPr>
                <w:rFonts w:cs="Arial"/>
                <w:sz w:val="20"/>
                <w:szCs w:val="20"/>
              </w:rPr>
              <w:t xml:space="preserve">You could also task students to suggest how these impacts could be </w:t>
            </w:r>
            <w:r w:rsidR="002E4C00">
              <w:rPr>
                <w:rFonts w:cs="Arial"/>
                <w:sz w:val="20"/>
                <w:szCs w:val="20"/>
              </w:rPr>
              <w:t>overcome</w:t>
            </w:r>
            <w:r>
              <w:rPr>
                <w:rFonts w:cs="Arial"/>
                <w:sz w:val="20"/>
                <w:szCs w:val="20"/>
              </w:rPr>
              <w:t xml:space="preserve"> or minimised. </w:t>
            </w:r>
            <w:r w:rsidR="002E4C00">
              <w:rPr>
                <w:rFonts w:cs="Arial"/>
                <w:sz w:val="20"/>
                <w:szCs w:val="20"/>
              </w:rPr>
              <w:t>This</w:t>
            </w:r>
            <w:r>
              <w:rPr>
                <w:rFonts w:cs="Arial"/>
                <w:sz w:val="20"/>
                <w:szCs w:val="20"/>
              </w:rPr>
              <w:t xml:space="preserve"> would provide an introduction to </w:t>
            </w:r>
            <w:r w:rsidR="002E4C00">
              <w:rPr>
                <w:rFonts w:cs="Arial"/>
                <w:sz w:val="20"/>
                <w:szCs w:val="20"/>
              </w:rPr>
              <w:t>5.1.2 How the impact of risks and challenges can be minimised/overcome.</w:t>
            </w:r>
            <w:r w:rsidR="008D0B89">
              <w:rPr>
                <w:rFonts w:cs="Arial"/>
                <w:sz w:val="20"/>
                <w:szCs w:val="20"/>
              </w:rPr>
              <w:t xml:space="preserve"> </w:t>
            </w:r>
          </w:p>
        </w:tc>
        <w:tc>
          <w:tcPr>
            <w:tcW w:w="1696" w:type="dxa"/>
            <w:shd w:val="clear" w:color="auto" w:fill="auto"/>
            <w:tcMar>
              <w:top w:w="57" w:type="dxa"/>
              <w:left w:w="57" w:type="dxa"/>
              <w:bottom w:w="57" w:type="dxa"/>
              <w:right w:w="57" w:type="dxa"/>
            </w:tcMar>
          </w:tcPr>
          <w:p w14:paraId="2943B56B" w14:textId="77777777" w:rsidR="00404D90" w:rsidRPr="00AE166A" w:rsidRDefault="00404D90"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42489DBB" w14:textId="424EF65C" w:rsidR="00A84710" w:rsidRPr="00E03985" w:rsidRDefault="00A84710" w:rsidP="00A84710">
            <w:pPr>
              <w:pStyle w:val="ListParagraph"/>
              <w:numPr>
                <w:ilvl w:val="0"/>
                <w:numId w:val="24"/>
              </w:numPr>
              <w:spacing w:after="0" w:line="240" w:lineRule="auto"/>
              <w:rPr>
                <w:rFonts w:cs="Arial"/>
                <w:sz w:val="20"/>
                <w:szCs w:val="20"/>
              </w:rPr>
            </w:pPr>
            <w:r>
              <w:rPr>
                <w:rFonts w:cs="Arial"/>
                <w:sz w:val="20"/>
                <w:szCs w:val="20"/>
              </w:rPr>
              <w:t>I</w:t>
            </w:r>
            <w:r w:rsidR="00404D90" w:rsidRPr="00063314">
              <w:rPr>
                <w:rFonts w:cs="Arial"/>
                <w:sz w:val="20"/>
                <w:szCs w:val="20"/>
              </w:rPr>
              <w:t xml:space="preserve">dentify risks and challenges </w:t>
            </w:r>
            <w:r>
              <w:rPr>
                <w:rFonts w:cs="Arial"/>
                <w:sz w:val="20"/>
                <w:szCs w:val="20"/>
              </w:rPr>
              <w:t>from a given scenario</w:t>
            </w:r>
          </w:p>
          <w:p w14:paraId="259384B1" w14:textId="5549FB95" w:rsidR="00A84710" w:rsidRPr="00A84710" w:rsidRDefault="00A84710" w:rsidP="00A84710">
            <w:pPr>
              <w:pStyle w:val="ListParagraph"/>
              <w:numPr>
                <w:ilvl w:val="0"/>
                <w:numId w:val="24"/>
              </w:numPr>
              <w:spacing w:after="0" w:line="240" w:lineRule="auto"/>
              <w:rPr>
                <w:rFonts w:cs="Arial"/>
                <w:sz w:val="20"/>
                <w:szCs w:val="20"/>
              </w:rPr>
            </w:pPr>
            <w:r w:rsidRPr="00A84710">
              <w:rPr>
                <w:rFonts w:cs="Arial"/>
                <w:sz w:val="20"/>
                <w:szCs w:val="20"/>
              </w:rPr>
              <w:t>Explain the potential impact of risks and challenges</w:t>
            </w:r>
            <w:r>
              <w:rPr>
                <w:rFonts w:cs="Arial"/>
                <w:sz w:val="20"/>
                <w:szCs w:val="20"/>
              </w:rPr>
              <w:t xml:space="preserve"> from a given scenario</w:t>
            </w:r>
          </w:p>
        </w:tc>
        <w:tc>
          <w:tcPr>
            <w:tcW w:w="2399" w:type="dxa"/>
            <w:shd w:val="clear" w:color="auto" w:fill="auto"/>
            <w:tcMar>
              <w:top w:w="57" w:type="dxa"/>
              <w:left w:w="57" w:type="dxa"/>
              <w:bottom w:w="57" w:type="dxa"/>
              <w:right w:w="57" w:type="dxa"/>
            </w:tcMar>
          </w:tcPr>
          <w:p w14:paraId="27564455" w14:textId="77777777" w:rsidR="00404D90" w:rsidRDefault="00404D90"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3388360A" w14:textId="77777777" w:rsidR="00404D90" w:rsidRDefault="00404D90" w:rsidP="008E36C9">
            <w:pPr>
              <w:spacing w:after="0" w:line="240" w:lineRule="auto"/>
              <w:rPr>
                <w:rFonts w:cs="Arial"/>
                <w:sz w:val="20"/>
                <w:szCs w:val="20"/>
              </w:rPr>
            </w:pPr>
          </w:p>
        </w:tc>
      </w:tr>
      <w:tr w:rsidR="00063314" w14:paraId="60A6F7BE" w14:textId="77777777" w:rsidTr="004C75CF">
        <w:trPr>
          <w:trHeight w:val="20"/>
        </w:trPr>
        <w:tc>
          <w:tcPr>
            <w:tcW w:w="954" w:type="dxa"/>
            <w:shd w:val="clear" w:color="auto" w:fill="auto"/>
            <w:tcMar>
              <w:top w:w="57" w:type="dxa"/>
              <w:left w:w="57" w:type="dxa"/>
              <w:bottom w:w="57" w:type="dxa"/>
              <w:right w:w="57" w:type="dxa"/>
            </w:tcMar>
          </w:tcPr>
          <w:p w14:paraId="1D8EF006" w14:textId="47C0817A" w:rsidR="00E15D09" w:rsidRDefault="00063314" w:rsidP="008E36C9">
            <w:pPr>
              <w:spacing w:after="0" w:line="240" w:lineRule="auto"/>
              <w:rPr>
                <w:rFonts w:cs="Arial"/>
                <w:sz w:val="20"/>
                <w:szCs w:val="20"/>
              </w:rPr>
            </w:pPr>
            <w:r>
              <w:rPr>
                <w:rFonts w:cs="Arial"/>
                <w:sz w:val="20"/>
                <w:szCs w:val="20"/>
              </w:rPr>
              <w:t>7</w:t>
            </w:r>
          </w:p>
        </w:tc>
        <w:tc>
          <w:tcPr>
            <w:tcW w:w="1764" w:type="dxa"/>
            <w:shd w:val="clear" w:color="auto" w:fill="auto"/>
            <w:tcMar>
              <w:top w:w="57" w:type="dxa"/>
              <w:left w:w="57" w:type="dxa"/>
              <w:bottom w:w="57" w:type="dxa"/>
              <w:right w:w="57" w:type="dxa"/>
            </w:tcMar>
          </w:tcPr>
          <w:p w14:paraId="1328ADD3"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1AA13C5D" w14:textId="77777777" w:rsidR="00FE350A" w:rsidRDefault="00FE350A" w:rsidP="00FE350A">
            <w:pPr>
              <w:spacing w:after="0" w:line="240" w:lineRule="auto"/>
              <w:rPr>
                <w:rFonts w:cs="Arial"/>
                <w:sz w:val="20"/>
                <w:szCs w:val="20"/>
              </w:rPr>
            </w:pPr>
          </w:p>
          <w:p w14:paraId="3CC3E835" w14:textId="77777777" w:rsidR="00AA7CA2" w:rsidRDefault="00FE350A" w:rsidP="00FE350A">
            <w:pPr>
              <w:suppressAutoHyphens/>
              <w:autoSpaceDN w:val="0"/>
              <w:spacing w:after="0" w:line="240" w:lineRule="auto"/>
              <w:textAlignment w:val="baseline"/>
              <w:rPr>
                <w:rFonts w:cs="Arial"/>
                <w:sz w:val="20"/>
                <w:szCs w:val="20"/>
              </w:rPr>
            </w:pPr>
            <w:r>
              <w:rPr>
                <w:rFonts w:cs="Arial"/>
                <w:sz w:val="20"/>
                <w:szCs w:val="20"/>
              </w:rPr>
              <w:t>5.1.2 How the impact of risks and challenges can be minimised</w:t>
            </w:r>
            <w:r w:rsidR="00AA7CA2">
              <w:rPr>
                <w:rFonts w:cs="Arial"/>
                <w:sz w:val="20"/>
                <w:szCs w:val="20"/>
              </w:rPr>
              <w:t>/</w:t>
            </w:r>
          </w:p>
          <w:p w14:paraId="0F9AE7C8" w14:textId="240A5DF9" w:rsidR="00E15D09" w:rsidRPr="00566D9E" w:rsidRDefault="00FE350A" w:rsidP="00FE350A">
            <w:pPr>
              <w:suppressAutoHyphens/>
              <w:autoSpaceDN w:val="0"/>
              <w:spacing w:after="0" w:line="240" w:lineRule="auto"/>
              <w:textAlignment w:val="baseline"/>
              <w:rPr>
                <w:rFonts w:cs="Arial"/>
                <w:sz w:val="20"/>
                <w:szCs w:val="20"/>
              </w:rPr>
            </w:pPr>
            <w:r>
              <w:rPr>
                <w:rFonts w:cs="Arial"/>
                <w:sz w:val="20"/>
                <w:szCs w:val="20"/>
              </w:rPr>
              <w:t>overcome</w:t>
            </w:r>
          </w:p>
        </w:tc>
        <w:tc>
          <w:tcPr>
            <w:tcW w:w="3967" w:type="dxa"/>
            <w:shd w:val="clear" w:color="auto" w:fill="auto"/>
            <w:tcMar>
              <w:top w:w="57" w:type="dxa"/>
              <w:left w:w="57" w:type="dxa"/>
              <w:bottom w:w="57" w:type="dxa"/>
              <w:right w:w="57" w:type="dxa"/>
            </w:tcMar>
          </w:tcPr>
          <w:p w14:paraId="427F17EE" w14:textId="65681A84" w:rsidR="00B13373" w:rsidRDefault="00B13373" w:rsidP="008E36C9">
            <w:pPr>
              <w:spacing w:after="0" w:line="240" w:lineRule="auto"/>
              <w:rPr>
                <w:rFonts w:cs="Arial"/>
                <w:sz w:val="20"/>
                <w:szCs w:val="20"/>
              </w:rPr>
            </w:pPr>
            <w:r>
              <w:rPr>
                <w:rFonts w:cs="Arial"/>
                <w:sz w:val="20"/>
                <w:szCs w:val="20"/>
              </w:rPr>
              <w:t xml:space="preserve">You could introduce 5.1.2 by providing students with a brief overview of the methods that can be used to minimise or overcome the impact of risks and challenges. You could also </w:t>
            </w:r>
            <w:r w:rsidR="008E36C9">
              <w:rPr>
                <w:rFonts w:cs="Arial"/>
                <w:sz w:val="20"/>
                <w:szCs w:val="20"/>
              </w:rPr>
              <w:t>make sure</w:t>
            </w:r>
            <w:r>
              <w:rPr>
                <w:rFonts w:cs="Arial"/>
                <w:sz w:val="20"/>
                <w:szCs w:val="20"/>
              </w:rPr>
              <w:t xml:space="preserve"> that students understand the difference between overcoming and minimising the impacts.</w:t>
            </w:r>
            <w:r w:rsidR="008D0B89">
              <w:rPr>
                <w:rFonts w:cs="Arial"/>
                <w:sz w:val="20"/>
                <w:szCs w:val="20"/>
              </w:rPr>
              <w:t xml:space="preserve"> </w:t>
            </w:r>
          </w:p>
          <w:p w14:paraId="62003F8C" w14:textId="77777777" w:rsidR="00B13373" w:rsidRDefault="00B13373" w:rsidP="008E36C9">
            <w:pPr>
              <w:spacing w:after="0" w:line="240" w:lineRule="auto"/>
              <w:rPr>
                <w:rFonts w:cs="Arial"/>
                <w:sz w:val="20"/>
                <w:szCs w:val="20"/>
              </w:rPr>
            </w:pPr>
          </w:p>
          <w:p w14:paraId="45AD6A39" w14:textId="65CE179D" w:rsidR="00B13373" w:rsidRDefault="00B13373" w:rsidP="008E36C9">
            <w:pPr>
              <w:spacing w:after="0" w:line="240" w:lineRule="auto"/>
              <w:rPr>
                <w:rFonts w:cs="Arial"/>
                <w:sz w:val="20"/>
                <w:szCs w:val="20"/>
              </w:rPr>
            </w:pPr>
            <w:r>
              <w:rPr>
                <w:rFonts w:cs="Arial"/>
                <w:sz w:val="20"/>
                <w:szCs w:val="20"/>
              </w:rPr>
              <w:t>In this lesson you could focus on</w:t>
            </w:r>
            <w:r w:rsidR="00314D7A">
              <w:rPr>
                <w:rFonts w:cs="Arial"/>
                <w:sz w:val="20"/>
                <w:szCs w:val="20"/>
              </w:rPr>
              <w:t xml:space="preserve"> </w:t>
            </w:r>
            <w:r>
              <w:rPr>
                <w:rFonts w:cs="Arial"/>
                <w:sz w:val="20"/>
                <w:szCs w:val="20"/>
              </w:rPr>
              <w:t>c</w:t>
            </w:r>
            <w:r w:rsidR="00063314">
              <w:rPr>
                <w:rFonts w:cs="Arial"/>
                <w:sz w:val="20"/>
                <w:szCs w:val="20"/>
              </w:rPr>
              <w:t>ontingency planning</w:t>
            </w:r>
            <w:r w:rsidR="00314D7A">
              <w:rPr>
                <w:rFonts w:cs="Arial"/>
                <w:sz w:val="20"/>
                <w:szCs w:val="20"/>
              </w:rPr>
              <w:t>.</w:t>
            </w:r>
            <w:r w:rsidR="008D0B89">
              <w:rPr>
                <w:rFonts w:cs="Arial"/>
                <w:sz w:val="20"/>
                <w:szCs w:val="20"/>
              </w:rPr>
              <w:t xml:space="preserve"> </w:t>
            </w:r>
          </w:p>
          <w:p w14:paraId="716FFB83" w14:textId="77777777" w:rsidR="00314D7A" w:rsidRDefault="00314D7A" w:rsidP="008E36C9">
            <w:pPr>
              <w:spacing w:after="0" w:line="240" w:lineRule="auto"/>
              <w:rPr>
                <w:rFonts w:cs="Arial"/>
                <w:sz w:val="20"/>
                <w:szCs w:val="20"/>
              </w:rPr>
            </w:pPr>
          </w:p>
          <w:p w14:paraId="16BF27CF" w14:textId="1CBB0EB0" w:rsidR="00B13373" w:rsidRDefault="00B13373" w:rsidP="008E36C9">
            <w:pPr>
              <w:spacing w:after="0" w:line="240" w:lineRule="auto"/>
              <w:rPr>
                <w:rFonts w:cs="Arial"/>
                <w:sz w:val="20"/>
                <w:szCs w:val="20"/>
              </w:rPr>
            </w:pPr>
            <w:r>
              <w:rPr>
                <w:rFonts w:cs="Arial"/>
                <w:sz w:val="20"/>
                <w:szCs w:val="20"/>
              </w:rPr>
              <w:lastRenderedPageBreak/>
              <w:t>You could ask students what they understand by the term ‘contingency plan’. Do they ever have a Plan B</w:t>
            </w:r>
            <w:r w:rsidR="00F7754D">
              <w:rPr>
                <w:rFonts w:cs="Arial"/>
                <w:sz w:val="20"/>
                <w:szCs w:val="20"/>
              </w:rPr>
              <w:t xml:space="preserve"> or back-up plan</w:t>
            </w:r>
            <w:r>
              <w:rPr>
                <w:rFonts w:cs="Arial"/>
                <w:sz w:val="20"/>
                <w:szCs w:val="20"/>
              </w:rPr>
              <w:t xml:space="preserve"> in case something goes wrong? Class discussion could identify contingency plans that they have used or experienced. Students could also reflect on </w:t>
            </w:r>
            <w:r w:rsidR="00F7754D">
              <w:rPr>
                <w:rFonts w:cs="Arial"/>
                <w:sz w:val="20"/>
                <w:szCs w:val="20"/>
              </w:rPr>
              <w:t>h</w:t>
            </w:r>
            <w:r>
              <w:rPr>
                <w:rFonts w:cs="Arial"/>
                <w:sz w:val="20"/>
                <w:szCs w:val="20"/>
              </w:rPr>
              <w:t>ow successful these have been and whether they have overcome or minimised a risk/challenge</w:t>
            </w:r>
            <w:r w:rsidR="008E36C9">
              <w:rPr>
                <w:rFonts w:cs="Arial"/>
                <w:sz w:val="20"/>
                <w:szCs w:val="20"/>
              </w:rPr>
              <w:t>, e.g.</w:t>
            </w:r>
            <w:r>
              <w:rPr>
                <w:rFonts w:cs="Arial"/>
                <w:sz w:val="20"/>
                <w:szCs w:val="20"/>
              </w:rPr>
              <w:t xml:space="preserve"> lessons being held online during the 2020/21 pandemic.</w:t>
            </w:r>
            <w:r w:rsidR="008D0B89">
              <w:rPr>
                <w:rFonts w:cs="Arial"/>
                <w:sz w:val="20"/>
                <w:szCs w:val="20"/>
              </w:rPr>
              <w:t xml:space="preserve"> </w:t>
            </w:r>
          </w:p>
          <w:p w14:paraId="21C54007" w14:textId="27360BB6" w:rsidR="00F7754D" w:rsidRDefault="00F7754D" w:rsidP="008E36C9">
            <w:pPr>
              <w:spacing w:after="0" w:line="240" w:lineRule="auto"/>
              <w:rPr>
                <w:rFonts w:cs="Arial"/>
                <w:sz w:val="20"/>
                <w:szCs w:val="20"/>
              </w:rPr>
            </w:pPr>
          </w:p>
          <w:p w14:paraId="5F6BFD50" w14:textId="098A6201" w:rsidR="00F7754D" w:rsidRDefault="00F7754D" w:rsidP="008E36C9">
            <w:pPr>
              <w:spacing w:after="0" w:line="240" w:lineRule="auto"/>
              <w:rPr>
                <w:rFonts w:cs="Arial"/>
                <w:sz w:val="20"/>
                <w:szCs w:val="20"/>
              </w:rPr>
            </w:pPr>
            <w:r>
              <w:rPr>
                <w:rFonts w:cs="Arial"/>
                <w:sz w:val="20"/>
                <w:szCs w:val="20"/>
              </w:rPr>
              <w:t xml:space="preserve">You could provide students with a basic contingency plan template and task them to complete it in pairs, based on a given scenario where a business is launching a new product. Students could then explain the </w:t>
            </w:r>
            <w:r w:rsidR="00064C31">
              <w:rPr>
                <w:rFonts w:cs="Arial"/>
                <w:sz w:val="20"/>
                <w:szCs w:val="20"/>
              </w:rPr>
              <w:t>potential benefits to</w:t>
            </w:r>
            <w:r>
              <w:rPr>
                <w:rFonts w:cs="Arial"/>
                <w:sz w:val="20"/>
                <w:szCs w:val="20"/>
              </w:rPr>
              <w:t xml:space="preserve"> the business in the scenario of having thought about potential risks/challenges and producing a contingency plan.</w:t>
            </w:r>
            <w:r w:rsidR="00064C31">
              <w:rPr>
                <w:rFonts w:cs="Arial"/>
                <w:sz w:val="20"/>
                <w:szCs w:val="20"/>
              </w:rPr>
              <w:t xml:space="preserve"> </w:t>
            </w:r>
          </w:p>
          <w:p w14:paraId="1CDE63F5" w14:textId="1AAD6C32" w:rsidR="00064C31" w:rsidRDefault="00064C31" w:rsidP="008E36C9">
            <w:pPr>
              <w:spacing w:after="0" w:line="240" w:lineRule="auto"/>
              <w:rPr>
                <w:rFonts w:cs="Arial"/>
                <w:sz w:val="20"/>
                <w:szCs w:val="20"/>
              </w:rPr>
            </w:pPr>
          </w:p>
          <w:p w14:paraId="737572BC" w14:textId="1653D1DF" w:rsidR="00B13373" w:rsidRDefault="00064C31" w:rsidP="008E36C9">
            <w:pPr>
              <w:spacing w:after="0" w:line="240" w:lineRule="auto"/>
              <w:rPr>
                <w:rFonts w:cs="Arial"/>
                <w:sz w:val="20"/>
                <w:szCs w:val="20"/>
              </w:rPr>
            </w:pPr>
            <w:r w:rsidRPr="00064C31">
              <w:rPr>
                <w:rFonts w:cs="Arial"/>
                <w:i/>
                <w:iCs/>
                <w:sz w:val="20"/>
                <w:szCs w:val="20"/>
              </w:rPr>
              <w:t>Extension:</w:t>
            </w:r>
            <w:r>
              <w:rPr>
                <w:rFonts w:cs="Arial"/>
                <w:sz w:val="20"/>
                <w:szCs w:val="20"/>
              </w:rPr>
              <w:t xml:space="preserve"> Are there any drawbacks of contingency planning?</w:t>
            </w:r>
            <w:r w:rsidR="008D0B89">
              <w:rPr>
                <w:rFonts w:cs="Arial"/>
                <w:sz w:val="20"/>
                <w:szCs w:val="20"/>
              </w:rPr>
              <w:t xml:space="preserve"> </w:t>
            </w:r>
          </w:p>
          <w:p w14:paraId="44BA8FB7" w14:textId="5C84F345" w:rsidR="00B13373" w:rsidRDefault="00B13373" w:rsidP="00314D7A">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664E848D" w14:textId="77777777" w:rsidR="00AE166A" w:rsidRPr="00AE166A" w:rsidRDefault="00AE166A" w:rsidP="008E36C9">
            <w:pPr>
              <w:spacing w:after="0" w:line="240" w:lineRule="auto"/>
              <w:rPr>
                <w:rFonts w:cs="Arial"/>
                <w:b/>
                <w:bCs/>
                <w:sz w:val="20"/>
                <w:szCs w:val="20"/>
              </w:rPr>
            </w:pPr>
            <w:r w:rsidRPr="00AE166A">
              <w:rPr>
                <w:rFonts w:cs="Arial"/>
                <w:b/>
                <w:bCs/>
                <w:sz w:val="20"/>
                <w:szCs w:val="20"/>
              </w:rPr>
              <w:lastRenderedPageBreak/>
              <w:t>Contingency planning</w:t>
            </w:r>
          </w:p>
          <w:p w14:paraId="499AA0C9" w14:textId="77777777" w:rsidR="00AE166A" w:rsidRPr="00AE166A" w:rsidRDefault="00AE166A" w:rsidP="008E36C9">
            <w:pPr>
              <w:spacing w:after="0" w:line="240" w:lineRule="auto"/>
              <w:rPr>
                <w:rFonts w:cs="Arial"/>
                <w:b/>
                <w:bCs/>
                <w:sz w:val="20"/>
                <w:szCs w:val="20"/>
              </w:rPr>
            </w:pPr>
          </w:p>
          <w:p w14:paraId="442831D4" w14:textId="2FD08049" w:rsidR="00AE166A" w:rsidRPr="00AE166A" w:rsidRDefault="00AE166A"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550C5D64" w14:textId="3EFE1D63" w:rsidR="00E15D09" w:rsidRPr="00063314" w:rsidRDefault="00A84710" w:rsidP="00B829C9">
            <w:pPr>
              <w:pStyle w:val="ListParagraph"/>
              <w:numPr>
                <w:ilvl w:val="0"/>
                <w:numId w:val="24"/>
              </w:numPr>
              <w:spacing w:after="0" w:line="240" w:lineRule="auto"/>
              <w:rPr>
                <w:rFonts w:cs="Arial"/>
                <w:sz w:val="20"/>
                <w:szCs w:val="20"/>
              </w:rPr>
            </w:pPr>
            <w:r>
              <w:rPr>
                <w:rFonts w:cs="Arial"/>
                <w:sz w:val="20"/>
                <w:szCs w:val="20"/>
              </w:rPr>
              <w:t xml:space="preserve">Describe </w:t>
            </w:r>
            <w:r w:rsidR="00AA7CA2" w:rsidRPr="00063314">
              <w:rPr>
                <w:rFonts w:cs="Arial"/>
                <w:sz w:val="20"/>
                <w:szCs w:val="20"/>
              </w:rPr>
              <w:t xml:space="preserve">methods of minimising/overcoming risks and challenges </w:t>
            </w:r>
          </w:p>
        </w:tc>
        <w:tc>
          <w:tcPr>
            <w:tcW w:w="2399" w:type="dxa"/>
            <w:shd w:val="clear" w:color="auto" w:fill="auto"/>
            <w:tcMar>
              <w:top w:w="57" w:type="dxa"/>
              <w:left w:w="57" w:type="dxa"/>
              <w:bottom w:w="57" w:type="dxa"/>
              <w:right w:w="57" w:type="dxa"/>
            </w:tcMar>
          </w:tcPr>
          <w:p w14:paraId="43EB00BB" w14:textId="09A84677" w:rsidR="00E15D09" w:rsidRDefault="000A5C46" w:rsidP="008E36C9">
            <w:pPr>
              <w:spacing w:after="0" w:line="240" w:lineRule="auto"/>
              <w:rPr>
                <w:rFonts w:cs="Arial"/>
                <w:sz w:val="20"/>
                <w:szCs w:val="20"/>
              </w:rPr>
            </w:pPr>
            <w:hyperlink r:id="rId56" w:history="1">
              <w:r w:rsidR="001A103D" w:rsidRPr="001A103D">
                <w:rPr>
                  <w:rStyle w:val="Hyperlink"/>
                  <w:rFonts w:cs="Arial"/>
                  <w:sz w:val="20"/>
                  <w:szCs w:val="20"/>
                </w:rPr>
                <w:t>Contingency planning</w:t>
              </w:r>
            </w:hyperlink>
          </w:p>
          <w:p w14:paraId="7F609143" w14:textId="77777777" w:rsidR="00A02DDA" w:rsidRDefault="00FD6D12" w:rsidP="00A02DDA">
            <w:pPr>
              <w:spacing w:after="0" w:line="240" w:lineRule="auto"/>
              <w:rPr>
                <w:rFonts w:cs="Arial"/>
                <w:sz w:val="20"/>
                <w:szCs w:val="20"/>
              </w:rPr>
            </w:pPr>
            <w:r>
              <w:rPr>
                <w:rFonts w:cs="Arial"/>
                <w:sz w:val="20"/>
                <w:szCs w:val="20"/>
              </w:rPr>
              <w:t>(tutor2u.net)</w:t>
            </w:r>
            <w:r w:rsidR="00A02DDA">
              <w:rPr>
                <w:rFonts w:cs="Arial"/>
                <w:sz w:val="20"/>
                <w:szCs w:val="20"/>
              </w:rPr>
              <w:t xml:space="preserve"> </w:t>
            </w:r>
          </w:p>
          <w:p w14:paraId="58AA9A63" w14:textId="77777777" w:rsidR="00A02DDA" w:rsidRDefault="00A02DDA" w:rsidP="00A02DDA">
            <w:pPr>
              <w:spacing w:after="0" w:line="240" w:lineRule="auto"/>
              <w:rPr>
                <w:rFonts w:cs="Arial"/>
                <w:sz w:val="20"/>
                <w:szCs w:val="20"/>
              </w:rPr>
            </w:pPr>
          </w:p>
          <w:p w14:paraId="6BE44B44" w14:textId="36B1A8EF" w:rsidR="00A02DDA" w:rsidRDefault="00A02DDA" w:rsidP="00A02DDA">
            <w:pPr>
              <w:spacing w:after="0" w:line="240" w:lineRule="auto"/>
              <w:rPr>
                <w:rFonts w:cs="Arial"/>
                <w:sz w:val="20"/>
                <w:szCs w:val="20"/>
              </w:rPr>
            </w:pPr>
            <w:r>
              <w:rPr>
                <w:rFonts w:cs="Arial"/>
                <w:sz w:val="20"/>
                <w:szCs w:val="20"/>
              </w:rPr>
              <w:t>Overview</w:t>
            </w:r>
          </w:p>
          <w:p w14:paraId="5667BB30" w14:textId="30286D49" w:rsidR="00FD6D12" w:rsidRDefault="00FD6D12"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648515EC" w14:textId="77777777" w:rsidR="00E15D09" w:rsidRDefault="00E15D09" w:rsidP="008E36C9">
            <w:pPr>
              <w:spacing w:after="0" w:line="240" w:lineRule="auto"/>
              <w:rPr>
                <w:rFonts w:cs="Arial"/>
                <w:sz w:val="20"/>
                <w:szCs w:val="20"/>
              </w:rPr>
            </w:pPr>
          </w:p>
        </w:tc>
      </w:tr>
      <w:tr w:rsidR="00063314" w14:paraId="1BC78BDB" w14:textId="77777777" w:rsidTr="004C75CF">
        <w:trPr>
          <w:trHeight w:val="20"/>
        </w:trPr>
        <w:tc>
          <w:tcPr>
            <w:tcW w:w="954" w:type="dxa"/>
            <w:shd w:val="clear" w:color="auto" w:fill="auto"/>
            <w:tcMar>
              <w:top w:w="57" w:type="dxa"/>
              <w:left w:w="57" w:type="dxa"/>
              <w:bottom w:w="57" w:type="dxa"/>
              <w:right w:w="57" w:type="dxa"/>
            </w:tcMar>
          </w:tcPr>
          <w:p w14:paraId="5AB7088F" w14:textId="2B5F449E" w:rsidR="00063314" w:rsidRDefault="00063314" w:rsidP="008E36C9">
            <w:pPr>
              <w:spacing w:after="0" w:line="240" w:lineRule="auto"/>
              <w:rPr>
                <w:rFonts w:cs="Arial"/>
                <w:sz w:val="20"/>
                <w:szCs w:val="20"/>
              </w:rPr>
            </w:pPr>
            <w:r>
              <w:rPr>
                <w:rFonts w:cs="Arial"/>
                <w:sz w:val="20"/>
                <w:szCs w:val="20"/>
              </w:rPr>
              <w:t>8</w:t>
            </w:r>
          </w:p>
        </w:tc>
        <w:tc>
          <w:tcPr>
            <w:tcW w:w="1764" w:type="dxa"/>
            <w:shd w:val="clear" w:color="auto" w:fill="auto"/>
            <w:tcMar>
              <w:top w:w="57" w:type="dxa"/>
              <w:left w:w="57" w:type="dxa"/>
              <w:bottom w:w="57" w:type="dxa"/>
              <w:right w:w="57" w:type="dxa"/>
            </w:tcMar>
          </w:tcPr>
          <w:p w14:paraId="4B6FD385" w14:textId="77777777" w:rsidR="00063314" w:rsidRDefault="00063314" w:rsidP="00063314">
            <w:pPr>
              <w:spacing w:after="0" w:line="240" w:lineRule="auto"/>
              <w:rPr>
                <w:rFonts w:cs="Arial"/>
                <w:sz w:val="20"/>
                <w:szCs w:val="20"/>
              </w:rPr>
            </w:pPr>
            <w:r>
              <w:rPr>
                <w:rFonts w:cs="Arial"/>
                <w:sz w:val="20"/>
                <w:szCs w:val="20"/>
              </w:rPr>
              <w:t>TA5 Review the likely success of the business proposal</w:t>
            </w:r>
          </w:p>
          <w:p w14:paraId="1C1285C9" w14:textId="77777777" w:rsidR="00063314" w:rsidRDefault="00063314" w:rsidP="00063314">
            <w:pPr>
              <w:spacing w:after="0" w:line="240" w:lineRule="auto"/>
              <w:rPr>
                <w:rFonts w:cs="Arial"/>
                <w:sz w:val="20"/>
                <w:szCs w:val="20"/>
              </w:rPr>
            </w:pPr>
          </w:p>
          <w:p w14:paraId="0DA33C26" w14:textId="77777777" w:rsidR="00063314" w:rsidRDefault="00063314" w:rsidP="00063314">
            <w:pPr>
              <w:suppressAutoHyphens/>
              <w:autoSpaceDN w:val="0"/>
              <w:spacing w:after="0" w:line="240" w:lineRule="auto"/>
              <w:textAlignment w:val="baseline"/>
              <w:rPr>
                <w:rFonts w:cs="Arial"/>
                <w:sz w:val="20"/>
                <w:szCs w:val="20"/>
              </w:rPr>
            </w:pPr>
            <w:r>
              <w:rPr>
                <w:rFonts w:cs="Arial"/>
                <w:sz w:val="20"/>
                <w:szCs w:val="20"/>
              </w:rPr>
              <w:t>5.1.2 How the impact of risks and challenges can be minimised/</w:t>
            </w:r>
          </w:p>
          <w:p w14:paraId="3AD02E25" w14:textId="4A474643" w:rsidR="00063314" w:rsidRDefault="00063314" w:rsidP="00063314">
            <w:pPr>
              <w:spacing w:after="0" w:line="240" w:lineRule="auto"/>
              <w:rPr>
                <w:rFonts w:cs="Arial"/>
                <w:sz w:val="20"/>
                <w:szCs w:val="20"/>
              </w:rPr>
            </w:pPr>
            <w:r>
              <w:rPr>
                <w:rFonts w:cs="Arial"/>
                <w:sz w:val="20"/>
                <w:szCs w:val="20"/>
              </w:rPr>
              <w:lastRenderedPageBreak/>
              <w:t>overcome</w:t>
            </w:r>
          </w:p>
        </w:tc>
        <w:tc>
          <w:tcPr>
            <w:tcW w:w="3967" w:type="dxa"/>
            <w:shd w:val="clear" w:color="auto" w:fill="auto"/>
            <w:tcMar>
              <w:top w:w="57" w:type="dxa"/>
              <w:left w:w="57" w:type="dxa"/>
              <w:bottom w:w="57" w:type="dxa"/>
              <w:right w:w="57" w:type="dxa"/>
            </w:tcMar>
          </w:tcPr>
          <w:p w14:paraId="102BFB4B" w14:textId="46F4B6F1" w:rsidR="00314D7A" w:rsidRDefault="00314D7A" w:rsidP="00314D7A">
            <w:pPr>
              <w:spacing w:after="0" w:line="240" w:lineRule="auto"/>
              <w:rPr>
                <w:rFonts w:cs="Arial"/>
                <w:sz w:val="20"/>
                <w:szCs w:val="20"/>
              </w:rPr>
            </w:pPr>
            <w:r>
              <w:rPr>
                <w:rFonts w:cs="Arial"/>
                <w:sz w:val="20"/>
                <w:szCs w:val="20"/>
              </w:rPr>
              <w:lastRenderedPageBreak/>
              <w:t xml:space="preserve">You could ask students what knowledge they think an entrepreneur designing, </w:t>
            </w:r>
            <w:r w:rsidR="0060472E">
              <w:rPr>
                <w:rFonts w:cs="Arial"/>
                <w:sz w:val="20"/>
                <w:szCs w:val="20"/>
              </w:rPr>
              <w:t>producing,</w:t>
            </w:r>
            <w:r>
              <w:rPr>
                <w:rFonts w:cs="Arial"/>
                <w:sz w:val="20"/>
                <w:szCs w:val="20"/>
              </w:rPr>
              <w:t xml:space="preserve"> and launching a new product would need to have. Ideas could be used to produce a class list. Students could then complete a task to consider, for each item on the list, what the downside of not having that knowledge may be (the impact) and who they could ask for help. You could </w:t>
            </w:r>
            <w:r>
              <w:rPr>
                <w:rFonts w:cs="Arial"/>
                <w:sz w:val="20"/>
                <w:szCs w:val="20"/>
              </w:rPr>
              <w:lastRenderedPageBreak/>
              <w:t>guide students to consider the type of experienced advisors who may be available to help</w:t>
            </w:r>
            <w:r w:rsidR="008E36C9">
              <w:rPr>
                <w:rFonts w:cs="Arial"/>
                <w:sz w:val="20"/>
                <w:szCs w:val="20"/>
              </w:rPr>
              <w:t>, e.g.</w:t>
            </w:r>
            <w:r>
              <w:rPr>
                <w:rFonts w:cs="Arial"/>
                <w:sz w:val="20"/>
                <w:szCs w:val="20"/>
              </w:rPr>
              <w:t xml:space="preserve"> financial advisors, the bank, HR consultants.</w:t>
            </w:r>
          </w:p>
          <w:p w14:paraId="33F02E83" w14:textId="5F3CCC51" w:rsidR="00314D7A" w:rsidRDefault="00314D7A" w:rsidP="008E36C9">
            <w:pPr>
              <w:spacing w:after="0" w:line="240" w:lineRule="auto"/>
              <w:rPr>
                <w:rFonts w:cs="Arial"/>
                <w:sz w:val="20"/>
                <w:szCs w:val="20"/>
              </w:rPr>
            </w:pPr>
          </w:p>
          <w:p w14:paraId="56631F9E" w14:textId="2892E523" w:rsidR="00314D7A" w:rsidRDefault="00314D7A" w:rsidP="008E36C9">
            <w:pPr>
              <w:spacing w:after="0" w:line="240" w:lineRule="auto"/>
              <w:rPr>
                <w:rFonts w:cs="Arial"/>
                <w:sz w:val="20"/>
                <w:szCs w:val="20"/>
              </w:rPr>
            </w:pPr>
            <w:r>
              <w:rPr>
                <w:rFonts w:cs="Arial"/>
                <w:sz w:val="20"/>
                <w:szCs w:val="20"/>
              </w:rPr>
              <w:t>You could revisit the list of knowledge that students think an entrepreneur would need to have. Questions could be discussed such as:</w:t>
            </w:r>
            <w:r w:rsidR="008D0B89">
              <w:rPr>
                <w:rFonts w:cs="Arial"/>
                <w:sz w:val="20"/>
                <w:szCs w:val="20"/>
              </w:rPr>
              <w:t xml:space="preserve"> </w:t>
            </w:r>
          </w:p>
          <w:p w14:paraId="401A48D0" w14:textId="09783238" w:rsidR="00314D7A" w:rsidRDefault="00AB31EF" w:rsidP="00314D7A">
            <w:pPr>
              <w:pStyle w:val="ListParagraph"/>
              <w:numPr>
                <w:ilvl w:val="0"/>
                <w:numId w:val="24"/>
              </w:numPr>
              <w:spacing w:after="0" w:line="240" w:lineRule="auto"/>
              <w:rPr>
                <w:rFonts w:cs="Arial"/>
                <w:sz w:val="20"/>
                <w:szCs w:val="20"/>
              </w:rPr>
            </w:pPr>
            <w:r>
              <w:rPr>
                <w:rFonts w:cs="Arial"/>
                <w:sz w:val="20"/>
                <w:szCs w:val="20"/>
              </w:rPr>
              <w:t>w</w:t>
            </w:r>
            <w:r w:rsidR="00314D7A" w:rsidRPr="00314D7A">
              <w:rPr>
                <w:rFonts w:cs="Arial"/>
                <w:sz w:val="20"/>
                <w:szCs w:val="20"/>
              </w:rPr>
              <w:t xml:space="preserve">hat type of training courses could an entrepreneur attend to gain this knowledge if they do not already have it? </w:t>
            </w:r>
          </w:p>
          <w:p w14:paraId="7712B50B" w14:textId="0DAE4548" w:rsidR="00314D7A" w:rsidRDefault="00AB31EF" w:rsidP="00314D7A">
            <w:pPr>
              <w:pStyle w:val="ListParagraph"/>
              <w:numPr>
                <w:ilvl w:val="0"/>
                <w:numId w:val="24"/>
              </w:numPr>
              <w:spacing w:after="0" w:line="240" w:lineRule="auto"/>
              <w:rPr>
                <w:rFonts w:cs="Arial"/>
                <w:sz w:val="20"/>
                <w:szCs w:val="20"/>
              </w:rPr>
            </w:pPr>
            <w:r>
              <w:rPr>
                <w:rFonts w:cs="Arial"/>
                <w:sz w:val="20"/>
                <w:szCs w:val="20"/>
              </w:rPr>
              <w:t>w</w:t>
            </w:r>
            <w:r w:rsidR="00314D7A" w:rsidRPr="00314D7A">
              <w:rPr>
                <w:rFonts w:cs="Arial"/>
                <w:sz w:val="20"/>
                <w:szCs w:val="20"/>
              </w:rPr>
              <w:t xml:space="preserve">hat are the benefits of attending training courses so that they do not have to rely on advisors? </w:t>
            </w:r>
          </w:p>
          <w:p w14:paraId="3A77184B" w14:textId="5467A756" w:rsidR="00314D7A" w:rsidRPr="00314D7A" w:rsidRDefault="00AB31EF" w:rsidP="00314D7A">
            <w:pPr>
              <w:pStyle w:val="ListParagraph"/>
              <w:numPr>
                <w:ilvl w:val="0"/>
                <w:numId w:val="24"/>
              </w:numPr>
              <w:spacing w:after="0" w:line="240" w:lineRule="auto"/>
              <w:rPr>
                <w:rFonts w:cs="Arial"/>
                <w:sz w:val="20"/>
                <w:szCs w:val="20"/>
              </w:rPr>
            </w:pPr>
            <w:r>
              <w:rPr>
                <w:rFonts w:cs="Arial"/>
                <w:sz w:val="20"/>
                <w:szCs w:val="20"/>
              </w:rPr>
              <w:t>h</w:t>
            </w:r>
            <w:r w:rsidR="00314D7A" w:rsidRPr="00314D7A">
              <w:rPr>
                <w:rFonts w:cs="Arial"/>
                <w:sz w:val="20"/>
                <w:szCs w:val="20"/>
              </w:rPr>
              <w:t>ow might attending training courses minimise or overcome the impact of risks and challenges?</w:t>
            </w:r>
            <w:r w:rsidR="008D0B89">
              <w:rPr>
                <w:rFonts w:cs="Arial"/>
                <w:sz w:val="20"/>
                <w:szCs w:val="20"/>
              </w:rPr>
              <w:t xml:space="preserve"> </w:t>
            </w:r>
          </w:p>
          <w:p w14:paraId="5F8703E7" w14:textId="23B85F7C" w:rsidR="00063314" w:rsidRDefault="00063314"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776CBCD" w14:textId="77777777" w:rsidR="00314D7A" w:rsidRDefault="00314D7A" w:rsidP="008E36C9">
            <w:pPr>
              <w:spacing w:after="0" w:line="240" w:lineRule="auto"/>
              <w:rPr>
                <w:rFonts w:cs="Arial"/>
                <w:b/>
                <w:bCs/>
                <w:sz w:val="20"/>
                <w:szCs w:val="20"/>
              </w:rPr>
            </w:pPr>
            <w:r>
              <w:rPr>
                <w:rFonts w:cs="Arial"/>
                <w:b/>
                <w:bCs/>
                <w:sz w:val="20"/>
                <w:szCs w:val="20"/>
              </w:rPr>
              <w:lastRenderedPageBreak/>
              <w:t>Advisors</w:t>
            </w:r>
          </w:p>
          <w:p w14:paraId="6C631AD5" w14:textId="77777777" w:rsidR="00314D7A" w:rsidRDefault="00314D7A" w:rsidP="008E36C9">
            <w:pPr>
              <w:spacing w:after="0" w:line="240" w:lineRule="auto"/>
              <w:rPr>
                <w:rFonts w:cs="Arial"/>
                <w:b/>
                <w:bCs/>
                <w:sz w:val="20"/>
                <w:szCs w:val="20"/>
              </w:rPr>
            </w:pPr>
          </w:p>
          <w:p w14:paraId="1C59EC86" w14:textId="23757701" w:rsidR="00063314" w:rsidRDefault="00063314" w:rsidP="008E36C9">
            <w:pPr>
              <w:spacing w:after="0" w:line="240" w:lineRule="auto"/>
              <w:rPr>
                <w:rFonts w:cs="Arial"/>
                <w:b/>
                <w:bCs/>
                <w:sz w:val="20"/>
                <w:szCs w:val="20"/>
              </w:rPr>
            </w:pPr>
            <w:r>
              <w:rPr>
                <w:rFonts w:cs="Arial"/>
                <w:b/>
                <w:bCs/>
                <w:sz w:val="20"/>
                <w:szCs w:val="20"/>
              </w:rPr>
              <w:t>Training</w:t>
            </w:r>
          </w:p>
          <w:p w14:paraId="0FA3EBA2" w14:textId="77777777" w:rsidR="00063314" w:rsidRDefault="00063314" w:rsidP="008E36C9">
            <w:pPr>
              <w:spacing w:after="0" w:line="240" w:lineRule="auto"/>
              <w:rPr>
                <w:rFonts w:cs="Arial"/>
                <w:b/>
                <w:bCs/>
                <w:sz w:val="20"/>
                <w:szCs w:val="20"/>
              </w:rPr>
            </w:pPr>
          </w:p>
          <w:p w14:paraId="59AD932D" w14:textId="37B516FF" w:rsidR="00063314" w:rsidRPr="00AE166A" w:rsidRDefault="00063314" w:rsidP="008E36C9">
            <w:pPr>
              <w:spacing w:after="0" w:line="240" w:lineRule="auto"/>
              <w:rPr>
                <w:rFonts w:cs="Arial"/>
                <w:b/>
                <w:bCs/>
                <w:sz w:val="20"/>
                <w:szCs w:val="20"/>
              </w:rPr>
            </w:pPr>
          </w:p>
        </w:tc>
        <w:tc>
          <w:tcPr>
            <w:tcW w:w="2508" w:type="dxa"/>
            <w:shd w:val="clear" w:color="auto" w:fill="auto"/>
            <w:tcMar>
              <w:top w:w="57" w:type="dxa"/>
              <w:left w:w="57" w:type="dxa"/>
              <w:bottom w:w="57" w:type="dxa"/>
              <w:right w:w="57" w:type="dxa"/>
            </w:tcMar>
          </w:tcPr>
          <w:p w14:paraId="72F41284" w14:textId="33CCDBBF" w:rsidR="00063314" w:rsidRPr="00063314" w:rsidRDefault="00A84710" w:rsidP="00B829C9">
            <w:pPr>
              <w:pStyle w:val="ListParagraph"/>
              <w:numPr>
                <w:ilvl w:val="0"/>
                <w:numId w:val="24"/>
              </w:numPr>
              <w:spacing w:after="0" w:line="240" w:lineRule="auto"/>
              <w:rPr>
                <w:rFonts w:cs="Arial"/>
                <w:sz w:val="20"/>
                <w:szCs w:val="20"/>
              </w:rPr>
            </w:pPr>
            <w:r>
              <w:rPr>
                <w:rFonts w:cs="Arial"/>
                <w:sz w:val="20"/>
                <w:szCs w:val="20"/>
              </w:rPr>
              <w:t xml:space="preserve">Describe </w:t>
            </w:r>
            <w:r w:rsidR="00063314">
              <w:rPr>
                <w:rFonts w:cs="Arial"/>
                <w:sz w:val="20"/>
                <w:szCs w:val="20"/>
              </w:rPr>
              <w:t>methods of minimising/overcoming risks and challenges</w:t>
            </w:r>
          </w:p>
        </w:tc>
        <w:tc>
          <w:tcPr>
            <w:tcW w:w="2399" w:type="dxa"/>
            <w:shd w:val="clear" w:color="auto" w:fill="auto"/>
            <w:tcMar>
              <w:top w:w="57" w:type="dxa"/>
              <w:left w:w="57" w:type="dxa"/>
              <w:bottom w:w="57" w:type="dxa"/>
              <w:right w:w="57" w:type="dxa"/>
            </w:tcMar>
          </w:tcPr>
          <w:p w14:paraId="3882F086" w14:textId="465CBDF4" w:rsidR="00063314" w:rsidRDefault="000A5C46" w:rsidP="008E36C9">
            <w:pPr>
              <w:spacing w:after="0" w:line="240" w:lineRule="auto"/>
              <w:rPr>
                <w:rFonts w:cs="Arial"/>
                <w:sz w:val="20"/>
                <w:szCs w:val="20"/>
              </w:rPr>
            </w:pPr>
            <w:hyperlink r:id="rId57" w:history="1">
              <w:r w:rsidR="00D66029" w:rsidRPr="00D66029">
                <w:rPr>
                  <w:rStyle w:val="Hyperlink"/>
                  <w:rFonts w:cs="Arial"/>
                  <w:sz w:val="20"/>
                  <w:szCs w:val="20"/>
                </w:rPr>
                <w:t>Suggested sources of advice</w:t>
              </w:r>
            </w:hyperlink>
          </w:p>
          <w:p w14:paraId="13DB02AB" w14:textId="77777777" w:rsidR="00A02DDA" w:rsidRDefault="00A02DDA" w:rsidP="00A02DDA">
            <w:pPr>
              <w:spacing w:after="0" w:line="240" w:lineRule="auto"/>
              <w:rPr>
                <w:rFonts w:cs="Arial"/>
                <w:sz w:val="20"/>
                <w:szCs w:val="20"/>
              </w:rPr>
            </w:pPr>
            <w:r>
              <w:rPr>
                <w:rFonts w:cs="Arial"/>
                <w:sz w:val="20"/>
                <w:szCs w:val="20"/>
              </w:rPr>
              <w:t>(bbc.co.uk)</w:t>
            </w:r>
          </w:p>
          <w:p w14:paraId="3C93B5B5" w14:textId="77777777" w:rsidR="00D66029" w:rsidRDefault="00D66029" w:rsidP="008E36C9">
            <w:pPr>
              <w:spacing w:after="0" w:line="240" w:lineRule="auto"/>
              <w:rPr>
                <w:rFonts w:cs="Arial"/>
                <w:sz w:val="20"/>
                <w:szCs w:val="20"/>
              </w:rPr>
            </w:pPr>
            <w:r>
              <w:rPr>
                <w:rFonts w:cs="Arial"/>
                <w:sz w:val="20"/>
                <w:szCs w:val="20"/>
              </w:rPr>
              <w:t>Overview of potential sources of experienced advisor</w:t>
            </w:r>
          </w:p>
          <w:p w14:paraId="0D5080E1" w14:textId="77777777" w:rsidR="00D66029" w:rsidRDefault="00D66029" w:rsidP="008E36C9">
            <w:pPr>
              <w:spacing w:after="0" w:line="240" w:lineRule="auto"/>
              <w:rPr>
                <w:rFonts w:cs="Arial"/>
                <w:sz w:val="20"/>
                <w:szCs w:val="20"/>
              </w:rPr>
            </w:pPr>
          </w:p>
          <w:p w14:paraId="00233C32" w14:textId="6D41B03C" w:rsidR="00D66029" w:rsidRDefault="000A5C46" w:rsidP="008E36C9">
            <w:pPr>
              <w:spacing w:after="0" w:line="240" w:lineRule="auto"/>
              <w:rPr>
                <w:rFonts w:cs="Arial"/>
                <w:sz w:val="20"/>
                <w:szCs w:val="20"/>
              </w:rPr>
            </w:pPr>
            <w:hyperlink r:id="rId58" w:history="1">
              <w:r w:rsidR="00D66029" w:rsidRPr="00D66029">
                <w:rPr>
                  <w:rStyle w:val="Hyperlink"/>
                  <w:rFonts w:cs="Arial"/>
                  <w:sz w:val="20"/>
                  <w:szCs w:val="20"/>
                </w:rPr>
                <w:t>Findcourses.co.uk</w:t>
              </w:r>
            </w:hyperlink>
          </w:p>
          <w:p w14:paraId="187744BF" w14:textId="62CE24F3" w:rsidR="00D66029" w:rsidRDefault="00D66029" w:rsidP="008E36C9">
            <w:pPr>
              <w:spacing w:after="0" w:line="240" w:lineRule="auto"/>
              <w:rPr>
                <w:rFonts w:cs="Arial"/>
                <w:sz w:val="20"/>
                <w:szCs w:val="20"/>
              </w:rPr>
            </w:pPr>
            <w:r>
              <w:rPr>
                <w:rFonts w:cs="Arial"/>
                <w:sz w:val="20"/>
                <w:szCs w:val="20"/>
              </w:rPr>
              <w:lastRenderedPageBreak/>
              <w:t>Suggested courses available for small business owners</w:t>
            </w:r>
          </w:p>
        </w:tc>
        <w:tc>
          <w:tcPr>
            <w:tcW w:w="1596" w:type="dxa"/>
            <w:shd w:val="clear" w:color="auto" w:fill="auto"/>
            <w:tcMar>
              <w:top w:w="57" w:type="dxa"/>
              <w:left w:w="57" w:type="dxa"/>
              <w:bottom w:w="57" w:type="dxa"/>
              <w:right w:w="57" w:type="dxa"/>
            </w:tcMar>
          </w:tcPr>
          <w:p w14:paraId="3295115B" w14:textId="77777777" w:rsidR="00063314" w:rsidRDefault="00063314" w:rsidP="008E36C9">
            <w:pPr>
              <w:spacing w:after="0" w:line="240" w:lineRule="auto"/>
              <w:rPr>
                <w:rFonts w:cs="Arial"/>
                <w:sz w:val="20"/>
                <w:szCs w:val="20"/>
              </w:rPr>
            </w:pPr>
          </w:p>
        </w:tc>
      </w:tr>
      <w:tr w:rsidR="00063314" w14:paraId="0A32ABF5" w14:textId="77777777" w:rsidTr="004C75CF">
        <w:trPr>
          <w:trHeight w:val="20"/>
        </w:trPr>
        <w:tc>
          <w:tcPr>
            <w:tcW w:w="954" w:type="dxa"/>
            <w:shd w:val="clear" w:color="auto" w:fill="auto"/>
            <w:tcMar>
              <w:top w:w="57" w:type="dxa"/>
              <w:left w:w="57" w:type="dxa"/>
              <w:bottom w:w="57" w:type="dxa"/>
              <w:right w:w="57" w:type="dxa"/>
            </w:tcMar>
          </w:tcPr>
          <w:p w14:paraId="52D7B6D4" w14:textId="617D59F7" w:rsidR="00FE350A" w:rsidRDefault="00063314" w:rsidP="008E36C9">
            <w:pPr>
              <w:spacing w:after="0" w:line="240" w:lineRule="auto"/>
              <w:rPr>
                <w:rFonts w:cs="Arial"/>
                <w:sz w:val="20"/>
                <w:szCs w:val="20"/>
              </w:rPr>
            </w:pPr>
            <w:r>
              <w:rPr>
                <w:rFonts w:cs="Arial"/>
                <w:sz w:val="20"/>
                <w:szCs w:val="20"/>
              </w:rPr>
              <w:t>9</w:t>
            </w:r>
          </w:p>
        </w:tc>
        <w:tc>
          <w:tcPr>
            <w:tcW w:w="1764" w:type="dxa"/>
            <w:shd w:val="clear" w:color="auto" w:fill="auto"/>
            <w:tcMar>
              <w:top w:w="57" w:type="dxa"/>
              <w:left w:w="57" w:type="dxa"/>
              <w:bottom w:w="57" w:type="dxa"/>
              <w:right w:w="57" w:type="dxa"/>
            </w:tcMar>
          </w:tcPr>
          <w:p w14:paraId="569F2E02"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33B4D97F" w14:textId="77777777" w:rsidR="00FE350A" w:rsidRDefault="00FE350A" w:rsidP="00FE350A">
            <w:pPr>
              <w:spacing w:after="0" w:line="240" w:lineRule="auto"/>
              <w:rPr>
                <w:rFonts w:cs="Arial"/>
                <w:sz w:val="20"/>
                <w:szCs w:val="20"/>
              </w:rPr>
            </w:pPr>
          </w:p>
          <w:p w14:paraId="388DB450" w14:textId="3C089DA7" w:rsidR="00FE350A" w:rsidRDefault="00FE350A" w:rsidP="00FE350A">
            <w:pPr>
              <w:spacing w:after="0" w:line="240" w:lineRule="auto"/>
              <w:rPr>
                <w:rFonts w:cs="Arial"/>
                <w:sz w:val="20"/>
                <w:szCs w:val="20"/>
              </w:rPr>
            </w:pPr>
            <w:r>
              <w:rPr>
                <w:rFonts w:cs="Arial"/>
                <w:sz w:val="20"/>
                <w:szCs w:val="20"/>
              </w:rPr>
              <w:t>5.1.2 How the impact of risks and challenges can be minimised overcome</w:t>
            </w:r>
          </w:p>
        </w:tc>
        <w:tc>
          <w:tcPr>
            <w:tcW w:w="3967" w:type="dxa"/>
            <w:shd w:val="clear" w:color="auto" w:fill="auto"/>
            <w:tcMar>
              <w:top w:w="57" w:type="dxa"/>
              <w:left w:w="57" w:type="dxa"/>
              <w:bottom w:w="57" w:type="dxa"/>
              <w:right w:w="57" w:type="dxa"/>
            </w:tcMar>
          </w:tcPr>
          <w:p w14:paraId="542A9E68" w14:textId="5D29EED2" w:rsidR="00FE350A" w:rsidRDefault="00E35EE9" w:rsidP="008E36C9">
            <w:pPr>
              <w:spacing w:after="0" w:line="240" w:lineRule="auto"/>
              <w:rPr>
                <w:rFonts w:cs="Arial"/>
                <w:sz w:val="20"/>
                <w:szCs w:val="20"/>
              </w:rPr>
            </w:pPr>
            <w:r>
              <w:rPr>
                <w:rFonts w:cs="Arial"/>
                <w:sz w:val="20"/>
                <w:szCs w:val="20"/>
              </w:rPr>
              <w:t>You could introduce this lesson by presenting to students the examples of d</w:t>
            </w:r>
            <w:r w:rsidR="00314D7A">
              <w:rPr>
                <w:rFonts w:cs="Arial"/>
                <w:sz w:val="20"/>
                <w:szCs w:val="20"/>
              </w:rPr>
              <w:t>etailed research</w:t>
            </w:r>
            <w:r>
              <w:rPr>
                <w:rFonts w:cs="Arial"/>
                <w:sz w:val="20"/>
                <w:szCs w:val="20"/>
              </w:rPr>
              <w:t xml:space="preserve"> stated in the specification:</w:t>
            </w:r>
            <w:r w:rsidR="0005257C">
              <w:rPr>
                <w:rFonts w:cs="Arial"/>
                <w:sz w:val="20"/>
                <w:szCs w:val="20"/>
              </w:rPr>
              <w:t xml:space="preserve"> </w:t>
            </w:r>
          </w:p>
          <w:p w14:paraId="00A58C4B" w14:textId="70197CCE"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competitors</w:t>
            </w:r>
          </w:p>
          <w:p w14:paraId="5AE6708E" w14:textId="54452036"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likely consumer demand</w:t>
            </w:r>
          </w:p>
          <w:p w14:paraId="26D0987B" w14:textId="218E19DB" w:rsidR="00E35EE9" w:rsidRPr="00E35EE9" w:rsidRDefault="00E35EE9" w:rsidP="00E35EE9">
            <w:pPr>
              <w:pStyle w:val="ListParagraph"/>
              <w:numPr>
                <w:ilvl w:val="0"/>
                <w:numId w:val="24"/>
              </w:numPr>
              <w:spacing w:after="0" w:line="240" w:lineRule="auto"/>
              <w:rPr>
                <w:rFonts w:cs="Arial"/>
                <w:sz w:val="20"/>
                <w:szCs w:val="20"/>
              </w:rPr>
            </w:pPr>
            <w:r w:rsidRPr="00E35EE9">
              <w:rPr>
                <w:rFonts w:cs="Arial"/>
                <w:sz w:val="20"/>
                <w:szCs w:val="20"/>
              </w:rPr>
              <w:t>costs</w:t>
            </w:r>
          </w:p>
          <w:p w14:paraId="15C81631" w14:textId="2DD84709" w:rsidR="00E35EE9" w:rsidRPr="00E35EE9" w:rsidRDefault="00E35EE9" w:rsidP="00E35EE9">
            <w:pPr>
              <w:pStyle w:val="ListParagraph"/>
              <w:numPr>
                <w:ilvl w:val="0"/>
                <w:numId w:val="24"/>
              </w:numPr>
              <w:spacing w:after="0" w:line="240" w:lineRule="auto"/>
              <w:rPr>
                <w:rFonts w:cs="Arial"/>
                <w:sz w:val="20"/>
                <w:szCs w:val="20"/>
              </w:rPr>
            </w:pPr>
            <w:r>
              <w:rPr>
                <w:rFonts w:cs="Arial"/>
                <w:sz w:val="20"/>
                <w:szCs w:val="20"/>
              </w:rPr>
              <w:t>e</w:t>
            </w:r>
            <w:r w:rsidRPr="00E35EE9">
              <w:rPr>
                <w:rFonts w:cs="Arial"/>
                <w:sz w:val="20"/>
                <w:szCs w:val="20"/>
              </w:rPr>
              <w:t>conomic conditions</w:t>
            </w:r>
            <w:r w:rsidR="0005257C">
              <w:rPr>
                <w:rFonts w:cs="Arial"/>
                <w:sz w:val="20"/>
                <w:szCs w:val="20"/>
              </w:rPr>
              <w:t xml:space="preserve">. </w:t>
            </w:r>
          </w:p>
          <w:p w14:paraId="0230751A" w14:textId="77777777" w:rsidR="00E35EE9" w:rsidRDefault="00E35EE9" w:rsidP="008E36C9">
            <w:pPr>
              <w:spacing w:after="0" w:line="240" w:lineRule="auto"/>
              <w:rPr>
                <w:rFonts w:cs="Arial"/>
                <w:sz w:val="20"/>
                <w:szCs w:val="20"/>
              </w:rPr>
            </w:pPr>
          </w:p>
          <w:p w14:paraId="2F4B3DFA" w14:textId="2CBBE43A" w:rsidR="00E35EE9" w:rsidRDefault="00E35EE9" w:rsidP="008E36C9">
            <w:pPr>
              <w:spacing w:after="0" w:line="240" w:lineRule="auto"/>
              <w:rPr>
                <w:rFonts w:cs="Arial"/>
                <w:sz w:val="20"/>
                <w:szCs w:val="20"/>
              </w:rPr>
            </w:pPr>
            <w:r>
              <w:rPr>
                <w:rFonts w:cs="Arial"/>
                <w:sz w:val="20"/>
                <w:szCs w:val="20"/>
              </w:rPr>
              <w:t xml:space="preserve">You could provide students with a list of the risks and challenges stated in 5.1.1 and task them to identify one example of detailed research that could be used to </w:t>
            </w:r>
            <w:r>
              <w:rPr>
                <w:rFonts w:cs="Arial"/>
                <w:sz w:val="20"/>
                <w:szCs w:val="20"/>
              </w:rPr>
              <w:lastRenderedPageBreak/>
              <w:t>minimise or overcome each risk/challenge. How will it help to minimise/overcome any impact?</w:t>
            </w:r>
            <w:r w:rsidR="0005257C">
              <w:rPr>
                <w:rFonts w:cs="Arial"/>
                <w:sz w:val="20"/>
                <w:szCs w:val="20"/>
              </w:rPr>
              <w:t xml:space="preserve"> </w:t>
            </w:r>
          </w:p>
        </w:tc>
        <w:tc>
          <w:tcPr>
            <w:tcW w:w="1696" w:type="dxa"/>
            <w:shd w:val="clear" w:color="auto" w:fill="auto"/>
            <w:tcMar>
              <w:top w:w="57" w:type="dxa"/>
              <w:left w:w="57" w:type="dxa"/>
              <w:bottom w:w="57" w:type="dxa"/>
              <w:right w:w="57" w:type="dxa"/>
            </w:tcMar>
          </w:tcPr>
          <w:p w14:paraId="74955C49" w14:textId="04A5B778" w:rsidR="00FE350A" w:rsidRPr="00314D7A" w:rsidRDefault="00314D7A" w:rsidP="008E36C9">
            <w:pPr>
              <w:spacing w:after="0" w:line="240" w:lineRule="auto"/>
              <w:rPr>
                <w:rFonts w:cs="Arial"/>
                <w:b/>
                <w:bCs/>
                <w:sz w:val="20"/>
                <w:szCs w:val="20"/>
              </w:rPr>
            </w:pPr>
            <w:r w:rsidRPr="00314D7A">
              <w:rPr>
                <w:rFonts w:cs="Arial"/>
                <w:b/>
                <w:bCs/>
                <w:sz w:val="20"/>
                <w:szCs w:val="20"/>
              </w:rPr>
              <w:lastRenderedPageBreak/>
              <w:t>Economic conditions</w:t>
            </w:r>
          </w:p>
        </w:tc>
        <w:tc>
          <w:tcPr>
            <w:tcW w:w="2508" w:type="dxa"/>
            <w:shd w:val="clear" w:color="auto" w:fill="auto"/>
            <w:tcMar>
              <w:top w:w="57" w:type="dxa"/>
              <w:left w:w="57" w:type="dxa"/>
              <w:bottom w:w="57" w:type="dxa"/>
              <w:right w:w="57" w:type="dxa"/>
            </w:tcMar>
          </w:tcPr>
          <w:p w14:paraId="1C5410B2" w14:textId="09675C16" w:rsidR="00063314" w:rsidRDefault="005F170A" w:rsidP="00B829C9">
            <w:pPr>
              <w:pStyle w:val="ListParagraph"/>
              <w:numPr>
                <w:ilvl w:val="0"/>
                <w:numId w:val="24"/>
              </w:numPr>
              <w:spacing w:after="0" w:line="240" w:lineRule="auto"/>
              <w:rPr>
                <w:rFonts w:cs="Arial"/>
                <w:sz w:val="20"/>
                <w:szCs w:val="20"/>
              </w:rPr>
            </w:pPr>
            <w:r>
              <w:rPr>
                <w:rFonts w:cs="Arial"/>
                <w:sz w:val="20"/>
                <w:szCs w:val="20"/>
              </w:rPr>
              <w:t>Describe</w:t>
            </w:r>
            <w:r w:rsidR="00AA7CA2" w:rsidRPr="00063314">
              <w:rPr>
                <w:rFonts w:cs="Arial"/>
                <w:sz w:val="20"/>
                <w:szCs w:val="20"/>
              </w:rPr>
              <w:t xml:space="preserve"> appropriate methods of minimising/</w:t>
            </w:r>
          </w:p>
          <w:p w14:paraId="21024CC4" w14:textId="017FBBCB" w:rsidR="00FE350A" w:rsidRDefault="00AA7CA2" w:rsidP="00063314">
            <w:pPr>
              <w:pStyle w:val="ListParagraph"/>
              <w:numPr>
                <w:ilvl w:val="0"/>
                <w:numId w:val="0"/>
              </w:numPr>
              <w:spacing w:after="0" w:line="240" w:lineRule="auto"/>
              <w:ind w:left="360"/>
              <w:rPr>
                <w:rFonts w:cs="Arial"/>
                <w:sz w:val="20"/>
                <w:szCs w:val="20"/>
              </w:rPr>
            </w:pPr>
            <w:r>
              <w:rPr>
                <w:rFonts w:cs="Arial"/>
                <w:sz w:val="20"/>
                <w:szCs w:val="20"/>
              </w:rPr>
              <w:t>overcoming risks and challenges</w:t>
            </w:r>
          </w:p>
        </w:tc>
        <w:tc>
          <w:tcPr>
            <w:tcW w:w="2399" w:type="dxa"/>
            <w:shd w:val="clear" w:color="auto" w:fill="auto"/>
            <w:tcMar>
              <w:top w:w="57" w:type="dxa"/>
              <w:left w:w="57" w:type="dxa"/>
              <w:bottom w:w="57" w:type="dxa"/>
              <w:right w:w="57" w:type="dxa"/>
            </w:tcMar>
          </w:tcPr>
          <w:p w14:paraId="7047B293"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7D05455E" w14:textId="77777777" w:rsidR="006E4923" w:rsidRDefault="006E4923" w:rsidP="006E4923">
            <w:pPr>
              <w:spacing w:after="0" w:line="240" w:lineRule="auto"/>
              <w:rPr>
                <w:rFonts w:cs="Arial"/>
                <w:sz w:val="20"/>
                <w:szCs w:val="20"/>
              </w:rPr>
            </w:pPr>
            <w:r>
              <w:rPr>
                <w:rFonts w:cs="Arial"/>
                <w:sz w:val="20"/>
                <w:szCs w:val="20"/>
              </w:rPr>
              <w:t>R069 TA 1.4.1</w:t>
            </w:r>
          </w:p>
          <w:p w14:paraId="099A9429" w14:textId="4E432853" w:rsidR="00FE350A" w:rsidRDefault="006E4923" w:rsidP="006E4923">
            <w:pPr>
              <w:spacing w:after="0" w:line="240" w:lineRule="auto"/>
              <w:rPr>
                <w:rFonts w:cs="Arial"/>
                <w:sz w:val="20"/>
                <w:szCs w:val="20"/>
              </w:rPr>
            </w:pPr>
            <w:r>
              <w:rPr>
                <w:rFonts w:cs="Arial"/>
                <w:sz w:val="20"/>
                <w:szCs w:val="20"/>
              </w:rPr>
              <w:t>Students will learn about researching competitors</w:t>
            </w:r>
          </w:p>
        </w:tc>
      </w:tr>
      <w:tr w:rsidR="00063314" w14:paraId="7EAC9644" w14:textId="77777777" w:rsidTr="004C75CF">
        <w:trPr>
          <w:trHeight w:val="1985"/>
        </w:trPr>
        <w:tc>
          <w:tcPr>
            <w:tcW w:w="954" w:type="dxa"/>
            <w:shd w:val="clear" w:color="auto" w:fill="auto"/>
            <w:tcMar>
              <w:top w:w="57" w:type="dxa"/>
              <w:left w:w="57" w:type="dxa"/>
              <w:bottom w:w="57" w:type="dxa"/>
              <w:right w:w="57" w:type="dxa"/>
            </w:tcMar>
          </w:tcPr>
          <w:p w14:paraId="4577B030" w14:textId="135DA26E" w:rsidR="00FE350A" w:rsidRDefault="00063314" w:rsidP="008E36C9">
            <w:pPr>
              <w:spacing w:after="0" w:line="240" w:lineRule="auto"/>
              <w:rPr>
                <w:rFonts w:cs="Arial"/>
                <w:sz w:val="20"/>
                <w:szCs w:val="20"/>
              </w:rPr>
            </w:pPr>
            <w:r>
              <w:rPr>
                <w:rFonts w:cs="Arial"/>
                <w:sz w:val="20"/>
                <w:szCs w:val="20"/>
              </w:rPr>
              <w:t>10</w:t>
            </w:r>
          </w:p>
        </w:tc>
        <w:tc>
          <w:tcPr>
            <w:tcW w:w="1764" w:type="dxa"/>
            <w:shd w:val="clear" w:color="auto" w:fill="auto"/>
            <w:tcMar>
              <w:top w:w="57" w:type="dxa"/>
              <w:left w:w="57" w:type="dxa"/>
              <w:bottom w:w="57" w:type="dxa"/>
              <w:right w:w="57" w:type="dxa"/>
            </w:tcMar>
          </w:tcPr>
          <w:p w14:paraId="3FA198C0" w14:textId="77777777" w:rsidR="00FE350A" w:rsidRDefault="00FE350A" w:rsidP="00FE350A">
            <w:pPr>
              <w:spacing w:after="0" w:line="240" w:lineRule="auto"/>
              <w:rPr>
                <w:rFonts w:cs="Arial"/>
                <w:sz w:val="20"/>
                <w:szCs w:val="20"/>
              </w:rPr>
            </w:pPr>
            <w:r>
              <w:rPr>
                <w:rFonts w:cs="Arial"/>
                <w:sz w:val="20"/>
                <w:szCs w:val="20"/>
              </w:rPr>
              <w:t>TA5 Review the likely success of the business proposal</w:t>
            </w:r>
          </w:p>
          <w:p w14:paraId="356DE288" w14:textId="77777777" w:rsidR="00FE350A" w:rsidRDefault="00FE350A" w:rsidP="00FE350A">
            <w:pPr>
              <w:spacing w:after="0" w:line="240" w:lineRule="auto"/>
              <w:rPr>
                <w:rFonts w:cs="Arial"/>
                <w:sz w:val="20"/>
                <w:szCs w:val="20"/>
              </w:rPr>
            </w:pPr>
          </w:p>
          <w:p w14:paraId="1BAEFB6E" w14:textId="120EB179" w:rsidR="00FE350A" w:rsidRDefault="00FE350A" w:rsidP="00FE350A">
            <w:pPr>
              <w:spacing w:after="0" w:line="240" w:lineRule="auto"/>
              <w:rPr>
                <w:rFonts w:cs="Arial"/>
                <w:sz w:val="20"/>
                <w:szCs w:val="20"/>
              </w:rPr>
            </w:pPr>
          </w:p>
        </w:tc>
        <w:tc>
          <w:tcPr>
            <w:tcW w:w="3967" w:type="dxa"/>
            <w:shd w:val="clear" w:color="auto" w:fill="auto"/>
            <w:tcMar>
              <w:top w:w="57" w:type="dxa"/>
              <w:left w:w="57" w:type="dxa"/>
              <w:bottom w:w="57" w:type="dxa"/>
              <w:right w:w="57" w:type="dxa"/>
            </w:tcMar>
          </w:tcPr>
          <w:p w14:paraId="033BC9DC" w14:textId="77777777" w:rsidR="002C3E13" w:rsidRDefault="002C3E13" w:rsidP="008E36C9">
            <w:pPr>
              <w:spacing w:after="0" w:line="240" w:lineRule="auto"/>
              <w:rPr>
                <w:rFonts w:cs="Arial"/>
                <w:sz w:val="20"/>
                <w:szCs w:val="20"/>
              </w:rPr>
            </w:pPr>
            <w:r>
              <w:rPr>
                <w:rFonts w:cs="Arial"/>
                <w:sz w:val="20"/>
                <w:szCs w:val="20"/>
              </w:rPr>
              <w:t xml:space="preserve">You could task students to revisit the scenario from Lesson 6. </w:t>
            </w:r>
            <w:r w:rsidR="00FE350A">
              <w:rPr>
                <w:rFonts w:cs="Arial"/>
                <w:sz w:val="20"/>
                <w:szCs w:val="20"/>
              </w:rPr>
              <w:t xml:space="preserve">How </w:t>
            </w:r>
            <w:r>
              <w:rPr>
                <w:rFonts w:cs="Arial"/>
                <w:sz w:val="20"/>
                <w:szCs w:val="20"/>
              </w:rPr>
              <w:t xml:space="preserve">could the risks and challenges identified be minimised or overcome? </w:t>
            </w:r>
          </w:p>
          <w:p w14:paraId="66512BE4" w14:textId="77777777" w:rsidR="002C3E13" w:rsidRDefault="002C3E13" w:rsidP="008E36C9">
            <w:pPr>
              <w:spacing w:after="0" w:line="240" w:lineRule="auto"/>
              <w:rPr>
                <w:rFonts w:cs="Arial"/>
                <w:sz w:val="20"/>
                <w:szCs w:val="20"/>
              </w:rPr>
            </w:pPr>
          </w:p>
          <w:p w14:paraId="26B35ABF" w14:textId="3F2F5B2A" w:rsidR="002C3E13" w:rsidRDefault="002C3E13" w:rsidP="008E36C9">
            <w:pPr>
              <w:spacing w:after="0" w:line="240" w:lineRule="auto"/>
              <w:rPr>
                <w:rFonts w:cs="Arial"/>
                <w:sz w:val="20"/>
                <w:szCs w:val="20"/>
              </w:rPr>
            </w:pPr>
            <w:r>
              <w:rPr>
                <w:rFonts w:cs="Arial"/>
                <w:sz w:val="20"/>
                <w:szCs w:val="20"/>
              </w:rPr>
              <w:t>Students could then review whether they think that the business proposal in the scenario is likely to be a success:</w:t>
            </w:r>
            <w:r w:rsidR="0005257C">
              <w:rPr>
                <w:rFonts w:cs="Arial"/>
                <w:sz w:val="20"/>
                <w:szCs w:val="20"/>
              </w:rPr>
              <w:t xml:space="preserve"> </w:t>
            </w:r>
          </w:p>
          <w:p w14:paraId="703FF0D5" w14:textId="16C928C9" w:rsidR="00FE350A" w:rsidRPr="002C3E13" w:rsidRDefault="00064C31" w:rsidP="002C3E13">
            <w:pPr>
              <w:pStyle w:val="ListParagraph"/>
              <w:numPr>
                <w:ilvl w:val="0"/>
                <w:numId w:val="24"/>
              </w:numPr>
              <w:spacing w:after="0" w:line="240" w:lineRule="auto"/>
              <w:rPr>
                <w:rFonts w:cs="Arial"/>
                <w:sz w:val="20"/>
                <w:szCs w:val="20"/>
              </w:rPr>
            </w:pPr>
            <w:r>
              <w:rPr>
                <w:rFonts w:cs="Arial"/>
                <w:sz w:val="20"/>
                <w:szCs w:val="20"/>
              </w:rPr>
              <w:t>w</w:t>
            </w:r>
            <w:r w:rsidR="002C3E13" w:rsidRPr="002C3E13">
              <w:rPr>
                <w:rFonts w:cs="Arial"/>
                <w:sz w:val="20"/>
                <w:szCs w:val="20"/>
              </w:rPr>
              <w:t>hat are the risks/challenges?</w:t>
            </w:r>
            <w:r w:rsidR="0005257C">
              <w:rPr>
                <w:rFonts w:cs="Arial"/>
                <w:sz w:val="20"/>
                <w:szCs w:val="20"/>
              </w:rPr>
              <w:t xml:space="preserve"> </w:t>
            </w:r>
          </w:p>
          <w:p w14:paraId="390E1A9F" w14:textId="3E2E6848"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w</w:t>
            </w:r>
            <w:r w:rsidR="002C3E13" w:rsidRPr="002C3E13">
              <w:rPr>
                <w:rFonts w:cs="Arial"/>
                <w:sz w:val="20"/>
                <w:szCs w:val="20"/>
              </w:rPr>
              <w:t>hat impact(s) are they likely to have on the success of the new product?</w:t>
            </w:r>
            <w:r w:rsidR="0005257C">
              <w:rPr>
                <w:rFonts w:cs="Arial"/>
                <w:sz w:val="20"/>
                <w:szCs w:val="20"/>
              </w:rPr>
              <w:t xml:space="preserve"> </w:t>
            </w:r>
          </w:p>
          <w:p w14:paraId="6D530E74" w14:textId="15637404"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c</w:t>
            </w:r>
            <w:r w:rsidR="002C3E13" w:rsidRPr="002C3E13">
              <w:rPr>
                <w:rFonts w:cs="Arial"/>
                <w:sz w:val="20"/>
                <w:szCs w:val="20"/>
              </w:rPr>
              <w:t>an they be minimised/overcome?</w:t>
            </w:r>
            <w:r w:rsidR="0005257C">
              <w:rPr>
                <w:rFonts w:cs="Arial"/>
                <w:sz w:val="20"/>
                <w:szCs w:val="20"/>
              </w:rPr>
              <w:t xml:space="preserve"> </w:t>
            </w:r>
          </w:p>
          <w:p w14:paraId="22F06435" w14:textId="23667979" w:rsidR="002C3E13" w:rsidRPr="002C3E13" w:rsidRDefault="00064C31" w:rsidP="002C3E13">
            <w:pPr>
              <w:pStyle w:val="ListParagraph"/>
              <w:numPr>
                <w:ilvl w:val="0"/>
                <w:numId w:val="24"/>
              </w:numPr>
              <w:spacing w:after="0" w:line="240" w:lineRule="auto"/>
              <w:rPr>
                <w:rFonts w:cs="Arial"/>
                <w:sz w:val="20"/>
                <w:szCs w:val="20"/>
              </w:rPr>
            </w:pPr>
            <w:r>
              <w:rPr>
                <w:rFonts w:cs="Arial"/>
                <w:sz w:val="20"/>
                <w:szCs w:val="20"/>
              </w:rPr>
              <w:t>i</w:t>
            </w:r>
            <w:r w:rsidR="002C3E13" w:rsidRPr="002C3E13">
              <w:rPr>
                <w:rFonts w:cs="Arial"/>
                <w:sz w:val="20"/>
                <w:szCs w:val="20"/>
              </w:rPr>
              <w:t>s the business proposal likely to be successful? Why? Why not?</w:t>
            </w:r>
            <w:r w:rsidR="0005257C">
              <w:rPr>
                <w:rFonts w:cs="Arial"/>
                <w:sz w:val="20"/>
                <w:szCs w:val="20"/>
              </w:rPr>
              <w:t xml:space="preserve"> </w:t>
            </w:r>
          </w:p>
        </w:tc>
        <w:tc>
          <w:tcPr>
            <w:tcW w:w="1696" w:type="dxa"/>
            <w:shd w:val="clear" w:color="auto" w:fill="auto"/>
            <w:tcMar>
              <w:top w:w="57" w:type="dxa"/>
              <w:left w:w="57" w:type="dxa"/>
              <w:bottom w:w="57" w:type="dxa"/>
              <w:right w:w="57" w:type="dxa"/>
            </w:tcMar>
          </w:tcPr>
          <w:p w14:paraId="7B411666" w14:textId="77777777" w:rsidR="00FE350A" w:rsidRDefault="00FE350A" w:rsidP="008E36C9">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2C224FAA" w14:textId="5F257BAD" w:rsidR="00AA7CA2" w:rsidRPr="00E03985" w:rsidRDefault="00AA7CA2" w:rsidP="008E36C9">
            <w:pPr>
              <w:pStyle w:val="ListParagraph"/>
              <w:numPr>
                <w:ilvl w:val="0"/>
                <w:numId w:val="23"/>
              </w:numPr>
              <w:spacing w:after="0" w:line="240" w:lineRule="auto"/>
              <w:rPr>
                <w:rFonts w:cs="Arial"/>
                <w:sz w:val="20"/>
                <w:szCs w:val="20"/>
              </w:rPr>
            </w:pPr>
            <w:r w:rsidRPr="00AA7CA2">
              <w:rPr>
                <w:rFonts w:cs="Arial"/>
                <w:sz w:val="20"/>
                <w:szCs w:val="20"/>
              </w:rPr>
              <w:t>Explain risks and challenges involved with producing and launching a new product</w:t>
            </w:r>
          </w:p>
          <w:p w14:paraId="2AF1E877" w14:textId="2866A720" w:rsidR="00AA7CA2" w:rsidRPr="00E03985" w:rsidRDefault="00AA7CA2" w:rsidP="008E36C9">
            <w:pPr>
              <w:pStyle w:val="ListParagraph"/>
              <w:numPr>
                <w:ilvl w:val="0"/>
                <w:numId w:val="23"/>
              </w:numPr>
              <w:spacing w:after="0" w:line="240" w:lineRule="auto"/>
              <w:rPr>
                <w:rFonts w:cs="Arial"/>
                <w:sz w:val="20"/>
                <w:szCs w:val="20"/>
              </w:rPr>
            </w:pPr>
            <w:r w:rsidRPr="00AA7CA2">
              <w:rPr>
                <w:rFonts w:cs="Arial"/>
                <w:sz w:val="20"/>
                <w:szCs w:val="20"/>
              </w:rPr>
              <w:t>Explain the impact that risks and challenges may have on the success of a business proposal</w:t>
            </w:r>
          </w:p>
          <w:p w14:paraId="55990815" w14:textId="4FB27D17" w:rsidR="00AA7CA2" w:rsidRPr="00E03985" w:rsidRDefault="005F170A" w:rsidP="00AA7CA2">
            <w:pPr>
              <w:pStyle w:val="ListParagraph"/>
              <w:numPr>
                <w:ilvl w:val="0"/>
                <w:numId w:val="23"/>
              </w:numPr>
              <w:spacing w:after="0" w:line="240" w:lineRule="auto"/>
              <w:rPr>
                <w:rFonts w:cs="Arial"/>
                <w:sz w:val="20"/>
                <w:szCs w:val="20"/>
              </w:rPr>
            </w:pPr>
            <w:r>
              <w:rPr>
                <w:rFonts w:cs="Arial"/>
                <w:sz w:val="20"/>
                <w:szCs w:val="20"/>
              </w:rPr>
              <w:t>E</w:t>
            </w:r>
            <w:r w:rsidR="00AA7CA2" w:rsidRPr="00AA7CA2">
              <w:rPr>
                <w:rFonts w:cs="Arial"/>
                <w:sz w:val="20"/>
                <w:szCs w:val="20"/>
              </w:rPr>
              <w:t>xplain how risks and challenges may be minimised/overcome</w:t>
            </w:r>
          </w:p>
          <w:p w14:paraId="0B053C65" w14:textId="6631288A" w:rsidR="00AA7CA2" w:rsidRPr="00AA7CA2" w:rsidRDefault="005F170A" w:rsidP="00B829C9">
            <w:pPr>
              <w:pStyle w:val="ListParagraph"/>
              <w:numPr>
                <w:ilvl w:val="0"/>
                <w:numId w:val="23"/>
              </w:numPr>
              <w:spacing w:after="0" w:line="240" w:lineRule="auto"/>
              <w:rPr>
                <w:rFonts w:cs="Arial"/>
                <w:sz w:val="20"/>
                <w:szCs w:val="20"/>
              </w:rPr>
            </w:pPr>
            <w:r>
              <w:rPr>
                <w:rFonts w:cs="Arial"/>
                <w:sz w:val="20"/>
                <w:szCs w:val="20"/>
              </w:rPr>
              <w:t>M</w:t>
            </w:r>
            <w:r w:rsidR="00AA7CA2" w:rsidRPr="00AA7CA2">
              <w:rPr>
                <w:rFonts w:cs="Arial"/>
                <w:sz w:val="20"/>
                <w:szCs w:val="20"/>
              </w:rPr>
              <w:t>ake a judgement about the likely success of a business proposal</w:t>
            </w:r>
          </w:p>
        </w:tc>
        <w:tc>
          <w:tcPr>
            <w:tcW w:w="2399" w:type="dxa"/>
            <w:shd w:val="clear" w:color="auto" w:fill="auto"/>
            <w:tcMar>
              <w:top w:w="57" w:type="dxa"/>
              <w:left w:w="57" w:type="dxa"/>
              <w:bottom w:w="57" w:type="dxa"/>
              <w:right w:w="57" w:type="dxa"/>
            </w:tcMar>
          </w:tcPr>
          <w:p w14:paraId="62EAB38C"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60F6FF4A" w14:textId="77777777" w:rsidR="00FE350A" w:rsidRDefault="00FE350A" w:rsidP="008E36C9">
            <w:pPr>
              <w:spacing w:after="0" w:line="240" w:lineRule="auto"/>
              <w:rPr>
                <w:rFonts w:cs="Arial"/>
                <w:sz w:val="20"/>
                <w:szCs w:val="20"/>
              </w:rPr>
            </w:pPr>
          </w:p>
        </w:tc>
      </w:tr>
      <w:tr w:rsidR="00063314" w14:paraId="2B34CE47" w14:textId="77777777" w:rsidTr="004C75CF">
        <w:trPr>
          <w:trHeight w:val="20"/>
        </w:trPr>
        <w:tc>
          <w:tcPr>
            <w:tcW w:w="954" w:type="dxa"/>
            <w:shd w:val="clear" w:color="auto" w:fill="auto"/>
            <w:tcMar>
              <w:top w:w="57" w:type="dxa"/>
              <w:left w:w="57" w:type="dxa"/>
              <w:bottom w:w="57" w:type="dxa"/>
              <w:right w:w="57" w:type="dxa"/>
            </w:tcMar>
          </w:tcPr>
          <w:p w14:paraId="5319370D" w14:textId="65B41E18" w:rsidR="00FE350A" w:rsidRDefault="00063314" w:rsidP="008E36C9">
            <w:pPr>
              <w:spacing w:after="0" w:line="240" w:lineRule="auto"/>
              <w:rPr>
                <w:rFonts w:cs="Arial"/>
                <w:sz w:val="20"/>
                <w:szCs w:val="20"/>
              </w:rPr>
            </w:pPr>
            <w:r>
              <w:rPr>
                <w:rFonts w:cs="Arial"/>
                <w:sz w:val="20"/>
                <w:szCs w:val="20"/>
              </w:rPr>
              <w:t>1</w:t>
            </w:r>
            <w:r w:rsidR="00E877E2">
              <w:rPr>
                <w:rFonts w:cs="Arial"/>
                <w:sz w:val="20"/>
                <w:szCs w:val="20"/>
              </w:rPr>
              <w:t>1</w:t>
            </w:r>
            <w:r w:rsidR="00BB3940">
              <w:rPr>
                <w:rFonts w:cs="Arial"/>
                <w:sz w:val="20"/>
                <w:szCs w:val="20"/>
              </w:rPr>
              <w:t>-24</w:t>
            </w:r>
          </w:p>
        </w:tc>
        <w:tc>
          <w:tcPr>
            <w:tcW w:w="1764" w:type="dxa"/>
            <w:shd w:val="clear" w:color="auto" w:fill="auto"/>
            <w:tcMar>
              <w:top w:w="57" w:type="dxa"/>
              <w:left w:w="57" w:type="dxa"/>
              <w:bottom w:w="57" w:type="dxa"/>
              <w:right w:w="57" w:type="dxa"/>
            </w:tcMar>
          </w:tcPr>
          <w:p w14:paraId="0961C252" w14:textId="36CBD870" w:rsidR="00FE350A" w:rsidRDefault="00FE350A" w:rsidP="00FE350A">
            <w:pPr>
              <w:spacing w:after="0" w:line="240" w:lineRule="auto"/>
              <w:rPr>
                <w:rFonts w:cs="Arial"/>
                <w:sz w:val="20"/>
                <w:szCs w:val="20"/>
              </w:rPr>
            </w:pPr>
            <w:r>
              <w:rPr>
                <w:rFonts w:cs="Arial"/>
                <w:sz w:val="20"/>
                <w:szCs w:val="20"/>
              </w:rPr>
              <w:t>NEA assessment</w:t>
            </w:r>
          </w:p>
        </w:tc>
        <w:tc>
          <w:tcPr>
            <w:tcW w:w="3967" w:type="dxa"/>
            <w:shd w:val="clear" w:color="auto" w:fill="auto"/>
            <w:tcMar>
              <w:top w:w="57" w:type="dxa"/>
              <w:left w:w="57" w:type="dxa"/>
              <w:bottom w:w="57" w:type="dxa"/>
              <w:right w:w="57" w:type="dxa"/>
            </w:tcMar>
          </w:tcPr>
          <w:p w14:paraId="06687A0A" w14:textId="77777777" w:rsidR="00FE350A" w:rsidRDefault="00FE350A" w:rsidP="008E36C9">
            <w:pPr>
              <w:spacing w:after="0" w:line="240" w:lineRule="auto"/>
              <w:rPr>
                <w:rFonts w:cs="Arial"/>
                <w:sz w:val="20"/>
                <w:szCs w:val="20"/>
              </w:rPr>
            </w:pPr>
          </w:p>
        </w:tc>
        <w:tc>
          <w:tcPr>
            <w:tcW w:w="1696" w:type="dxa"/>
            <w:shd w:val="clear" w:color="auto" w:fill="auto"/>
            <w:tcMar>
              <w:top w:w="57" w:type="dxa"/>
              <w:left w:w="57" w:type="dxa"/>
              <w:bottom w:w="57" w:type="dxa"/>
              <w:right w:w="57" w:type="dxa"/>
            </w:tcMar>
          </w:tcPr>
          <w:p w14:paraId="711E9896" w14:textId="77777777" w:rsidR="00FE350A" w:rsidRDefault="00FE350A" w:rsidP="008E36C9">
            <w:pPr>
              <w:spacing w:after="0" w:line="240" w:lineRule="auto"/>
              <w:rPr>
                <w:rFonts w:cs="Arial"/>
                <w:sz w:val="20"/>
                <w:szCs w:val="20"/>
              </w:rPr>
            </w:pPr>
          </w:p>
        </w:tc>
        <w:tc>
          <w:tcPr>
            <w:tcW w:w="2508" w:type="dxa"/>
            <w:shd w:val="clear" w:color="auto" w:fill="auto"/>
            <w:tcMar>
              <w:top w:w="57" w:type="dxa"/>
              <w:left w:w="57" w:type="dxa"/>
              <w:bottom w:w="57" w:type="dxa"/>
              <w:right w:w="57" w:type="dxa"/>
            </w:tcMar>
          </w:tcPr>
          <w:p w14:paraId="3DD0B338" w14:textId="77777777" w:rsidR="00FE350A" w:rsidRDefault="00FE350A" w:rsidP="008E36C9">
            <w:pPr>
              <w:spacing w:after="0" w:line="240" w:lineRule="auto"/>
              <w:rPr>
                <w:rFonts w:cs="Arial"/>
                <w:sz w:val="20"/>
                <w:szCs w:val="20"/>
              </w:rPr>
            </w:pPr>
          </w:p>
        </w:tc>
        <w:tc>
          <w:tcPr>
            <w:tcW w:w="2399" w:type="dxa"/>
            <w:shd w:val="clear" w:color="auto" w:fill="auto"/>
            <w:tcMar>
              <w:top w:w="57" w:type="dxa"/>
              <w:left w:w="57" w:type="dxa"/>
              <w:bottom w:w="57" w:type="dxa"/>
              <w:right w:w="57" w:type="dxa"/>
            </w:tcMar>
          </w:tcPr>
          <w:p w14:paraId="0A784796" w14:textId="77777777" w:rsidR="00FE350A" w:rsidRDefault="00FE350A" w:rsidP="008E36C9">
            <w:pPr>
              <w:spacing w:after="0" w:line="240" w:lineRule="auto"/>
              <w:rPr>
                <w:rFonts w:cs="Arial"/>
                <w:sz w:val="20"/>
                <w:szCs w:val="20"/>
              </w:rPr>
            </w:pPr>
          </w:p>
        </w:tc>
        <w:tc>
          <w:tcPr>
            <w:tcW w:w="1596" w:type="dxa"/>
            <w:shd w:val="clear" w:color="auto" w:fill="auto"/>
            <w:tcMar>
              <w:top w:w="57" w:type="dxa"/>
              <w:left w:w="57" w:type="dxa"/>
              <w:bottom w:w="57" w:type="dxa"/>
              <w:right w:w="57" w:type="dxa"/>
            </w:tcMar>
          </w:tcPr>
          <w:p w14:paraId="435EE99C" w14:textId="77777777" w:rsidR="00FE350A" w:rsidRDefault="00FE350A" w:rsidP="008E36C9">
            <w:pPr>
              <w:spacing w:after="0" w:line="240" w:lineRule="auto"/>
              <w:rPr>
                <w:rFonts w:cs="Arial"/>
                <w:sz w:val="20"/>
                <w:szCs w:val="20"/>
              </w:rPr>
            </w:pPr>
          </w:p>
        </w:tc>
      </w:tr>
    </w:tbl>
    <w:p w14:paraId="34FFD2DD" w14:textId="77777777" w:rsidR="009222D8" w:rsidRPr="005C2C19" w:rsidRDefault="009222D8" w:rsidP="005C2C19">
      <w:pPr>
        <w:pStyle w:val="Body"/>
        <w:rPr>
          <w:rStyle w:val="s1"/>
          <w:rFonts w:asciiTheme="minorHAnsi" w:hAnsiTheme="minorHAnsi"/>
        </w:rPr>
      </w:pPr>
    </w:p>
    <w:p w14:paraId="17B2FABA" w14:textId="1455B728" w:rsidR="009222D8" w:rsidRPr="005C2C19" w:rsidRDefault="005C2C19" w:rsidP="005C2C19">
      <w:pPr>
        <w:pStyle w:val="Body"/>
        <w:rPr>
          <w:rStyle w:val="s1"/>
          <w:rFonts w:asciiTheme="minorHAnsi" w:hAnsiTheme="minorHAnsi"/>
        </w:rPr>
      </w:pPr>
      <w:r w:rsidRPr="005C2C19">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B6DA74D" w14:textId="77777777" w:rsidTr="005C2C19">
        <w:trPr>
          <w:trHeight w:val="170"/>
        </w:trPr>
        <w:tc>
          <w:tcPr>
            <w:tcW w:w="14884" w:type="dxa"/>
            <w:gridSpan w:val="2"/>
            <w:shd w:val="clear" w:color="auto" w:fill="5F6DAC"/>
            <w:tcMar>
              <w:top w:w="57" w:type="dxa"/>
              <w:left w:w="57" w:type="dxa"/>
              <w:bottom w:w="0" w:type="dxa"/>
              <w:right w:w="57" w:type="dxa"/>
            </w:tcMar>
            <w:vAlign w:val="center"/>
          </w:tcPr>
          <w:p w14:paraId="065A25ED" w14:textId="66C18A2A" w:rsidR="009222D8" w:rsidRPr="005C2C19" w:rsidRDefault="009222D8" w:rsidP="008E36C9">
            <w:pPr>
              <w:pStyle w:val="Tableheader"/>
              <w:jc w:val="center"/>
            </w:pPr>
            <w:r w:rsidRPr="005C2C19">
              <w:lastRenderedPageBreak/>
              <w:t>Summer 1</w:t>
            </w:r>
          </w:p>
        </w:tc>
      </w:tr>
      <w:tr w:rsidR="009222D8" w14:paraId="06DFC671" w14:textId="77777777" w:rsidTr="005C2C19">
        <w:trPr>
          <w:trHeight w:val="774"/>
        </w:trPr>
        <w:tc>
          <w:tcPr>
            <w:tcW w:w="2921" w:type="dxa"/>
            <w:shd w:val="clear" w:color="auto" w:fill="FFFFFF" w:themeFill="background1"/>
            <w:tcMar>
              <w:top w:w="57" w:type="dxa"/>
              <w:left w:w="57" w:type="dxa"/>
              <w:bottom w:w="0" w:type="dxa"/>
              <w:right w:w="57" w:type="dxa"/>
            </w:tcMar>
            <w:vAlign w:val="center"/>
          </w:tcPr>
          <w:p w14:paraId="48B80346" w14:textId="77777777" w:rsidR="009222D8" w:rsidRPr="005C2C19" w:rsidRDefault="009222D8" w:rsidP="008E36C9">
            <w:pPr>
              <w:rPr>
                <w:b/>
                <w:bCs/>
                <w:color w:val="000000" w:themeColor="text1"/>
              </w:rPr>
            </w:pPr>
            <w:r w:rsidRPr="005C2C19">
              <w:rPr>
                <w:b/>
                <w:bCs/>
                <w:color w:val="000000" w:themeColor="text1"/>
              </w:rPr>
              <w:t xml:space="preserve">Summary of what you </w:t>
            </w:r>
            <w:r w:rsidRPr="005C2C19">
              <w:rPr>
                <w:b/>
                <w:bCs/>
                <w:color w:val="000000" w:themeColor="text1"/>
              </w:rPr>
              <w:br/>
              <w:t>will cover from the curriculum planner:</w:t>
            </w:r>
          </w:p>
        </w:tc>
        <w:tc>
          <w:tcPr>
            <w:tcW w:w="11963" w:type="dxa"/>
            <w:shd w:val="clear" w:color="auto" w:fill="FFFFFF" w:themeFill="background1"/>
            <w:tcMar>
              <w:top w:w="28" w:type="dxa"/>
            </w:tcMar>
            <w:vAlign w:val="center"/>
          </w:tcPr>
          <w:p w14:paraId="56626726" w14:textId="7EDCF004" w:rsidR="009222D8" w:rsidRPr="005C2C19" w:rsidRDefault="00824A88" w:rsidP="008E36C9">
            <w:pPr>
              <w:rPr>
                <w:color w:val="000000" w:themeColor="text1"/>
              </w:rPr>
            </w:pPr>
            <w:r w:rsidRPr="005C2C19">
              <w:rPr>
                <w:color w:val="000000" w:themeColor="text1"/>
              </w:rPr>
              <w:t>NEA assessment</w:t>
            </w:r>
            <w:r w:rsidR="00147CA4">
              <w:rPr>
                <w:color w:val="000000" w:themeColor="text1"/>
              </w:rPr>
              <w:t xml:space="preserve"> </w:t>
            </w:r>
          </w:p>
          <w:p w14:paraId="181C0B07" w14:textId="77777777" w:rsidR="009222D8" w:rsidRPr="005C2C19" w:rsidRDefault="009222D8" w:rsidP="008E36C9">
            <w:pPr>
              <w:rPr>
                <w:b/>
                <w:bCs/>
                <w:color w:val="000000" w:themeColor="text1"/>
              </w:rPr>
            </w:pPr>
          </w:p>
        </w:tc>
      </w:tr>
    </w:tbl>
    <w:p w14:paraId="51CC87AF"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742ED1FB" w14:textId="77777777" w:rsidTr="005B6D54">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2E7E2BFA" w14:textId="77777777" w:rsidR="009222D8" w:rsidRPr="005C2C19" w:rsidRDefault="009222D8" w:rsidP="008E36C9">
            <w:pPr>
              <w:pStyle w:val="Tableheader"/>
              <w:rPr>
                <w:sz w:val="20"/>
                <w:szCs w:val="20"/>
              </w:rPr>
            </w:pPr>
            <w:r w:rsidRPr="005C2C19">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E2D8E50" w14:textId="3CB40225" w:rsidR="009222D8" w:rsidRPr="005C2C19" w:rsidRDefault="009222D8" w:rsidP="008E36C9">
            <w:pPr>
              <w:pStyle w:val="Tableheader"/>
              <w:rPr>
                <w:sz w:val="20"/>
                <w:szCs w:val="20"/>
              </w:rPr>
            </w:pPr>
            <w:r w:rsidRPr="005C2C19">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4B95860" w14:textId="77777777" w:rsidR="009222D8" w:rsidRPr="005C2C19" w:rsidRDefault="009222D8" w:rsidP="008E36C9">
            <w:pPr>
              <w:pStyle w:val="Tableheader"/>
              <w:rPr>
                <w:sz w:val="20"/>
                <w:szCs w:val="20"/>
              </w:rPr>
            </w:pPr>
            <w:r w:rsidRPr="005C2C19">
              <w:rPr>
                <w:sz w:val="20"/>
                <w:szCs w:val="20"/>
              </w:rPr>
              <w:t>Lesson ideas and activities</w:t>
            </w:r>
          </w:p>
          <w:p w14:paraId="0B6B1869" w14:textId="17F6DD3E" w:rsidR="00852097" w:rsidRPr="005C2C19"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6943E1A" w14:textId="247F6748" w:rsidR="009222D8" w:rsidRPr="005C2C19" w:rsidRDefault="009222D8" w:rsidP="008E36C9">
            <w:pPr>
              <w:pStyle w:val="Tableheader"/>
              <w:rPr>
                <w:sz w:val="20"/>
                <w:szCs w:val="20"/>
              </w:rPr>
            </w:pPr>
            <w:r w:rsidRPr="005C2C19">
              <w:rPr>
                <w:sz w:val="20"/>
                <w:szCs w:val="20"/>
              </w:rPr>
              <w:t>Lesson key</w:t>
            </w:r>
            <w:r w:rsidR="002F1336" w:rsidRPr="005C2C19">
              <w:rPr>
                <w:sz w:val="20"/>
                <w:szCs w:val="20"/>
              </w:rPr>
              <w:t xml:space="preserve"> </w:t>
            </w:r>
            <w:r w:rsidRPr="005C2C19">
              <w:rPr>
                <w:sz w:val="20"/>
                <w:szCs w:val="20"/>
              </w:rPr>
              <w:t>words</w:t>
            </w:r>
          </w:p>
          <w:p w14:paraId="668D22E9" w14:textId="7A8A3676" w:rsidR="009222D8" w:rsidRPr="005C2C19"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F813689" w14:textId="77777777" w:rsidR="009222D8" w:rsidRPr="005C2C19" w:rsidRDefault="009222D8" w:rsidP="008E36C9">
            <w:pPr>
              <w:pStyle w:val="Tableheader"/>
              <w:rPr>
                <w:sz w:val="20"/>
                <w:szCs w:val="20"/>
              </w:rPr>
            </w:pPr>
            <w:r w:rsidRPr="005C2C19">
              <w:rPr>
                <w:sz w:val="20"/>
                <w:szCs w:val="20"/>
              </w:rPr>
              <w:t>Lesson outcome(s)</w:t>
            </w:r>
          </w:p>
          <w:p w14:paraId="5668451C" w14:textId="0983B547" w:rsidR="009222D8" w:rsidRPr="005C2C19" w:rsidRDefault="009222D8" w:rsidP="008E36C9">
            <w:pPr>
              <w:pStyle w:val="Tableheader"/>
              <w:rPr>
                <w:b w:val="0"/>
                <w:bCs w:val="0"/>
                <w:sz w:val="20"/>
                <w:szCs w:val="20"/>
              </w:rPr>
            </w:pPr>
            <w:r w:rsidRPr="005C2C19">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9302360" w14:textId="77777777" w:rsidR="009222D8" w:rsidRPr="005C2C19" w:rsidRDefault="009222D8" w:rsidP="008E36C9">
            <w:pPr>
              <w:pStyle w:val="Tableheader"/>
              <w:rPr>
                <w:sz w:val="20"/>
                <w:szCs w:val="20"/>
              </w:rPr>
            </w:pPr>
            <w:r w:rsidRPr="005C2C19">
              <w:rPr>
                <w:sz w:val="20"/>
                <w:szCs w:val="20"/>
              </w:rPr>
              <w:t>Useful links/resources</w:t>
            </w:r>
          </w:p>
          <w:p w14:paraId="709AA5C3" w14:textId="32F6D163" w:rsidR="009222D8" w:rsidRPr="005C2C19"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7D61F66" w14:textId="77777777" w:rsidR="009222D8" w:rsidRPr="005C2C19" w:rsidRDefault="009222D8" w:rsidP="008E36C9">
            <w:pPr>
              <w:pStyle w:val="Tableheader"/>
              <w:rPr>
                <w:sz w:val="20"/>
                <w:szCs w:val="20"/>
              </w:rPr>
            </w:pPr>
            <w:r w:rsidRPr="005C2C19">
              <w:rPr>
                <w:sz w:val="20"/>
                <w:szCs w:val="20"/>
              </w:rPr>
              <w:t>How does this link to other units?</w:t>
            </w:r>
          </w:p>
          <w:p w14:paraId="6C7F8C1B" w14:textId="77777777" w:rsidR="009222D8" w:rsidRPr="005C2C19" w:rsidRDefault="009222D8" w:rsidP="008E36C9">
            <w:pPr>
              <w:pStyle w:val="Tableheader"/>
              <w:rPr>
                <w:sz w:val="20"/>
                <w:szCs w:val="20"/>
              </w:rPr>
            </w:pPr>
          </w:p>
        </w:tc>
      </w:tr>
      <w:tr w:rsidR="009222D8" w14:paraId="23C0C580" w14:textId="77777777" w:rsidTr="00A51861">
        <w:trPr>
          <w:trHeight w:val="1315"/>
        </w:trPr>
        <w:tc>
          <w:tcPr>
            <w:tcW w:w="993" w:type="dxa"/>
            <w:shd w:val="clear" w:color="auto" w:fill="auto"/>
            <w:tcMar>
              <w:top w:w="57" w:type="dxa"/>
              <w:left w:w="57" w:type="dxa"/>
              <w:bottom w:w="57" w:type="dxa"/>
              <w:right w:w="57" w:type="dxa"/>
            </w:tcMar>
          </w:tcPr>
          <w:p w14:paraId="433A72DC" w14:textId="17AE17DC" w:rsidR="009222D8" w:rsidRPr="0060472E" w:rsidRDefault="00FF1906" w:rsidP="008E36C9">
            <w:pPr>
              <w:spacing w:after="0" w:line="240" w:lineRule="auto"/>
              <w:rPr>
                <w:rFonts w:cs="Arial"/>
                <w:sz w:val="20"/>
                <w:szCs w:val="20"/>
              </w:rPr>
            </w:pPr>
            <w:r w:rsidRPr="0060472E">
              <w:rPr>
                <w:rFonts w:cs="Arial"/>
                <w:sz w:val="20"/>
                <w:szCs w:val="20"/>
              </w:rPr>
              <w:t>1</w:t>
            </w:r>
            <w:r w:rsidR="00063314" w:rsidRPr="0060472E">
              <w:rPr>
                <w:rFonts w:cs="Arial"/>
                <w:sz w:val="20"/>
                <w:szCs w:val="20"/>
              </w:rPr>
              <w:t>-3</w:t>
            </w:r>
          </w:p>
        </w:tc>
        <w:tc>
          <w:tcPr>
            <w:tcW w:w="1928" w:type="dxa"/>
            <w:shd w:val="clear" w:color="auto" w:fill="auto"/>
            <w:tcMar>
              <w:top w:w="57" w:type="dxa"/>
              <w:left w:w="57" w:type="dxa"/>
              <w:bottom w:w="57" w:type="dxa"/>
              <w:right w:w="57" w:type="dxa"/>
            </w:tcMar>
          </w:tcPr>
          <w:p w14:paraId="437849C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78B451C1" w14:textId="47F7E7C7" w:rsidR="009222D8" w:rsidRPr="0060472E" w:rsidRDefault="00F6656E" w:rsidP="008E36C9">
            <w:pPr>
              <w:spacing w:after="0" w:line="240" w:lineRule="auto"/>
              <w:rPr>
                <w:rFonts w:cs="Arial"/>
                <w:sz w:val="20"/>
                <w:szCs w:val="20"/>
              </w:rPr>
            </w:pPr>
            <w:r w:rsidRPr="0060472E">
              <w:rPr>
                <w:rFonts w:cs="Arial"/>
                <w:sz w:val="20"/>
                <w:szCs w:val="20"/>
              </w:rPr>
              <w:t>Remainder of NEA assessment time allocated</w:t>
            </w:r>
          </w:p>
        </w:tc>
        <w:tc>
          <w:tcPr>
            <w:tcW w:w="1697" w:type="dxa"/>
            <w:shd w:val="clear" w:color="auto" w:fill="auto"/>
            <w:tcMar>
              <w:top w:w="57" w:type="dxa"/>
              <w:left w:w="57" w:type="dxa"/>
              <w:bottom w:w="57" w:type="dxa"/>
              <w:right w:w="57" w:type="dxa"/>
            </w:tcMar>
          </w:tcPr>
          <w:p w14:paraId="38B144DC" w14:textId="10535DF4"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3AB8D8F" w14:textId="161720D6"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67624E0F" w14:textId="0554824B"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1598E9C" w14:textId="79F9F5B8" w:rsidR="009222D8" w:rsidRPr="0060472E" w:rsidRDefault="009222D8" w:rsidP="008E36C9">
            <w:pPr>
              <w:spacing w:after="0" w:line="240" w:lineRule="auto"/>
              <w:rPr>
                <w:rFonts w:cs="Arial"/>
                <w:b/>
                <w:bCs/>
                <w:sz w:val="20"/>
                <w:szCs w:val="20"/>
              </w:rPr>
            </w:pPr>
          </w:p>
        </w:tc>
      </w:tr>
    </w:tbl>
    <w:p w14:paraId="4B6F14AD" w14:textId="77777777" w:rsidR="0005257C" w:rsidRDefault="0005257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5003F41F" w14:textId="77777777" w:rsidTr="005B6D54">
        <w:trPr>
          <w:trHeight w:val="170"/>
        </w:trPr>
        <w:tc>
          <w:tcPr>
            <w:tcW w:w="14884" w:type="dxa"/>
            <w:gridSpan w:val="2"/>
            <w:shd w:val="clear" w:color="auto" w:fill="5F6DAC"/>
            <w:tcMar>
              <w:top w:w="57" w:type="dxa"/>
              <w:left w:w="57" w:type="dxa"/>
              <w:bottom w:w="0" w:type="dxa"/>
              <w:right w:w="57" w:type="dxa"/>
            </w:tcMar>
            <w:vAlign w:val="center"/>
          </w:tcPr>
          <w:p w14:paraId="29DE4B85" w14:textId="2B479D55" w:rsidR="009222D8" w:rsidRPr="005B6D54" w:rsidRDefault="009222D8" w:rsidP="008E36C9">
            <w:pPr>
              <w:pStyle w:val="Tableheader"/>
              <w:jc w:val="center"/>
            </w:pPr>
            <w:r w:rsidRPr="005B6D54">
              <w:lastRenderedPageBreak/>
              <w:t>Summer 2</w:t>
            </w:r>
          </w:p>
        </w:tc>
      </w:tr>
      <w:tr w:rsidR="009222D8" w14:paraId="37E98EA1" w14:textId="77777777" w:rsidTr="005B6D54">
        <w:trPr>
          <w:trHeight w:val="774"/>
        </w:trPr>
        <w:tc>
          <w:tcPr>
            <w:tcW w:w="2921" w:type="dxa"/>
            <w:shd w:val="clear" w:color="auto" w:fill="FFFFFF" w:themeFill="background1"/>
            <w:tcMar>
              <w:top w:w="57" w:type="dxa"/>
              <w:left w:w="57" w:type="dxa"/>
              <w:bottom w:w="0" w:type="dxa"/>
              <w:right w:w="57" w:type="dxa"/>
            </w:tcMar>
            <w:vAlign w:val="center"/>
          </w:tcPr>
          <w:p w14:paraId="42B93C0D" w14:textId="77777777" w:rsidR="009222D8" w:rsidRPr="005B6D54" w:rsidRDefault="009222D8" w:rsidP="008E36C9">
            <w:pPr>
              <w:rPr>
                <w:b/>
                <w:bCs/>
                <w:color w:val="000000" w:themeColor="text1"/>
              </w:rPr>
            </w:pPr>
            <w:r w:rsidRPr="005B6D54">
              <w:rPr>
                <w:b/>
                <w:bCs/>
                <w:color w:val="000000" w:themeColor="text1"/>
              </w:rPr>
              <w:t xml:space="preserve">Summary of what you </w:t>
            </w:r>
            <w:r w:rsidRPr="005B6D54">
              <w:rPr>
                <w:b/>
                <w:bCs/>
                <w:color w:val="000000" w:themeColor="text1"/>
              </w:rPr>
              <w:br/>
              <w:t>will cover from the curriculum planner:</w:t>
            </w:r>
          </w:p>
        </w:tc>
        <w:tc>
          <w:tcPr>
            <w:tcW w:w="11963" w:type="dxa"/>
            <w:shd w:val="clear" w:color="auto" w:fill="FFFFFF" w:themeFill="background1"/>
            <w:tcMar>
              <w:top w:w="28" w:type="dxa"/>
            </w:tcMar>
            <w:vAlign w:val="center"/>
          </w:tcPr>
          <w:p w14:paraId="0C190BE2" w14:textId="779CF738" w:rsidR="009222D8" w:rsidRPr="005B6D54" w:rsidRDefault="00F81AB8" w:rsidP="00B368D3">
            <w:pPr>
              <w:rPr>
                <w:b/>
                <w:bCs/>
                <w:color w:val="000000" w:themeColor="text1"/>
              </w:rPr>
            </w:pPr>
            <w:r>
              <w:rPr>
                <w:b/>
                <w:bCs/>
                <w:color w:val="000000" w:themeColor="text1"/>
              </w:rPr>
              <w:t xml:space="preserve"> </w:t>
            </w:r>
          </w:p>
        </w:tc>
      </w:tr>
    </w:tbl>
    <w:p w14:paraId="161192CE"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27495808" w14:textId="77777777" w:rsidTr="005B6D54">
        <w:trPr>
          <w:trHeight w:val="1286"/>
          <w:tblHeader/>
        </w:trPr>
        <w:tc>
          <w:tcPr>
            <w:tcW w:w="993" w:type="dxa"/>
            <w:shd w:val="clear" w:color="auto" w:fill="5F6DAC"/>
            <w:tcMar>
              <w:top w:w="57" w:type="dxa"/>
              <w:left w:w="57" w:type="dxa"/>
              <w:bottom w:w="0" w:type="dxa"/>
              <w:right w:w="57" w:type="dxa"/>
            </w:tcMar>
          </w:tcPr>
          <w:p w14:paraId="3B3993EC" w14:textId="77777777" w:rsidR="009222D8" w:rsidRPr="005B6D54" w:rsidRDefault="009222D8" w:rsidP="008E36C9">
            <w:pPr>
              <w:pStyle w:val="Tableheader"/>
              <w:rPr>
                <w:sz w:val="20"/>
                <w:szCs w:val="20"/>
              </w:rPr>
            </w:pPr>
            <w:r w:rsidRPr="005B6D54">
              <w:rPr>
                <w:sz w:val="20"/>
                <w:szCs w:val="20"/>
              </w:rPr>
              <w:t>Lesson no.</w:t>
            </w:r>
          </w:p>
        </w:tc>
        <w:tc>
          <w:tcPr>
            <w:tcW w:w="1928" w:type="dxa"/>
            <w:shd w:val="clear" w:color="auto" w:fill="5F6DAC"/>
            <w:tcMar>
              <w:top w:w="57" w:type="dxa"/>
              <w:left w:w="57" w:type="dxa"/>
              <w:bottom w:w="0" w:type="dxa"/>
              <w:right w:w="57" w:type="dxa"/>
            </w:tcMar>
          </w:tcPr>
          <w:p w14:paraId="2AEC8938" w14:textId="77777777" w:rsidR="009222D8" w:rsidRPr="005B6D54" w:rsidRDefault="009222D8" w:rsidP="008E36C9">
            <w:pPr>
              <w:pStyle w:val="Tableheader"/>
              <w:rPr>
                <w:sz w:val="20"/>
                <w:szCs w:val="20"/>
              </w:rPr>
            </w:pPr>
            <w:r w:rsidRPr="005B6D54">
              <w:rPr>
                <w:sz w:val="20"/>
                <w:szCs w:val="20"/>
              </w:rPr>
              <w:t xml:space="preserve">Topic areas/sub topic areas </w:t>
            </w:r>
          </w:p>
          <w:p w14:paraId="4F5903EE" w14:textId="67F042BB" w:rsidR="009222D8" w:rsidRPr="005B6D54" w:rsidRDefault="009222D8" w:rsidP="008E36C9">
            <w:pPr>
              <w:pStyle w:val="Tableheader"/>
              <w:rPr>
                <w:sz w:val="20"/>
                <w:szCs w:val="20"/>
              </w:rPr>
            </w:pPr>
          </w:p>
        </w:tc>
        <w:tc>
          <w:tcPr>
            <w:tcW w:w="4167" w:type="dxa"/>
            <w:shd w:val="clear" w:color="auto" w:fill="5F6DAC"/>
            <w:tcMar>
              <w:top w:w="57" w:type="dxa"/>
              <w:left w:w="57" w:type="dxa"/>
              <w:bottom w:w="0" w:type="dxa"/>
              <w:right w:w="57" w:type="dxa"/>
            </w:tcMar>
          </w:tcPr>
          <w:p w14:paraId="3B204D31" w14:textId="0A728F4D" w:rsidR="00852097" w:rsidRPr="005B6D54" w:rsidRDefault="009222D8" w:rsidP="008E36C9">
            <w:pPr>
              <w:pStyle w:val="Tableheader"/>
              <w:rPr>
                <w:sz w:val="20"/>
                <w:szCs w:val="20"/>
              </w:rPr>
            </w:pPr>
            <w:r w:rsidRPr="005B6D54">
              <w:rPr>
                <w:sz w:val="20"/>
                <w:szCs w:val="20"/>
              </w:rPr>
              <w:t>Lesson ideas and activities</w:t>
            </w:r>
          </w:p>
        </w:tc>
        <w:tc>
          <w:tcPr>
            <w:tcW w:w="1697" w:type="dxa"/>
            <w:tcBorders>
              <w:right w:val="single" w:sz="4" w:space="0" w:color="FFFFFF" w:themeColor="background1"/>
            </w:tcBorders>
            <w:shd w:val="clear" w:color="auto" w:fill="5F6DAC"/>
            <w:tcMar>
              <w:top w:w="57" w:type="dxa"/>
              <w:left w:w="57" w:type="dxa"/>
              <w:bottom w:w="0" w:type="dxa"/>
              <w:right w:w="57" w:type="dxa"/>
            </w:tcMar>
          </w:tcPr>
          <w:p w14:paraId="613E307C" w14:textId="46A9FDE9" w:rsidR="009222D8" w:rsidRPr="005B6D54" w:rsidRDefault="009222D8" w:rsidP="008E36C9">
            <w:pPr>
              <w:pStyle w:val="Tableheader"/>
              <w:rPr>
                <w:sz w:val="20"/>
                <w:szCs w:val="20"/>
              </w:rPr>
            </w:pPr>
            <w:r w:rsidRPr="005B6D54">
              <w:rPr>
                <w:sz w:val="20"/>
                <w:szCs w:val="20"/>
              </w:rPr>
              <w:t>Lesson key</w:t>
            </w:r>
            <w:r w:rsidR="002F1336" w:rsidRPr="005B6D54">
              <w:rPr>
                <w:sz w:val="20"/>
                <w:szCs w:val="20"/>
              </w:rPr>
              <w:t xml:space="preserve"> </w:t>
            </w:r>
            <w:r w:rsidRPr="005B6D54">
              <w:rPr>
                <w:sz w:val="20"/>
                <w:szCs w:val="20"/>
              </w:rPr>
              <w:t>words</w:t>
            </w:r>
          </w:p>
          <w:p w14:paraId="32EF5F1D" w14:textId="7B3D7751" w:rsidR="009222D8" w:rsidRPr="005B6D54"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420A09F" w14:textId="77777777" w:rsidR="009222D8" w:rsidRPr="005B6D54" w:rsidRDefault="009222D8" w:rsidP="008E36C9">
            <w:pPr>
              <w:pStyle w:val="Tableheader"/>
              <w:rPr>
                <w:sz w:val="20"/>
                <w:szCs w:val="20"/>
              </w:rPr>
            </w:pPr>
            <w:r w:rsidRPr="005B6D54">
              <w:rPr>
                <w:sz w:val="20"/>
                <w:szCs w:val="20"/>
              </w:rPr>
              <w:t>Lesson outcome(s)</w:t>
            </w:r>
          </w:p>
          <w:p w14:paraId="0510FE50" w14:textId="43573A75" w:rsidR="009222D8" w:rsidRPr="005B6D54" w:rsidRDefault="009222D8" w:rsidP="008E36C9">
            <w:pPr>
              <w:pStyle w:val="Tableheader"/>
              <w:rPr>
                <w:b w:val="0"/>
                <w:bCs w:val="0"/>
                <w:sz w:val="20"/>
                <w:szCs w:val="20"/>
              </w:rPr>
            </w:pPr>
            <w:r w:rsidRPr="005B6D54">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7F8F8DC" w14:textId="77777777" w:rsidR="009222D8" w:rsidRPr="005B6D54" w:rsidRDefault="009222D8" w:rsidP="008E36C9">
            <w:pPr>
              <w:pStyle w:val="Tableheader"/>
              <w:rPr>
                <w:sz w:val="20"/>
                <w:szCs w:val="20"/>
              </w:rPr>
            </w:pPr>
            <w:r w:rsidRPr="005B6D54">
              <w:rPr>
                <w:sz w:val="20"/>
                <w:szCs w:val="20"/>
              </w:rPr>
              <w:t>Useful links/resources</w:t>
            </w:r>
          </w:p>
          <w:p w14:paraId="40A47274" w14:textId="0C586B92" w:rsidR="009222D8" w:rsidRPr="005B6D54"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FC799B0" w14:textId="77777777" w:rsidR="009222D8" w:rsidRPr="005B6D54" w:rsidRDefault="009222D8" w:rsidP="008E36C9">
            <w:pPr>
              <w:pStyle w:val="Tableheader"/>
              <w:rPr>
                <w:sz w:val="20"/>
                <w:szCs w:val="20"/>
              </w:rPr>
            </w:pPr>
            <w:r w:rsidRPr="005B6D54">
              <w:rPr>
                <w:sz w:val="20"/>
                <w:szCs w:val="20"/>
              </w:rPr>
              <w:t>How does this link to other units?</w:t>
            </w:r>
          </w:p>
          <w:p w14:paraId="275FF511" w14:textId="77777777" w:rsidR="009222D8" w:rsidRPr="005B6D54" w:rsidRDefault="009222D8" w:rsidP="008E36C9">
            <w:pPr>
              <w:pStyle w:val="Tableheader"/>
              <w:rPr>
                <w:sz w:val="20"/>
                <w:szCs w:val="20"/>
              </w:rPr>
            </w:pPr>
          </w:p>
        </w:tc>
      </w:tr>
      <w:tr w:rsidR="009222D8" w14:paraId="093519EB" w14:textId="77777777" w:rsidTr="005B6D54">
        <w:trPr>
          <w:trHeight w:val="2189"/>
        </w:trPr>
        <w:tc>
          <w:tcPr>
            <w:tcW w:w="993" w:type="dxa"/>
            <w:shd w:val="clear" w:color="auto" w:fill="auto"/>
            <w:tcMar>
              <w:top w:w="57" w:type="dxa"/>
              <w:left w:w="57" w:type="dxa"/>
              <w:bottom w:w="57" w:type="dxa"/>
              <w:right w:w="57" w:type="dxa"/>
            </w:tcMar>
          </w:tcPr>
          <w:p w14:paraId="43C2EFFD" w14:textId="084BB5C1"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77C4B61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508BC32A" w14:textId="733B6B75"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CCAFE7F" w14:textId="0E808357"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3292189E" w14:textId="509C128D"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29C72E01" w14:textId="10135477"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593CB693" w14:textId="19709BBD" w:rsidR="009222D8" w:rsidRPr="0060472E" w:rsidRDefault="009222D8" w:rsidP="008E36C9">
            <w:pPr>
              <w:spacing w:after="0" w:line="240" w:lineRule="auto"/>
              <w:rPr>
                <w:rFonts w:cs="Arial"/>
                <w:b/>
                <w:bCs/>
                <w:sz w:val="20"/>
                <w:szCs w:val="20"/>
              </w:rPr>
            </w:pPr>
          </w:p>
        </w:tc>
      </w:tr>
      <w:tr w:rsidR="009222D8" w14:paraId="0F792A72" w14:textId="77777777" w:rsidTr="005B6D54">
        <w:trPr>
          <w:trHeight w:val="20"/>
        </w:trPr>
        <w:tc>
          <w:tcPr>
            <w:tcW w:w="993" w:type="dxa"/>
            <w:shd w:val="clear" w:color="auto" w:fill="auto"/>
            <w:tcMar>
              <w:top w:w="57" w:type="dxa"/>
              <w:left w:w="57" w:type="dxa"/>
              <w:bottom w:w="57" w:type="dxa"/>
              <w:right w:w="57" w:type="dxa"/>
            </w:tcMar>
          </w:tcPr>
          <w:p w14:paraId="55301128"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300EFBA2"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9D82FFF"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5B621AE"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3736D419"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4D738C49"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4D9B81D" w14:textId="77777777" w:rsidR="009222D8" w:rsidRDefault="009222D8" w:rsidP="008E36C9">
            <w:pPr>
              <w:spacing w:after="0" w:line="240" w:lineRule="auto"/>
              <w:rPr>
                <w:rFonts w:cs="Arial"/>
                <w:sz w:val="20"/>
                <w:szCs w:val="20"/>
              </w:rPr>
            </w:pPr>
          </w:p>
        </w:tc>
      </w:tr>
    </w:tbl>
    <w:p w14:paraId="4B57A2FC" w14:textId="77777777" w:rsidR="005C6FBD" w:rsidRDefault="005C6FBD">
      <w:pPr>
        <w:spacing w:after="0" w:line="240" w:lineRule="auto"/>
        <w:rPr>
          <w:rStyle w:val="s1"/>
          <w:rFonts w:eastAsiaTheme="majorEastAsia" w:cstheme="majorBidi"/>
          <w:bCs/>
          <w:color w:val="000000" w:themeColor="text1"/>
          <w:szCs w:val="22"/>
        </w:rPr>
      </w:pPr>
    </w:p>
    <w:p w14:paraId="078C1292" w14:textId="77777777" w:rsidR="00AE15B0" w:rsidRDefault="00AE15B0">
      <w:pPr>
        <w:spacing w:after="0" w:line="240" w:lineRule="auto"/>
        <w:rPr>
          <w:rStyle w:val="s1"/>
          <w:rFonts w:eastAsiaTheme="majorEastAsia" w:cstheme="majorBidi"/>
          <w:bCs/>
          <w:color w:val="000000" w:themeColor="text1"/>
          <w:szCs w:val="22"/>
        </w:rPr>
      </w:pPr>
    </w:p>
    <w:p w14:paraId="5DCCCC88" w14:textId="77777777" w:rsidR="00AE15B0" w:rsidRDefault="00AE15B0">
      <w:pPr>
        <w:spacing w:after="0" w:line="240" w:lineRule="auto"/>
        <w:rPr>
          <w:rStyle w:val="s1"/>
          <w:rFonts w:eastAsiaTheme="majorEastAsia" w:cstheme="majorBidi"/>
          <w:bCs/>
          <w:color w:val="000000" w:themeColor="text1"/>
          <w:szCs w:val="22"/>
        </w:rPr>
      </w:pPr>
    </w:p>
    <w:p w14:paraId="712EEF36" w14:textId="77777777" w:rsidR="00AE15B0" w:rsidRDefault="00AE15B0">
      <w:pPr>
        <w:spacing w:after="0" w:line="240" w:lineRule="auto"/>
        <w:rPr>
          <w:rStyle w:val="s1"/>
          <w:rFonts w:eastAsiaTheme="majorEastAsia" w:cstheme="majorBidi"/>
          <w:bCs/>
          <w:color w:val="000000" w:themeColor="text1"/>
          <w:szCs w:val="22"/>
        </w:rPr>
      </w:pPr>
    </w:p>
    <w:p w14:paraId="65397250" w14:textId="77777777" w:rsidR="00AE15B0" w:rsidRDefault="00AE15B0">
      <w:pPr>
        <w:spacing w:after="0" w:line="240" w:lineRule="auto"/>
        <w:rPr>
          <w:rStyle w:val="s1"/>
          <w:rFonts w:eastAsiaTheme="majorEastAsia" w:cstheme="majorBidi"/>
          <w:bCs/>
          <w:color w:val="000000" w:themeColor="text1"/>
          <w:szCs w:val="22"/>
        </w:rPr>
      </w:pPr>
    </w:p>
    <w:p w14:paraId="19CC8F93" w14:textId="77777777" w:rsidR="00AE15B0" w:rsidRDefault="00AE15B0">
      <w:pPr>
        <w:spacing w:after="0" w:line="240" w:lineRule="auto"/>
        <w:rPr>
          <w:rStyle w:val="s1"/>
          <w:rFonts w:eastAsiaTheme="majorEastAsia" w:cstheme="majorBidi"/>
          <w:bCs/>
          <w:color w:val="000000" w:themeColor="text1"/>
          <w:szCs w:val="22"/>
        </w:rPr>
      </w:pPr>
    </w:p>
    <w:p w14:paraId="1B460C7C" w14:textId="77777777" w:rsidR="00AE15B0" w:rsidRDefault="00AE15B0">
      <w:pPr>
        <w:spacing w:after="0" w:line="240" w:lineRule="auto"/>
        <w:rPr>
          <w:rStyle w:val="s1"/>
          <w:rFonts w:eastAsiaTheme="majorEastAsia" w:cstheme="majorBidi"/>
          <w:bCs/>
          <w:color w:val="000000" w:themeColor="text1"/>
          <w:szCs w:val="22"/>
        </w:rPr>
      </w:pPr>
    </w:p>
    <w:p w14:paraId="30260D8D" w14:textId="77777777" w:rsidR="00AE15B0" w:rsidRDefault="00AE15B0">
      <w:pPr>
        <w:spacing w:after="0" w:line="240" w:lineRule="auto"/>
        <w:rPr>
          <w:rStyle w:val="s1"/>
          <w:rFonts w:eastAsiaTheme="majorEastAsia" w:cstheme="majorBidi"/>
          <w:bCs/>
          <w:color w:val="000000" w:themeColor="text1"/>
          <w:szCs w:val="22"/>
        </w:rPr>
      </w:pPr>
    </w:p>
    <w:p w14:paraId="12CB8CCD" w14:textId="77777777" w:rsidR="00AE15B0" w:rsidRPr="003F0E0F" w:rsidRDefault="00AE15B0">
      <w:pPr>
        <w:spacing w:after="0" w:line="240" w:lineRule="auto"/>
        <w:rPr>
          <w:rStyle w:val="s1"/>
          <w:rFonts w:eastAsiaTheme="majorEastAsia" w:cstheme="majorBidi"/>
          <w:bCs/>
          <w:color w:val="000000" w:themeColor="text1"/>
          <w:szCs w:val="22"/>
        </w:rPr>
      </w:pPr>
    </w:p>
    <w:p w14:paraId="3B2BC07F" w14:textId="6FB0A40B" w:rsidR="005C6FBD" w:rsidRPr="003F0E0F" w:rsidRDefault="005C6FBD">
      <w:pPr>
        <w:spacing w:after="0" w:line="240" w:lineRule="auto"/>
        <w:rPr>
          <w:rStyle w:val="s1"/>
          <w:rFonts w:eastAsiaTheme="majorEastAsia" w:cstheme="majorBidi"/>
          <w:bCs/>
          <w:color w:val="000000" w:themeColor="text1"/>
          <w:szCs w:val="22"/>
        </w:rPr>
      </w:pPr>
      <w:r w:rsidRPr="003F0E0F">
        <w:rPr>
          <w:rStyle w:val="s1"/>
          <w:rFonts w:eastAsiaTheme="majorEastAsia" w:cstheme="majorBidi"/>
          <w:bCs/>
          <w:color w:val="000000" w:themeColor="text1"/>
          <w:szCs w:val="22"/>
        </w:rPr>
        <w:t xml:space="preserve">Please note, this page and </w:t>
      </w:r>
      <w:r w:rsidR="00AE15B0">
        <w:rPr>
          <w:rStyle w:val="s1"/>
          <w:rFonts w:eastAsiaTheme="majorEastAsia" w:cstheme="majorBidi"/>
          <w:bCs/>
          <w:color w:val="000000" w:themeColor="text1"/>
          <w:szCs w:val="22"/>
        </w:rPr>
        <w:t>some of the pages which follow</w:t>
      </w:r>
      <w:r w:rsidR="002C30E2" w:rsidRPr="003F0E0F">
        <w:rPr>
          <w:rStyle w:val="s1"/>
          <w:rFonts w:eastAsiaTheme="majorEastAsia" w:cstheme="majorBidi"/>
          <w:bCs/>
          <w:color w:val="000000" w:themeColor="text1"/>
          <w:szCs w:val="22"/>
        </w:rPr>
        <w:t xml:space="preserve"> are blank</w:t>
      </w:r>
      <w:r w:rsidR="00174A07" w:rsidRPr="003F0E0F">
        <w:rPr>
          <w:rStyle w:val="s1"/>
          <w:rFonts w:eastAsiaTheme="majorEastAsia" w:cstheme="majorBidi"/>
          <w:bCs/>
          <w:color w:val="000000" w:themeColor="text1"/>
          <w:szCs w:val="22"/>
        </w:rPr>
        <w:t xml:space="preserve"> because if you follow the curriculum planner, you will be teaching other units during these terms. We have left the</w:t>
      </w:r>
      <w:r w:rsidR="00CF7130">
        <w:rPr>
          <w:rStyle w:val="s1"/>
          <w:rFonts w:eastAsiaTheme="majorEastAsia" w:cstheme="majorBidi"/>
          <w:bCs/>
          <w:color w:val="000000" w:themeColor="text1"/>
          <w:szCs w:val="22"/>
        </w:rPr>
        <w:t xml:space="preserve"> </w:t>
      </w:r>
      <w:r w:rsidR="00FC46A0">
        <w:rPr>
          <w:rStyle w:val="s1"/>
          <w:rFonts w:eastAsiaTheme="majorEastAsia" w:cstheme="majorBidi"/>
          <w:bCs/>
          <w:color w:val="000000" w:themeColor="text1"/>
          <w:szCs w:val="22"/>
        </w:rPr>
        <w:t xml:space="preserve">blank </w:t>
      </w:r>
      <w:r w:rsidR="00CF7130">
        <w:rPr>
          <w:rStyle w:val="s1"/>
          <w:rFonts w:eastAsiaTheme="majorEastAsia" w:cstheme="majorBidi"/>
          <w:bCs/>
          <w:color w:val="000000" w:themeColor="text1"/>
          <w:szCs w:val="22"/>
        </w:rPr>
        <w:t>template</w:t>
      </w:r>
      <w:r w:rsidR="00FC46A0">
        <w:rPr>
          <w:rStyle w:val="s1"/>
          <w:rFonts w:eastAsiaTheme="majorEastAsia" w:cstheme="majorBidi"/>
          <w:bCs/>
          <w:color w:val="000000" w:themeColor="text1"/>
          <w:szCs w:val="22"/>
        </w:rPr>
        <w:t xml:space="preserve"> pages</w:t>
      </w:r>
      <w:r w:rsidR="00174A07" w:rsidRPr="003F0E0F">
        <w:rPr>
          <w:rStyle w:val="s1"/>
          <w:rFonts w:eastAsiaTheme="majorEastAsia" w:cstheme="majorBidi"/>
          <w:bCs/>
          <w:color w:val="000000" w:themeColor="text1"/>
          <w:szCs w:val="22"/>
        </w:rPr>
        <w:t xml:space="preserve"> </w:t>
      </w:r>
      <w:r w:rsidR="003F0E0F" w:rsidRPr="003F0E0F">
        <w:rPr>
          <w:rStyle w:val="s1"/>
          <w:rFonts w:eastAsiaTheme="majorEastAsia" w:cstheme="majorBidi"/>
          <w:bCs/>
          <w:color w:val="000000" w:themeColor="text1"/>
          <w:szCs w:val="22"/>
        </w:rPr>
        <w:t>for you to edit, should you choose to teach the units in a different order.</w:t>
      </w:r>
    </w:p>
    <w:p w14:paraId="4CD196D3" w14:textId="7C148B2A" w:rsidR="0005257C" w:rsidRDefault="0005257C">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3AB34059" w14:textId="740BC33C" w:rsidR="009222D8" w:rsidRPr="00E4514A" w:rsidRDefault="00822806" w:rsidP="00E4514A">
      <w:pPr>
        <w:pStyle w:val="Header1"/>
        <w:rPr>
          <w:rStyle w:val="s1"/>
          <w:sz w:val="28"/>
          <w:szCs w:val="28"/>
        </w:rPr>
      </w:pPr>
      <w:r w:rsidRPr="00E4514A">
        <w:rPr>
          <w:rStyle w:val="s1"/>
          <w:sz w:val="28"/>
          <w:szCs w:val="28"/>
        </w:rPr>
        <w:lastRenderedPageBreak/>
        <w:t>Second year of teaching</w:t>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5B6D54" w:rsidRPr="005B6D54" w14:paraId="334D5EFB" w14:textId="77777777" w:rsidTr="005B6D54">
        <w:trPr>
          <w:trHeight w:val="170"/>
        </w:trPr>
        <w:tc>
          <w:tcPr>
            <w:tcW w:w="14884" w:type="dxa"/>
            <w:gridSpan w:val="2"/>
            <w:shd w:val="clear" w:color="auto" w:fill="5F6DAC"/>
            <w:tcMar>
              <w:top w:w="57" w:type="dxa"/>
              <w:left w:w="57" w:type="dxa"/>
              <w:bottom w:w="0" w:type="dxa"/>
              <w:right w:w="57" w:type="dxa"/>
            </w:tcMar>
            <w:vAlign w:val="center"/>
          </w:tcPr>
          <w:p w14:paraId="7D07E79D" w14:textId="604E57EB" w:rsidR="009222D8" w:rsidRPr="005B6D54" w:rsidRDefault="009222D8" w:rsidP="008E36C9">
            <w:pPr>
              <w:pStyle w:val="Tableheader"/>
              <w:jc w:val="center"/>
            </w:pPr>
            <w:r w:rsidRPr="005B6D54">
              <w:t>Autumn 1</w:t>
            </w:r>
          </w:p>
        </w:tc>
      </w:tr>
      <w:tr w:rsidR="005B6D54" w:rsidRPr="005B6D54" w14:paraId="28C58814" w14:textId="77777777" w:rsidTr="005B6D54">
        <w:trPr>
          <w:trHeight w:val="774"/>
        </w:trPr>
        <w:tc>
          <w:tcPr>
            <w:tcW w:w="2921" w:type="dxa"/>
            <w:shd w:val="clear" w:color="auto" w:fill="FFFFFF" w:themeFill="background1"/>
            <w:tcMar>
              <w:top w:w="57" w:type="dxa"/>
              <w:left w:w="57" w:type="dxa"/>
              <w:bottom w:w="0" w:type="dxa"/>
              <w:right w:w="57" w:type="dxa"/>
            </w:tcMar>
            <w:vAlign w:val="center"/>
          </w:tcPr>
          <w:p w14:paraId="3A41A138" w14:textId="77777777" w:rsidR="009222D8" w:rsidRPr="005B6D54" w:rsidRDefault="009222D8" w:rsidP="008E36C9">
            <w:pPr>
              <w:rPr>
                <w:b/>
                <w:bCs/>
                <w:color w:val="000000" w:themeColor="text1"/>
              </w:rPr>
            </w:pPr>
            <w:r w:rsidRPr="005B6D54">
              <w:rPr>
                <w:b/>
                <w:bCs/>
                <w:color w:val="000000" w:themeColor="text1"/>
              </w:rPr>
              <w:t xml:space="preserve">Summary of what you </w:t>
            </w:r>
            <w:r w:rsidRPr="005B6D54">
              <w:rPr>
                <w:b/>
                <w:bCs/>
                <w:color w:val="000000" w:themeColor="text1"/>
              </w:rPr>
              <w:br/>
              <w:t>will cover from the curriculum planner:</w:t>
            </w:r>
          </w:p>
        </w:tc>
        <w:tc>
          <w:tcPr>
            <w:tcW w:w="11963" w:type="dxa"/>
            <w:shd w:val="clear" w:color="auto" w:fill="FFFFFF" w:themeFill="background1"/>
            <w:tcMar>
              <w:top w:w="28" w:type="dxa"/>
            </w:tcMar>
            <w:vAlign w:val="center"/>
          </w:tcPr>
          <w:p w14:paraId="69276E76" w14:textId="6B9C182C" w:rsidR="009222D8" w:rsidRPr="005B6D54" w:rsidRDefault="009222D8" w:rsidP="00B368D3">
            <w:pPr>
              <w:rPr>
                <w:b/>
                <w:bCs/>
                <w:color w:val="000000" w:themeColor="text1"/>
              </w:rPr>
            </w:pPr>
          </w:p>
        </w:tc>
      </w:tr>
    </w:tbl>
    <w:p w14:paraId="3D021E43"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29719BE5" w14:textId="77777777" w:rsidTr="00F9211B">
        <w:trPr>
          <w:trHeight w:val="1286"/>
          <w:tblHeader/>
        </w:trPr>
        <w:tc>
          <w:tcPr>
            <w:tcW w:w="993" w:type="dxa"/>
            <w:tcBorders>
              <w:right w:val="single" w:sz="4" w:space="0" w:color="FFFFFF"/>
            </w:tcBorders>
            <w:shd w:val="clear" w:color="auto" w:fill="5F6DAC"/>
            <w:tcMar>
              <w:top w:w="57" w:type="dxa"/>
              <w:left w:w="57" w:type="dxa"/>
              <w:bottom w:w="0" w:type="dxa"/>
              <w:right w:w="57" w:type="dxa"/>
            </w:tcMar>
          </w:tcPr>
          <w:p w14:paraId="154FD69F" w14:textId="77777777" w:rsidR="009222D8" w:rsidRPr="00F9211B" w:rsidRDefault="009222D8" w:rsidP="008E36C9">
            <w:pPr>
              <w:pStyle w:val="Tableheader"/>
              <w:rPr>
                <w:sz w:val="20"/>
                <w:szCs w:val="20"/>
              </w:rPr>
            </w:pPr>
            <w:r w:rsidRPr="00F9211B">
              <w:rPr>
                <w:sz w:val="20"/>
                <w:szCs w:val="20"/>
              </w:rPr>
              <w:t>Lesson no.</w:t>
            </w:r>
          </w:p>
        </w:tc>
        <w:tc>
          <w:tcPr>
            <w:tcW w:w="1928" w:type="dxa"/>
            <w:tcBorders>
              <w:left w:val="single" w:sz="4" w:space="0" w:color="FFFFFF"/>
              <w:right w:val="single" w:sz="4" w:space="0" w:color="FFFFFF"/>
            </w:tcBorders>
            <w:shd w:val="clear" w:color="auto" w:fill="5F6DAC"/>
            <w:tcMar>
              <w:top w:w="57" w:type="dxa"/>
              <w:left w:w="57" w:type="dxa"/>
              <w:bottom w:w="0" w:type="dxa"/>
              <w:right w:w="57" w:type="dxa"/>
            </w:tcMar>
          </w:tcPr>
          <w:p w14:paraId="39B8EAD8" w14:textId="368CCDFE" w:rsidR="009222D8" w:rsidRPr="00F9211B" w:rsidRDefault="009222D8" w:rsidP="008E36C9">
            <w:pPr>
              <w:pStyle w:val="Tableheader"/>
              <w:rPr>
                <w:sz w:val="20"/>
                <w:szCs w:val="20"/>
              </w:rPr>
            </w:pPr>
            <w:r w:rsidRPr="00F9211B">
              <w:rPr>
                <w:sz w:val="20"/>
                <w:szCs w:val="20"/>
              </w:rPr>
              <w:t xml:space="preserve">Topic areas/sub topic areas </w:t>
            </w:r>
          </w:p>
        </w:tc>
        <w:tc>
          <w:tcPr>
            <w:tcW w:w="4167" w:type="dxa"/>
            <w:tcBorders>
              <w:left w:val="single" w:sz="4" w:space="0" w:color="FFFFFF"/>
              <w:right w:val="single" w:sz="4" w:space="0" w:color="FFFFFF"/>
            </w:tcBorders>
            <w:shd w:val="clear" w:color="auto" w:fill="5F6DAC"/>
            <w:tcMar>
              <w:top w:w="57" w:type="dxa"/>
              <w:left w:w="57" w:type="dxa"/>
              <w:bottom w:w="0" w:type="dxa"/>
              <w:right w:w="57" w:type="dxa"/>
            </w:tcMar>
          </w:tcPr>
          <w:p w14:paraId="06162029" w14:textId="77777777" w:rsidR="009222D8" w:rsidRPr="00F9211B" w:rsidRDefault="009222D8" w:rsidP="008E36C9">
            <w:pPr>
              <w:pStyle w:val="Tableheader"/>
              <w:rPr>
                <w:sz w:val="20"/>
                <w:szCs w:val="20"/>
              </w:rPr>
            </w:pPr>
            <w:r w:rsidRPr="00F9211B">
              <w:rPr>
                <w:sz w:val="20"/>
                <w:szCs w:val="20"/>
              </w:rPr>
              <w:t>Lesson ideas and activities</w:t>
            </w:r>
          </w:p>
          <w:p w14:paraId="2309D0AB" w14:textId="673DFD3C" w:rsidR="00852097" w:rsidRPr="00F9211B" w:rsidRDefault="00852097" w:rsidP="008E36C9">
            <w:pPr>
              <w:pStyle w:val="Tableheader"/>
              <w:rPr>
                <w:sz w:val="20"/>
                <w:szCs w:val="20"/>
              </w:rPr>
            </w:pPr>
          </w:p>
        </w:tc>
        <w:tc>
          <w:tcPr>
            <w:tcW w:w="1697" w:type="dxa"/>
            <w:tcBorders>
              <w:left w:val="single" w:sz="4" w:space="0" w:color="FFFFFF"/>
              <w:right w:val="single" w:sz="4" w:space="0" w:color="FFFFFF"/>
            </w:tcBorders>
            <w:shd w:val="clear" w:color="auto" w:fill="5F6DAC"/>
            <w:tcMar>
              <w:top w:w="57" w:type="dxa"/>
              <w:left w:w="57" w:type="dxa"/>
              <w:bottom w:w="0" w:type="dxa"/>
              <w:right w:w="57" w:type="dxa"/>
            </w:tcMar>
          </w:tcPr>
          <w:p w14:paraId="4A96F355" w14:textId="027EBBCD" w:rsidR="009222D8" w:rsidRPr="00F9211B" w:rsidRDefault="009222D8" w:rsidP="008E36C9">
            <w:pPr>
              <w:pStyle w:val="Tableheader"/>
              <w:rPr>
                <w:sz w:val="20"/>
                <w:szCs w:val="20"/>
              </w:rPr>
            </w:pPr>
            <w:r w:rsidRPr="00F9211B">
              <w:rPr>
                <w:sz w:val="20"/>
                <w:szCs w:val="20"/>
              </w:rPr>
              <w:t>Lesson key</w:t>
            </w:r>
            <w:r w:rsidR="002F1336" w:rsidRPr="00F9211B">
              <w:rPr>
                <w:sz w:val="20"/>
                <w:szCs w:val="20"/>
              </w:rPr>
              <w:t xml:space="preserve"> </w:t>
            </w:r>
            <w:r w:rsidRPr="00F9211B">
              <w:rPr>
                <w:sz w:val="20"/>
                <w:szCs w:val="20"/>
              </w:rPr>
              <w:t>words</w:t>
            </w:r>
          </w:p>
          <w:p w14:paraId="0E3F120C" w14:textId="4D4356C8" w:rsidR="009222D8" w:rsidRPr="00F9211B" w:rsidRDefault="009222D8" w:rsidP="008E36C9">
            <w:pPr>
              <w:pStyle w:val="Tableheader"/>
              <w:rPr>
                <w:b w:val="0"/>
                <w:bCs w:val="0"/>
                <w:sz w:val="20"/>
                <w:szCs w:val="20"/>
              </w:rPr>
            </w:pPr>
          </w:p>
        </w:tc>
        <w:tc>
          <w:tcPr>
            <w:tcW w:w="1796" w:type="dxa"/>
            <w:tcBorders>
              <w:left w:val="single" w:sz="4" w:space="0" w:color="FFFFFF"/>
              <w:right w:val="single" w:sz="4" w:space="0" w:color="FFFFFF"/>
            </w:tcBorders>
            <w:shd w:val="clear" w:color="auto" w:fill="5F6DAC"/>
            <w:tcMar>
              <w:top w:w="57" w:type="dxa"/>
              <w:left w:w="57" w:type="dxa"/>
              <w:bottom w:w="0" w:type="dxa"/>
              <w:right w:w="57" w:type="dxa"/>
            </w:tcMar>
          </w:tcPr>
          <w:p w14:paraId="24A4002C" w14:textId="77777777" w:rsidR="009222D8" w:rsidRPr="00F9211B" w:rsidRDefault="009222D8" w:rsidP="008E36C9">
            <w:pPr>
              <w:pStyle w:val="Tableheader"/>
              <w:rPr>
                <w:sz w:val="20"/>
                <w:szCs w:val="20"/>
              </w:rPr>
            </w:pPr>
            <w:r w:rsidRPr="00F9211B">
              <w:rPr>
                <w:sz w:val="20"/>
                <w:szCs w:val="20"/>
              </w:rPr>
              <w:t>Lesson outcome(s)</w:t>
            </w:r>
          </w:p>
          <w:p w14:paraId="2EFE32A0" w14:textId="7CD1730B" w:rsidR="009222D8" w:rsidRPr="00F9211B" w:rsidRDefault="009222D8" w:rsidP="008E36C9">
            <w:pPr>
              <w:pStyle w:val="Tableheader"/>
              <w:rPr>
                <w:b w:val="0"/>
                <w:bCs w:val="0"/>
                <w:sz w:val="20"/>
                <w:szCs w:val="20"/>
              </w:rPr>
            </w:pPr>
            <w:r w:rsidRPr="00F9211B">
              <w:rPr>
                <w:b w:val="0"/>
                <w:bCs w:val="0"/>
                <w:sz w:val="20"/>
                <w:szCs w:val="20"/>
              </w:rPr>
              <w:t>At the end of the lesson, students will be able to:</w:t>
            </w:r>
          </w:p>
        </w:tc>
        <w:tc>
          <w:tcPr>
            <w:tcW w:w="2585" w:type="dxa"/>
            <w:tcBorders>
              <w:left w:val="single" w:sz="4" w:space="0" w:color="FFFFFF"/>
              <w:right w:val="single" w:sz="4" w:space="0" w:color="FFFFFF"/>
            </w:tcBorders>
            <w:shd w:val="clear" w:color="auto" w:fill="5F6DAC"/>
            <w:tcMar>
              <w:top w:w="57" w:type="dxa"/>
              <w:left w:w="57" w:type="dxa"/>
              <w:bottom w:w="0" w:type="dxa"/>
              <w:right w:w="57" w:type="dxa"/>
            </w:tcMar>
          </w:tcPr>
          <w:p w14:paraId="68E8E9CE" w14:textId="77777777" w:rsidR="009222D8" w:rsidRPr="00F9211B" w:rsidRDefault="009222D8" w:rsidP="008E36C9">
            <w:pPr>
              <w:pStyle w:val="Tableheader"/>
              <w:rPr>
                <w:sz w:val="20"/>
                <w:szCs w:val="20"/>
              </w:rPr>
            </w:pPr>
            <w:r w:rsidRPr="00F9211B">
              <w:rPr>
                <w:sz w:val="20"/>
                <w:szCs w:val="20"/>
              </w:rPr>
              <w:t>Useful links/resources</w:t>
            </w:r>
          </w:p>
          <w:p w14:paraId="5887E2E1" w14:textId="01FF3270" w:rsidR="009222D8" w:rsidRPr="00F9211B" w:rsidRDefault="009222D8" w:rsidP="008E36C9">
            <w:pPr>
              <w:pStyle w:val="Tableheader"/>
              <w:rPr>
                <w:sz w:val="20"/>
                <w:szCs w:val="20"/>
              </w:rPr>
            </w:pPr>
          </w:p>
        </w:tc>
        <w:tc>
          <w:tcPr>
            <w:tcW w:w="1718" w:type="dxa"/>
            <w:tcBorders>
              <w:left w:val="single" w:sz="4" w:space="0" w:color="FFFFFF"/>
            </w:tcBorders>
            <w:shd w:val="clear" w:color="auto" w:fill="5F6DAC"/>
            <w:tcMar>
              <w:top w:w="57" w:type="dxa"/>
              <w:left w:w="57" w:type="dxa"/>
              <w:bottom w:w="0" w:type="dxa"/>
              <w:right w:w="57" w:type="dxa"/>
            </w:tcMar>
          </w:tcPr>
          <w:p w14:paraId="7017B816" w14:textId="77777777" w:rsidR="009222D8" w:rsidRPr="00F9211B" w:rsidRDefault="009222D8" w:rsidP="008E36C9">
            <w:pPr>
              <w:pStyle w:val="Tableheader"/>
              <w:rPr>
                <w:sz w:val="20"/>
                <w:szCs w:val="20"/>
              </w:rPr>
            </w:pPr>
            <w:r w:rsidRPr="00F9211B">
              <w:rPr>
                <w:sz w:val="20"/>
                <w:szCs w:val="20"/>
              </w:rPr>
              <w:t>How does this link to other units?</w:t>
            </w:r>
          </w:p>
          <w:p w14:paraId="58FE28D7" w14:textId="77777777" w:rsidR="009222D8" w:rsidRPr="00F9211B" w:rsidRDefault="009222D8" w:rsidP="008E36C9">
            <w:pPr>
              <w:pStyle w:val="Tableheader"/>
              <w:rPr>
                <w:sz w:val="20"/>
                <w:szCs w:val="20"/>
              </w:rPr>
            </w:pPr>
          </w:p>
        </w:tc>
      </w:tr>
      <w:tr w:rsidR="009222D8" w14:paraId="7DD7CB91" w14:textId="77777777" w:rsidTr="00F9211B">
        <w:trPr>
          <w:trHeight w:val="2189"/>
        </w:trPr>
        <w:tc>
          <w:tcPr>
            <w:tcW w:w="993" w:type="dxa"/>
            <w:shd w:val="clear" w:color="auto" w:fill="auto"/>
            <w:tcMar>
              <w:top w:w="57" w:type="dxa"/>
              <w:left w:w="57" w:type="dxa"/>
              <w:bottom w:w="57" w:type="dxa"/>
              <w:right w:w="57" w:type="dxa"/>
            </w:tcMar>
          </w:tcPr>
          <w:p w14:paraId="0676673A" w14:textId="54AEB919"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75E07298"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E993ADD" w14:textId="4FAA691A"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773FDB0" w14:textId="62FAEEDC"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7D814C4" w14:textId="1027D3F4"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7A17627" w14:textId="1A642D3A"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283E6C91" w14:textId="5B8863A9" w:rsidR="009222D8" w:rsidRPr="0060472E" w:rsidRDefault="009222D8" w:rsidP="008E36C9">
            <w:pPr>
              <w:spacing w:after="0" w:line="240" w:lineRule="auto"/>
              <w:rPr>
                <w:rFonts w:cs="Arial"/>
                <w:b/>
                <w:bCs/>
                <w:sz w:val="20"/>
                <w:szCs w:val="20"/>
              </w:rPr>
            </w:pPr>
          </w:p>
        </w:tc>
      </w:tr>
      <w:tr w:rsidR="009222D8" w14:paraId="5CA7E8A7" w14:textId="77777777" w:rsidTr="00F9211B">
        <w:trPr>
          <w:trHeight w:val="20"/>
        </w:trPr>
        <w:tc>
          <w:tcPr>
            <w:tcW w:w="993" w:type="dxa"/>
            <w:shd w:val="clear" w:color="auto" w:fill="auto"/>
            <w:tcMar>
              <w:top w:w="57" w:type="dxa"/>
              <w:left w:w="57" w:type="dxa"/>
              <w:bottom w:w="57" w:type="dxa"/>
              <w:right w:w="57" w:type="dxa"/>
            </w:tcMar>
          </w:tcPr>
          <w:p w14:paraId="5AA97229"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318D6BBB"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196AC0CC"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2F73201C"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6EA3AF61"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88C1AF2"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1F26F62" w14:textId="77777777" w:rsidR="009222D8" w:rsidRDefault="009222D8" w:rsidP="008E36C9">
            <w:pPr>
              <w:spacing w:after="0" w:line="240" w:lineRule="auto"/>
              <w:rPr>
                <w:rFonts w:cs="Arial"/>
                <w:sz w:val="20"/>
                <w:szCs w:val="20"/>
              </w:rPr>
            </w:pPr>
          </w:p>
        </w:tc>
      </w:tr>
    </w:tbl>
    <w:p w14:paraId="309537A5" w14:textId="60621FC4" w:rsidR="00852097" w:rsidRPr="00843CF7" w:rsidRDefault="00852097" w:rsidP="00843CF7">
      <w:pPr>
        <w:pStyle w:val="Body"/>
        <w:rPr>
          <w:rStyle w:val="s1"/>
          <w:rFonts w:asciiTheme="minorHAnsi" w:hAnsiTheme="minorHAnsi"/>
        </w:rPr>
      </w:pPr>
    </w:p>
    <w:p w14:paraId="593EFC4E" w14:textId="422C2CC7" w:rsidR="009222D8" w:rsidRPr="00843CF7" w:rsidRDefault="00852097" w:rsidP="00843CF7">
      <w:pPr>
        <w:pStyle w:val="Body"/>
        <w:rPr>
          <w:rStyle w:val="s1"/>
          <w:rFonts w:asciiTheme="minorHAnsi" w:hAnsiTheme="minorHAnsi"/>
        </w:rPr>
      </w:pPr>
      <w:r w:rsidRPr="00843CF7">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6C7C8130" w14:textId="77777777" w:rsidTr="00843CF7">
        <w:trPr>
          <w:trHeight w:val="170"/>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3F063719" w14:textId="0CE95C80" w:rsidR="009222D8" w:rsidRPr="00843CF7" w:rsidRDefault="009222D8" w:rsidP="008E36C9">
            <w:pPr>
              <w:pStyle w:val="Tableheader"/>
              <w:jc w:val="center"/>
            </w:pPr>
            <w:r w:rsidRPr="00843CF7">
              <w:lastRenderedPageBreak/>
              <w:t>Autumn 2</w:t>
            </w:r>
          </w:p>
        </w:tc>
      </w:tr>
      <w:tr w:rsidR="009222D8" w14:paraId="6BFD93FD" w14:textId="77777777" w:rsidTr="00843CF7">
        <w:trPr>
          <w:trHeight w:val="774"/>
        </w:trPr>
        <w:tc>
          <w:tcPr>
            <w:tcW w:w="2921"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7F74F6BC" w14:textId="77777777" w:rsidR="009222D8" w:rsidRPr="00843CF7" w:rsidRDefault="009222D8" w:rsidP="008E36C9">
            <w:pPr>
              <w:rPr>
                <w:b/>
                <w:bCs/>
                <w:color w:val="000000" w:themeColor="text1"/>
              </w:rPr>
            </w:pPr>
            <w:r w:rsidRPr="00843CF7">
              <w:rPr>
                <w:b/>
                <w:bCs/>
                <w:color w:val="000000" w:themeColor="text1"/>
              </w:rPr>
              <w:t xml:space="preserve">Summary of what you </w:t>
            </w:r>
            <w:r w:rsidRPr="00843CF7">
              <w:rPr>
                <w:b/>
                <w:bCs/>
                <w:color w:val="000000" w:themeColor="text1"/>
              </w:rPr>
              <w:br/>
              <w:t>will cover from the curriculum planner:</w:t>
            </w:r>
          </w:p>
        </w:tc>
        <w:tc>
          <w:tcPr>
            <w:tcW w:w="11963"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0B2A2C99" w14:textId="77777777" w:rsidR="009222D8" w:rsidRPr="00843CF7" w:rsidRDefault="009222D8" w:rsidP="00B368D3">
            <w:pPr>
              <w:rPr>
                <w:b/>
                <w:bCs/>
                <w:color w:val="000000" w:themeColor="text1"/>
              </w:rPr>
            </w:pPr>
          </w:p>
        </w:tc>
      </w:tr>
    </w:tbl>
    <w:p w14:paraId="7A2349C4"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7171E0AD" w14:textId="77777777" w:rsidTr="00732641">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36D1E3F5" w14:textId="77777777" w:rsidR="009222D8" w:rsidRPr="00732641" w:rsidRDefault="009222D8" w:rsidP="008E36C9">
            <w:pPr>
              <w:pStyle w:val="Tableheader"/>
              <w:rPr>
                <w:sz w:val="20"/>
                <w:szCs w:val="20"/>
              </w:rPr>
            </w:pPr>
            <w:r w:rsidRPr="00732641">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2360F0F" w14:textId="66DFAA76" w:rsidR="009222D8" w:rsidRPr="00732641" w:rsidRDefault="009222D8" w:rsidP="008E36C9">
            <w:pPr>
              <w:pStyle w:val="Tableheader"/>
              <w:rPr>
                <w:sz w:val="20"/>
                <w:szCs w:val="20"/>
              </w:rPr>
            </w:pPr>
            <w:r w:rsidRPr="00732641">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EEC7A4E" w14:textId="77777777" w:rsidR="009222D8" w:rsidRPr="00732641" w:rsidRDefault="009222D8" w:rsidP="008E36C9">
            <w:pPr>
              <w:pStyle w:val="Tableheader"/>
              <w:rPr>
                <w:sz w:val="20"/>
                <w:szCs w:val="20"/>
              </w:rPr>
            </w:pPr>
            <w:r w:rsidRPr="00732641">
              <w:rPr>
                <w:sz w:val="20"/>
                <w:szCs w:val="20"/>
              </w:rPr>
              <w:t>Lesson ideas and activities</w:t>
            </w:r>
          </w:p>
          <w:p w14:paraId="1F1C4FB1" w14:textId="6DA32E73" w:rsidR="00852097" w:rsidRPr="00732641"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C29EA15" w14:textId="52F74704" w:rsidR="009222D8" w:rsidRPr="00732641" w:rsidRDefault="009222D8" w:rsidP="008E36C9">
            <w:pPr>
              <w:pStyle w:val="Tableheader"/>
              <w:rPr>
                <w:sz w:val="20"/>
                <w:szCs w:val="20"/>
              </w:rPr>
            </w:pPr>
            <w:r w:rsidRPr="00732641">
              <w:rPr>
                <w:sz w:val="20"/>
                <w:szCs w:val="20"/>
              </w:rPr>
              <w:t>Lesson key</w:t>
            </w:r>
            <w:r w:rsidR="002F1336" w:rsidRPr="00732641">
              <w:rPr>
                <w:sz w:val="20"/>
                <w:szCs w:val="20"/>
              </w:rPr>
              <w:t xml:space="preserve"> </w:t>
            </w:r>
            <w:r w:rsidRPr="00732641">
              <w:rPr>
                <w:sz w:val="20"/>
                <w:szCs w:val="20"/>
              </w:rPr>
              <w:t>words</w:t>
            </w:r>
          </w:p>
          <w:p w14:paraId="70207C0E" w14:textId="29CD87ED" w:rsidR="009222D8" w:rsidRPr="00732641"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9440C30" w14:textId="77777777" w:rsidR="009222D8" w:rsidRPr="00732641" w:rsidRDefault="009222D8" w:rsidP="008E36C9">
            <w:pPr>
              <w:pStyle w:val="Tableheader"/>
              <w:rPr>
                <w:sz w:val="20"/>
                <w:szCs w:val="20"/>
              </w:rPr>
            </w:pPr>
            <w:r w:rsidRPr="00732641">
              <w:rPr>
                <w:sz w:val="20"/>
                <w:szCs w:val="20"/>
              </w:rPr>
              <w:t>Lesson outcome(s)</w:t>
            </w:r>
          </w:p>
          <w:p w14:paraId="44C4D21E" w14:textId="15C8751F" w:rsidR="009222D8" w:rsidRPr="00732641" w:rsidRDefault="009222D8" w:rsidP="008E36C9">
            <w:pPr>
              <w:pStyle w:val="Tableheader"/>
              <w:rPr>
                <w:b w:val="0"/>
                <w:bCs w:val="0"/>
                <w:sz w:val="20"/>
                <w:szCs w:val="20"/>
              </w:rPr>
            </w:pPr>
            <w:r w:rsidRPr="00732641">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DBDB180" w14:textId="77777777" w:rsidR="009222D8" w:rsidRPr="00732641" w:rsidRDefault="009222D8" w:rsidP="008E36C9">
            <w:pPr>
              <w:pStyle w:val="Tableheader"/>
              <w:rPr>
                <w:sz w:val="20"/>
                <w:szCs w:val="20"/>
              </w:rPr>
            </w:pPr>
            <w:r w:rsidRPr="00732641">
              <w:rPr>
                <w:sz w:val="20"/>
                <w:szCs w:val="20"/>
              </w:rPr>
              <w:t>Useful links/resources</w:t>
            </w:r>
          </w:p>
          <w:p w14:paraId="47F6C5AC" w14:textId="742CB2EB" w:rsidR="009222D8" w:rsidRPr="00732641"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610A2B67" w14:textId="77777777" w:rsidR="009222D8" w:rsidRPr="00732641" w:rsidRDefault="009222D8" w:rsidP="008E36C9">
            <w:pPr>
              <w:pStyle w:val="Tableheader"/>
              <w:rPr>
                <w:sz w:val="20"/>
                <w:szCs w:val="20"/>
              </w:rPr>
            </w:pPr>
            <w:r w:rsidRPr="00732641">
              <w:rPr>
                <w:sz w:val="20"/>
                <w:szCs w:val="20"/>
              </w:rPr>
              <w:t>How does this link to other units?</w:t>
            </w:r>
          </w:p>
          <w:p w14:paraId="5E2FF90A" w14:textId="77777777" w:rsidR="009222D8" w:rsidRPr="00732641" w:rsidRDefault="009222D8" w:rsidP="008E36C9">
            <w:pPr>
              <w:pStyle w:val="Tableheader"/>
              <w:rPr>
                <w:sz w:val="20"/>
                <w:szCs w:val="20"/>
              </w:rPr>
            </w:pPr>
          </w:p>
        </w:tc>
      </w:tr>
      <w:tr w:rsidR="009222D8" w14:paraId="2B8E9994" w14:textId="77777777" w:rsidTr="00732641">
        <w:trPr>
          <w:trHeight w:val="2189"/>
        </w:trPr>
        <w:tc>
          <w:tcPr>
            <w:tcW w:w="993" w:type="dxa"/>
            <w:shd w:val="clear" w:color="auto" w:fill="auto"/>
            <w:tcMar>
              <w:top w:w="57" w:type="dxa"/>
              <w:left w:w="57" w:type="dxa"/>
              <w:bottom w:w="57" w:type="dxa"/>
              <w:right w:w="57" w:type="dxa"/>
            </w:tcMar>
          </w:tcPr>
          <w:p w14:paraId="38C54A34" w14:textId="393BE80F"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71E2CD1B"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24E3670B" w14:textId="5695765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42F4C991" w14:textId="1DF4E22C"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3E59ED6" w14:textId="05CCD430"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5B0B4571" w14:textId="6D237F05"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5A73E7C0" w14:textId="4DFFE5E6" w:rsidR="009222D8" w:rsidRPr="0060472E" w:rsidRDefault="009222D8" w:rsidP="008E36C9">
            <w:pPr>
              <w:spacing w:after="0" w:line="240" w:lineRule="auto"/>
              <w:rPr>
                <w:rFonts w:cs="Arial"/>
                <w:b/>
                <w:bCs/>
                <w:sz w:val="20"/>
                <w:szCs w:val="20"/>
              </w:rPr>
            </w:pPr>
          </w:p>
        </w:tc>
      </w:tr>
      <w:tr w:rsidR="009222D8" w14:paraId="094776EC" w14:textId="77777777" w:rsidTr="00732641">
        <w:trPr>
          <w:trHeight w:val="20"/>
        </w:trPr>
        <w:tc>
          <w:tcPr>
            <w:tcW w:w="993" w:type="dxa"/>
            <w:shd w:val="clear" w:color="auto" w:fill="auto"/>
            <w:tcMar>
              <w:top w:w="57" w:type="dxa"/>
              <w:left w:w="57" w:type="dxa"/>
              <w:bottom w:w="57" w:type="dxa"/>
              <w:right w:w="57" w:type="dxa"/>
            </w:tcMar>
          </w:tcPr>
          <w:p w14:paraId="18A67AAA"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45BC9291"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6E4F911A"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D7E76C5"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779F6C28"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3A053FD4"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766E873F" w14:textId="77777777" w:rsidR="009222D8" w:rsidRDefault="009222D8" w:rsidP="008E36C9">
            <w:pPr>
              <w:spacing w:after="0" w:line="240" w:lineRule="auto"/>
              <w:rPr>
                <w:rFonts w:cs="Arial"/>
                <w:sz w:val="20"/>
                <w:szCs w:val="20"/>
              </w:rPr>
            </w:pPr>
          </w:p>
        </w:tc>
      </w:tr>
    </w:tbl>
    <w:p w14:paraId="15A9F91B" w14:textId="77777777" w:rsidR="009222D8" w:rsidRPr="00732641" w:rsidRDefault="009222D8" w:rsidP="00732641">
      <w:pPr>
        <w:pStyle w:val="Body"/>
        <w:rPr>
          <w:rStyle w:val="s1"/>
          <w:rFonts w:asciiTheme="minorHAnsi" w:hAnsiTheme="minorHAnsi"/>
        </w:rPr>
      </w:pPr>
    </w:p>
    <w:p w14:paraId="26D48ED3" w14:textId="405D950F" w:rsidR="009222D8" w:rsidRPr="00732641" w:rsidRDefault="00732641" w:rsidP="00732641">
      <w:pPr>
        <w:pStyle w:val="Body"/>
        <w:rPr>
          <w:rStyle w:val="s1"/>
          <w:rFonts w:asciiTheme="minorHAnsi" w:hAnsiTheme="minorHAnsi"/>
        </w:rPr>
      </w:pPr>
      <w:r w:rsidRPr="00732641">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340AB40" w14:textId="77777777" w:rsidTr="00751AD2">
        <w:trPr>
          <w:trHeight w:val="170"/>
        </w:trPr>
        <w:tc>
          <w:tcPr>
            <w:tcW w:w="14884" w:type="dxa"/>
            <w:gridSpan w:val="2"/>
            <w:shd w:val="clear" w:color="auto" w:fill="5F6DAC"/>
            <w:tcMar>
              <w:top w:w="57" w:type="dxa"/>
              <w:left w:w="57" w:type="dxa"/>
              <w:bottom w:w="0" w:type="dxa"/>
              <w:right w:w="57" w:type="dxa"/>
            </w:tcMar>
            <w:vAlign w:val="center"/>
          </w:tcPr>
          <w:p w14:paraId="6F8E5ADC" w14:textId="7A3DBB77" w:rsidR="009222D8" w:rsidRDefault="009222D8" w:rsidP="009222D8">
            <w:pPr>
              <w:pStyle w:val="Tableheader"/>
              <w:jc w:val="center"/>
            </w:pPr>
            <w:r w:rsidRPr="00751AD2">
              <w:lastRenderedPageBreak/>
              <w:t>Spring 1</w:t>
            </w:r>
          </w:p>
        </w:tc>
      </w:tr>
      <w:tr w:rsidR="009222D8" w14:paraId="4A9751C3" w14:textId="77777777" w:rsidTr="00751AD2">
        <w:trPr>
          <w:trHeight w:val="774"/>
        </w:trPr>
        <w:tc>
          <w:tcPr>
            <w:tcW w:w="2921" w:type="dxa"/>
            <w:shd w:val="clear" w:color="auto" w:fill="FFFFFF" w:themeFill="background1"/>
            <w:tcMar>
              <w:top w:w="57" w:type="dxa"/>
              <w:left w:w="57" w:type="dxa"/>
              <w:bottom w:w="0" w:type="dxa"/>
              <w:right w:w="57" w:type="dxa"/>
            </w:tcMar>
            <w:vAlign w:val="center"/>
          </w:tcPr>
          <w:p w14:paraId="22F67D82" w14:textId="77777777" w:rsidR="009222D8" w:rsidRPr="00751AD2" w:rsidRDefault="009222D8" w:rsidP="008E36C9">
            <w:pPr>
              <w:rPr>
                <w:b/>
                <w:bCs/>
                <w:color w:val="000000" w:themeColor="text1"/>
              </w:rPr>
            </w:pPr>
            <w:r w:rsidRPr="00751AD2">
              <w:rPr>
                <w:b/>
                <w:bCs/>
                <w:color w:val="000000" w:themeColor="text1"/>
              </w:rPr>
              <w:t xml:space="preserve">Summary of what you </w:t>
            </w:r>
            <w:r w:rsidRPr="00751AD2">
              <w:rPr>
                <w:b/>
                <w:bCs/>
                <w:color w:val="000000" w:themeColor="text1"/>
              </w:rPr>
              <w:br/>
              <w:t>will cover from the curriculum planner:</w:t>
            </w:r>
          </w:p>
        </w:tc>
        <w:tc>
          <w:tcPr>
            <w:tcW w:w="11963" w:type="dxa"/>
            <w:shd w:val="clear" w:color="auto" w:fill="FFFFFF" w:themeFill="background1"/>
            <w:tcMar>
              <w:top w:w="28" w:type="dxa"/>
            </w:tcMar>
            <w:vAlign w:val="center"/>
          </w:tcPr>
          <w:p w14:paraId="71BF150C" w14:textId="77777777" w:rsidR="009222D8" w:rsidRPr="00751AD2" w:rsidRDefault="009222D8" w:rsidP="00B368D3">
            <w:pPr>
              <w:rPr>
                <w:b/>
                <w:bCs/>
                <w:color w:val="000000" w:themeColor="text1"/>
              </w:rPr>
            </w:pPr>
          </w:p>
        </w:tc>
      </w:tr>
    </w:tbl>
    <w:p w14:paraId="2A288EF7"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67E6F3C5" w14:textId="77777777" w:rsidTr="00751AD2">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71016D7F" w14:textId="77777777" w:rsidR="009222D8" w:rsidRPr="00751AD2" w:rsidRDefault="009222D8" w:rsidP="008E36C9">
            <w:pPr>
              <w:pStyle w:val="Tableheader"/>
              <w:rPr>
                <w:sz w:val="20"/>
                <w:szCs w:val="20"/>
              </w:rPr>
            </w:pPr>
            <w:r w:rsidRPr="00751AD2">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1F19370" w14:textId="64B757B3" w:rsidR="009222D8" w:rsidRPr="00751AD2" w:rsidRDefault="009222D8" w:rsidP="008E36C9">
            <w:pPr>
              <w:pStyle w:val="Tableheader"/>
              <w:rPr>
                <w:sz w:val="20"/>
                <w:szCs w:val="20"/>
              </w:rPr>
            </w:pPr>
            <w:r w:rsidRPr="00751AD2">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2500F3B" w14:textId="528F0282" w:rsidR="00852097" w:rsidRPr="00751AD2" w:rsidRDefault="009222D8" w:rsidP="008E36C9">
            <w:pPr>
              <w:pStyle w:val="Tableheader"/>
              <w:rPr>
                <w:sz w:val="20"/>
                <w:szCs w:val="20"/>
              </w:rPr>
            </w:pPr>
            <w:r w:rsidRPr="00751AD2">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46514FC" w14:textId="736C5059" w:rsidR="009222D8" w:rsidRPr="00751AD2" w:rsidRDefault="009222D8" w:rsidP="008E36C9">
            <w:pPr>
              <w:pStyle w:val="Tableheader"/>
              <w:rPr>
                <w:sz w:val="20"/>
                <w:szCs w:val="20"/>
              </w:rPr>
            </w:pPr>
            <w:r w:rsidRPr="00751AD2">
              <w:rPr>
                <w:sz w:val="20"/>
                <w:szCs w:val="20"/>
              </w:rPr>
              <w:t>Lesson key</w:t>
            </w:r>
            <w:r w:rsidR="002F1336" w:rsidRPr="00751AD2">
              <w:rPr>
                <w:sz w:val="20"/>
                <w:szCs w:val="20"/>
              </w:rPr>
              <w:t xml:space="preserve"> </w:t>
            </w:r>
            <w:r w:rsidRPr="00751AD2">
              <w:rPr>
                <w:sz w:val="20"/>
                <w:szCs w:val="20"/>
              </w:rPr>
              <w:t>words</w:t>
            </w:r>
          </w:p>
          <w:p w14:paraId="73235449" w14:textId="5B4B5300" w:rsidR="009222D8" w:rsidRPr="00751AD2"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D657759" w14:textId="77777777" w:rsidR="009222D8" w:rsidRPr="00751AD2" w:rsidRDefault="009222D8" w:rsidP="008E36C9">
            <w:pPr>
              <w:pStyle w:val="Tableheader"/>
              <w:rPr>
                <w:sz w:val="20"/>
                <w:szCs w:val="20"/>
              </w:rPr>
            </w:pPr>
            <w:r w:rsidRPr="00751AD2">
              <w:rPr>
                <w:sz w:val="20"/>
                <w:szCs w:val="20"/>
              </w:rPr>
              <w:t>Lesson outcome(s)</w:t>
            </w:r>
          </w:p>
          <w:p w14:paraId="2CCFD618" w14:textId="575F2AAB" w:rsidR="009222D8" w:rsidRPr="00751AD2" w:rsidRDefault="009222D8" w:rsidP="008E36C9">
            <w:pPr>
              <w:pStyle w:val="Tableheader"/>
              <w:rPr>
                <w:b w:val="0"/>
                <w:bCs w:val="0"/>
                <w:sz w:val="20"/>
                <w:szCs w:val="20"/>
              </w:rPr>
            </w:pPr>
            <w:r w:rsidRPr="00751AD2">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C551B0E" w14:textId="77777777" w:rsidR="009222D8" w:rsidRPr="00751AD2" w:rsidRDefault="009222D8" w:rsidP="008E36C9">
            <w:pPr>
              <w:pStyle w:val="Tableheader"/>
              <w:rPr>
                <w:sz w:val="20"/>
                <w:szCs w:val="20"/>
              </w:rPr>
            </w:pPr>
            <w:r w:rsidRPr="00751AD2">
              <w:rPr>
                <w:sz w:val="20"/>
                <w:szCs w:val="20"/>
              </w:rPr>
              <w:t>Useful links/resources</w:t>
            </w:r>
          </w:p>
          <w:p w14:paraId="1915FC34" w14:textId="7EBD65F4" w:rsidR="009222D8" w:rsidRPr="00751AD2"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B79099D" w14:textId="77777777" w:rsidR="009222D8" w:rsidRPr="00751AD2" w:rsidRDefault="009222D8" w:rsidP="008E36C9">
            <w:pPr>
              <w:pStyle w:val="Tableheader"/>
              <w:rPr>
                <w:sz w:val="20"/>
                <w:szCs w:val="20"/>
              </w:rPr>
            </w:pPr>
            <w:r w:rsidRPr="00751AD2">
              <w:rPr>
                <w:sz w:val="20"/>
                <w:szCs w:val="20"/>
              </w:rPr>
              <w:t>How does this link to other units?</w:t>
            </w:r>
          </w:p>
          <w:p w14:paraId="6D72CB1C" w14:textId="77777777" w:rsidR="009222D8" w:rsidRPr="00751AD2" w:rsidRDefault="009222D8" w:rsidP="008E36C9">
            <w:pPr>
              <w:pStyle w:val="Tableheader"/>
              <w:rPr>
                <w:sz w:val="20"/>
                <w:szCs w:val="20"/>
              </w:rPr>
            </w:pPr>
          </w:p>
        </w:tc>
      </w:tr>
      <w:tr w:rsidR="009222D8" w14:paraId="6429A58F" w14:textId="77777777" w:rsidTr="00751AD2">
        <w:trPr>
          <w:trHeight w:val="2189"/>
        </w:trPr>
        <w:tc>
          <w:tcPr>
            <w:tcW w:w="993" w:type="dxa"/>
            <w:shd w:val="clear" w:color="auto" w:fill="auto"/>
            <w:tcMar>
              <w:top w:w="57" w:type="dxa"/>
              <w:left w:w="57" w:type="dxa"/>
              <w:bottom w:w="57" w:type="dxa"/>
              <w:right w:w="57" w:type="dxa"/>
            </w:tcMar>
          </w:tcPr>
          <w:p w14:paraId="2222BD7C" w14:textId="6DCFB4C7"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143362DB"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2643A16" w14:textId="6812862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2A151F42" w14:textId="69471C38"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075CE279" w14:textId="2847E5C9"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168F7FA" w14:textId="6E64B385"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02FDF842" w14:textId="4A425932" w:rsidR="009222D8" w:rsidRPr="0060472E" w:rsidRDefault="009222D8" w:rsidP="008E36C9">
            <w:pPr>
              <w:spacing w:after="0" w:line="240" w:lineRule="auto"/>
              <w:rPr>
                <w:rFonts w:cs="Arial"/>
                <w:b/>
                <w:bCs/>
                <w:sz w:val="20"/>
                <w:szCs w:val="20"/>
              </w:rPr>
            </w:pPr>
          </w:p>
        </w:tc>
      </w:tr>
      <w:tr w:rsidR="009222D8" w14:paraId="2D9BEE7C" w14:textId="77777777" w:rsidTr="00751AD2">
        <w:trPr>
          <w:trHeight w:val="20"/>
        </w:trPr>
        <w:tc>
          <w:tcPr>
            <w:tcW w:w="993" w:type="dxa"/>
            <w:shd w:val="clear" w:color="auto" w:fill="auto"/>
            <w:tcMar>
              <w:top w:w="57" w:type="dxa"/>
              <w:left w:w="57" w:type="dxa"/>
              <w:bottom w:w="57" w:type="dxa"/>
              <w:right w:w="57" w:type="dxa"/>
            </w:tcMar>
          </w:tcPr>
          <w:p w14:paraId="2CC157E3"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10557064"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38C56666"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7F62821"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96E41FF"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5E69C77"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5B0D7059" w14:textId="77777777" w:rsidR="009222D8" w:rsidRDefault="009222D8" w:rsidP="008E36C9">
            <w:pPr>
              <w:spacing w:after="0" w:line="240" w:lineRule="auto"/>
              <w:rPr>
                <w:rFonts w:cs="Arial"/>
                <w:sz w:val="20"/>
                <w:szCs w:val="20"/>
              </w:rPr>
            </w:pPr>
          </w:p>
        </w:tc>
      </w:tr>
    </w:tbl>
    <w:p w14:paraId="03C31D81" w14:textId="31447457" w:rsidR="00822806" w:rsidRPr="00751AD2" w:rsidRDefault="00852097" w:rsidP="00751AD2">
      <w:pPr>
        <w:pStyle w:val="Body"/>
        <w:rPr>
          <w:rStyle w:val="s1"/>
          <w:rFonts w:asciiTheme="minorHAnsi" w:hAnsiTheme="minorHAnsi"/>
        </w:rPr>
      </w:pPr>
      <w:r w:rsidRPr="00732641">
        <w:rPr>
          <w:rStyle w:val="s1"/>
          <w:rFonts w:asciiTheme="minorHAnsi" w:hAnsiTheme="minorHAnsi"/>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07D4510E" w14:textId="77777777" w:rsidTr="002671A7">
        <w:trPr>
          <w:trHeight w:val="170"/>
        </w:trPr>
        <w:tc>
          <w:tcPr>
            <w:tcW w:w="14884" w:type="dxa"/>
            <w:gridSpan w:val="2"/>
            <w:tcBorders>
              <w:bottom w:val="single" w:sz="4" w:space="0" w:color="000000" w:themeColor="text1"/>
            </w:tcBorders>
            <w:shd w:val="clear" w:color="auto" w:fill="5F6DAC"/>
            <w:tcMar>
              <w:top w:w="57" w:type="dxa"/>
              <w:left w:w="57" w:type="dxa"/>
              <w:bottom w:w="0" w:type="dxa"/>
              <w:right w:w="57" w:type="dxa"/>
            </w:tcMar>
            <w:vAlign w:val="center"/>
          </w:tcPr>
          <w:p w14:paraId="05E6F1BB" w14:textId="1699DBF5" w:rsidR="009222D8" w:rsidRPr="002671A7" w:rsidRDefault="009222D8" w:rsidP="008E36C9">
            <w:pPr>
              <w:pStyle w:val="Tableheader"/>
              <w:jc w:val="center"/>
            </w:pPr>
            <w:r w:rsidRPr="002671A7">
              <w:lastRenderedPageBreak/>
              <w:t>Spring 2</w:t>
            </w:r>
          </w:p>
        </w:tc>
      </w:tr>
      <w:tr w:rsidR="002671A7" w14:paraId="73D05FC3" w14:textId="77777777" w:rsidTr="008E36C9">
        <w:trPr>
          <w:trHeight w:val="774"/>
        </w:trPr>
        <w:tc>
          <w:tcPr>
            <w:tcW w:w="2921" w:type="dxa"/>
            <w:shd w:val="clear" w:color="auto" w:fill="FFFFFF" w:themeFill="background1"/>
            <w:tcMar>
              <w:top w:w="57" w:type="dxa"/>
              <w:left w:w="57" w:type="dxa"/>
              <w:bottom w:w="0" w:type="dxa"/>
              <w:right w:w="57" w:type="dxa"/>
            </w:tcMar>
            <w:vAlign w:val="center"/>
          </w:tcPr>
          <w:p w14:paraId="77362973" w14:textId="02F19CCE" w:rsidR="002671A7" w:rsidRPr="00BE16EC" w:rsidRDefault="002671A7" w:rsidP="002671A7">
            <w:pPr>
              <w:rPr>
                <w:b/>
                <w:bCs/>
              </w:rPr>
            </w:pPr>
            <w:r w:rsidRPr="00751AD2">
              <w:rPr>
                <w:b/>
                <w:bCs/>
                <w:color w:val="000000" w:themeColor="text1"/>
              </w:rPr>
              <w:t xml:space="preserve">Summary of what you </w:t>
            </w:r>
            <w:r w:rsidRPr="00751AD2">
              <w:rPr>
                <w:b/>
                <w:bCs/>
                <w:color w:val="000000" w:themeColor="text1"/>
              </w:rPr>
              <w:br/>
              <w:t>will cover from the curriculum planner:</w:t>
            </w:r>
          </w:p>
        </w:tc>
        <w:tc>
          <w:tcPr>
            <w:tcW w:w="11963" w:type="dxa"/>
            <w:shd w:val="clear" w:color="auto" w:fill="FFFFFF" w:themeFill="background1"/>
            <w:tcMar>
              <w:top w:w="28" w:type="dxa"/>
            </w:tcMar>
            <w:vAlign w:val="center"/>
          </w:tcPr>
          <w:p w14:paraId="1D342085" w14:textId="77777777" w:rsidR="002671A7" w:rsidRPr="008A1C51" w:rsidRDefault="002671A7" w:rsidP="00B368D3">
            <w:pPr>
              <w:rPr>
                <w:b/>
                <w:bCs/>
              </w:rPr>
            </w:pPr>
          </w:p>
        </w:tc>
      </w:tr>
    </w:tbl>
    <w:p w14:paraId="1BF6A6B1"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2671A7" w14:paraId="3612380D"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606588AD"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69009CF" w14:textId="66EC0B64" w:rsidR="009222D8" w:rsidRPr="002671A7" w:rsidRDefault="009222D8" w:rsidP="008E36C9">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ED51CEB" w14:textId="77777777" w:rsidR="009222D8" w:rsidRPr="002671A7" w:rsidRDefault="009222D8" w:rsidP="008E36C9">
            <w:pPr>
              <w:pStyle w:val="Tableheader"/>
              <w:rPr>
                <w:sz w:val="20"/>
                <w:szCs w:val="20"/>
              </w:rPr>
            </w:pPr>
            <w:r w:rsidRPr="002671A7">
              <w:rPr>
                <w:sz w:val="20"/>
                <w:szCs w:val="20"/>
              </w:rPr>
              <w:t>Lesson ideas and activities</w:t>
            </w:r>
          </w:p>
          <w:p w14:paraId="234DAFF0" w14:textId="21F0EC53" w:rsidR="00852097" w:rsidRPr="002671A7"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66354BD" w14:textId="1D536CC1" w:rsidR="009222D8" w:rsidRPr="002671A7" w:rsidRDefault="009222D8" w:rsidP="008E36C9">
            <w:pPr>
              <w:pStyle w:val="Tableheader"/>
              <w:rPr>
                <w:sz w:val="20"/>
                <w:szCs w:val="20"/>
              </w:rPr>
            </w:pPr>
            <w:r w:rsidRPr="002671A7">
              <w:rPr>
                <w:sz w:val="20"/>
                <w:szCs w:val="20"/>
              </w:rPr>
              <w:t>Lesson key</w:t>
            </w:r>
            <w:r w:rsidR="002F1336" w:rsidRPr="002671A7">
              <w:rPr>
                <w:sz w:val="20"/>
                <w:szCs w:val="20"/>
              </w:rPr>
              <w:t xml:space="preserve"> </w:t>
            </w:r>
            <w:r w:rsidRPr="002671A7">
              <w:rPr>
                <w:sz w:val="20"/>
                <w:szCs w:val="20"/>
              </w:rPr>
              <w:t>words</w:t>
            </w:r>
          </w:p>
          <w:p w14:paraId="0ED3DFD4" w14:textId="4D7D6EEB"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13E7E1C" w14:textId="77777777" w:rsidR="009222D8" w:rsidRPr="002671A7" w:rsidRDefault="009222D8" w:rsidP="008E36C9">
            <w:pPr>
              <w:pStyle w:val="Tableheader"/>
              <w:rPr>
                <w:sz w:val="20"/>
                <w:szCs w:val="20"/>
              </w:rPr>
            </w:pPr>
            <w:r w:rsidRPr="002671A7">
              <w:rPr>
                <w:sz w:val="20"/>
                <w:szCs w:val="20"/>
              </w:rPr>
              <w:t>Lesson outcome(s)</w:t>
            </w:r>
          </w:p>
          <w:p w14:paraId="012BEC08" w14:textId="25846150"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D0AAE60" w14:textId="77777777" w:rsidR="009222D8" w:rsidRPr="002671A7" w:rsidRDefault="009222D8" w:rsidP="008E36C9">
            <w:pPr>
              <w:pStyle w:val="Tableheader"/>
              <w:rPr>
                <w:sz w:val="20"/>
                <w:szCs w:val="20"/>
              </w:rPr>
            </w:pPr>
            <w:r w:rsidRPr="002671A7">
              <w:rPr>
                <w:sz w:val="20"/>
                <w:szCs w:val="20"/>
              </w:rPr>
              <w:t>Useful links/resources</w:t>
            </w:r>
          </w:p>
          <w:p w14:paraId="66705437" w14:textId="3B51C0D7" w:rsidR="009222D8" w:rsidRPr="002671A7"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7E5BB7C4" w14:textId="77777777" w:rsidR="009222D8" w:rsidRPr="002671A7" w:rsidRDefault="009222D8" w:rsidP="008E36C9">
            <w:pPr>
              <w:pStyle w:val="Tableheader"/>
              <w:rPr>
                <w:sz w:val="20"/>
                <w:szCs w:val="20"/>
              </w:rPr>
            </w:pPr>
            <w:r w:rsidRPr="002671A7">
              <w:rPr>
                <w:sz w:val="20"/>
                <w:szCs w:val="20"/>
              </w:rPr>
              <w:t>How does this link to other units?</w:t>
            </w:r>
          </w:p>
          <w:p w14:paraId="1FA5C8BA" w14:textId="77777777" w:rsidR="009222D8" w:rsidRPr="002671A7" w:rsidRDefault="009222D8" w:rsidP="008E36C9">
            <w:pPr>
              <w:pStyle w:val="Tableheader"/>
              <w:rPr>
                <w:sz w:val="20"/>
                <w:szCs w:val="20"/>
              </w:rPr>
            </w:pPr>
          </w:p>
        </w:tc>
      </w:tr>
      <w:tr w:rsidR="009222D8" w14:paraId="475516AC" w14:textId="77777777" w:rsidTr="002671A7">
        <w:trPr>
          <w:trHeight w:val="2189"/>
        </w:trPr>
        <w:tc>
          <w:tcPr>
            <w:tcW w:w="993" w:type="dxa"/>
            <w:shd w:val="clear" w:color="auto" w:fill="auto"/>
            <w:tcMar>
              <w:top w:w="57" w:type="dxa"/>
              <w:left w:w="57" w:type="dxa"/>
              <w:bottom w:w="57" w:type="dxa"/>
              <w:right w:w="57" w:type="dxa"/>
            </w:tcMar>
          </w:tcPr>
          <w:p w14:paraId="73FD1234" w14:textId="79228646" w:rsidR="009222D8" w:rsidRPr="0060472E" w:rsidRDefault="00FF1906" w:rsidP="008E36C9">
            <w:pPr>
              <w:spacing w:after="0" w:line="240" w:lineRule="auto"/>
              <w:rPr>
                <w:rFonts w:cs="Arial"/>
                <w:sz w:val="20"/>
                <w:szCs w:val="20"/>
              </w:rPr>
            </w:pPr>
            <w:r w:rsidRPr="0060472E">
              <w:rPr>
                <w:rFonts w:cs="Arial"/>
                <w:sz w:val="20"/>
                <w:szCs w:val="20"/>
              </w:rPr>
              <w:t>1</w:t>
            </w:r>
          </w:p>
        </w:tc>
        <w:tc>
          <w:tcPr>
            <w:tcW w:w="1928" w:type="dxa"/>
            <w:shd w:val="clear" w:color="auto" w:fill="auto"/>
            <w:tcMar>
              <w:top w:w="57" w:type="dxa"/>
              <w:left w:w="57" w:type="dxa"/>
              <w:bottom w:w="57" w:type="dxa"/>
              <w:right w:w="57" w:type="dxa"/>
            </w:tcMar>
          </w:tcPr>
          <w:p w14:paraId="59A13ACC"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1959909C" w14:textId="201445DD"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1C0D64C0" w14:textId="0C89DDF2"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48DED671" w14:textId="11DAA8C9"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27D58BD6" w14:textId="2DD2FA57"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66261F7" w14:textId="5457227D" w:rsidR="009222D8" w:rsidRPr="0060472E" w:rsidRDefault="009222D8" w:rsidP="008E36C9">
            <w:pPr>
              <w:spacing w:after="0" w:line="240" w:lineRule="auto"/>
              <w:rPr>
                <w:rFonts w:cs="Arial"/>
                <w:b/>
                <w:bCs/>
                <w:sz w:val="20"/>
                <w:szCs w:val="20"/>
              </w:rPr>
            </w:pPr>
          </w:p>
        </w:tc>
      </w:tr>
      <w:tr w:rsidR="009222D8" w14:paraId="10DEFCC3" w14:textId="77777777" w:rsidTr="002671A7">
        <w:trPr>
          <w:trHeight w:val="20"/>
        </w:trPr>
        <w:tc>
          <w:tcPr>
            <w:tcW w:w="993" w:type="dxa"/>
            <w:shd w:val="clear" w:color="auto" w:fill="auto"/>
            <w:tcMar>
              <w:top w:w="57" w:type="dxa"/>
              <w:left w:w="57" w:type="dxa"/>
              <w:bottom w:w="57" w:type="dxa"/>
              <w:right w:w="57" w:type="dxa"/>
            </w:tcMar>
          </w:tcPr>
          <w:p w14:paraId="2653AB70"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72E4B130"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4A6E85E8"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0D13FEB5"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531F2F08"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6E5C3878"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62EF4961" w14:textId="77777777" w:rsidR="009222D8" w:rsidRDefault="009222D8" w:rsidP="008E36C9">
            <w:pPr>
              <w:spacing w:after="0" w:line="240" w:lineRule="auto"/>
              <w:rPr>
                <w:rFonts w:cs="Arial"/>
                <w:sz w:val="20"/>
                <w:szCs w:val="20"/>
              </w:rPr>
            </w:pPr>
          </w:p>
        </w:tc>
      </w:tr>
    </w:tbl>
    <w:p w14:paraId="1AFA0D8F" w14:textId="4C9FE5EA" w:rsidR="002671A7" w:rsidRDefault="002671A7" w:rsidP="002671A7">
      <w:pPr>
        <w:pStyle w:val="Body"/>
        <w:rPr>
          <w:rStyle w:val="s1"/>
          <w:rFonts w:asciiTheme="minorHAnsi" w:hAnsiTheme="minorHAnsi"/>
        </w:rPr>
      </w:pPr>
    </w:p>
    <w:p w14:paraId="48D91FA5" w14:textId="36271084"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30BDD1D3" w14:textId="77777777" w:rsidTr="002671A7">
        <w:trPr>
          <w:trHeight w:val="170"/>
        </w:trPr>
        <w:tc>
          <w:tcPr>
            <w:tcW w:w="14884" w:type="dxa"/>
            <w:gridSpan w:val="2"/>
            <w:shd w:val="clear" w:color="auto" w:fill="5F6DAC"/>
            <w:tcMar>
              <w:top w:w="57" w:type="dxa"/>
              <w:left w:w="57" w:type="dxa"/>
              <w:bottom w:w="0" w:type="dxa"/>
              <w:right w:w="57" w:type="dxa"/>
            </w:tcMar>
            <w:vAlign w:val="center"/>
          </w:tcPr>
          <w:p w14:paraId="22EB1CD5" w14:textId="4343244B" w:rsidR="009222D8" w:rsidRDefault="009222D8" w:rsidP="008E36C9">
            <w:pPr>
              <w:pStyle w:val="Tableheader"/>
              <w:jc w:val="center"/>
            </w:pPr>
            <w:r w:rsidRPr="002671A7">
              <w:lastRenderedPageBreak/>
              <w:t>Summer 1</w:t>
            </w:r>
          </w:p>
        </w:tc>
      </w:tr>
      <w:tr w:rsidR="009222D8" w14:paraId="0139058E" w14:textId="77777777" w:rsidTr="002671A7">
        <w:trPr>
          <w:trHeight w:val="774"/>
        </w:trPr>
        <w:tc>
          <w:tcPr>
            <w:tcW w:w="2921" w:type="dxa"/>
            <w:shd w:val="clear" w:color="auto" w:fill="FFFFFF" w:themeFill="background1"/>
            <w:tcMar>
              <w:top w:w="57" w:type="dxa"/>
              <w:left w:w="57" w:type="dxa"/>
              <w:bottom w:w="0" w:type="dxa"/>
              <w:right w:w="57" w:type="dxa"/>
            </w:tcMar>
            <w:vAlign w:val="center"/>
          </w:tcPr>
          <w:p w14:paraId="7D275933" w14:textId="77777777" w:rsidR="009222D8" w:rsidRPr="002671A7" w:rsidRDefault="009222D8" w:rsidP="008E36C9">
            <w:pPr>
              <w:rPr>
                <w:b/>
                <w:bCs/>
                <w:color w:val="000000" w:themeColor="text1"/>
              </w:rPr>
            </w:pPr>
            <w:r w:rsidRPr="002671A7">
              <w:rPr>
                <w:b/>
                <w:bCs/>
                <w:color w:val="000000" w:themeColor="text1"/>
              </w:rPr>
              <w:t xml:space="preserve">Summary of what you </w:t>
            </w:r>
            <w:r w:rsidRPr="002671A7">
              <w:rPr>
                <w:b/>
                <w:bCs/>
                <w:color w:val="000000" w:themeColor="text1"/>
              </w:rPr>
              <w:br/>
              <w:t>will cover from the curriculum planner:</w:t>
            </w:r>
          </w:p>
        </w:tc>
        <w:tc>
          <w:tcPr>
            <w:tcW w:w="11963" w:type="dxa"/>
            <w:shd w:val="clear" w:color="auto" w:fill="FFFFFF" w:themeFill="background1"/>
            <w:tcMar>
              <w:top w:w="28" w:type="dxa"/>
            </w:tcMar>
            <w:vAlign w:val="center"/>
          </w:tcPr>
          <w:p w14:paraId="39976CE3" w14:textId="77777777" w:rsidR="009222D8" w:rsidRPr="002671A7" w:rsidRDefault="009222D8" w:rsidP="00EC7FB6">
            <w:pPr>
              <w:rPr>
                <w:b/>
                <w:bCs/>
                <w:color w:val="000000" w:themeColor="text1"/>
              </w:rPr>
            </w:pPr>
          </w:p>
        </w:tc>
      </w:tr>
    </w:tbl>
    <w:p w14:paraId="0396B7D6"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2671A7" w14:paraId="218DD321"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48173667"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FF82F59" w14:textId="645F439B" w:rsidR="009222D8" w:rsidRPr="002671A7" w:rsidRDefault="009222D8" w:rsidP="008E36C9">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F3D2FB0" w14:textId="77777777" w:rsidR="009222D8" w:rsidRPr="002671A7" w:rsidRDefault="009222D8" w:rsidP="008E36C9">
            <w:pPr>
              <w:pStyle w:val="Tableheader"/>
              <w:rPr>
                <w:sz w:val="20"/>
                <w:szCs w:val="20"/>
              </w:rPr>
            </w:pPr>
            <w:r w:rsidRPr="002671A7">
              <w:rPr>
                <w:sz w:val="20"/>
                <w:szCs w:val="20"/>
              </w:rPr>
              <w:t>Lesson ideas and activities</w:t>
            </w:r>
          </w:p>
          <w:p w14:paraId="7431BFA8" w14:textId="5E076E32" w:rsidR="00852097" w:rsidRPr="002671A7" w:rsidRDefault="00852097" w:rsidP="008E36C9">
            <w:pPr>
              <w:pStyle w:val="Tableheader"/>
              <w:rPr>
                <w:sz w:val="20"/>
                <w:szCs w:val="20"/>
              </w:rPr>
            </w:pP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39295A1" w14:textId="247FFCDC" w:rsidR="009222D8" w:rsidRPr="002671A7" w:rsidRDefault="009222D8" w:rsidP="008E36C9">
            <w:pPr>
              <w:pStyle w:val="Tableheader"/>
              <w:rPr>
                <w:sz w:val="20"/>
                <w:szCs w:val="20"/>
              </w:rPr>
            </w:pPr>
            <w:r w:rsidRPr="002671A7">
              <w:rPr>
                <w:sz w:val="20"/>
                <w:szCs w:val="20"/>
              </w:rPr>
              <w:t>Lesson key</w:t>
            </w:r>
            <w:r w:rsidR="002F1336" w:rsidRPr="002671A7">
              <w:rPr>
                <w:sz w:val="20"/>
                <w:szCs w:val="20"/>
              </w:rPr>
              <w:t xml:space="preserve"> </w:t>
            </w:r>
            <w:r w:rsidRPr="002671A7">
              <w:rPr>
                <w:sz w:val="20"/>
                <w:szCs w:val="20"/>
              </w:rPr>
              <w:t>words</w:t>
            </w:r>
          </w:p>
          <w:p w14:paraId="54F8BFFB" w14:textId="332DE93D"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5E9E543" w14:textId="77777777" w:rsidR="009222D8" w:rsidRPr="002671A7" w:rsidRDefault="009222D8" w:rsidP="008E36C9">
            <w:pPr>
              <w:pStyle w:val="Tableheader"/>
              <w:rPr>
                <w:sz w:val="20"/>
                <w:szCs w:val="20"/>
              </w:rPr>
            </w:pPr>
            <w:r w:rsidRPr="002671A7">
              <w:rPr>
                <w:sz w:val="20"/>
                <w:szCs w:val="20"/>
              </w:rPr>
              <w:t>Lesson outcome(s)</w:t>
            </w:r>
          </w:p>
          <w:p w14:paraId="6FBC2C21" w14:textId="65C37CC2"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20F5E8F3" w14:textId="77777777" w:rsidR="009222D8" w:rsidRPr="002671A7" w:rsidRDefault="009222D8" w:rsidP="008E36C9">
            <w:pPr>
              <w:pStyle w:val="Tableheader"/>
              <w:rPr>
                <w:sz w:val="20"/>
                <w:szCs w:val="20"/>
              </w:rPr>
            </w:pPr>
            <w:r w:rsidRPr="002671A7">
              <w:rPr>
                <w:sz w:val="20"/>
                <w:szCs w:val="20"/>
              </w:rPr>
              <w:t>Useful links/resources</w:t>
            </w:r>
          </w:p>
          <w:p w14:paraId="42DCA641" w14:textId="6CB32179" w:rsidR="009222D8" w:rsidRPr="002671A7" w:rsidRDefault="009222D8" w:rsidP="008E36C9">
            <w:pPr>
              <w:pStyle w:val="Tableheader"/>
              <w:rPr>
                <w:sz w:val="20"/>
                <w:szCs w:val="20"/>
              </w:rPr>
            </w:pPr>
          </w:p>
        </w:tc>
        <w:tc>
          <w:tcPr>
            <w:tcW w:w="1718" w:type="dxa"/>
            <w:tcBorders>
              <w:left w:val="single" w:sz="4" w:space="0" w:color="FFFFFF" w:themeColor="background1"/>
            </w:tcBorders>
            <w:shd w:val="clear" w:color="auto" w:fill="5F6DAC"/>
            <w:tcMar>
              <w:top w:w="57" w:type="dxa"/>
              <w:left w:w="57" w:type="dxa"/>
              <w:bottom w:w="0" w:type="dxa"/>
              <w:right w:w="57" w:type="dxa"/>
            </w:tcMar>
          </w:tcPr>
          <w:p w14:paraId="25E2E814" w14:textId="77777777" w:rsidR="009222D8" w:rsidRPr="002671A7" w:rsidRDefault="009222D8" w:rsidP="008E36C9">
            <w:pPr>
              <w:pStyle w:val="Tableheader"/>
              <w:rPr>
                <w:sz w:val="20"/>
                <w:szCs w:val="20"/>
              </w:rPr>
            </w:pPr>
            <w:r w:rsidRPr="002671A7">
              <w:rPr>
                <w:sz w:val="20"/>
                <w:szCs w:val="20"/>
              </w:rPr>
              <w:t>How does this link to other units?</w:t>
            </w:r>
          </w:p>
          <w:p w14:paraId="0CEE004A" w14:textId="77777777" w:rsidR="009222D8" w:rsidRPr="002671A7" w:rsidRDefault="009222D8" w:rsidP="008E36C9">
            <w:pPr>
              <w:pStyle w:val="Tableheader"/>
              <w:rPr>
                <w:sz w:val="20"/>
                <w:szCs w:val="20"/>
              </w:rPr>
            </w:pPr>
          </w:p>
        </w:tc>
      </w:tr>
      <w:tr w:rsidR="009222D8" w14:paraId="16E93739" w14:textId="77777777" w:rsidTr="002671A7">
        <w:trPr>
          <w:trHeight w:val="2189"/>
        </w:trPr>
        <w:tc>
          <w:tcPr>
            <w:tcW w:w="993" w:type="dxa"/>
            <w:shd w:val="clear" w:color="auto" w:fill="auto"/>
            <w:tcMar>
              <w:top w:w="57" w:type="dxa"/>
              <w:left w:w="57" w:type="dxa"/>
              <w:bottom w:w="57" w:type="dxa"/>
              <w:right w:w="57" w:type="dxa"/>
            </w:tcMar>
          </w:tcPr>
          <w:p w14:paraId="58E94DF6" w14:textId="7CBB64F7"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5FBEB71E"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283F5FB" w14:textId="6E888427"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0B80703C" w14:textId="10A3949A"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595E5D4D" w14:textId="58F380DD"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142E32F5" w14:textId="7EFD5D5C"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4B65AEA1" w14:textId="3C8615C1" w:rsidR="009222D8" w:rsidRPr="0060472E" w:rsidRDefault="009222D8" w:rsidP="008E36C9">
            <w:pPr>
              <w:spacing w:after="0" w:line="240" w:lineRule="auto"/>
              <w:rPr>
                <w:rFonts w:cs="Arial"/>
                <w:b/>
                <w:bCs/>
                <w:sz w:val="20"/>
                <w:szCs w:val="20"/>
              </w:rPr>
            </w:pPr>
          </w:p>
        </w:tc>
      </w:tr>
      <w:tr w:rsidR="009222D8" w14:paraId="555BEEDB" w14:textId="77777777" w:rsidTr="002671A7">
        <w:trPr>
          <w:trHeight w:val="20"/>
        </w:trPr>
        <w:tc>
          <w:tcPr>
            <w:tcW w:w="993" w:type="dxa"/>
            <w:shd w:val="clear" w:color="auto" w:fill="auto"/>
            <w:tcMar>
              <w:top w:w="57" w:type="dxa"/>
              <w:left w:w="57" w:type="dxa"/>
              <w:bottom w:w="57" w:type="dxa"/>
              <w:right w:w="57" w:type="dxa"/>
            </w:tcMar>
          </w:tcPr>
          <w:p w14:paraId="0BF84C4B"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4F9390C4"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6B259FE5"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1D73F53A"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04936E3E"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26F8EE88"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6E39F1D" w14:textId="77777777" w:rsidR="009222D8" w:rsidRDefault="009222D8" w:rsidP="008E36C9">
            <w:pPr>
              <w:spacing w:after="0" w:line="240" w:lineRule="auto"/>
              <w:rPr>
                <w:rFonts w:cs="Arial"/>
                <w:sz w:val="20"/>
                <w:szCs w:val="20"/>
              </w:rPr>
            </w:pPr>
          </w:p>
        </w:tc>
      </w:tr>
    </w:tbl>
    <w:p w14:paraId="42E720CC" w14:textId="66E27078" w:rsidR="002671A7" w:rsidRDefault="002671A7" w:rsidP="002671A7">
      <w:pPr>
        <w:pStyle w:val="Body"/>
        <w:rPr>
          <w:rStyle w:val="s1"/>
          <w:rFonts w:asciiTheme="minorHAnsi" w:hAnsiTheme="minorHAnsi"/>
        </w:rPr>
      </w:pPr>
    </w:p>
    <w:p w14:paraId="40D5D894" w14:textId="4E8BE8B4"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9222D8" w14:paraId="41B6F17C" w14:textId="77777777" w:rsidTr="002671A7">
        <w:trPr>
          <w:trHeight w:val="170"/>
        </w:trPr>
        <w:tc>
          <w:tcPr>
            <w:tcW w:w="14884" w:type="dxa"/>
            <w:gridSpan w:val="2"/>
            <w:shd w:val="clear" w:color="auto" w:fill="5F6DAC"/>
            <w:tcMar>
              <w:top w:w="57" w:type="dxa"/>
              <w:left w:w="57" w:type="dxa"/>
              <w:bottom w:w="0" w:type="dxa"/>
              <w:right w:w="57" w:type="dxa"/>
            </w:tcMar>
            <w:vAlign w:val="center"/>
          </w:tcPr>
          <w:p w14:paraId="01D41F07" w14:textId="4241121C" w:rsidR="009222D8" w:rsidRPr="002671A7" w:rsidRDefault="009222D8" w:rsidP="008E36C9">
            <w:pPr>
              <w:pStyle w:val="Tableheader"/>
              <w:jc w:val="center"/>
            </w:pPr>
            <w:r w:rsidRPr="002671A7">
              <w:lastRenderedPageBreak/>
              <w:t>Summer 2</w:t>
            </w:r>
          </w:p>
        </w:tc>
      </w:tr>
      <w:tr w:rsidR="009222D8" w14:paraId="7380E8DE" w14:textId="77777777" w:rsidTr="002671A7">
        <w:trPr>
          <w:trHeight w:val="774"/>
        </w:trPr>
        <w:tc>
          <w:tcPr>
            <w:tcW w:w="2921" w:type="dxa"/>
            <w:shd w:val="clear" w:color="auto" w:fill="FFFFFF" w:themeFill="background1"/>
            <w:tcMar>
              <w:top w:w="57" w:type="dxa"/>
              <w:left w:w="57" w:type="dxa"/>
              <w:bottom w:w="0" w:type="dxa"/>
              <w:right w:w="57" w:type="dxa"/>
            </w:tcMar>
            <w:vAlign w:val="center"/>
          </w:tcPr>
          <w:p w14:paraId="225B06C1" w14:textId="77777777" w:rsidR="009222D8" w:rsidRPr="002671A7" w:rsidRDefault="009222D8" w:rsidP="008E36C9">
            <w:pPr>
              <w:rPr>
                <w:b/>
                <w:bCs/>
                <w:color w:val="000000" w:themeColor="text1"/>
              </w:rPr>
            </w:pPr>
            <w:r w:rsidRPr="002671A7">
              <w:rPr>
                <w:b/>
                <w:bCs/>
                <w:color w:val="000000" w:themeColor="text1"/>
              </w:rPr>
              <w:t xml:space="preserve">Summary of what you </w:t>
            </w:r>
            <w:r w:rsidRPr="002671A7">
              <w:rPr>
                <w:b/>
                <w:bCs/>
                <w:color w:val="000000" w:themeColor="text1"/>
              </w:rPr>
              <w:br/>
              <w:t>will cover from the curriculum planner:</w:t>
            </w:r>
          </w:p>
        </w:tc>
        <w:tc>
          <w:tcPr>
            <w:tcW w:w="11963" w:type="dxa"/>
            <w:shd w:val="clear" w:color="auto" w:fill="FFFFFF" w:themeFill="background1"/>
            <w:tcMar>
              <w:top w:w="28" w:type="dxa"/>
            </w:tcMar>
            <w:vAlign w:val="center"/>
          </w:tcPr>
          <w:p w14:paraId="191EE964" w14:textId="6105FDC1" w:rsidR="009222D8" w:rsidRPr="002671A7" w:rsidRDefault="009222D8" w:rsidP="008E36C9">
            <w:pPr>
              <w:rPr>
                <w:color w:val="000000" w:themeColor="text1"/>
              </w:rPr>
            </w:pPr>
          </w:p>
          <w:p w14:paraId="51EC5B8C" w14:textId="77777777" w:rsidR="009222D8" w:rsidRPr="002671A7" w:rsidRDefault="009222D8" w:rsidP="008E36C9">
            <w:pPr>
              <w:rPr>
                <w:b/>
                <w:bCs/>
                <w:color w:val="000000" w:themeColor="text1"/>
              </w:rPr>
            </w:pPr>
          </w:p>
        </w:tc>
      </w:tr>
    </w:tbl>
    <w:p w14:paraId="337272C7" w14:textId="77777777" w:rsidR="009222D8" w:rsidRPr="00C43558" w:rsidRDefault="009222D8" w:rsidP="009222D8">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993"/>
        <w:gridCol w:w="1928"/>
        <w:gridCol w:w="4167"/>
        <w:gridCol w:w="1697"/>
        <w:gridCol w:w="1796"/>
        <w:gridCol w:w="2585"/>
        <w:gridCol w:w="1718"/>
      </w:tblGrid>
      <w:tr w:rsidR="00A14916" w:rsidRPr="00963B3A" w14:paraId="1FC6387F" w14:textId="77777777" w:rsidTr="002671A7">
        <w:trPr>
          <w:trHeight w:val="1286"/>
          <w:tblHeader/>
        </w:trPr>
        <w:tc>
          <w:tcPr>
            <w:tcW w:w="993" w:type="dxa"/>
            <w:tcBorders>
              <w:right w:val="single" w:sz="4" w:space="0" w:color="FFFFFF" w:themeColor="background1"/>
            </w:tcBorders>
            <w:shd w:val="clear" w:color="auto" w:fill="5F6DAC"/>
            <w:tcMar>
              <w:top w:w="57" w:type="dxa"/>
              <w:left w:w="57" w:type="dxa"/>
              <w:bottom w:w="0" w:type="dxa"/>
              <w:right w:w="57" w:type="dxa"/>
            </w:tcMar>
          </w:tcPr>
          <w:p w14:paraId="48AA05F3" w14:textId="77777777" w:rsidR="009222D8" w:rsidRPr="002671A7" w:rsidRDefault="009222D8" w:rsidP="008E36C9">
            <w:pPr>
              <w:pStyle w:val="Tableheader"/>
              <w:rPr>
                <w:sz w:val="20"/>
                <w:szCs w:val="20"/>
              </w:rPr>
            </w:pPr>
            <w:r w:rsidRPr="002671A7">
              <w:rPr>
                <w:sz w:val="20"/>
                <w:szCs w:val="20"/>
              </w:rPr>
              <w:t>Lesson no.</w:t>
            </w:r>
          </w:p>
        </w:tc>
        <w:tc>
          <w:tcPr>
            <w:tcW w:w="192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7ABAF30" w14:textId="6626E83B" w:rsidR="009222D8" w:rsidRPr="002671A7" w:rsidRDefault="009222D8" w:rsidP="002671A7">
            <w:pPr>
              <w:pStyle w:val="Tableheader"/>
              <w:rPr>
                <w:sz w:val="20"/>
                <w:szCs w:val="20"/>
              </w:rPr>
            </w:pPr>
            <w:r w:rsidRPr="002671A7">
              <w:rPr>
                <w:sz w:val="20"/>
                <w:szCs w:val="20"/>
              </w:rPr>
              <w:t xml:space="preserve">Topic areas/sub topic areas </w:t>
            </w:r>
          </w:p>
        </w:tc>
        <w:tc>
          <w:tcPr>
            <w:tcW w:w="41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14A39A1" w14:textId="6E9E6938" w:rsidR="00852097" w:rsidRPr="002671A7" w:rsidRDefault="009222D8" w:rsidP="008E36C9">
            <w:pPr>
              <w:pStyle w:val="Tableheader"/>
              <w:rPr>
                <w:sz w:val="20"/>
                <w:szCs w:val="20"/>
              </w:rPr>
            </w:pPr>
            <w:r w:rsidRPr="002671A7">
              <w:rPr>
                <w:sz w:val="20"/>
                <w:szCs w:val="20"/>
              </w:rPr>
              <w:t>Lesson ideas and activities</w:t>
            </w:r>
          </w:p>
        </w:tc>
        <w:tc>
          <w:tcPr>
            <w:tcW w:w="169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7918D50" w14:textId="19A0FDA2" w:rsidR="009222D8" w:rsidRPr="002671A7" w:rsidRDefault="009222D8" w:rsidP="008E36C9">
            <w:pPr>
              <w:pStyle w:val="Tableheader"/>
              <w:rPr>
                <w:sz w:val="20"/>
                <w:szCs w:val="20"/>
              </w:rPr>
            </w:pPr>
            <w:r w:rsidRPr="002671A7">
              <w:rPr>
                <w:sz w:val="20"/>
                <w:szCs w:val="20"/>
              </w:rPr>
              <w:t>Lesson key</w:t>
            </w:r>
            <w:r w:rsidR="009D70B5" w:rsidRPr="002671A7">
              <w:rPr>
                <w:sz w:val="20"/>
                <w:szCs w:val="20"/>
              </w:rPr>
              <w:t xml:space="preserve"> </w:t>
            </w:r>
            <w:r w:rsidRPr="002671A7">
              <w:rPr>
                <w:sz w:val="20"/>
                <w:szCs w:val="20"/>
              </w:rPr>
              <w:t>words</w:t>
            </w:r>
          </w:p>
          <w:p w14:paraId="48747AF8" w14:textId="6EA68453" w:rsidR="009222D8" w:rsidRPr="002671A7" w:rsidRDefault="009222D8" w:rsidP="008E36C9">
            <w:pPr>
              <w:pStyle w:val="Tableheader"/>
              <w:rPr>
                <w:b w:val="0"/>
                <w:bCs w:val="0"/>
                <w:sz w:val="20"/>
                <w:szCs w:val="20"/>
              </w:rPr>
            </w:pPr>
          </w:p>
        </w:tc>
        <w:tc>
          <w:tcPr>
            <w:tcW w:w="179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379E485F" w14:textId="77777777" w:rsidR="009222D8" w:rsidRPr="002671A7" w:rsidRDefault="009222D8" w:rsidP="008E36C9">
            <w:pPr>
              <w:pStyle w:val="Tableheader"/>
              <w:rPr>
                <w:sz w:val="20"/>
                <w:szCs w:val="20"/>
              </w:rPr>
            </w:pPr>
            <w:r w:rsidRPr="002671A7">
              <w:rPr>
                <w:sz w:val="20"/>
                <w:szCs w:val="20"/>
              </w:rPr>
              <w:t>Lesson outcome(s)</w:t>
            </w:r>
          </w:p>
          <w:p w14:paraId="526FEC91" w14:textId="2333D130" w:rsidR="009222D8" w:rsidRPr="002671A7" w:rsidRDefault="009222D8" w:rsidP="008E36C9">
            <w:pPr>
              <w:pStyle w:val="Tableheader"/>
              <w:rPr>
                <w:b w:val="0"/>
                <w:bCs w:val="0"/>
                <w:sz w:val="20"/>
                <w:szCs w:val="20"/>
              </w:rPr>
            </w:pPr>
            <w:r w:rsidRPr="002671A7">
              <w:rPr>
                <w:b w:val="0"/>
                <w:bCs w:val="0"/>
                <w:sz w:val="20"/>
                <w:szCs w:val="20"/>
              </w:rPr>
              <w:t>At the end of the lesson, students will be able to:</w:t>
            </w:r>
          </w:p>
        </w:tc>
        <w:tc>
          <w:tcPr>
            <w:tcW w:w="2585"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72DCB7ED" w14:textId="2B5BD66F" w:rsidR="009222D8" w:rsidRPr="002671A7" w:rsidRDefault="009222D8" w:rsidP="008E36C9">
            <w:pPr>
              <w:pStyle w:val="Tableheader"/>
              <w:rPr>
                <w:sz w:val="20"/>
                <w:szCs w:val="20"/>
              </w:rPr>
            </w:pPr>
            <w:r w:rsidRPr="002671A7">
              <w:rPr>
                <w:sz w:val="20"/>
                <w:szCs w:val="20"/>
              </w:rPr>
              <w:t>Useful links/resources</w:t>
            </w:r>
          </w:p>
        </w:tc>
        <w:tc>
          <w:tcPr>
            <w:tcW w:w="1718" w:type="dxa"/>
            <w:tcBorders>
              <w:left w:val="single" w:sz="4" w:space="0" w:color="FFFFFF" w:themeColor="background1"/>
            </w:tcBorders>
            <w:shd w:val="clear" w:color="auto" w:fill="5F6DAC"/>
            <w:tcMar>
              <w:top w:w="57" w:type="dxa"/>
              <w:left w:w="57" w:type="dxa"/>
              <w:bottom w:w="0" w:type="dxa"/>
              <w:right w:w="57" w:type="dxa"/>
            </w:tcMar>
          </w:tcPr>
          <w:p w14:paraId="1888FE54" w14:textId="77777777" w:rsidR="009222D8" w:rsidRPr="002671A7" w:rsidRDefault="009222D8" w:rsidP="008E36C9">
            <w:pPr>
              <w:pStyle w:val="Tableheader"/>
              <w:rPr>
                <w:sz w:val="20"/>
                <w:szCs w:val="20"/>
              </w:rPr>
            </w:pPr>
            <w:r w:rsidRPr="002671A7">
              <w:rPr>
                <w:sz w:val="20"/>
                <w:szCs w:val="20"/>
              </w:rPr>
              <w:t>How does this link to other units?</w:t>
            </w:r>
          </w:p>
          <w:p w14:paraId="5A91A079" w14:textId="77777777" w:rsidR="009222D8" w:rsidRPr="002671A7" w:rsidRDefault="009222D8" w:rsidP="008E36C9">
            <w:pPr>
              <w:pStyle w:val="Tableheader"/>
              <w:rPr>
                <w:sz w:val="20"/>
                <w:szCs w:val="20"/>
              </w:rPr>
            </w:pPr>
          </w:p>
        </w:tc>
      </w:tr>
      <w:tr w:rsidR="009222D8" w14:paraId="6EF5F184" w14:textId="77777777" w:rsidTr="002671A7">
        <w:trPr>
          <w:trHeight w:val="2189"/>
        </w:trPr>
        <w:tc>
          <w:tcPr>
            <w:tcW w:w="993" w:type="dxa"/>
            <w:shd w:val="clear" w:color="auto" w:fill="auto"/>
            <w:tcMar>
              <w:top w:w="57" w:type="dxa"/>
              <w:left w:w="57" w:type="dxa"/>
              <w:bottom w:w="57" w:type="dxa"/>
              <w:right w:w="57" w:type="dxa"/>
            </w:tcMar>
          </w:tcPr>
          <w:p w14:paraId="12722141" w14:textId="511747A9" w:rsidR="009222D8" w:rsidRDefault="00FF1906" w:rsidP="008E36C9">
            <w:pPr>
              <w:spacing w:after="0" w:line="240" w:lineRule="auto"/>
              <w:rPr>
                <w:rFonts w:cs="Arial"/>
                <w:sz w:val="20"/>
                <w:szCs w:val="20"/>
              </w:rPr>
            </w:pPr>
            <w:r>
              <w:rPr>
                <w:rFonts w:cs="Arial"/>
                <w:sz w:val="20"/>
                <w:szCs w:val="20"/>
              </w:rPr>
              <w:t>1</w:t>
            </w:r>
          </w:p>
        </w:tc>
        <w:tc>
          <w:tcPr>
            <w:tcW w:w="1928" w:type="dxa"/>
            <w:shd w:val="clear" w:color="auto" w:fill="auto"/>
            <w:tcMar>
              <w:top w:w="57" w:type="dxa"/>
              <w:left w:w="57" w:type="dxa"/>
              <w:bottom w:w="57" w:type="dxa"/>
              <w:right w:w="57" w:type="dxa"/>
            </w:tcMar>
          </w:tcPr>
          <w:p w14:paraId="2313243F" w14:textId="77777777" w:rsidR="009222D8" w:rsidRPr="0060472E" w:rsidRDefault="009222D8" w:rsidP="008E36C9">
            <w:pPr>
              <w:spacing w:after="0" w:line="240" w:lineRule="auto"/>
              <w:rPr>
                <w:rFonts w:cs="Arial"/>
                <w:sz w:val="20"/>
                <w:szCs w:val="20"/>
              </w:rPr>
            </w:pPr>
          </w:p>
        </w:tc>
        <w:tc>
          <w:tcPr>
            <w:tcW w:w="4167" w:type="dxa"/>
            <w:shd w:val="clear" w:color="auto" w:fill="auto"/>
            <w:tcMar>
              <w:top w:w="57" w:type="dxa"/>
              <w:left w:w="57" w:type="dxa"/>
              <w:bottom w:w="57" w:type="dxa"/>
              <w:right w:w="57" w:type="dxa"/>
            </w:tcMar>
          </w:tcPr>
          <w:p w14:paraId="30624A92" w14:textId="0F965BA1" w:rsidR="009222D8" w:rsidRPr="0060472E" w:rsidRDefault="009222D8" w:rsidP="008E36C9">
            <w:pPr>
              <w:spacing w:after="0" w:line="240" w:lineRule="auto"/>
              <w:rPr>
                <w:rFonts w:cs="Arial"/>
                <w:b/>
                <w:bCs/>
                <w:sz w:val="20"/>
                <w:szCs w:val="20"/>
              </w:rPr>
            </w:pPr>
          </w:p>
        </w:tc>
        <w:tc>
          <w:tcPr>
            <w:tcW w:w="1697" w:type="dxa"/>
            <w:shd w:val="clear" w:color="auto" w:fill="auto"/>
            <w:tcMar>
              <w:top w:w="57" w:type="dxa"/>
              <w:left w:w="57" w:type="dxa"/>
              <w:bottom w:w="57" w:type="dxa"/>
              <w:right w:w="57" w:type="dxa"/>
            </w:tcMar>
          </w:tcPr>
          <w:p w14:paraId="45D39A08" w14:textId="508814E4" w:rsidR="009222D8" w:rsidRPr="0060472E" w:rsidRDefault="009222D8" w:rsidP="008E36C9">
            <w:pPr>
              <w:spacing w:after="0" w:line="240" w:lineRule="auto"/>
              <w:rPr>
                <w:rFonts w:cs="Arial"/>
                <w:b/>
                <w:bCs/>
                <w:sz w:val="20"/>
                <w:szCs w:val="20"/>
              </w:rPr>
            </w:pPr>
          </w:p>
        </w:tc>
        <w:tc>
          <w:tcPr>
            <w:tcW w:w="1796" w:type="dxa"/>
            <w:shd w:val="clear" w:color="auto" w:fill="auto"/>
            <w:tcMar>
              <w:top w:w="57" w:type="dxa"/>
              <w:left w:w="57" w:type="dxa"/>
              <w:bottom w:w="57" w:type="dxa"/>
              <w:right w:w="57" w:type="dxa"/>
            </w:tcMar>
          </w:tcPr>
          <w:p w14:paraId="61C8FA53" w14:textId="67A56E5F" w:rsidR="009222D8" w:rsidRPr="0060472E" w:rsidRDefault="009222D8" w:rsidP="008E36C9">
            <w:pPr>
              <w:spacing w:after="0" w:line="240" w:lineRule="auto"/>
              <w:rPr>
                <w:b/>
                <w:bCs/>
              </w:rPr>
            </w:pPr>
          </w:p>
        </w:tc>
        <w:tc>
          <w:tcPr>
            <w:tcW w:w="2585" w:type="dxa"/>
            <w:shd w:val="clear" w:color="auto" w:fill="auto"/>
            <w:tcMar>
              <w:top w:w="57" w:type="dxa"/>
              <w:left w:w="57" w:type="dxa"/>
              <w:bottom w:w="57" w:type="dxa"/>
              <w:right w:w="57" w:type="dxa"/>
            </w:tcMar>
          </w:tcPr>
          <w:p w14:paraId="76381EB0" w14:textId="4B506E54" w:rsidR="009222D8" w:rsidRPr="0060472E" w:rsidRDefault="009222D8" w:rsidP="008E36C9">
            <w:pPr>
              <w:spacing w:after="0" w:line="240" w:lineRule="auto"/>
              <w:rPr>
                <w:rFonts w:cs="Arial"/>
                <w:b/>
                <w:bCs/>
                <w:sz w:val="20"/>
                <w:szCs w:val="20"/>
              </w:rPr>
            </w:pPr>
          </w:p>
        </w:tc>
        <w:tc>
          <w:tcPr>
            <w:tcW w:w="1718" w:type="dxa"/>
            <w:shd w:val="clear" w:color="auto" w:fill="auto"/>
            <w:tcMar>
              <w:top w:w="57" w:type="dxa"/>
              <w:left w:w="57" w:type="dxa"/>
              <w:bottom w:w="57" w:type="dxa"/>
              <w:right w:w="57" w:type="dxa"/>
            </w:tcMar>
          </w:tcPr>
          <w:p w14:paraId="61FE2C4A" w14:textId="3C1D4E45" w:rsidR="009222D8" w:rsidRPr="0060472E" w:rsidRDefault="009222D8" w:rsidP="008E36C9">
            <w:pPr>
              <w:spacing w:after="0" w:line="240" w:lineRule="auto"/>
              <w:rPr>
                <w:rFonts w:cs="Arial"/>
                <w:b/>
                <w:bCs/>
                <w:sz w:val="20"/>
                <w:szCs w:val="20"/>
              </w:rPr>
            </w:pPr>
          </w:p>
        </w:tc>
      </w:tr>
      <w:tr w:rsidR="009222D8" w14:paraId="2DD15CF1" w14:textId="77777777" w:rsidTr="002671A7">
        <w:trPr>
          <w:trHeight w:val="20"/>
        </w:trPr>
        <w:tc>
          <w:tcPr>
            <w:tcW w:w="993" w:type="dxa"/>
            <w:shd w:val="clear" w:color="auto" w:fill="auto"/>
            <w:tcMar>
              <w:top w:w="57" w:type="dxa"/>
              <w:left w:w="57" w:type="dxa"/>
              <w:bottom w:w="57" w:type="dxa"/>
              <w:right w:w="57" w:type="dxa"/>
            </w:tcMar>
          </w:tcPr>
          <w:p w14:paraId="6C3F3E9A" w14:textId="77777777" w:rsidR="009222D8" w:rsidRDefault="009222D8" w:rsidP="008E36C9">
            <w:pPr>
              <w:spacing w:after="0" w:line="240" w:lineRule="auto"/>
              <w:rPr>
                <w:rFonts w:cs="Arial"/>
                <w:sz w:val="20"/>
                <w:szCs w:val="20"/>
              </w:rPr>
            </w:pPr>
            <w:r>
              <w:rPr>
                <w:rFonts w:cs="Arial"/>
                <w:sz w:val="20"/>
                <w:szCs w:val="20"/>
              </w:rPr>
              <w:t>2 etc</w:t>
            </w:r>
          </w:p>
        </w:tc>
        <w:tc>
          <w:tcPr>
            <w:tcW w:w="1928" w:type="dxa"/>
            <w:shd w:val="clear" w:color="auto" w:fill="auto"/>
            <w:tcMar>
              <w:top w:w="57" w:type="dxa"/>
              <w:left w:w="57" w:type="dxa"/>
              <w:bottom w:w="57" w:type="dxa"/>
              <w:right w:w="57" w:type="dxa"/>
            </w:tcMar>
          </w:tcPr>
          <w:p w14:paraId="51517848" w14:textId="77777777" w:rsidR="009222D8" w:rsidRPr="00566D9E" w:rsidRDefault="009222D8" w:rsidP="008E36C9">
            <w:pPr>
              <w:suppressAutoHyphens/>
              <w:autoSpaceDN w:val="0"/>
              <w:spacing w:after="0" w:line="240" w:lineRule="auto"/>
              <w:textAlignment w:val="baseline"/>
              <w:rPr>
                <w:rFonts w:cs="Arial"/>
                <w:sz w:val="20"/>
                <w:szCs w:val="20"/>
              </w:rPr>
            </w:pPr>
          </w:p>
        </w:tc>
        <w:tc>
          <w:tcPr>
            <w:tcW w:w="4167" w:type="dxa"/>
            <w:shd w:val="clear" w:color="auto" w:fill="auto"/>
            <w:tcMar>
              <w:top w:w="57" w:type="dxa"/>
              <w:left w:w="57" w:type="dxa"/>
              <w:bottom w:w="57" w:type="dxa"/>
              <w:right w:w="57" w:type="dxa"/>
            </w:tcMar>
          </w:tcPr>
          <w:p w14:paraId="3D803002" w14:textId="77777777" w:rsidR="009222D8" w:rsidRDefault="009222D8" w:rsidP="008E36C9">
            <w:pPr>
              <w:spacing w:after="0" w:line="240" w:lineRule="auto"/>
              <w:rPr>
                <w:rFonts w:cs="Arial"/>
                <w:sz w:val="20"/>
                <w:szCs w:val="20"/>
              </w:rPr>
            </w:pPr>
          </w:p>
        </w:tc>
        <w:tc>
          <w:tcPr>
            <w:tcW w:w="1697" w:type="dxa"/>
            <w:shd w:val="clear" w:color="auto" w:fill="auto"/>
            <w:tcMar>
              <w:top w:w="57" w:type="dxa"/>
              <w:left w:w="57" w:type="dxa"/>
              <w:bottom w:w="57" w:type="dxa"/>
              <w:right w:w="57" w:type="dxa"/>
            </w:tcMar>
          </w:tcPr>
          <w:p w14:paraId="79BE8BFF" w14:textId="77777777" w:rsidR="009222D8" w:rsidRDefault="009222D8" w:rsidP="008E36C9">
            <w:pPr>
              <w:spacing w:after="0" w:line="240" w:lineRule="auto"/>
              <w:rPr>
                <w:rFonts w:cs="Arial"/>
                <w:sz w:val="20"/>
                <w:szCs w:val="20"/>
              </w:rPr>
            </w:pPr>
          </w:p>
        </w:tc>
        <w:tc>
          <w:tcPr>
            <w:tcW w:w="1796" w:type="dxa"/>
            <w:shd w:val="clear" w:color="auto" w:fill="auto"/>
            <w:tcMar>
              <w:top w:w="57" w:type="dxa"/>
              <w:left w:w="57" w:type="dxa"/>
              <w:bottom w:w="57" w:type="dxa"/>
              <w:right w:w="57" w:type="dxa"/>
            </w:tcMar>
          </w:tcPr>
          <w:p w14:paraId="1E0DBC96" w14:textId="77777777" w:rsidR="009222D8" w:rsidRDefault="009222D8" w:rsidP="008E36C9">
            <w:pPr>
              <w:spacing w:after="0" w:line="240" w:lineRule="auto"/>
              <w:rPr>
                <w:rFonts w:cs="Arial"/>
                <w:sz w:val="20"/>
                <w:szCs w:val="20"/>
              </w:rPr>
            </w:pPr>
          </w:p>
        </w:tc>
        <w:tc>
          <w:tcPr>
            <w:tcW w:w="2585" w:type="dxa"/>
            <w:shd w:val="clear" w:color="auto" w:fill="auto"/>
            <w:tcMar>
              <w:top w:w="57" w:type="dxa"/>
              <w:left w:w="57" w:type="dxa"/>
              <w:bottom w:w="57" w:type="dxa"/>
              <w:right w:w="57" w:type="dxa"/>
            </w:tcMar>
          </w:tcPr>
          <w:p w14:paraId="10087F37" w14:textId="77777777" w:rsidR="009222D8" w:rsidRDefault="009222D8" w:rsidP="008E36C9">
            <w:pPr>
              <w:spacing w:after="0" w:line="240" w:lineRule="auto"/>
              <w:rPr>
                <w:rFonts w:cs="Arial"/>
                <w:sz w:val="20"/>
                <w:szCs w:val="20"/>
              </w:rPr>
            </w:pPr>
          </w:p>
        </w:tc>
        <w:tc>
          <w:tcPr>
            <w:tcW w:w="1718" w:type="dxa"/>
            <w:shd w:val="clear" w:color="auto" w:fill="auto"/>
            <w:tcMar>
              <w:top w:w="57" w:type="dxa"/>
              <w:left w:w="57" w:type="dxa"/>
              <w:bottom w:w="57" w:type="dxa"/>
              <w:right w:w="57" w:type="dxa"/>
            </w:tcMar>
          </w:tcPr>
          <w:p w14:paraId="310527B7" w14:textId="77777777" w:rsidR="009222D8" w:rsidRDefault="009222D8" w:rsidP="008E36C9">
            <w:pPr>
              <w:spacing w:after="0" w:line="240" w:lineRule="auto"/>
              <w:rPr>
                <w:rFonts w:cs="Arial"/>
                <w:sz w:val="20"/>
                <w:szCs w:val="20"/>
              </w:rPr>
            </w:pPr>
          </w:p>
        </w:tc>
      </w:tr>
    </w:tbl>
    <w:p w14:paraId="53E74BA3" w14:textId="3E6CA86A" w:rsidR="002671A7" w:rsidRDefault="002671A7" w:rsidP="002671A7">
      <w:pPr>
        <w:pStyle w:val="Body"/>
        <w:rPr>
          <w:rStyle w:val="s1"/>
          <w:rFonts w:asciiTheme="minorHAnsi" w:hAnsiTheme="minorHAnsi"/>
        </w:rPr>
      </w:pPr>
    </w:p>
    <w:p w14:paraId="37226AEC" w14:textId="2BC14D36" w:rsidR="009222D8" w:rsidRPr="002671A7" w:rsidRDefault="002671A7" w:rsidP="002671A7">
      <w:pPr>
        <w:spacing w:after="0" w:line="240" w:lineRule="auto"/>
        <w:rPr>
          <w:rStyle w:val="s1"/>
          <w:rFonts w:asciiTheme="minorHAnsi" w:eastAsiaTheme="minorHAnsi" w:hAnsiTheme="minorHAnsi" w:cstheme="majorHAnsi"/>
          <w:szCs w:val="22"/>
        </w:rPr>
      </w:pPr>
      <w:r>
        <w:rPr>
          <w:rStyle w:val="s1"/>
          <w:rFonts w:asciiTheme="minorHAnsi" w:hAnsiTheme="minorHAnsi"/>
        </w:rPr>
        <w:br w:type="page"/>
      </w:r>
    </w:p>
    <w:p w14:paraId="7C54607E" w14:textId="536440D0" w:rsidR="00E43CF4" w:rsidRPr="002671A7" w:rsidRDefault="004C21D9" w:rsidP="00562882">
      <w:pPr>
        <w:pStyle w:val="Header1"/>
        <w:rPr>
          <w:rStyle w:val="s1"/>
          <w:sz w:val="28"/>
        </w:rPr>
      </w:pPr>
      <w:r w:rsidRPr="009975D7">
        <w:rPr>
          <w:rStyle w:val="s1"/>
          <w:sz w:val="28"/>
        </w:rPr>
        <w:lastRenderedPageBreak/>
        <w:t>Teaching over three years</w:t>
      </w:r>
    </w:p>
    <w:tbl>
      <w:tblPr>
        <w:tblStyle w:val="TableGrid"/>
        <w:tblW w:w="14737"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Look w:val="04A0" w:firstRow="1" w:lastRow="0" w:firstColumn="1" w:lastColumn="0" w:noHBand="0" w:noVBand="1"/>
      </w:tblPr>
      <w:tblGrid>
        <w:gridCol w:w="2659"/>
        <w:gridCol w:w="7684"/>
        <w:gridCol w:w="4394"/>
      </w:tblGrid>
      <w:tr w:rsidR="00F066A0" w14:paraId="680BC516" w14:textId="77777777" w:rsidTr="00F066A0">
        <w:tc>
          <w:tcPr>
            <w:tcW w:w="2659" w:type="dxa"/>
          </w:tcPr>
          <w:p w14:paraId="7BF37DE3" w14:textId="0252E5AA" w:rsidR="00F066A0" w:rsidRPr="002671A7" w:rsidRDefault="00F066A0" w:rsidP="00671AB1">
            <w:pPr>
              <w:pStyle w:val="Heading2"/>
              <w:rPr>
                <w:rStyle w:val="s1"/>
                <w:color w:val="5F6DAC"/>
              </w:rPr>
            </w:pPr>
            <w:r w:rsidRPr="002671A7">
              <w:rPr>
                <w:rStyle w:val="s1"/>
                <w:color w:val="5F6DAC"/>
              </w:rPr>
              <w:t>Topic area</w:t>
            </w:r>
          </w:p>
          <w:p w14:paraId="2D8477CD" w14:textId="4039941A" w:rsidR="00F066A0" w:rsidRPr="002671A7" w:rsidRDefault="00F066A0" w:rsidP="00671AB1">
            <w:pPr>
              <w:pStyle w:val="Heading2"/>
              <w:rPr>
                <w:rStyle w:val="s1"/>
                <w:color w:val="5F6DAC"/>
              </w:rPr>
            </w:pPr>
          </w:p>
        </w:tc>
        <w:tc>
          <w:tcPr>
            <w:tcW w:w="7684" w:type="dxa"/>
          </w:tcPr>
          <w:p w14:paraId="4DF4C212" w14:textId="69088DA5" w:rsidR="00F066A0" w:rsidRPr="002671A7" w:rsidRDefault="00F066A0" w:rsidP="00671AB1">
            <w:pPr>
              <w:pStyle w:val="Heading2"/>
              <w:rPr>
                <w:rStyle w:val="s1"/>
                <w:color w:val="5F6DAC"/>
              </w:rPr>
            </w:pPr>
            <w:r w:rsidRPr="002671A7">
              <w:rPr>
                <w:rStyle w:val="s1"/>
                <w:color w:val="5F6DAC"/>
              </w:rPr>
              <w:t>Warm up/introductory activities</w:t>
            </w:r>
          </w:p>
        </w:tc>
        <w:tc>
          <w:tcPr>
            <w:tcW w:w="4394" w:type="dxa"/>
          </w:tcPr>
          <w:p w14:paraId="68D94057" w14:textId="7002F55C" w:rsidR="00F066A0" w:rsidRPr="002671A7" w:rsidRDefault="00F066A0" w:rsidP="00671AB1">
            <w:pPr>
              <w:pStyle w:val="Heading2"/>
              <w:rPr>
                <w:rStyle w:val="s1"/>
                <w:color w:val="5F6DAC"/>
              </w:rPr>
            </w:pPr>
            <w:r w:rsidRPr="002671A7">
              <w:rPr>
                <w:rStyle w:val="s1"/>
                <w:color w:val="5F6DAC"/>
              </w:rPr>
              <w:t>Length of time activity may take</w:t>
            </w:r>
          </w:p>
        </w:tc>
      </w:tr>
      <w:tr w:rsidR="00F066A0" w14:paraId="5BD1196B" w14:textId="77777777" w:rsidTr="00F066A0">
        <w:tc>
          <w:tcPr>
            <w:tcW w:w="2659" w:type="dxa"/>
          </w:tcPr>
          <w:p w14:paraId="48CDD512" w14:textId="26891983" w:rsidR="00F066A0" w:rsidRDefault="00F066A0" w:rsidP="008E36C9">
            <w:pPr>
              <w:spacing w:after="0" w:line="240" w:lineRule="auto"/>
              <w:rPr>
                <w:rStyle w:val="s1"/>
              </w:rPr>
            </w:pPr>
            <w:r>
              <w:rPr>
                <w:rStyle w:val="s1"/>
              </w:rPr>
              <w:t>TA1</w:t>
            </w:r>
          </w:p>
        </w:tc>
        <w:tc>
          <w:tcPr>
            <w:tcW w:w="7684" w:type="dxa"/>
          </w:tcPr>
          <w:p w14:paraId="48697F4A" w14:textId="458BA0BD" w:rsidR="00F066A0" w:rsidRDefault="00F066A0" w:rsidP="008E36C9">
            <w:pPr>
              <w:spacing w:after="0" w:line="240" w:lineRule="auto"/>
              <w:rPr>
                <w:rStyle w:val="s1"/>
              </w:rPr>
            </w:pPr>
            <w:r>
              <w:rPr>
                <w:rStyle w:val="s1"/>
              </w:rPr>
              <w:t xml:space="preserve">Students could gather examples of written market research, e.g. questionnaires, and ask family/friends for their experiences of taking part in market research. </w:t>
            </w:r>
          </w:p>
        </w:tc>
        <w:tc>
          <w:tcPr>
            <w:tcW w:w="4394" w:type="dxa"/>
          </w:tcPr>
          <w:p w14:paraId="2F70BFE3" w14:textId="5BC180A7" w:rsidR="00F066A0" w:rsidRDefault="00F066A0" w:rsidP="008E36C9">
            <w:pPr>
              <w:spacing w:after="0" w:line="240" w:lineRule="auto"/>
              <w:rPr>
                <w:rStyle w:val="s1"/>
              </w:rPr>
            </w:pPr>
            <w:r>
              <w:rPr>
                <w:rStyle w:val="s1"/>
              </w:rPr>
              <w:t>Homework (1-2 hours)</w:t>
            </w:r>
          </w:p>
        </w:tc>
      </w:tr>
      <w:tr w:rsidR="00F066A0" w14:paraId="7BC4FB9D" w14:textId="77777777" w:rsidTr="00F066A0">
        <w:tc>
          <w:tcPr>
            <w:tcW w:w="2659" w:type="dxa"/>
          </w:tcPr>
          <w:p w14:paraId="7C069ECC" w14:textId="7C7B2848" w:rsidR="00F066A0" w:rsidRDefault="00F066A0" w:rsidP="008E36C9">
            <w:pPr>
              <w:spacing w:after="0" w:line="240" w:lineRule="auto"/>
              <w:rPr>
                <w:rStyle w:val="s1"/>
              </w:rPr>
            </w:pPr>
            <w:r>
              <w:rPr>
                <w:rStyle w:val="s1"/>
              </w:rPr>
              <w:t>TA2</w:t>
            </w:r>
          </w:p>
        </w:tc>
        <w:tc>
          <w:tcPr>
            <w:tcW w:w="7684" w:type="dxa"/>
          </w:tcPr>
          <w:p w14:paraId="25070520" w14:textId="18FFFDAE" w:rsidR="00F066A0" w:rsidRDefault="00F066A0" w:rsidP="008E36C9">
            <w:pPr>
              <w:spacing w:after="0" w:line="240" w:lineRule="auto"/>
              <w:rPr>
                <w:rStyle w:val="s1"/>
              </w:rPr>
            </w:pPr>
            <w:r>
              <w:rPr>
                <w:rStyle w:val="s1"/>
              </w:rPr>
              <w:t>Students could visit a local store or high street or school cafeteria to observe the customers who buy specific items. Can a customer profile be identified from this?</w:t>
            </w:r>
          </w:p>
        </w:tc>
        <w:tc>
          <w:tcPr>
            <w:tcW w:w="4394" w:type="dxa"/>
          </w:tcPr>
          <w:p w14:paraId="195C70C6" w14:textId="71356BAE" w:rsidR="00F066A0" w:rsidRDefault="00F066A0" w:rsidP="008E36C9">
            <w:pPr>
              <w:spacing w:after="0" w:line="240" w:lineRule="auto"/>
              <w:rPr>
                <w:rStyle w:val="s1"/>
              </w:rPr>
            </w:pPr>
            <w:r>
              <w:rPr>
                <w:rStyle w:val="s1"/>
              </w:rPr>
              <w:t>1 hour</w:t>
            </w:r>
          </w:p>
        </w:tc>
      </w:tr>
      <w:tr w:rsidR="00F066A0" w14:paraId="1D10EDA0" w14:textId="77777777" w:rsidTr="00F066A0">
        <w:tc>
          <w:tcPr>
            <w:tcW w:w="2659" w:type="dxa"/>
          </w:tcPr>
          <w:p w14:paraId="4E87F07E" w14:textId="6DB852BE" w:rsidR="00F066A0" w:rsidRDefault="00F066A0" w:rsidP="008E36C9">
            <w:pPr>
              <w:spacing w:after="0" w:line="240" w:lineRule="auto"/>
              <w:rPr>
                <w:rStyle w:val="s1"/>
              </w:rPr>
            </w:pPr>
            <w:r>
              <w:rPr>
                <w:rStyle w:val="s1"/>
              </w:rPr>
              <w:t>TA3</w:t>
            </w:r>
          </w:p>
        </w:tc>
        <w:tc>
          <w:tcPr>
            <w:tcW w:w="7684" w:type="dxa"/>
          </w:tcPr>
          <w:p w14:paraId="41304E02" w14:textId="20F4AC1F" w:rsidR="00F066A0" w:rsidRDefault="00F066A0" w:rsidP="008E36C9">
            <w:pPr>
              <w:spacing w:after="0" w:line="240" w:lineRule="auto"/>
              <w:rPr>
                <w:rStyle w:val="s1"/>
              </w:rPr>
            </w:pPr>
            <w:r>
              <w:rPr>
                <w:rStyle w:val="s1"/>
              </w:rPr>
              <w:t xml:space="preserve">Students could observe businesses that produce a range of different items. This could be in the supermarket, online research, thinking about what they/friends/family buy. </w:t>
            </w:r>
          </w:p>
        </w:tc>
        <w:tc>
          <w:tcPr>
            <w:tcW w:w="4394" w:type="dxa"/>
          </w:tcPr>
          <w:p w14:paraId="73020C1D" w14:textId="03BC427C" w:rsidR="00F066A0" w:rsidRDefault="00F066A0" w:rsidP="008E36C9">
            <w:pPr>
              <w:spacing w:after="0" w:line="240" w:lineRule="auto"/>
              <w:rPr>
                <w:rStyle w:val="s1"/>
              </w:rPr>
            </w:pPr>
            <w:r>
              <w:rPr>
                <w:rStyle w:val="s1"/>
              </w:rPr>
              <w:t>1-2 hours</w:t>
            </w:r>
          </w:p>
        </w:tc>
      </w:tr>
      <w:tr w:rsidR="00F066A0" w14:paraId="3E086CD1" w14:textId="77777777" w:rsidTr="00F066A0">
        <w:tc>
          <w:tcPr>
            <w:tcW w:w="2659" w:type="dxa"/>
          </w:tcPr>
          <w:p w14:paraId="4718579C" w14:textId="41D99F93" w:rsidR="00F066A0" w:rsidRDefault="00F066A0" w:rsidP="008E36C9">
            <w:pPr>
              <w:spacing w:after="0" w:line="240" w:lineRule="auto"/>
              <w:rPr>
                <w:rStyle w:val="s1"/>
              </w:rPr>
            </w:pPr>
            <w:r>
              <w:rPr>
                <w:rStyle w:val="s1"/>
              </w:rPr>
              <w:t>TA3</w:t>
            </w:r>
          </w:p>
        </w:tc>
        <w:tc>
          <w:tcPr>
            <w:tcW w:w="7684" w:type="dxa"/>
          </w:tcPr>
          <w:p w14:paraId="0D7E9A45" w14:textId="52B09712" w:rsidR="00F066A0" w:rsidRDefault="00F066A0" w:rsidP="008E36C9">
            <w:pPr>
              <w:spacing w:after="0" w:line="240" w:lineRule="auto"/>
              <w:rPr>
                <w:rStyle w:val="s1"/>
              </w:rPr>
            </w:pPr>
            <w:r>
              <w:rPr>
                <w:rStyle w:val="s1"/>
              </w:rPr>
              <w:t xml:space="preserve">Students could experience using different creative techniques. SOW suggests one lesson to experience one method; additional time could be devoted to this as students are encouraged to use more than one creative technique for their </w:t>
            </w:r>
            <w:r w:rsidR="00FC4A61">
              <w:rPr>
                <w:rStyle w:val="s1"/>
              </w:rPr>
              <w:t>OCR-</w:t>
            </w:r>
            <w:r>
              <w:rPr>
                <w:rStyle w:val="s1"/>
              </w:rPr>
              <w:t>set assignment.</w:t>
            </w:r>
          </w:p>
        </w:tc>
        <w:tc>
          <w:tcPr>
            <w:tcW w:w="4394" w:type="dxa"/>
          </w:tcPr>
          <w:p w14:paraId="25CA0243" w14:textId="0C051980" w:rsidR="00F066A0" w:rsidRDefault="00F066A0" w:rsidP="008E36C9">
            <w:pPr>
              <w:spacing w:after="0" w:line="240" w:lineRule="auto"/>
              <w:rPr>
                <w:rStyle w:val="s1"/>
              </w:rPr>
            </w:pPr>
            <w:r>
              <w:rPr>
                <w:rStyle w:val="s1"/>
              </w:rPr>
              <w:t>2 hours</w:t>
            </w:r>
          </w:p>
        </w:tc>
      </w:tr>
      <w:tr w:rsidR="00F066A0" w14:paraId="10726519" w14:textId="77777777" w:rsidTr="00F066A0">
        <w:tc>
          <w:tcPr>
            <w:tcW w:w="2659" w:type="dxa"/>
          </w:tcPr>
          <w:p w14:paraId="6C7CE3B1" w14:textId="1ED51365" w:rsidR="00F066A0" w:rsidRDefault="00F066A0" w:rsidP="0033536C">
            <w:pPr>
              <w:spacing w:after="0" w:line="240" w:lineRule="auto"/>
              <w:rPr>
                <w:rStyle w:val="s1"/>
              </w:rPr>
            </w:pPr>
            <w:r>
              <w:rPr>
                <w:rStyle w:val="s1"/>
              </w:rPr>
              <w:t>TA5</w:t>
            </w:r>
          </w:p>
        </w:tc>
        <w:tc>
          <w:tcPr>
            <w:tcW w:w="7684" w:type="dxa"/>
          </w:tcPr>
          <w:p w14:paraId="1299665E" w14:textId="77777777" w:rsidR="00F066A0" w:rsidRDefault="00F066A0" w:rsidP="0033536C">
            <w:pPr>
              <w:spacing w:after="0" w:line="240" w:lineRule="auto"/>
              <w:rPr>
                <w:rStyle w:val="s1"/>
              </w:rPr>
            </w:pPr>
            <w:r>
              <w:rPr>
                <w:rStyle w:val="s1"/>
              </w:rPr>
              <w:t>Looking at newspaper articles or online news websites to find examples of external factors (that may have impacted businesses). Students are likely to be unfamiliar with many of the external factors to be studied.</w:t>
            </w:r>
          </w:p>
          <w:p w14:paraId="63D0B726" w14:textId="77777777" w:rsidR="00F066A0" w:rsidRDefault="00F066A0" w:rsidP="0033536C">
            <w:pPr>
              <w:spacing w:after="0" w:line="240" w:lineRule="auto"/>
              <w:rPr>
                <w:rStyle w:val="s1"/>
              </w:rPr>
            </w:pPr>
          </w:p>
          <w:p w14:paraId="26B9EAC5" w14:textId="77777777" w:rsidR="00F066A0" w:rsidRDefault="00852E20" w:rsidP="0033536C">
            <w:pPr>
              <w:spacing w:after="0" w:line="240" w:lineRule="auto"/>
              <w:rPr>
                <w:rStyle w:val="s1"/>
              </w:rPr>
            </w:pPr>
            <w:r>
              <w:rPr>
                <w:rStyle w:val="s1"/>
              </w:rPr>
              <w:t>You could use bbc.co.uk and national newspapers for these activities.</w:t>
            </w:r>
          </w:p>
          <w:p w14:paraId="1591E933" w14:textId="567A23BD" w:rsidR="00852E20" w:rsidRDefault="00852E20" w:rsidP="0033536C">
            <w:pPr>
              <w:spacing w:after="0" w:line="240" w:lineRule="auto"/>
              <w:rPr>
                <w:rStyle w:val="s1"/>
              </w:rPr>
            </w:pPr>
          </w:p>
        </w:tc>
        <w:tc>
          <w:tcPr>
            <w:tcW w:w="4394" w:type="dxa"/>
          </w:tcPr>
          <w:p w14:paraId="74498C36" w14:textId="47526BC7" w:rsidR="00F066A0" w:rsidRDefault="00F066A0" w:rsidP="0033536C">
            <w:pPr>
              <w:spacing w:after="0" w:line="240" w:lineRule="auto"/>
              <w:rPr>
                <w:rStyle w:val="s1"/>
              </w:rPr>
            </w:pPr>
            <w:r>
              <w:rPr>
                <w:rStyle w:val="s1"/>
              </w:rPr>
              <w:t>1-2 hours</w:t>
            </w:r>
          </w:p>
        </w:tc>
      </w:tr>
    </w:tbl>
    <w:p w14:paraId="7A341E76" w14:textId="77777777" w:rsidR="001D05CC" w:rsidRDefault="001D05CC" w:rsidP="006F118A">
      <w:pPr>
        <w:spacing w:after="0" w:line="240" w:lineRule="auto"/>
        <w:rPr>
          <w:rStyle w:val="s1"/>
        </w:rPr>
      </w:pPr>
    </w:p>
    <w:p w14:paraId="54A94291" w14:textId="77777777" w:rsidR="009838B4" w:rsidRDefault="009838B4" w:rsidP="006F118A">
      <w:pPr>
        <w:spacing w:after="0" w:line="240" w:lineRule="auto"/>
        <w:rPr>
          <w:rStyle w:val="s1"/>
        </w:rPr>
      </w:pPr>
    </w:p>
    <w:p w14:paraId="490184B0" w14:textId="77777777" w:rsidR="009838B4" w:rsidRDefault="009838B4" w:rsidP="006F118A">
      <w:pPr>
        <w:spacing w:after="0" w:line="240" w:lineRule="auto"/>
        <w:rPr>
          <w:rStyle w:val="s1"/>
        </w:rPr>
      </w:pPr>
    </w:p>
    <w:p w14:paraId="695709CE" w14:textId="77777777" w:rsidR="009838B4" w:rsidRDefault="009838B4" w:rsidP="009838B4">
      <w:pPr>
        <w:pStyle w:val="paragraph"/>
        <w:spacing w:before="0" w:beforeAutospacing="0" w:after="0" w:afterAutospacing="0"/>
        <w:textAlignment w:val="baseline"/>
        <w:rPr>
          <w:rStyle w:val="eop"/>
          <w:rFonts w:ascii="Arial" w:hAnsi="Arial" w:cs="Arial"/>
          <w:sz w:val="22"/>
          <w:szCs w:val="22"/>
        </w:rPr>
      </w:pPr>
    </w:p>
    <w:p w14:paraId="4B200731" w14:textId="19D82B96" w:rsidR="005D0846" w:rsidRDefault="005D0846">
      <w:pPr>
        <w:spacing w:after="0" w:line="240" w:lineRule="auto"/>
        <w:rPr>
          <w:rFonts w:eastAsia="Times New Roman" w:cs="Arial"/>
          <w:szCs w:val="22"/>
          <w:lang w:eastAsia="en-GB"/>
        </w:rPr>
      </w:pPr>
      <w:r>
        <w:rPr>
          <w:rFonts w:cs="Arial"/>
          <w:szCs w:val="22"/>
        </w:rPr>
        <w:br w:type="page"/>
      </w:r>
    </w:p>
    <w:p w14:paraId="215DAEA8" w14:textId="77777777" w:rsidR="005D0846" w:rsidRDefault="005D0846" w:rsidP="009838B4">
      <w:pPr>
        <w:pStyle w:val="paragraph"/>
        <w:spacing w:before="0" w:beforeAutospacing="0" w:after="0" w:afterAutospacing="0"/>
        <w:textAlignment w:val="baseline"/>
        <w:rPr>
          <w:rFonts w:ascii="Arial" w:hAnsi="Arial" w:cs="Arial"/>
          <w:sz w:val="22"/>
          <w:szCs w:val="22"/>
        </w:rPr>
      </w:pPr>
    </w:p>
    <w:p w14:paraId="44F4DC78" w14:textId="410CC13A" w:rsidR="009838B4" w:rsidRDefault="009838B4" w:rsidP="009838B4">
      <w:pPr>
        <w:pStyle w:val="paragraph"/>
        <w:spacing w:before="0" w:beforeAutospacing="0" w:after="0" w:afterAutospacing="0"/>
        <w:textAlignment w:val="baseline"/>
        <w:rPr>
          <w:rFonts w:ascii="Arial" w:hAnsi="Arial" w:cs="Arial"/>
          <w:sz w:val="22"/>
          <w:szCs w:val="22"/>
        </w:rPr>
      </w:pPr>
      <w:r>
        <w:rPr>
          <w:rFonts w:ascii="Arial" w:hAnsi="Arial" w:cs="Arial"/>
          <w:noProof/>
          <w:sz w:val="22"/>
          <w:szCs w:val="22"/>
        </w:rPr>
        <w:drawing>
          <wp:inline distT="0" distB="0" distL="0" distR="0" wp14:anchorId="7FB1EF9D" wp14:editId="68424897">
            <wp:extent cx="4829175" cy="695325"/>
            <wp:effectExtent l="0" t="0" r="9525" b="952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29175" cy="695325"/>
                    </a:xfrm>
                    <a:prstGeom prst="rect">
                      <a:avLst/>
                    </a:prstGeom>
                    <a:noFill/>
                    <a:ln>
                      <a:noFill/>
                    </a:ln>
                  </pic:spPr>
                </pic:pic>
              </a:graphicData>
            </a:graphic>
          </wp:inline>
        </w:drawing>
      </w:r>
    </w:p>
    <w:p w14:paraId="00BACACE"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902E0D5"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E78145D" w14:textId="77777777" w:rsidR="009838B4" w:rsidRDefault="009838B4" w:rsidP="009838B4">
      <w:pPr>
        <w:pStyle w:val="paragraph"/>
        <w:spacing w:before="0" w:beforeAutospacing="0" w:after="0" w:afterAutospacing="0"/>
        <w:textAlignment w:val="baseline"/>
        <w:rPr>
          <w:rFonts w:ascii="Arial" w:hAnsi="Arial" w:cs="Arial"/>
          <w:sz w:val="22"/>
          <w:szCs w:val="22"/>
        </w:rPr>
      </w:pPr>
    </w:p>
    <w:p w14:paraId="1433161C" w14:textId="7C6BA763" w:rsidR="00043109" w:rsidRDefault="00CD4C49" w:rsidP="006F118A">
      <w:pPr>
        <w:spacing w:after="0" w:line="240" w:lineRule="auto"/>
        <w:rPr>
          <w:rStyle w:val="s1"/>
        </w:rPr>
      </w:pPr>
      <w:r w:rsidRPr="005E7ECF">
        <w:rPr>
          <w:noProof/>
          <w:sz w:val="18"/>
          <w:szCs w:val="18"/>
        </w:rPr>
        <mc:AlternateContent>
          <mc:Choice Requires="wps">
            <w:drawing>
              <wp:anchor distT="45720" distB="45720" distL="114300" distR="114300" simplePos="0" relativeHeight="251658240" behindDoc="0" locked="0" layoutInCell="1" allowOverlap="1" wp14:anchorId="5B527763" wp14:editId="05BB01F6">
                <wp:simplePos x="0" y="0"/>
                <wp:positionH relativeFrom="column">
                  <wp:posOffset>0</wp:posOffset>
                </wp:positionH>
                <wp:positionV relativeFrom="margin">
                  <wp:posOffset>1997710</wp:posOffset>
                </wp:positionV>
                <wp:extent cx="9308465" cy="3905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8465" cy="3905250"/>
                        </a:xfrm>
                        <a:prstGeom prst="rect">
                          <a:avLst/>
                        </a:prstGeom>
                        <a:noFill/>
                        <a:ln w="9525">
                          <a:noFill/>
                          <a:miter lim="800000"/>
                          <a:headEnd/>
                          <a:tailEnd/>
                        </a:ln>
                      </wps:spPr>
                      <wps:txbx>
                        <w:txbxContent>
                          <w:p w14:paraId="60C58CA5" w14:textId="77777777" w:rsidR="00CD4C49" w:rsidRPr="007F317D" w:rsidRDefault="00CD4C49" w:rsidP="00CD4C49">
                            <w:pPr>
                              <w:pStyle w:val="Header"/>
                              <w:spacing w:after="57" w:line="276" w:lineRule="auto"/>
                              <w:rPr>
                                <w:szCs w:val="18"/>
                              </w:rPr>
                            </w:pPr>
                            <w:r w:rsidRPr="007F317D">
                              <w:rPr>
                                <w:noProof/>
                                <w:szCs w:val="18"/>
                              </w:rPr>
                              <w:drawing>
                                <wp:inline distT="0" distB="0" distL="0" distR="0" wp14:anchorId="05ED9B7F" wp14:editId="07730239">
                                  <wp:extent cx="1360896" cy="453632"/>
                                  <wp:effectExtent l="0" t="0" r="0" b="3810"/>
                                  <wp:docPr id="1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B18776" w14:textId="77777777" w:rsidR="00CD4C49" w:rsidRPr="007F317D" w:rsidRDefault="00CD4C49" w:rsidP="00CD4C49">
                            <w:pPr>
                              <w:pStyle w:val="Header"/>
                              <w:spacing w:after="57" w:line="276" w:lineRule="auto"/>
                              <w:rPr>
                                <w:szCs w:val="18"/>
                              </w:rPr>
                            </w:pPr>
                          </w:p>
                          <w:p w14:paraId="56A67476" w14:textId="2547C500" w:rsidR="00CD4C49" w:rsidRPr="007F317D" w:rsidRDefault="00CD4C49" w:rsidP="00CD4C49">
                            <w:pPr>
                              <w:pStyle w:val="Header"/>
                              <w:spacing w:after="57" w:line="276" w:lineRule="auto"/>
                              <w:rPr>
                                <w:szCs w:val="18"/>
                              </w:rPr>
                            </w:pPr>
                            <w:r w:rsidRPr="007F317D">
                              <w:rPr>
                                <w:szCs w:val="18"/>
                              </w:rPr>
                              <w:t xml:space="preserve">We’d like to know your view on the resources we produce. Click </w:t>
                            </w:r>
                            <w:hyperlink r:id="rId61" w:history="1">
                              <w:r w:rsidRPr="00594187">
                                <w:rPr>
                                  <w:rStyle w:val="Hyperlink"/>
                                  <w:szCs w:val="18"/>
                                </w:rPr>
                                <w:t>‘Like’</w:t>
                              </w:r>
                            </w:hyperlink>
                            <w:r w:rsidRPr="007F317D">
                              <w:rPr>
                                <w:szCs w:val="18"/>
                              </w:rPr>
                              <w:t xml:space="preserve"> or ‘</w:t>
                            </w:r>
                            <w:hyperlink r:id="rId62" w:history="1">
                              <w:r w:rsidRPr="007F317D">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4ACEAE5B" w14:textId="1419F7F1" w:rsidR="00CD4C49" w:rsidRPr="007F317D" w:rsidRDefault="00CD4C49" w:rsidP="00CD4C4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6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7603AA94"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5B3E196"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0E1E7AB" w14:textId="5714D217" w:rsidR="00CD4C49" w:rsidRPr="007F317D" w:rsidRDefault="00CD4C49" w:rsidP="00CD4C4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16658F">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55818374" w14:textId="77777777" w:rsidR="00CD4C49" w:rsidRPr="007F317D" w:rsidRDefault="00CD4C49" w:rsidP="00CD4C4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49CEE67" w14:textId="77777777" w:rsidR="00CD4C49" w:rsidRPr="007F317D" w:rsidRDefault="00CD4C49" w:rsidP="00CD4C4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372C985" w14:textId="268AF430"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OCR 202</w:t>
                            </w:r>
                            <w:r w:rsidR="00F868BE">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5A9E6EF" w14:textId="77777777"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20D1CCB" w14:textId="77777777" w:rsidR="00CD4C49" w:rsidRPr="007F317D" w:rsidRDefault="00CD4C49" w:rsidP="00CD4C4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6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C16538A" w14:textId="77777777" w:rsidR="00CD4C49" w:rsidRPr="007F317D" w:rsidRDefault="00CD4C49" w:rsidP="00CD4C49">
                            <w:r w:rsidRPr="007F317D">
                              <w:rPr>
                                <w:rStyle w:val="A0"/>
                                <w:rFonts w:cs="Arial"/>
                                <w:szCs w:val="18"/>
                              </w:rPr>
                              <w:t xml:space="preserve">Please </w:t>
                            </w:r>
                            <w:hyperlink r:id="rId6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27763" id="Text Box 2" o:spid="_x0000_s1027" type="#_x0000_t202" style="position:absolute;margin-left:0;margin-top:157.3pt;width:732.95pt;height:3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" filled="f" stroked="f">
                <v:textbox>
                  <w:txbxContent>
                    <w:p w14:paraId="60C58CA5" w14:textId="77777777" w:rsidR="00CD4C49" w:rsidRPr="007F317D" w:rsidRDefault="00CD4C49" w:rsidP="00CD4C49">
                      <w:pPr>
                        <w:pStyle w:val="Header"/>
                        <w:spacing w:after="57" w:line="276" w:lineRule="auto"/>
                        <w:rPr>
                          <w:szCs w:val="18"/>
                        </w:rPr>
                      </w:pPr>
                      <w:r w:rsidRPr="007F317D">
                        <w:rPr>
                          <w:noProof/>
                          <w:szCs w:val="18"/>
                        </w:rPr>
                        <w:drawing>
                          <wp:inline distT="0" distB="0" distL="0" distR="0" wp14:anchorId="05ED9B7F" wp14:editId="07730239">
                            <wp:extent cx="1360896" cy="453632"/>
                            <wp:effectExtent l="0" t="0" r="0" b="3810"/>
                            <wp:docPr id="18"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6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5B18776" w14:textId="77777777" w:rsidR="00CD4C49" w:rsidRPr="007F317D" w:rsidRDefault="00CD4C49" w:rsidP="00CD4C49">
                      <w:pPr>
                        <w:pStyle w:val="Header"/>
                        <w:spacing w:after="57" w:line="276" w:lineRule="auto"/>
                        <w:rPr>
                          <w:szCs w:val="18"/>
                        </w:rPr>
                      </w:pPr>
                    </w:p>
                    <w:p w14:paraId="56A67476" w14:textId="2547C500" w:rsidR="00CD4C49" w:rsidRPr="007F317D" w:rsidRDefault="00CD4C49" w:rsidP="00CD4C49">
                      <w:pPr>
                        <w:pStyle w:val="Header"/>
                        <w:spacing w:after="57" w:line="276" w:lineRule="auto"/>
                        <w:rPr>
                          <w:szCs w:val="18"/>
                        </w:rPr>
                      </w:pPr>
                      <w:r w:rsidRPr="007F317D">
                        <w:rPr>
                          <w:szCs w:val="18"/>
                        </w:rPr>
                        <w:t xml:space="preserve">We’d like to know your view on the resources we produce. Click </w:t>
                      </w:r>
                      <w:hyperlink r:id="rId71" w:history="1">
                        <w:r w:rsidRPr="00594187">
                          <w:rPr>
                            <w:rStyle w:val="Hyperlink"/>
                            <w:szCs w:val="18"/>
                          </w:rPr>
                          <w:t>‘Like’</w:t>
                        </w:r>
                      </w:hyperlink>
                      <w:r w:rsidRPr="007F317D">
                        <w:rPr>
                          <w:szCs w:val="18"/>
                        </w:rPr>
                        <w:t xml:space="preserve"> or ‘</w:t>
                      </w:r>
                      <w:hyperlink r:id="rId72" w:history="1">
                        <w:r w:rsidRPr="007F317D">
                          <w:rPr>
                            <w:rStyle w:val="Hyperlink"/>
                            <w:szCs w:val="18"/>
                          </w:rPr>
                          <w:t>Dislike’</w:t>
                        </w:r>
                      </w:hyperlink>
                      <w:r w:rsidRPr="007F317D">
                        <w:rPr>
                          <w:szCs w:val="18"/>
                        </w:rPr>
                        <w:t xml:space="preserve"> to send us an auto generated email about this resource. Add comments if you want to. Let us know how we can </w:t>
                      </w:r>
                      <w:r>
                        <w:rPr>
                          <w:szCs w:val="18"/>
                        </w:rPr>
                        <w:br/>
                      </w:r>
                      <w:r w:rsidRPr="007F317D">
                        <w:rPr>
                          <w:szCs w:val="18"/>
                        </w:rPr>
                        <w:t>improve this resource or what else you need. Your email will not be used or shared for any marketing purposes.</w:t>
                      </w:r>
                    </w:p>
                    <w:p w14:paraId="4ACEAE5B" w14:textId="1419F7F1" w:rsidR="00CD4C49" w:rsidRPr="007F317D" w:rsidRDefault="00CD4C49" w:rsidP="00CD4C4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3"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7603AA94"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5B3E196" w14:textId="77777777" w:rsidR="00CD4C49" w:rsidRPr="007F317D" w:rsidRDefault="00CD4C49" w:rsidP="00CD4C49">
                      <w:pPr>
                        <w:pStyle w:val="Pa2"/>
                        <w:spacing w:after="100"/>
                        <w:rPr>
                          <w:rFonts w:ascii="Arial" w:hAnsi="Arial" w:cs="Arial"/>
                          <w:color w:val="000000"/>
                          <w:sz w:val="16"/>
                          <w:szCs w:val="18"/>
                        </w:rPr>
                      </w:pPr>
                      <w:r w:rsidRPr="007F317D">
                        <w:rPr>
                          <w:rFonts w:ascii="Arial" w:hAnsi="Arial" w:cs="Arial"/>
                          <w:color w:val="000000"/>
                          <w:sz w:val="16"/>
                          <w:szCs w:val="18"/>
                        </w:rPr>
                        <w:t>For staff training purposes and as part of our quality assurance programme your call may be recorded or monitored. 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60E1E7AB" w14:textId="5714D217" w:rsidR="00CD4C49" w:rsidRPr="007F317D" w:rsidRDefault="00CD4C49" w:rsidP="00CD4C4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16658F">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w:t>
                      </w:r>
                      <w:r>
                        <w:rPr>
                          <w:rFonts w:ascii="Arial" w:hAnsi="Arial" w:cs="Arial"/>
                          <w:color w:val="000000"/>
                          <w:sz w:val="16"/>
                          <w:szCs w:val="18"/>
                        </w:rPr>
                        <w:br/>
                      </w:r>
                      <w:r w:rsidRPr="007F317D">
                        <w:rPr>
                          <w:rFonts w:ascii="Arial" w:hAnsi="Arial" w:cs="Arial"/>
                          <w:color w:val="000000"/>
                          <w:sz w:val="16"/>
                          <w:szCs w:val="18"/>
                        </w:rPr>
                        <w:t>and Cambridge Nationals.</w:t>
                      </w:r>
                    </w:p>
                    <w:p w14:paraId="55818374" w14:textId="77777777" w:rsidR="00CD4C49" w:rsidRPr="007F317D" w:rsidRDefault="00CD4C49" w:rsidP="00CD4C4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49CEE67" w14:textId="77777777" w:rsidR="00CD4C49" w:rsidRPr="007F317D" w:rsidRDefault="00CD4C49" w:rsidP="00CD4C4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4"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7372C985" w14:textId="268AF430"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OCR 202</w:t>
                      </w:r>
                      <w:r w:rsidR="00F868BE">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15A9E6EF" w14:textId="77777777" w:rsidR="00CD4C49" w:rsidRPr="007F317D" w:rsidRDefault="00CD4C49" w:rsidP="00CD4C4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320D1CCB" w14:textId="77777777" w:rsidR="00CD4C49" w:rsidRPr="007F317D" w:rsidRDefault="00CD4C49" w:rsidP="00CD4C4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5"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C16538A" w14:textId="77777777" w:rsidR="00CD4C49" w:rsidRPr="007F317D" w:rsidRDefault="00CD4C49" w:rsidP="00CD4C49">
                      <w:r w:rsidRPr="007F317D">
                        <w:rPr>
                          <w:rStyle w:val="A0"/>
                          <w:rFonts w:cs="Arial"/>
                          <w:szCs w:val="18"/>
                        </w:rPr>
                        <w:t xml:space="preserve">Please </w:t>
                      </w:r>
                      <w:hyperlink r:id="rId76"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043109" w:rsidSect="009D70B5">
      <w:headerReference w:type="default" r:id="rId77"/>
      <w:footerReference w:type="default" r:id="rId78"/>
      <w:headerReference w:type="first" r:id="rId79"/>
      <w:footerReference w:type="first" r:id="rId80"/>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D7B8" w14:textId="77777777" w:rsidR="000A5C46" w:rsidRDefault="000A5C46" w:rsidP="003C4D13">
      <w:r>
        <w:separator/>
      </w:r>
    </w:p>
  </w:endnote>
  <w:endnote w:type="continuationSeparator" w:id="0">
    <w:p w14:paraId="498DE988" w14:textId="77777777" w:rsidR="000A5C46" w:rsidRDefault="000A5C46" w:rsidP="003C4D13">
      <w:r>
        <w:continuationSeparator/>
      </w:r>
    </w:p>
  </w:endnote>
  <w:endnote w:type="continuationNotice" w:id="1">
    <w:p w14:paraId="4252D770" w14:textId="77777777" w:rsidR="000A5C46" w:rsidRDefault="000A5C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A9A1" w14:textId="786BD85D" w:rsidR="008E36C9" w:rsidRPr="007656ED" w:rsidRDefault="007656ED" w:rsidP="007656ED">
    <w:pPr>
      <w:pStyle w:val="NoSpacing"/>
      <w:pBdr>
        <w:top w:val="single" w:sz="4" w:space="6" w:color="5F6DAC"/>
      </w:pBdr>
      <w:tabs>
        <w:tab w:val="center" w:pos="6804"/>
        <w:tab w:val="right" w:pos="14572"/>
      </w:tabs>
      <w:rPr>
        <w:color w:val="000000" w:themeColor="text1"/>
      </w:rPr>
    </w:pPr>
    <w:r w:rsidRPr="00B45603">
      <w:rPr>
        <w:color w:val="000000" w:themeColor="text1"/>
        <w:sz w:val="16"/>
        <w:szCs w:val="16"/>
      </w:rPr>
      <w:t>Version 1</w:t>
    </w:r>
    <w:r w:rsidRPr="00B45603">
      <w:rPr>
        <w:color w:val="000000" w:themeColor="text1"/>
        <w:sz w:val="16"/>
        <w:szCs w:val="16"/>
      </w:rPr>
      <w:tab/>
    </w:r>
    <w:r w:rsidRPr="00B45603">
      <w:rPr>
        <w:color w:val="000000" w:themeColor="text1"/>
        <w:sz w:val="16"/>
        <w:szCs w:val="16"/>
      </w:rPr>
      <w:fldChar w:fldCharType="begin"/>
    </w:r>
    <w:r w:rsidRPr="00B45603">
      <w:rPr>
        <w:color w:val="000000" w:themeColor="text1"/>
        <w:sz w:val="16"/>
        <w:szCs w:val="16"/>
      </w:rPr>
      <w:instrText xml:space="preserve"> PAGE   \* MERGEFORMAT </w:instrText>
    </w:r>
    <w:r w:rsidRPr="00B45603">
      <w:rPr>
        <w:color w:val="000000" w:themeColor="text1"/>
        <w:sz w:val="16"/>
        <w:szCs w:val="16"/>
      </w:rPr>
      <w:fldChar w:fldCharType="separate"/>
    </w:r>
    <w:r>
      <w:rPr>
        <w:color w:val="000000" w:themeColor="text1"/>
        <w:sz w:val="16"/>
        <w:szCs w:val="16"/>
      </w:rPr>
      <w:t>2</w:t>
    </w:r>
    <w:r w:rsidRPr="00B45603">
      <w:rPr>
        <w:noProof/>
        <w:color w:val="000000" w:themeColor="text1"/>
        <w:sz w:val="16"/>
        <w:szCs w:val="16"/>
      </w:rPr>
      <w:fldChar w:fldCharType="end"/>
    </w:r>
    <w:r w:rsidRPr="00B45603">
      <w:rPr>
        <w:noProof/>
        <w:color w:val="000000" w:themeColor="text1"/>
        <w:sz w:val="16"/>
        <w:szCs w:val="16"/>
      </w:rPr>
      <w:tab/>
      <w:t>© OCR 202</w:t>
    </w:r>
    <w:r w:rsidR="00FA3F31">
      <w:rPr>
        <w:noProof/>
        <w:color w:val="000000" w:themeColor="text1"/>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8E36C9" w:rsidRPr="00554EA7" w:rsidRDefault="008E36C9"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4" behindDoc="0" locked="0" layoutInCell="1" allowOverlap="1" wp14:anchorId="44E7B228" wp14:editId="24ACC7F3">
          <wp:simplePos x="0" y="0"/>
          <wp:positionH relativeFrom="column">
            <wp:posOffset>-79889</wp:posOffset>
          </wp:positionH>
          <wp:positionV relativeFrom="paragraph">
            <wp:posOffset>-762017</wp:posOffset>
          </wp:positionV>
          <wp:extent cx="1051560" cy="1024255"/>
          <wp:effectExtent l="0" t="0" r="0" b="4445"/>
          <wp:wrapTopAndBottom/>
          <wp:docPr id="13" name="Picture 13" descr="Logo, Cambridge Nationals &#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bridgeNationals_Master Logo.jpg"/>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Pr="00316549">
      <w:rPr>
        <w:b/>
        <w:noProof/>
        <w:color w:val="20234E"/>
        <w:sz w:val="24"/>
      </w:rPr>
      <w:drawing>
        <wp:anchor distT="0" distB="0" distL="114300" distR="114300" simplePos="0" relativeHeight="251658243" behindDoc="1" locked="1" layoutInCell="1" allowOverlap="1" wp14:anchorId="2DB1057B" wp14:editId="68C7A7B9">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55F85" w14:textId="77777777" w:rsidR="000A5C46" w:rsidRDefault="000A5C46" w:rsidP="003C4D13">
      <w:r>
        <w:separator/>
      </w:r>
    </w:p>
  </w:footnote>
  <w:footnote w:type="continuationSeparator" w:id="0">
    <w:p w14:paraId="0DA655AC" w14:textId="77777777" w:rsidR="000A5C46" w:rsidRDefault="000A5C46" w:rsidP="003C4D13">
      <w:r>
        <w:continuationSeparator/>
      </w:r>
    </w:p>
  </w:footnote>
  <w:footnote w:type="continuationNotice" w:id="1">
    <w:p w14:paraId="1F8C493F" w14:textId="77777777" w:rsidR="000A5C46" w:rsidRDefault="000A5C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7C94615B" w:rsidR="008E36C9" w:rsidRPr="007656ED" w:rsidRDefault="008E36C9" w:rsidP="00140C58">
    <w:pPr>
      <w:tabs>
        <w:tab w:val="right" w:pos="14572"/>
      </w:tabs>
      <w:spacing w:before="240" w:after="60"/>
      <w:rPr>
        <w:noProof/>
        <w:color w:val="5F6DAC"/>
        <w:szCs w:val="22"/>
      </w:rPr>
    </w:pPr>
    <w:r w:rsidRPr="007656ED">
      <w:rPr>
        <w:color w:val="5F6DAC"/>
        <w:szCs w:val="22"/>
      </w:rPr>
      <w:t>Cambridge National in Enterprise and Marketing</w:t>
    </w:r>
    <w:r w:rsidRPr="007656ED">
      <w:rPr>
        <w:color w:val="5F6DAC"/>
        <w:szCs w:val="22"/>
      </w:rPr>
      <w:tab/>
    </w:r>
    <w:r w:rsidRPr="007656ED">
      <w:rPr>
        <w:noProof/>
        <w:color w:val="5F6DAC"/>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8E36C9" w:rsidRPr="00E4145A" w:rsidRDefault="008E36C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A5CA2"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8E36C9" w:rsidRPr="00196D9D" w:rsidRDefault="008E36C9"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8E36C9" w:rsidRPr="00E4145A" w:rsidRDefault="008E36C9" w:rsidP="00FC3134">
                    <w:pPr>
                      <w:ind w:left="-142" w:firstLine="142"/>
                      <w:rPr>
                        <w:rFonts w:cs="Arial"/>
                        <w:spacing w:val="-4"/>
                        <w:sz w:val="16"/>
                        <w:szCs w:val="16"/>
                      </w:rPr>
                    </w:pPr>
                  </w:p>
                </w:txbxContent>
              </v:textbox>
              <w10:wrap anchorx="page" anchory="page"/>
            </v:shape>
          </w:pict>
        </mc:Fallback>
      </mc:AlternateContent>
    </w:r>
    <w:r w:rsidRPr="007656ED">
      <w:rPr>
        <w:noProof/>
        <w:color w:val="5F6DAC"/>
        <w:szCs w:val="22"/>
      </w:rPr>
      <mc:AlternateContent>
        <mc:Choice Requires="wps">
          <w:drawing>
            <wp:anchor distT="0" distB="0" distL="114300" distR="114300" simplePos="0" relativeHeight="251658241"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8E36C9" w:rsidRPr="00E4145A" w:rsidRDefault="008E36C9"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37785" id="Text Box 11" o:spid="_x0000_s1029"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8E36C9" w:rsidRPr="00196D9D" w:rsidRDefault="008E36C9"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8E36C9" w:rsidRPr="00E4145A" w:rsidRDefault="008E36C9" w:rsidP="00FC3134">
                    <w:pPr>
                      <w:ind w:left="-142" w:firstLine="142"/>
                      <w:rPr>
                        <w:rFonts w:cs="Arial"/>
                        <w:spacing w:val="-4"/>
                        <w:sz w:val="16"/>
                        <w:szCs w:val="16"/>
                      </w:rPr>
                    </w:pPr>
                  </w:p>
                </w:txbxContent>
              </v:textbox>
              <w10:wrap anchorx="page" anchory="page"/>
            </v:shape>
          </w:pict>
        </mc:Fallback>
      </mc:AlternateContent>
    </w:r>
    <w:r w:rsidRPr="007656ED">
      <w:rPr>
        <w:noProof/>
        <w:color w:val="5F6DAC"/>
        <w:szCs w:val="22"/>
      </w:rPr>
      <mc:AlternateContent>
        <mc:Choice Requires="wps">
          <w:drawing>
            <wp:anchor distT="0" distB="0" distL="114300" distR="114300" simplePos="0" relativeHeight="251658242"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8E36C9" w:rsidRPr="00196D9D" w:rsidRDefault="008E36C9"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0"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8E36C9" w:rsidRPr="006311DA" w:rsidRDefault="008E36C9"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8E36C9" w:rsidRPr="00196D9D" w:rsidRDefault="008E36C9" w:rsidP="00FC3134">
                    <w:pPr>
                      <w:ind w:left="-142" w:firstLine="142"/>
                      <w:rPr>
                        <w:rFonts w:cs="Arial"/>
                        <w:spacing w:val="-4"/>
                        <w:sz w:val="15"/>
                        <w:szCs w:val="16"/>
                      </w:rPr>
                    </w:pPr>
                  </w:p>
                </w:txbxContent>
              </v:textbox>
              <w10:wrap anchorx="page" anchory="page"/>
            </v:shape>
          </w:pict>
        </mc:Fallback>
      </mc:AlternateContent>
    </w:r>
    <w:r w:rsidRPr="007656ED">
      <w:rPr>
        <w:color w:val="5F6DAC"/>
      </w:rPr>
      <w:t xml:space="preserve"> </w:t>
    </w:r>
    <w:r w:rsidRPr="007656ED">
      <w:rPr>
        <w:noProof/>
        <w:color w:val="5F6DAC"/>
        <w:szCs w:val="22"/>
      </w:rPr>
      <w:t>Scheme of work</w:t>
    </w:r>
  </w:p>
  <w:p w14:paraId="3FF86523" w14:textId="77777777" w:rsidR="008E36C9" w:rsidRPr="00690586" w:rsidRDefault="008E36C9"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5859C36B" w:rsidR="008E36C9" w:rsidRPr="00DD5FCC" w:rsidRDefault="00DD5FCC" w:rsidP="00DD5FCC">
    <w:pPr>
      <w:pStyle w:val="Header1"/>
      <w:rPr>
        <w:sz w:val="24"/>
      </w:rPr>
    </w:pPr>
    <w:r w:rsidRPr="3F969E4F">
      <w:rPr>
        <w:color w:val="D2460A"/>
        <w:sz w:val="24"/>
      </w:rPr>
      <w:t>Cambridge National in</w:t>
    </w:r>
    <w:r>
      <w:rPr>
        <w:color w:val="20234E"/>
        <w:sz w:val="24"/>
      </w:rPr>
      <w:br/>
    </w:r>
    <w:r w:rsidRPr="006D79BD">
      <w:rPr>
        <w:color w:val="905AA1"/>
        <w:lang w:eastAsia="en-GB"/>
      </w:rPr>
      <mc:AlternateContent>
        <mc:Choice Requires="wps">
          <w:drawing>
            <wp:anchor distT="0" distB="0" distL="114300" distR="114300" simplePos="0" relativeHeight="251658245" behindDoc="0" locked="0" layoutInCell="1" allowOverlap="1" wp14:anchorId="3084668E" wp14:editId="625F2D7A">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BFFC2B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1 Hills Road, Cambridge, CB1 2EU</w:t>
                          </w:r>
                        </w:p>
                        <w:p w14:paraId="6DDE9D6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cambridgeassessment.org.uk</w:t>
                          </w:r>
                        </w:p>
                        <w:p w14:paraId="104A7DD3" w14:textId="77777777" w:rsidR="00DD5FCC" w:rsidRPr="00E4145A" w:rsidRDefault="00DD5FCC" w:rsidP="00DD5FC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4668E" id="_x0000_t202" coordsize="21600,21600" o:spt="202" path="m,l,21600r21600,l21600,xe">
              <v:stroke joinstyle="miter"/>
              <v:path gradientshapeok="t" o:connecttype="rect"/>
            </v:shapetype>
            <v:shape id="Text Box 8" o:spid="_x0000_s1031"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BFFC2B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1 Hills Road, Cambridge, CB1 2EU</w:t>
                    </w:r>
                  </w:p>
                  <w:p w14:paraId="6DDE9D6E" w14:textId="77777777" w:rsidR="00DD5FCC" w:rsidRPr="00196D9D" w:rsidRDefault="00DD5FCC" w:rsidP="00DD5FCC">
                    <w:pPr>
                      <w:pStyle w:val="p1"/>
                      <w:rPr>
                        <w:rFonts w:cs="Arial"/>
                        <w:spacing w:val="-6"/>
                        <w:kern w:val="16"/>
                        <w:sz w:val="16"/>
                        <w:szCs w:val="16"/>
                      </w:rPr>
                    </w:pPr>
                    <w:r w:rsidRPr="00196D9D">
                      <w:rPr>
                        <w:rStyle w:val="s1"/>
                        <w:rFonts w:cs="Arial"/>
                        <w:spacing w:val="-6"/>
                        <w:kern w:val="16"/>
                        <w:sz w:val="16"/>
                        <w:szCs w:val="16"/>
                      </w:rPr>
                      <w:t>cambridgeassessment.org.uk</w:t>
                    </w:r>
                  </w:p>
                  <w:p w14:paraId="104A7DD3" w14:textId="77777777" w:rsidR="00DD5FCC" w:rsidRPr="00E4145A" w:rsidRDefault="00DD5FCC" w:rsidP="00DD5FCC">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58246" behindDoc="0" locked="0" layoutInCell="1" allowOverlap="1" wp14:anchorId="78607DA1" wp14:editId="28C0814D">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A0B7370"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585B71"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B8CA08" w14:textId="77777777" w:rsidR="00DD5FCC" w:rsidRPr="00E4145A" w:rsidRDefault="00DD5FCC" w:rsidP="00DD5FC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7DA1" id="Text Box 9" o:spid="_x0000_s1032"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A0B7370"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585B71" w14:textId="77777777" w:rsidR="00DD5FCC" w:rsidRPr="00196D9D" w:rsidRDefault="00DD5FCC" w:rsidP="00DD5FCC">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CB8CA08" w14:textId="77777777" w:rsidR="00DD5FCC" w:rsidRPr="00E4145A" w:rsidRDefault="00DD5FCC" w:rsidP="00DD5FCC">
                    <w:pPr>
                      <w:ind w:left="-142" w:firstLine="142"/>
                      <w:rPr>
                        <w:rFonts w:cs="Arial"/>
                        <w:spacing w:val="-4"/>
                        <w:sz w:val="16"/>
                        <w:szCs w:val="16"/>
                      </w:rPr>
                    </w:pPr>
                  </w:p>
                </w:txbxContent>
              </v:textbox>
              <w10:wrap anchorx="page" anchory="page"/>
            </v:shape>
          </w:pict>
        </mc:Fallback>
      </mc:AlternateContent>
    </w:r>
    <w:r w:rsidRPr="006D79BD">
      <w:rPr>
        <w:color w:val="905AA1"/>
        <w:lang w:eastAsia="en-GB"/>
      </w:rPr>
      <mc:AlternateContent>
        <mc:Choice Requires="wps">
          <w:drawing>
            <wp:anchor distT="0" distB="0" distL="114300" distR="114300" simplePos="0" relativeHeight="251658247" behindDoc="0" locked="0" layoutInCell="1" allowOverlap="1" wp14:anchorId="7C2D2B87" wp14:editId="6BEBE1F6">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092DD1E"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399D8B"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5DA892" w14:textId="77777777" w:rsidR="00DD5FCC" w:rsidRPr="00196D9D" w:rsidRDefault="00DD5FCC" w:rsidP="00DD5FCC">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2B87" id="Text Box 10" o:spid="_x0000_s1033"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2092DD1E"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399D8B" w14:textId="77777777" w:rsidR="00DD5FCC" w:rsidRPr="006311DA" w:rsidRDefault="00DD5FCC" w:rsidP="00DD5FCC">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65DA892" w14:textId="77777777" w:rsidR="00DD5FCC" w:rsidRPr="00196D9D" w:rsidRDefault="00DD5FCC" w:rsidP="00DD5FCC">
                    <w:pPr>
                      <w:ind w:left="-142" w:firstLine="142"/>
                      <w:rPr>
                        <w:rFonts w:cs="Arial"/>
                        <w:spacing w:val="-4"/>
                        <w:sz w:val="15"/>
                        <w:szCs w:val="16"/>
                      </w:rPr>
                    </w:pPr>
                  </w:p>
                </w:txbxContent>
              </v:textbox>
              <w10:wrap anchorx="page" anchory="page"/>
            </v:shape>
          </w:pict>
        </mc:Fallback>
      </mc:AlternateContent>
    </w:r>
    <w:r w:rsidR="004850C4">
      <w:t>Enter</w:t>
    </w:r>
    <w:r w:rsidR="00042CA6">
      <w:t xml:space="preserve">prise and Marketing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C36"/>
    <w:multiLevelType w:val="hybridMultilevel"/>
    <w:tmpl w:val="F970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B262B"/>
    <w:multiLevelType w:val="hybridMultilevel"/>
    <w:tmpl w:val="42529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10733"/>
    <w:multiLevelType w:val="hybridMultilevel"/>
    <w:tmpl w:val="3766B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6A1EFA"/>
    <w:multiLevelType w:val="hybridMultilevel"/>
    <w:tmpl w:val="CAFEF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23DBB"/>
    <w:multiLevelType w:val="hybridMultilevel"/>
    <w:tmpl w:val="9D72AD4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F545F"/>
    <w:multiLevelType w:val="hybridMultilevel"/>
    <w:tmpl w:val="EEE6B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EA48E2"/>
    <w:multiLevelType w:val="hybridMultilevel"/>
    <w:tmpl w:val="8C7E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82509"/>
    <w:multiLevelType w:val="hybridMultilevel"/>
    <w:tmpl w:val="7E6A1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9A3518"/>
    <w:multiLevelType w:val="hybridMultilevel"/>
    <w:tmpl w:val="247C2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271B0"/>
    <w:multiLevelType w:val="hybridMultilevel"/>
    <w:tmpl w:val="80DA9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1016ED"/>
    <w:multiLevelType w:val="hybridMultilevel"/>
    <w:tmpl w:val="0A8E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B50F27"/>
    <w:multiLevelType w:val="hybridMultilevel"/>
    <w:tmpl w:val="F2763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516BF7"/>
    <w:multiLevelType w:val="hybridMultilevel"/>
    <w:tmpl w:val="598E0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6F76D54"/>
    <w:multiLevelType w:val="hybridMultilevel"/>
    <w:tmpl w:val="F3CA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7B6DF4"/>
    <w:multiLevelType w:val="hybridMultilevel"/>
    <w:tmpl w:val="D0EA3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56561"/>
    <w:multiLevelType w:val="hybridMultilevel"/>
    <w:tmpl w:val="A828A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C4305"/>
    <w:multiLevelType w:val="hybridMultilevel"/>
    <w:tmpl w:val="B12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7567DE"/>
    <w:multiLevelType w:val="hybridMultilevel"/>
    <w:tmpl w:val="D3F4D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820F4B"/>
    <w:multiLevelType w:val="hybridMultilevel"/>
    <w:tmpl w:val="5AE2EE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811C8F"/>
    <w:multiLevelType w:val="hybridMultilevel"/>
    <w:tmpl w:val="C542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A761E0"/>
    <w:multiLevelType w:val="hybridMultilevel"/>
    <w:tmpl w:val="113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235E79"/>
    <w:multiLevelType w:val="hybridMultilevel"/>
    <w:tmpl w:val="DAF6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F64376"/>
    <w:multiLevelType w:val="hybridMultilevel"/>
    <w:tmpl w:val="1C321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312EE8"/>
    <w:multiLevelType w:val="hybridMultilevel"/>
    <w:tmpl w:val="53F09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0285D28"/>
    <w:multiLevelType w:val="hybridMultilevel"/>
    <w:tmpl w:val="1D04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575FC2"/>
    <w:multiLevelType w:val="hybridMultilevel"/>
    <w:tmpl w:val="ADBA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E2700"/>
    <w:multiLevelType w:val="hybridMultilevel"/>
    <w:tmpl w:val="31A60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052BDD"/>
    <w:multiLevelType w:val="hybridMultilevel"/>
    <w:tmpl w:val="0B2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02294"/>
    <w:multiLevelType w:val="hybridMultilevel"/>
    <w:tmpl w:val="85F8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996C05"/>
    <w:multiLevelType w:val="hybridMultilevel"/>
    <w:tmpl w:val="7CE4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1A261C6"/>
    <w:multiLevelType w:val="hybridMultilevel"/>
    <w:tmpl w:val="4D6C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44585A"/>
    <w:multiLevelType w:val="hybridMultilevel"/>
    <w:tmpl w:val="94C6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30C08"/>
    <w:multiLevelType w:val="hybridMultilevel"/>
    <w:tmpl w:val="81482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E30CAB"/>
    <w:multiLevelType w:val="hybridMultilevel"/>
    <w:tmpl w:val="686A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CC4B5A"/>
    <w:multiLevelType w:val="hybridMultilevel"/>
    <w:tmpl w:val="F9805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444091"/>
    <w:multiLevelType w:val="hybridMultilevel"/>
    <w:tmpl w:val="80583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10A41"/>
    <w:multiLevelType w:val="hybridMultilevel"/>
    <w:tmpl w:val="842E6F98"/>
    <w:lvl w:ilvl="0" w:tplc="3CC838B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8A1ADA"/>
    <w:multiLevelType w:val="hybridMultilevel"/>
    <w:tmpl w:val="AAEC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3"/>
  </w:num>
  <w:num w:numId="4">
    <w:abstractNumId w:val="26"/>
  </w:num>
  <w:num w:numId="5">
    <w:abstractNumId w:val="2"/>
  </w:num>
  <w:num w:numId="6">
    <w:abstractNumId w:val="17"/>
  </w:num>
  <w:num w:numId="7">
    <w:abstractNumId w:val="3"/>
  </w:num>
  <w:num w:numId="8">
    <w:abstractNumId w:val="38"/>
  </w:num>
  <w:num w:numId="9">
    <w:abstractNumId w:val="29"/>
  </w:num>
  <w:num w:numId="10">
    <w:abstractNumId w:val="39"/>
  </w:num>
  <w:num w:numId="11">
    <w:abstractNumId w:val="30"/>
  </w:num>
  <w:num w:numId="12">
    <w:abstractNumId w:val="35"/>
  </w:num>
  <w:num w:numId="13">
    <w:abstractNumId w:val="0"/>
  </w:num>
  <w:num w:numId="14">
    <w:abstractNumId w:val="27"/>
  </w:num>
  <w:num w:numId="15">
    <w:abstractNumId w:val="6"/>
  </w:num>
  <w:num w:numId="16">
    <w:abstractNumId w:val="5"/>
  </w:num>
  <w:num w:numId="17">
    <w:abstractNumId w:val="32"/>
  </w:num>
  <w:num w:numId="18">
    <w:abstractNumId w:val="18"/>
  </w:num>
  <w:num w:numId="19">
    <w:abstractNumId w:val="33"/>
  </w:num>
  <w:num w:numId="20">
    <w:abstractNumId w:val="22"/>
  </w:num>
  <w:num w:numId="21">
    <w:abstractNumId w:val="37"/>
  </w:num>
  <w:num w:numId="22">
    <w:abstractNumId w:val="16"/>
  </w:num>
  <w:num w:numId="23">
    <w:abstractNumId w:val="11"/>
  </w:num>
  <w:num w:numId="24">
    <w:abstractNumId w:val="24"/>
  </w:num>
  <w:num w:numId="25">
    <w:abstractNumId w:val="8"/>
  </w:num>
  <w:num w:numId="26">
    <w:abstractNumId w:val="10"/>
  </w:num>
  <w:num w:numId="27">
    <w:abstractNumId w:val="1"/>
  </w:num>
  <w:num w:numId="28">
    <w:abstractNumId w:val="14"/>
  </w:num>
  <w:num w:numId="29">
    <w:abstractNumId w:val="28"/>
  </w:num>
  <w:num w:numId="30">
    <w:abstractNumId w:val="36"/>
  </w:num>
  <w:num w:numId="31">
    <w:abstractNumId w:val="4"/>
  </w:num>
  <w:num w:numId="32">
    <w:abstractNumId w:val="20"/>
  </w:num>
  <w:num w:numId="33">
    <w:abstractNumId w:val="25"/>
  </w:num>
  <w:num w:numId="34">
    <w:abstractNumId w:val="34"/>
  </w:num>
  <w:num w:numId="35">
    <w:abstractNumId w:val="21"/>
  </w:num>
  <w:num w:numId="36">
    <w:abstractNumId w:val="7"/>
  </w:num>
  <w:num w:numId="37">
    <w:abstractNumId w:val="12"/>
  </w:num>
  <w:num w:numId="38">
    <w:abstractNumId w:val="9"/>
  </w:num>
  <w:num w:numId="39">
    <w:abstractNumId w:val="31"/>
  </w:num>
  <w:num w:numId="40">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08E9"/>
    <w:rsid w:val="00005858"/>
    <w:rsid w:val="0001033A"/>
    <w:rsid w:val="0001285C"/>
    <w:rsid w:val="00014ABE"/>
    <w:rsid w:val="0001693B"/>
    <w:rsid w:val="000223AA"/>
    <w:rsid w:val="0002571A"/>
    <w:rsid w:val="0002680F"/>
    <w:rsid w:val="00031B39"/>
    <w:rsid w:val="000335DB"/>
    <w:rsid w:val="000365C2"/>
    <w:rsid w:val="00037B79"/>
    <w:rsid w:val="00040240"/>
    <w:rsid w:val="00042CA6"/>
    <w:rsid w:val="00043109"/>
    <w:rsid w:val="00043B0C"/>
    <w:rsid w:val="0005257C"/>
    <w:rsid w:val="00055174"/>
    <w:rsid w:val="00056FFB"/>
    <w:rsid w:val="00063314"/>
    <w:rsid w:val="00064C31"/>
    <w:rsid w:val="00065327"/>
    <w:rsid w:val="0007459D"/>
    <w:rsid w:val="000745DA"/>
    <w:rsid w:val="00082F8A"/>
    <w:rsid w:val="0008466D"/>
    <w:rsid w:val="00085466"/>
    <w:rsid w:val="0008735A"/>
    <w:rsid w:val="00090D7E"/>
    <w:rsid w:val="00091162"/>
    <w:rsid w:val="00092251"/>
    <w:rsid w:val="0009449E"/>
    <w:rsid w:val="000956E0"/>
    <w:rsid w:val="00097F63"/>
    <w:rsid w:val="000A01FA"/>
    <w:rsid w:val="000A1124"/>
    <w:rsid w:val="000A2893"/>
    <w:rsid w:val="000A507F"/>
    <w:rsid w:val="000A5C46"/>
    <w:rsid w:val="000A6DDD"/>
    <w:rsid w:val="000B00EB"/>
    <w:rsid w:val="000B0BED"/>
    <w:rsid w:val="000B5A31"/>
    <w:rsid w:val="000B5D4D"/>
    <w:rsid w:val="000C1096"/>
    <w:rsid w:val="000C10AD"/>
    <w:rsid w:val="000C2355"/>
    <w:rsid w:val="000C311C"/>
    <w:rsid w:val="000C6BC1"/>
    <w:rsid w:val="000C774A"/>
    <w:rsid w:val="000D57E2"/>
    <w:rsid w:val="000E0257"/>
    <w:rsid w:val="000E23E4"/>
    <w:rsid w:val="000E7EFF"/>
    <w:rsid w:val="000F3C02"/>
    <w:rsid w:val="000F72AD"/>
    <w:rsid w:val="00100BC7"/>
    <w:rsid w:val="00105DC9"/>
    <w:rsid w:val="00107603"/>
    <w:rsid w:val="0011569C"/>
    <w:rsid w:val="00115923"/>
    <w:rsid w:val="00115C61"/>
    <w:rsid w:val="0012069C"/>
    <w:rsid w:val="00120D9E"/>
    <w:rsid w:val="001210CC"/>
    <w:rsid w:val="001214D0"/>
    <w:rsid w:val="00124CD3"/>
    <w:rsid w:val="00125380"/>
    <w:rsid w:val="00126B92"/>
    <w:rsid w:val="001363E2"/>
    <w:rsid w:val="00140C58"/>
    <w:rsid w:val="001410A2"/>
    <w:rsid w:val="001436F8"/>
    <w:rsid w:val="0014406C"/>
    <w:rsid w:val="00147CA4"/>
    <w:rsid w:val="00150267"/>
    <w:rsid w:val="0015167F"/>
    <w:rsid w:val="00151C59"/>
    <w:rsid w:val="0015604B"/>
    <w:rsid w:val="00160721"/>
    <w:rsid w:val="00160E93"/>
    <w:rsid w:val="0016471C"/>
    <w:rsid w:val="0016658F"/>
    <w:rsid w:val="00167E59"/>
    <w:rsid w:val="001708E0"/>
    <w:rsid w:val="00171715"/>
    <w:rsid w:val="0017339E"/>
    <w:rsid w:val="00174A07"/>
    <w:rsid w:val="00181DF5"/>
    <w:rsid w:val="001953CE"/>
    <w:rsid w:val="00196D9D"/>
    <w:rsid w:val="00197739"/>
    <w:rsid w:val="001A09E3"/>
    <w:rsid w:val="001A103D"/>
    <w:rsid w:val="001A4B6D"/>
    <w:rsid w:val="001A7D13"/>
    <w:rsid w:val="001B1CA0"/>
    <w:rsid w:val="001B42AA"/>
    <w:rsid w:val="001B45E9"/>
    <w:rsid w:val="001B58A3"/>
    <w:rsid w:val="001B58C4"/>
    <w:rsid w:val="001B6E3D"/>
    <w:rsid w:val="001C0B48"/>
    <w:rsid w:val="001C3D13"/>
    <w:rsid w:val="001C6324"/>
    <w:rsid w:val="001D05CC"/>
    <w:rsid w:val="001D0637"/>
    <w:rsid w:val="001D2420"/>
    <w:rsid w:val="001D24AC"/>
    <w:rsid w:val="001D6F2D"/>
    <w:rsid w:val="001E04B7"/>
    <w:rsid w:val="001E2827"/>
    <w:rsid w:val="001E5C1E"/>
    <w:rsid w:val="001F1C6E"/>
    <w:rsid w:val="001F32A2"/>
    <w:rsid w:val="001F600D"/>
    <w:rsid w:val="001F7CAF"/>
    <w:rsid w:val="001F7D71"/>
    <w:rsid w:val="002003FB"/>
    <w:rsid w:val="00200460"/>
    <w:rsid w:val="00201213"/>
    <w:rsid w:val="002022F0"/>
    <w:rsid w:val="0020387A"/>
    <w:rsid w:val="00210569"/>
    <w:rsid w:val="00210A05"/>
    <w:rsid w:val="00210E8E"/>
    <w:rsid w:val="002124DD"/>
    <w:rsid w:val="0021315C"/>
    <w:rsid w:val="00213A39"/>
    <w:rsid w:val="00217168"/>
    <w:rsid w:val="00221621"/>
    <w:rsid w:val="002271DE"/>
    <w:rsid w:val="002306CA"/>
    <w:rsid w:val="00231A33"/>
    <w:rsid w:val="00231B87"/>
    <w:rsid w:val="002354BE"/>
    <w:rsid w:val="00236317"/>
    <w:rsid w:val="002401BC"/>
    <w:rsid w:val="002404D2"/>
    <w:rsid w:val="00241A1F"/>
    <w:rsid w:val="00242073"/>
    <w:rsid w:val="0024336A"/>
    <w:rsid w:val="00247BB7"/>
    <w:rsid w:val="00251319"/>
    <w:rsid w:val="00252BD6"/>
    <w:rsid w:val="002538C4"/>
    <w:rsid w:val="00255EB6"/>
    <w:rsid w:val="002566AA"/>
    <w:rsid w:val="00261B0B"/>
    <w:rsid w:val="002629DA"/>
    <w:rsid w:val="00264EF0"/>
    <w:rsid w:val="0026560B"/>
    <w:rsid w:val="0026674F"/>
    <w:rsid w:val="002671A7"/>
    <w:rsid w:val="002702D7"/>
    <w:rsid w:val="00273122"/>
    <w:rsid w:val="00276C13"/>
    <w:rsid w:val="00276CEE"/>
    <w:rsid w:val="00282245"/>
    <w:rsid w:val="00282D25"/>
    <w:rsid w:val="00283DB2"/>
    <w:rsid w:val="00284CC1"/>
    <w:rsid w:val="0028530D"/>
    <w:rsid w:val="00290BDE"/>
    <w:rsid w:val="0029187F"/>
    <w:rsid w:val="00293F2C"/>
    <w:rsid w:val="002943E5"/>
    <w:rsid w:val="002A041A"/>
    <w:rsid w:val="002A130F"/>
    <w:rsid w:val="002A3F7B"/>
    <w:rsid w:val="002A61BC"/>
    <w:rsid w:val="002A6309"/>
    <w:rsid w:val="002B26E3"/>
    <w:rsid w:val="002B577E"/>
    <w:rsid w:val="002C0A47"/>
    <w:rsid w:val="002C236B"/>
    <w:rsid w:val="002C2616"/>
    <w:rsid w:val="002C2B29"/>
    <w:rsid w:val="002C30E2"/>
    <w:rsid w:val="002C3A15"/>
    <w:rsid w:val="002C3E13"/>
    <w:rsid w:val="002C539A"/>
    <w:rsid w:val="002C7C19"/>
    <w:rsid w:val="002C7CA3"/>
    <w:rsid w:val="002D0B68"/>
    <w:rsid w:val="002D305F"/>
    <w:rsid w:val="002D4B5F"/>
    <w:rsid w:val="002D6807"/>
    <w:rsid w:val="002D6893"/>
    <w:rsid w:val="002E0FA5"/>
    <w:rsid w:val="002E3B03"/>
    <w:rsid w:val="002E4C00"/>
    <w:rsid w:val="002E5513"/>
    <w:rsid w:val="002E7031"/>
    <w:rsid w:val="002E763F"/>
    <w:rsid w:val="002E7BD3"/>
    <w:rsid w:val="002F0ED1"/>
    <w:rsid w:val="002F1336"/>
    <w:rsid w:val="00301A43"/>
    <w:rsid w:val="00302BE8"/>
    <w:rsid w:val="0030551D"/>
    <w:rsid w:val="00306576"/>
    <w:rsid w:val="00306C7A"/>
    <w:rsid w:val="00312057"/>
    <w:rsid w:val="0031277F"/>
    <w:rsid w:val="003142E2"/>
    <w:rsid w:val="00314D7A"/>
    <w:rsid w:val="00316549"/>
    <w:rsid w:val="00320BA9"/>
    <w:rsid w:val="00327AB6"/>
    <w:rsid w:val="00331E9E"/>
    <w:rsid w:val="00333A54"/>
    <w:rsid w:val="00333BFC"/>
    <w:rsid w:val="0033536C"/>
    <w:rsid w:val="00336912"/>
    <w:rsid w:val="00344D4E"/>
    <w:rsid w:val="00346882"/>
    <w:rsid w:val="00350456"/>
    <w:rsid w:val="003528D3"/>
    <w:rsid w:val="0035643B"/>
    <w:rsid w:val="00361A00"/>
    <w:rsid w:val="00365149"/>
    <w:rsid w:val="00365229"/>
    <w:rsid w:val="00366E17"/>
    <w:rsid w:val="00373BB4"/>
    <w:rsid w:val="00375EAB"/>
    <w:rsid w:val="0038134A"/>
    <w:rsid w:val="003813AE"/>
    <w:rsid w:val="0038270E"/>
    <w:rsid w:val="003837B3"/>
    <w:rsid w:val="00384FA1"/>
    <w:rsid w:val="0038672A"/>
    <w:rsid w:val="003876BB"/>
    <w:rsid w:val="00390C60"/>
    <w:rsid w:val="00391095"/>
    <w:rsid w:val="003923DE"/>
    <w:rsid w:val="00393E16"/>
    <w:rsid w:val="0039447D"/>
    <w:rsid w:val="00394C23"/>
    <w:rsid w:val="00396269"/>
    <w:rsid w:val="003A04E8"/>
    <w:rsid w:val="003A09ED"/>
    <w:rsid w:val="003A1DAA"/>
    <w:rsid w:val="003A46CD"/>
    <w:rsid w:val="003A66A4"/>
    <w:rsid w:val="003A68C7"/>
    <w:rsid w:val="003A759A"/>
    <w:rsid w:val="003B0FD5"/>
    <w:rsid w:val="003B4EBB"/>
    <w:rsid w:val="003B58E2"/>
    <w:rsid w:val="003B7F7E"/>
    <w:rsid w:val="003C173E"/>
    <w:rsid w:val="003C4D13"/>
    <w:rsid w:val="003D023F"/>
    <w:rsid w:val="003D0426"/>
    <w:rsid w:val="003D10BA"/>
    <w:rsid w:val="003D3EA6"/>
    <w:rsid w:val="003D6E47"/>
    <w:rsid w:val="003D7AC8"/>
    <w:rsid w:val="003E3085"/>
    <w:rsid w:val="003E5B25"/>
    <w:rsid w:val="003E7B95"/>
    <w:rsid w:val="003F007E"/>
    <w:rsid w:val="003F02B5"/>
    <w:rsid w:val="003F0616"/>
    <w:rsid w:val="003F0706"/>
    <w:rsid w:val="003F08C6"/>
    <w:rsid w:val="003F0E0F"/>
    <w:rsid w:val="003F1495"/>
    <w:rsid w:val="003F3F1E"/>
    <w:rsid w:val="0040134F"/>
    <w:rsid w:val="00404D90"/>
    <w:rsid w:val="00416329"/>
    <w:rsid w:val="0041658D"/>
    <w:rsid w:val="00417B8A"/>
    <w:rsid w:val="00425DA4"/>
    <w:rsid w:val="00426150"/>
    <w:rsid w:val="00426379"/>
    <w:rsid w:val="00431734"/>
    <w:rsid w:val="00433901"/>
    <w:rsid w:val="00437079"/>
    <w:rsid w:val="00442B98"/>
    <w:rsid w:val="00443A96"/>
    <w:rsid w:val="00451549"/>
    <w:rsid w:val="004518ED"/>
    <w:rsid w:val="004530EB"/>
    <w:rsid w:val="004533E0"/>
    <w:rsid w:val="004559B0"/>
    <w:rsid w:val="00460BFE"/>
    <w:rsid w:val="00461404"/>
    <w:rsid w:val="004627DF"/>
    <w:rsid w:val="004713DC"/>
    <w:rsid w:val="0047374A"/>
    <w:rsid w:val="0048052A"/>
    <w:rsid w:val="00480DA3"/>
    <w:rsid w:val="0048278E"/>
    <w:rsid w:val="004850C4"/>
    <w:rsid w:val="004854CA"/>
    <w:rsid w:val="004873E2"/>
    <w:rsid w:val="00487580"/>
    <w:rsid w:val="0048764D"/>
    <w:rsid w:val="004878F6"/>
    <w:rsid w:val="004901C4"/>
    <w:rsid w:val="00490A48"/>
    <w:rsid w:val="004919A8"/>
    <w:rsid w:val="00492C67"/>
    <w:rsid w:val="004942E0"/>
    <w:rsid w:val="00495E61"/>
    <w:rsid w:val="00497AE7"/>
    <w:rsid w:val="00497F0C"/>
    <w:rsid w:val="004A05A4"/>
    <w:rsid w:val="004A5D28"/>
    <w:rsid w:val="004A6E28"/>
    <w:rsid w:val="004A7B60"/>
    <w:rsid w:val="004B050C"/>
    <w:rsid w:val="004B1AEF"/>
    <w:rsid w:val="004B2B1C"/>
    <w:rsid w:val="004B518F"/>
    <w:rsid w:val="004B783B"/>
    <w:rsid w:val="004C21D9"/>
    <w:rsid w:val="004C2E77"/>
    <w:rsid w:val="004C3023"/>
    <w:rsid w:val="004C6612"/>
    <w:rsid w:val="004C75CF"/>
    <w:rsid w:val="004D398C"/>
    <w:rsid w:val="004D49C9"/>
    <w:rsid w:val="004D4B5A"/>
    <w:rsid w:val="004D600A"/>
    <w:rsid w:val="004E08AD"/>
    <w:rsid w:val="004E16D5"/>
    <w:rsid w:val="004E271C"/>
    <w:rsid w:val="004E2D0E"/>
    <w:rsid w:val="004E3454"/>
    <w:rsid w:val="004E5C1C"/>
    <w:rsid w:val="004F1176"/>
    <w:rsid w:val="004F1E9B"/>
    <w:rsid w:val="004F260E"/>
    <w:rsid w:val="004F2ED9"/>
    <w:rsid w:val="004F3CCE"/>
    <w:rsid w:val="004F4CCF"/>
    <w:rsid w:val="004F5336"/>
    <w:rsid w:val="004F662F"/>
    <w:rsid w:val="0050148C"/>
    <w:rsid w:val="00501F25"/>
    <w:rsid w:val="00504BB7"/>
    <w:rsid w:val="005109B1"/>
    <w:rsid w:val="00515FEB"/>
    <w:rsid w:val="00516B93"/>
    <w:rsid w:val="00517EFC"/>
    <w:rsid w:val="00521538"/>
    <w:rsid w:val="00521B70"/>
    <w:rsid w:val="005244CB"/>
    <w:rsid w:val="00527362"/>
    <w:rsid w:val="005277CF"/>
    <w:rsid w:val="00527813"/>
    <w:rsid w:val="00527E94"/>
    <w:rsid w:val="00530089"/>
    <w:rsid w:val="00531235"/>
    <w:rsid w:val="005352CA"/>
    <w:rsid w:val="005374DA"/>
    <w:rsid w:val="00540238"/>
    <w:rsid w:val="00541706"/>
    <w:rsid w:val="00543CFF"/>
    <w:rsid w:val="00544F9F"/>
    <w:rsid w:val="005471E7"/>
    <w:rsid w:val="00550C5F"/>
    <w:rsid w:val="00554667"/>
    <w:rsid w:val="00554EA7"/>
    <w:rsid w:val="0055576B"/>
    <w:rsid w:val="00556AEA"/>
    <w:rsid w:val="0055799D"/>
    <w:rsid w:val="00562356"/>
    <w:rsid w:val="00562882"/>
    <w:rsid w:val="0056688C"/>
    <w:rsid w:val="00566D9E"/>
    <w:rsid w:val="005706ED"/>
    <w:rsid w:val="005753B5"/>
    <w:rsid w:val="005776E4"/>
    <w:rsid w:val="00582F38"/>
    <w:rsid w:val="00583098"/>
    <w:rsid w:val="00585B71"/>
    <w:rsid w:val="00590C4D"/>
    <w:rsid w:val="00590D88"/>
    <w:rsid w:val="00591CD3"/>
    <w:rsid w:val="00595F99"/>
    <w:rsid w:val="00596164"/>
    <w:rsid w:val="005B062E"/>
    <w:rsid w:val="005B30C5"/>
    <w:rsid w:val="005B3961"/>
    <w:rsid w:val="005B6116"/>
    <w:rsid w:val="005B6D54"/>
    <w:rsid w:val="005C187E"/>
    <w:rsid w:val="005C2C19"/>
    <w:rsid w:val="005C3E41"/>
    <w:rsid w:val="005C3F93"/>
    <w:rsid w:val="005C3FC1"/>
    <w:rsid w:val="005C48A5"/>
    <w:rsid w:val="005C628D"/>
    <w:rsid w:val="005C6FBD"/>
    <w:rsid w:val="005C706C"/>
    <w:rsid w:val="005D0846"/>
    <w:rsid w:val="005D497B"/>
    <w:rsid w:val="005D5AC2"/>
    <w:rsid w:val="005D760F"/>
    <w:rsid w:val="005D7835"/>
    <w:rsid w:val="005E0F9D"/>
    <w:rsid w:val="005E2D59"/>
    <w:rsid w:val="005F170A"/>
    <w:rsid w:val="005F2FF0"/>
    <w:rsid w:val="005F40A0"/>
    <w:rsid w:val="005F4679"/>
    <w:rsid w:val="005F4CDB"/>
    <w:rsid w:val="005F5C77"/>
    <w:rsid w:val="0060472E"/>
    <w:rsid w:val="00607B01"/>
    <w:rsid w:val="006100A2"/>
    <w:rsid w:val="00610FD5"/>
    <w:rsid w:val="00613652"/>
    <w:rsid w:val="00617280"/>
    <w:rsid w:val="006179BF"/>
    <w:rsid w:val="00620DD2"/>
    <w:rsid w:val="00625A32"/>
    <w:rsid w:val="00627071"/>
    <w:rsid w:val="006271D4"/>
    <w:rsid w:val="006311DA"/>
    <w:rsid w:val="006325C7"/>
    <w:rsid w:val="006328CE"/>
    <w:rsid w:val="006334D0"/>
    <w:rsid w:val="00637CBE"/>
    <w:rsid w:val="0064000C"/>
    <w:rsid w:val="0064375A"/>
    <w:rsid w:val="00651182"/>
    <w:rsid w:val="006624C5"/>
    <w:rsid w:val="00663EAC"/>
    <w:rsid w:val="00665462"/>
    <w:rsid w:val="00665C92"/>
    <w:rsid w:val="00671AB1"/>
    <w:rsid w:val="00671C8A"/>
    <w:rsid w:val="00680F5B"/>
    <w:rsid w:val="0068187D"/>
    <w:rsid w:val="0068364F"/>
    <w:rsid w:val="0068370D"/>
    <w:rsid w:val="00683947"/>
    <w:rsid w:val="00684204"/>
    <w:rsid w:val="0069027C"/>
    <w:rsid w:val="00690586"/>
    <w:rsid w:val="00691752"/>
    <w:rsid w:val="006A2565"/>
    <w:rsid w:val="006A508B"/>
    <w:rsid w:val="006A7559"/>
    <w:rsid w:val="006B0337"/>
    <w:rsid w:val="006B1495"/>
    <w:rsid w:val="006B1A2F"/>
    <w:rsid w:val="006B1A3C"/>
    <w:rsid w:val="006B222F"/>
    <w:rsid w:val="006B2CB3"/>
    <w:rsid w:val="006B51D1"/>
    <w:rsid w:val="006B673C"/>
    <w:rsid w:val="006B75B6"/>
    <w:rsid w:val="006C040E"/>
    <w:rsid w:val="006C0A0C"/>
    <w:rsid w:val="006C59F4"/>
    <w:rsid w:val="006C7E2E"/>
    <w:rsid w:val="006D08E0"/>
    <w:rsid w:val="006D0EE3"/>
    <w:rsid w:val="006D2775"/>
    <w:rsid w:val="006D2F4B"/>
    <w:rsid w:val="006D4240"/>
    <w:rsid w:val="006D4822"/>
    <w:rsid w:val="006D537C"/>
    <w:rsid w:val="006E4923"/>
    <w:rsid w:val="006F118A"/>
    <w:rsid w:val="006F3A39"/>
    <w:rsid w:val="006F3CB8"/>
    <w:rsid w:val="006F630F"/>
    <w:rsid w:val="006F7F14"/>
    <w:rsid w:val="007015D3"/>
    <w:rsid w:val="007037FE"/>
    <w:rsid w:val="00711BA1"/>
    <w:rsid w:val="00712454"/>
    <w:rsid w:val="007134B8"/>
    <w:rsid w:val="00714D06"/>
    <w:rsid w:val="00726EF5"/>
    <w:rsid w:val="00726FFB"/>
    <w:rsid w:val="00727C7D"/>
    <w:rsid w:val="00730BBC"/>
    <w:rsid w:val="00731468"/>
    <w:rsid w:val="00731A05"/>
    <w:rsid w:val="00732641"/>
    <w:rsid w:val="00735045"/>
    <w:rsid w:val="00736371"/>
    <w:rsid w:val="00736D9C"/>
    <w:rsid w:val="00742BFC"/>
    <w:rsid w:val="00743157"/>
    <w:rsid w:val="00744062"/>
    <w:rsid w:val="00750120"/>
    <w:rsid w:val="00750F38"/>
    <w:rsid w:val="00751AD2"/>
    <w:rsid w:val="007521F6"/>
    <w:rsid w:val="00755167"/>
    <w:rsid w:val="00755764"/>
    <w:rsid w:val="00760FA4"/>
    <w:rsid w:val="007638E3"/>
    <w:rsid w:val="00764229"/>
    <w:rsid w:val="007653A8"/>
    <w:rsid w:val="007653EB"/>
    <w:rsid w:val="007656ED"/>
    <w:rsid w:val="00766493"/>
    <w:rsid w:val="007669C8"/>
    <w:rsid w:val="00766DE7"/>
    <w:rsid w:val="00773BFE"/>
    <w:rsid w:val="00777140"/>
    <w:rsid w:val="00777300"/>
    <w:rsid w:val="00781B0C"/>
    <w:rsid w:val="00781F1D"/>
    <w:rsid w:val="00782A79"/>
    <w:rsid w:val="00783124"/>
    <w:rsid w:val="00784D6A"/>
    <w:rsid w:val="007938E9"/>
    <w:rsid w:val="007945B1"/>
    <w:rsid w:val="0079502D"/>
    <w:rsid w:val="00795EC8"/>
    <w:rsid w:val="007973B9"/>
    <w:rsid w:val="007A00EB"/>
    <w:rsid w:val="007A0129"/>
    <w:rsid w:val="007A10A0"/>
    <w:rsid w:val="007A3B22"/>
    <w:rsid w:val="007A59C8"/>
    <w:rsid w:val="007A78EE"/>
    <w:rsid w:val="007A7F01"/>
    <w:rsid w:val="007B004D"/>
    <w:rsid w:val="007C0CDF"/>
    <w:rsid w:val="007C6580"/>
    <w:rsid w:val="007C739B"/>
    <w:rsid w:val="007D02FE"/>
    <w:rsid w:val="007D1448"/>
    <w:rsid w:val="007D1A17"/>
    <w:rsid w:val="007D2746"/>
    <w:rsid w:val="007D4417"/>
    <w:rsid w:val="007D48BE"/>
    <w:rsid w:val="007D6B27"/>
    <w:rsid w:val="007E0260"/>
    <w:rsid w:val="007E12F4"/>
    <w:rsid w:val="007E1A83"/>
    <w:rsid w:val="007E2C8E"/>
    <w:rsid w:val="007E4584"/>
    <w:rsid w:val="007E475D"/>
    <w:rsid w:val="007E4FE4"/>
    <w:rsid w:val="007F4ED6"/>
    <w:rsid w:val="007F7AAB"/>
    <w:rsid w:val="007F7C00"/>
    <w:rsid w:val="00800297"/>
    <w:rsid w:val="00800A57"/>
    <w:rsid w:val="00805C20"/>
    <w:rsid w:val="0080775C"/>
    <w:rsid w:val="008122F1"/>
    <w:rsid w:val="008205A1"/>
    <w:rsid w:val="00821991"/>
    <w:rsid w:val="008225C0"/>
    <w:rsid w:val="00822806"/>
    <w:rsid w:val="00822EAD"/>
    <w:rsid w:val="00824A88"/>
    <w:rsid w:val="008257DF"/>
    <w:rsid w:val="00825810"/>
    <w:rsid w:val="008260D5"/>
    <w:rsid w:val="008266AF"/>
    <w:rsid w:val="00826999"/>
    <w:rsid w:val="008321E7"/>
    <w:rsid w:val="00832EA2"/>
    <w:rsid w:val="008333DC"/>
    <w:rsid w:val="00833CDC"/>
    <w:rsid w:val="00834A17"/>
    <w:rsid w:val="00834C56"/>
    <w:rsid w:val="0083622B"/>
    <w:rsid w:val="008375D9"/>
    <w:rsid w:val="00837766"/>
    <w:rsid w:val="008404C2"/>
    <w:rsid w:val="008411D4"/>
    <w:rsid w:val="00843CF7"/>
    <w:rsid w:val="0084434D"/>
    <w:rsid w:val="00844B11"/>
    <w:rsid w:val="00846864"/>
    <w:rsid w:val="00851A37"/>
    <w:rsid w:val="00852097"/>
    <w:rsid w:val="00852E20"/>
    <w:rsid w:val="008642A5"/>
    <w:rsid w:val="00864468"/>
    <w:rsid w:val="008659A2"/>
    <w:rsid w:val="00870643"/>
    <w:rsid w:val="00870950"/>
    <w:rsid w:val="00872755"/>
    <w:rsid w:val="008734B1"/>
    <w:rsid w:val="0087522B"/>
    <w:rsid w:val="00876117"/>
    <w:rsid w:val="00877571"/>
    <w:rsid w:val="0088376B"/>
    <w:rsid w:val="00883E1E"/>
    <w:rsid w:val="0089162A"/>
    <w:rsid w:val="00892422"/>
    <w:rsid w:val="00893AD9"/>
    <w:rsid w:val="008A1C51"/>
    <w:rsid w:val="008A599A"/>
    <w:rsid w:val="008A5C1C"/>
    <w:rsid w:val="008A5CA6"/>
    <w:rsid w:val="008A7F4A"/>
    <w:rsid w:val="008B2EE5"/>
    <w:rsid w:val="008C06FE"/>
    <w:rsid w:val="008C2824"/>
    <w:rsid w:val="008C401F"/>
    <w:rsid w:val="008C54F4"/>
    <w:rsid w:val="008D03B5"/>
    <w:rsid w:val="008D0B89"/>
    <w:rsid w:val="008D1077"/>
    <w:rsid w:val="008D4FC4"/>
    <w:rsid w:val="008D749C"/>
    <w:rsid w:val="008D77AD"/>
    <w:rsid w:val="008E09C9"/>
    <w:rsid w:val="008E1B6A"/>
    <w:rsid w:val="008E2260"/>
    <w:rsid w:val="008E25E4"/>
    <w:rsid w:val="008E36C9"/>
    <w:rsid w:val="008E78A7"/>
    <w:rsid w:val="008F1C39"/>
    <w:rsid w:val="008F3697"/>
    <w:rsid w:val="008F37F3"/>
    <w:rsid w:val="008F4DF1"/>
    <w:rsid w:val="008F5138"/>
    <w:rsid w:val="008F6496"/>
    <w:rsid w:val="00902682"/>
    <w:rsid w:val="009053D7"/>
    <w:rsid w:val="009068C6"/>
    <w:rsid w:val="00910906"/>
    <w:rsid w:val="009110BA"/>
    <w:rsid w:val="00911E69"/>
    <w:rsid w:val="0091247A"/>
    <w:rsid w:val="00920C6D"/>
    <w:rsid w:val="00922296"/>
    <w:rsid w:val="009222D8"/>
    <w:rsid w:val="0092390B"/>
    <w:rsid w:val="00924DD2"/>
    <w:rsid w:val="00925FB9"/>
    <w:rsid w:val="009317CA"/>
    <w:rsid w:val="00932209"/>
    <w:rsid w:val="00932CD6"/>
    <w:rsid w:val="009336E4"/>
    <w:rsid w:val="009473EA"/>
    <w:rsid w:val="00950741"/>
    <w:rsid w:val="00950BD8"/>
    <w:rsid w:val="00954136"/>
    <w:rsid w:val="009548C1"/>
    <w:rsid w:val="00955CFC"/>
    <w:rsid w:val="00955F3B"/>
    <w:rsid w:val="00961E05"/>
    <w:rsid w:val="00962FD9"/>
    <w:rsid w:val="00963B3A"/>
    <w:rsid w:val="0096516F"/>
    <w:rsid w:val="0097431B"/>
    <w:rsid w:val="00977DA6"/>
    <w:rsid w:val="009821EA"/>
    <w:rsid w:val="009822E7"/>
    <w:rsid w:val="009838B4"/>
    <w:rsid w:val="0098773C"/>
    <w:rsid w:val="009907D2"/>
    <w:rsid w:val="0099477E"/>
    <w:rsid w:val="00995598"/>
    <w:rsid w:val="009975D7"/>
    <w:rsid w:val="009A025D"/>
    <w:rsid w:val="009A02D1"/>
    <w:rsid w:val="009A1559"/>
    <w:rsid w:val="009A1C68"/>
    <w:rsid w:val="009A2A64"/>
    <w:rsid w:val="009A2FB1"/>
    <w:rsid w:val="009A350F"/>
    <w:rsid w:val="009A3CE3"/>
    <w:rsid w:val="009A417C"/>
    <w:rsid w:val="009A56BD"/>
    <w:rsid w:val="009A5F42"/>
    <w:rsid w:val="009B135C"/>
    <w:rsid w:val="009B1D81"/>
    <w:rsid w:val="009B34DF"/>
    <w:rsid w:val="009B5EC2"/>
    <w:rsid w:val="009B7AC8"/>
    <w:rsid w:val="009C17C0"/>
    <w:rsid w:val="009C3121"/>
    <w:rsid w:val="009C3143"/>
    <w:rsid w:val="009C3A88"/>
    <w:rsid w:val="009D70B5"/>
    <w:rsid w:val="009E3486"/>
    <w:rsid w:val="009E4D09"/>
    <w:rsid w:val="009F313D"/>
    <w:rsid w:val="009F3CCE"/>
    <w:rsid w:val="009F758E"/>
    <w:rsid w:val="00A00B0D"/>
    <w:rsid w:val="00A0137A"/>
    <w:rsid w:val="00A02360"/>
    <w:rsid w:val="00A02DDA"/>
    <w:rsid w:val="00A0319E"/>
    <w:rsid w:val="00A05B2B"/>
    <w:rsid w:val="00A10773"/>
    <w:rsid w:val="00A136AF"/>
    <w:rsid w:val="00A14916"/>
    <w:rsid w:val="00A14FDC"/>
    <w:rsid w:val="00A15F57"/>
    <w:rsid w:val="00A214DF"/>
    <w:rsid w:val="00A234DA"/>
    <w:rsid w:val="00A25397"/>
    <w:rsid w:val="00A25DE5"/>
    <w:rsid w:val="00A26C24"/>
    <w:rsid w:val="00A27817"/>
    <w:rsid w:val="00A30735"/>
    <w:rsid w:val="00A324FC"/>
    <w:rsid w:val="00A350AE"/>
    <w:rsid w:val="00A40BAE"/>
    <w:rsid w:val="00A42652"/>
    <w:rsid w:val="00A42B16"/>
    <w:rsid w:val="00A4649F"/>
    <w:rsid w:val="00A50AD6"/>
    <w:rsid w:val="00A50F1F"/>
    <w:rsid w:val="00A51861"/>
    <w:rsid w:val="00A5230A"/>
    <w:rsid w:val="00A53F11"/>
    <w:rsid w:val="00A548AC"/>
    <w:rsid w:val="00A54DE4"/>
    <w:rsid w:val="00A559BB"/>
    <w:rsid w:val="00A56436"/>
    <w:rsid w:val="00A57B1D"/>
    <w:rsid w:val="00A62B4E"/>
    <w:rsid w:val="00A70A1B"/>
    <w:rsid w:val="00A71EED"/>
    <w:rsid w:val="00A72F83"/>
    <w:rsid w:val="00A76F03"/>
    <w:rsid w:val="00A77C98"/>
    <w:rsid w:val="00A816FB"/>
    <w:rsid w:val="00A824DC"/>
    <w:rsid w:val="00A84710"/>
    <w:rsid w:val="00A869AA"/>
    <w:rsid w:val="00A9064E"/>
    <w:rsid w:val="00A927A4"/>
    <w:rsid w:val="00AA0025"/>
    <w:rsid w:val="00AA064B"/>
    <w:rsid w:val="00AA357C"/>
    <w:rsid w:val="00AA7CA2"/>
    <w:rsid w:val="00AB31EF"/>
    <w:rsid w:val="00AB408C"/>
    <w:rsid w:val="00AB59DD"/>
    <w:rsid w:val="00AC06CC"/>
    <w:rsid w:val="00AC3E27"/>
    <w:rsid w:val="00AC6411"/>
    <w:rsid w:val="00AD0DAD"/>
    <w:rsid w:val="00AD3C5A"/>
    <w:rsid w:val="00AD4996"/>
    <w:rsid w:val="00AE06B0"/>
    <w:rsid w:val="00AE0DBA"/>
    <w:rsid w:val="00AE15B0"/>
    <w:rsid w:val="00AE166A"/>
    <w:rsid w:val="00AE54B9"/>
    <w:rsid w:val="00AE57F3"/>
    <w:rsid w:val="00AF1798"/>
    <w:rsid w:val="00AF3401"/>
    <w:rsid w:val="00AF6EB8"/>
    <w:rsid w:val="00B03069"/>
    <w:rsid w:val="00B033BD"/>
    <w:rsid w:val="00B0676C"/>
    <w:rsid w:val="00B07DA5"/>
    <w:rsid w:val="00B1059F"/>
    <w:rsid w:val="00B11BBE"/>
    <w:rsid w:val="00B12B7C"/>
    <w:rsid w:val="00B12C5E"/>
    <w:rsid w:val="00B1322E"/>
    <w:rsid w:val="00B13373"/>
    <w:rsid w:val="00B1510F"/>
    <w:rsid w:val="00B151B7"/>
    <w:rsid w:val="00B16C5A"/>
    <w:rsid w:val="00B174B7"/>
    <w:rsid w:val="00B219A7"/>
    <w:rsid w:val="00B21E53"/>
    <w:rsid w:val="00B235EC"/>
    <w:rsid w:val="00B24AFC"/>
    <w:rsid w:val="00B32667"/>
    <w:rsid w:val="00B34D21"/>
    <w:rsid w:val="00B36893"/>
    <w:rsid w:val="00B368D3"/>
    <w:rsid w:val="00B4765E"/>
    <w:rsid w:val="00B478A0"/>
    <w:rsid w:val="00B524B8"/>
    <w:rsid w:val="00B54713"/>
    <w:rsid w:val="00B54C0A"/>
    <w:rsid w:val="00B600FB"/>
    <w:rsid w:val="00B61A19"/>
    <w:rsid w:val="00B6640C"/>
    <w:rsid w:val="00B67151"/>
    <w:rsid w:val="00B67300"/>
    <w:rsid w:val="00B701B1"/>
    <w:rsid w:val="00B733ED"/>
    <w:rsid w:val="00B772C3"/>
    <w:rsid w:val="00B77758"/>
    <w:rsid w:val="00B829C9"/>
    <w:rsid w:val="00B82CCA"/>
    <w:rsid w:val="00B8386D"/>
    <w:rsid w:val="00B91792"/>
    <w:rsid w:val="00B92CFC"/>
    <w:rsid w:val="00BA0032"/>
    <w:rsid w:val="00BA330D"/>
    <w:rsid w:val="00BA5238"/>
    <w:rsid w:val="00BA66E7"/>
    <w:rsid w:val="00BA6F0C"/>
    <w:rsid w:val="00BB3940"/>
    <w:rsid w:val="00BB4EF9"/>
    <w:rsid w:val="00BB4F59"/>
    <w:rsid w:val="00BB5084"/>
    <w:rsid w:val="00BB6F7E"/>
    <w:rsid w:val="00BC1384"/>
    <w:rsid w:val="00BC159B"/>
    <w:rsid w:val="00BC257A"/>
    <w:rsid w:val="00BD0FAD"/>
    <w:rsid w:val="00BE16EC"/>
    <w:rsid w:val="00BE1D31"/>
    <w:rsid w:val="00BE2CC6"/>
    <w:rsid w:val="00BE39C3"/>
    <w:rsid w:val="00BE711C"/>
    <w:rsid w:val="00BF0C23"/>
    <w:rsid w:val="00BF21D1"/>
    <w:rsid w:val="00BF3710"/>
    <w:rsid w:val="00BF42C2"/>
    <w:rsid w:val="00BF4E74"/>
    <w:rsid w:val="00BF7F59"/>
    <w:rsid w:val="00C0006C"/>
    <w:rsid w:val="00C00606"/>
    <w:rsid w:val="00C01023"/>
    <w:rsid w:val="00C03509"/>
    <w:rsid w:val="00C04BDE"/>
    <w:rsid w:val="00C120B5"/>
    <w:rsid w:val="00C12469"/>
    <w:rsid w:val="00C14A1B"/>
    <w:rsid w:val="00C16884"/>
    <w:rsid w:val="00C22C68"/>
    <w:rsid w:val="00C2319D"/>
    <w:rsid w:val="00C25E18"/>
    <w:rsid w:val="00C3255E"/>
    <w:rsid w:val="00C335FB"/>
    <w:rsid w:val="00C33995"/>
    <w:rsid w:val="00C36F47"/>
    <w:rsid w:val="00C3798A"/>
    <w:rsid w:val="00C4282B"/>
    <w:rsid w:val="00C43311"/>
    <w:rsid w:val="00C43558"/>
    <w:rsid w:val="00C5358A"/>
    <w:rsid w:val="00C56682"/>
    <w:rsid w:val="00C605FE"/>
    <w:rsid w:val="00C60921"/>
    <w:rsid w:val="00C666C5"/>
    <w:rsid w:val="00C70E87"/>
    <w:rsid w:val="00C714DB"/>
    <w:rsid w:val="00C73023"/>
    <w:rsid w:val="00C7603E"/>
    <w:rsid w:val="00C76629"/>
    <w:rsid w:val="00C84CF3"/>
    <w:rsid w:val="00C84F87"/>
    <w:rsid w:val="00C8535C"/>
    <w:rsid w:val="00C92929"/>
    <w:rsid w:val="00CA0BB1"/>
    <w:rsid w:val="00CA28DE"/>
    <w:rsid w:val="00CA3744"/>
    <w:rsid w:val="00CA3D5D"/>
    <w:rsid w:val="00CB19A3"/>
    <w:rsid w:val="00CB2B8B"/>
    <w:rsid w:val="00CB569F"/>
    <w:rsid w:val="00CC040D"/>
    <w:rsid w:val="00CC0EDE"/>
    <w:rsid w:val="00CC76DA"/>
    <w:rsid w:val="00CC7763"/>
    <w:rsid w:val="00CD1566"/>
    <w:rsid w:val="00CD4C49"/>
    <w:rsid w:val="00CE0806"/>
    <w:rsid w:val="00CE0CA3"/>
    <w:rsid w:val="00CE5EA3"/>
    <w:rsid w:val="00CE62E7"/>
    <w:rsid w:val="00CE6EEA"/>
    <w:rsid w:val="00CE7D38"/>
    <w:rsid w:val="00CF220F"/>
    <w:rsid w:val="00CF26CE"/>
    <w:rsid w:val="00CF7130"/>
    <w:rsid w:val="00D008D6"/>
    <w:rsid w:val="00D02D4A"/>
    <w:rsid w:val="00D03A00"/>
    <w:rsid w:val="00D06984"/>
    <w:rsid w:val="00D11F1E"/>
    <w:rsid w:val="00D141F6"/>
    <w:rsid w:val="00D151F0"/>
    <w:rsid w:val="00D17788"/>
    <w:rsid w:val="00D22A04"/>
    <w:rsid w:val="00D245F7"/>
    <w:rsid w:val="00D2765A"/>
    <w:rsid w:val="00D27929"/>
    <w:rsid w:val="00D3121A"/>
    <w:rsid w:val="00D31F2E"/>
    <w:rsid w:val="00D3490F"/>
    <w:rsid w:val="00D41C76"/>
    <w:rsid w:val="00D45E1A"/>
    <w:rsid w:val="00D5259A"/>
    <w:rsid w:val="00D526A8"/>
    <w:rsid w:val="00D5460E"/>
    <w:rsid w:val="00D60197"/>
    <w:rsid w:val="00D60570"/>
    <w:rsid w:val="00D61123"/>
    <w:rsid w:val="00D61A62"/>
    <w:rsid w:val="00D61C64"/>
    <w:rsid w:val="00D6331E"/>
    <w:rsid w:val="00D6443C"/>
    <w:rsid w:val="00D648D1"/>
    <w:rsid w:val="00D66029"/>
    <w:rsid w:val="00D66C32"/>
    <w:rsid w:val="00D679E5"/>
    <w:rsid w:val="00D71E18"/>
    <w:rsid w:val="00D75E5B"/>
    <w:rsid w:val="00D75F01"/>
    <w:rsid w:val="00D762A2"/>
    <w:rsid w:val="00D768B3"/>
    <w:rsid w:val="00D80A33"/>
    <w:rsid w:val="00D8282F"/>
    <w:rsid w:val="00D83A1F"/>
    <w:rsid w:val="00D84DA0"/>
    <w:rsid w:val="00D86241"/>
    <w:rsid w:val="00D876B4"/>
    <w:rsid w:val="00D9016A"/>
    <w:rsid w:val="00DA0C9B"/>
    <w:rsid w:val="00DA3FEB"/>
    <w:rsid w:val="00DA6A3E"/>
    <w:rsid w:val="00DA6D85"/>
    <w:rsid w:val="00DB1D14"/>
    <w:rsid w:val="00DB2AF5"/>
    <w:rsid w:val="00DB4E0E"/>
    <w:rsid w:val="00DB5D2E"/>
    <w:rsid w:val="00DB7A81"/>
    <w:rsid w:val="00DC20EA"/>
    <w:rsid w:val="00DD4091"/>
    <w:rsid w:val="00DD5FCC"/>
    <w:rsid w:val="00DD65B8"/>
    <w:rsid w:val="00DD66BE"/>
    <w:rsid w:val="00DD6C97"/>
    <w:rsid w:val="00DD7B4C"/>
    <w:rsid w:val="00DE62D1"/>
    <w:rsid w:val="00DE770C"/>
    <w:rsid w:val="00DE7F94"/>
    <w:rsid w:val="00DF0BD7"/>
    <w:rsid w:val="00DF1475"/>
    <w:rsid w:val="00DF2EE2"/>
    <w:rsid w:val="00DF45F0"/>
    <w:rsid w:val="00DF697E"/>
    <w:rsid w:val="00DF6FD3"/>
    <w:rsid w:val="00E0076C"/>
    <w:rsid w:val="00E01ADD"/>
    <w:rsid w:val="00E01D28"/>
    <w:rsid w:val="00E02F64"/>
    <w:rsid w:val="00E036A0"/>
    <w:rsid w:val="00E03985"/>
    <w:rsid w:val="00E0575B"/>
    <w:rsid w:val="00E0580F"/>
    <w:rsid w:val="00E079B9"/>
    <w:rsid w:val="00E15401"/>
    <w:rsid w:val="00E15D09"/>
    <w:rsid w:val="00E17445"/>
    <w:rsid w:val="00E20249"/>
    <w:rsid w:val="00E23B30"/>
    <w:rsid w:val="00E3184F"/>
    <w:rsid w:val="00E350FE"/>
    <w:rsid w:val="00E35306"/>
    <w:rsid w:val="00E35EE9"/>
    <w:rsid w:val="00E3604B"/>
    <w:rsid w:val="00E428FD"/>
    <w:rsid w:val="00E43CF4"/>
    <w:rsid w:val="00E4451E"/>
    <w:rsid w:val="00E4514A"/>
    <w:rsid w:val="00E45495"/>
    <w:rsid w:val="00E52EEE"/>
    <w:rsid w:val="00E53EE1"/>
    <w:rsid w:val="00E54CAD"/>
    <w:rsid w:val="00E60DC6"/>
    <w:rsid w:val="00E62A81"/>
    <w:rsid w:val="00E6314E"/>
    <w:rsid w:val="00E709A3"/>
    <w:rsid w:val="00E71DD1"/>
    <w:rsid w:val="00E71E4B"/>
    <w:rsid w:val="00E76A58"/>
    <w:rsid w:val="00E76D10"/>
    <w:rsid w:val="00E845BC"/>
    <w:rsid w:val="00E877E2"/>
    <w:rsid w:val="00E9261B"/>
    <w:rsid w:val="00E935C5"/>
    <w:rsid w:val="00E95F16"/>
    <w:rsid w:val="00E975B4"/>
    <w:rsid w:val="00E9769E"/>
    <w:rsid w:val="00EA2855"/>
    <w:rsid w:val="00EA3343"/>
    <w:rsid w:val="00EA5026"/>
    <w:rsid w:val="00EB0D31"/>
    <w:rsid w:val="00EB16A6"/>
    <w:rsid w:val="00EB225B"/>
    <w:rsid w:val="00EB61CD"/>
    <w:rsid w:val="00EC459D"/>
    <w:rsid w:val="00EC6A41"/>
    <w:rsid w:val="00EC7FB6"/>
    <w:rsid w:val="00ED3A8C"/>
    <w:rsid w:val="00ED4045"/>
    <w:rsid w:val="00ED6192"/>
    <w:rsid w:val="00ED7BD3"/>
    <w:rsid w:val="00EE0FCB"/>
    <w:rsid w:val="00EE167B"/>
    <w:rsid w:val="00EE2B0B"/>
    <w:rsid w:val="00EE4763"/>
    <w:rsid w:val="00EF172A"/>
    <w:rsid w:val="00EF232A"/>
    <w:rsid w:val="00EF4621"/>
    <w:rsid w:val="00EF4676"/>
    <w:rsid w:val="00EF5F35"/>
    <w:rsid w:val="00EF6E15"/>
    <w:rsid w:val="00F003C6"/>
    <w:rsid w:val="00F00701"/>
    <w:rsid w:val="00F010AC"/>
    <w:rsid w:val="00F0159F"/>
    <w:rsid w:val="00F03638"/>
    <w:rsid w:val="00F037D9"/>
    <w:rsid w:val="00F04765"/>
    <w:rsid w:val="00F06417"/>
    <w:rsid w:val="00F066A0"/>
    <w:rsid w:val="00F07860"/>
    <w:rsid w:val="00F1025B"/>
    <w:rsid w:val="00F10D7B"/>
    <w:rsid w:val="00F11166"/>
    <w:rsid w:val="00F14D5F"/>
    <w:rsid w:val="00F214EA"/>
    <w:rsid w:val="00F21BC9"/>
    <w:rsid w:val="00F229CE"/>
    <w:rsid w:val="00F25F2C"/>
    <w:rsid w:val="00F34DF1"/>
    <w:rsid w:val="00F43F20"/>
    <w:rsid w:val="00F45F10"/>
    <w:rsid w:val="00F5252D"/>
    <w:rsid w:val="00F53728"/>
    <w:rsid w:val="00F56C02"/>
    <w:rsid w:val="00F57E49"/>
    <w:rsid w:val="00F61145"/>
    <w:rsid w:val="00F61575"/>
    <w:rsid w:val="00F63E77"/>
    <w:rsid w:val="00F66480"/>
    <w:rsid w:val="00F6656E"/>
    <w:rsid w:val="00F7754D"/>
    <w:rsid w:val="00F77EF4"/>
    <w:rsid w:val="00F81AB8"/>
    <w:rsid w:val="00F868BE"/>
    <w:rsid w:val="00F9033C"/>
    <w:rsid w:val="00F9211B"/>
    <w:rsid w:val="00F9289F"/>
    <w:rsid w:val="00F93D4D"/>
    <w:rsid w:val="00F958E5"/>
    <w:rsid w:val="00FA0944"/>
    <w:rsid w:val="00FA1BE7"/>
    <w:rsid w:val="00FA3F31"/>
    <w:rsid w:val="00FA45A4"/>
    <w:rsid w:val="00FA5E16"/>
    <w:rsid w:val="00FB0A22"/>
    <w:rsid w:val="00FB20DF"/>
    <w:rsid w:val="00FB3ED1"/>
    <w:rsid w:val="00FB52C9"/>
    <w:rsid w:val="00FC1F2B"/>
    <w:rsid w:val="00FC3134"/>
    <w:rsid w:val="00FC46A0"/>
    <w:rsid w:val="00FC4A61"/>
    <w:rsid w:val="00FC4D17"/>
    <w:rsid w:val="00FD33E6"/>
    <w:rsid w:val="00FD461A"/>
    <w:rsid w:val="00FD510D"/>
    <w:rsid w:val="00FD5349"/>
    <w:rsid w:val="00FD5637"/>
    <w:rsid w:val="00FD6D12"/>
    <w:rsid w:val="00FE08A9"/>
    <w:rsid w:val="00FE09B8"/>
    <w:rsid w:val="00FE2865"/>
    <w:rsid w:val="00FE350A"/>
    <w:rsid w:val="00FE7505"/>
    <w:rsid w:val="00FE78FC"/>
    <w:rsid w:val="00FE7AED"/>
    <w:rsid w:val="00FF0E4F"/>
    <w:rsid w:val="00FF0F1B"/>
    <w:rsid w:val="00FF1906"/>
    <w:rsid w:val="00FF482C"/>
    <w:rsid w:val="00FF6040"/>
    <w:rsid w:val="4782C5D5"/>
    <w:rsid w:val="5F63C9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89F41461-6C23-4D4C-8CED-F3990972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0D5"/>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5B6116"/>
    <w:pPr>
      <w:keepNext/>
      <w:keepLines/>
      <w:pageBreakBefore/>
      <w:tabs>
        <w:tab w:val="left" w:pos="9633"/>
      </w:tabs>
      <w:spacing w:before="360"/>
      <w:outlineLvl w:val="0"/>
    </w:pPr>
    <w:rPr>
      <w:rFonts w:eastAsiaTheme="majorEastAsia" w:cstheme="majorBidi"/>
      <w:b/>
      <w:bCs/>
      <w:color w:val="5F6DAC"/>
      <w:sz w:val="40"/>
      <w:szCs w:val="32"/>
    </w:rPr>
  </w:style>
  <w:style w:type="paragraph" w:styleId="Heading2">
    <w:name w:val="heading 2"/>
    <w:basedOn w:val="Normal"/>
    <w:next w:val="Normal"/>
    <w:link w:val="Heading2Char"/>
    <w:uiPriority w:val="5"/>
    <w:qFormat/>
    <w:rsid w:val="0047374A"/>
    <w:pPr>
      <w:keepNext/>
      <w:keepLines/>
      <w:tabs>
        <w:tab w:val="left" w:pos="6175"/>
      </w:tabs>
      <w:spacing w:before="2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5B6116"/>
    <w:rPr>
      <w:rFonts w:ascii="Arial" w:eastAsiaTheme="majorEastAsia" w:hAnsi="Arial" w:cstheme="majorBidi"/>
      <w:b/>
      <w:bCs/>
      <w:color w:val="5F6DAC"/>
      <w:sz w:val="40"/>
      <w:szCs w:val="32"/>
      <w:lang w:eastAsia="en-US"/>
    </w:rPr>
  </w:style>
  <w:style w:type="character" w:customStyle="1" w:styleId="Heading2Char">
    <w:name w:val="Heading 2 Char"/>
    <w:basedOn w:val="DefaultParagraphFont"/>
    <w:link w:val="Heading2"/>
    <w:uiPriority w:val="5"/>
    <w:rsid w:val="0047374A"/>
    <w:rPr>
      <w:rFonts w:ascii="Arial" w:eastAsiaTheme="majorEastAsia" w:hAnsi="Arial" w:cstheme="majorBidi"/>
      <w:b/>
      <w:color w:val="000000" w:themeColor="text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qFormat/>
    <w:rsid w:val="00085466"/>
    <w:pPr>
      <w:numPr>
        <w:numId w:val="1"/>
      </w:numPr>
      <w:ind w:left="397"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5B6116"/>
    <w:pPr>
      <w:tabs>
        <w:tab w:val="left" w:pos="9632"/>
      </w:tabs>
      <w:spacing w:after="360"/>
    </w:pPr>
    <w:rPr>
      <w:b/>
      <w:noProof/>
      <w:color w:val="5F6DAC"/>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47374A"/>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8260D5"/>
    <w:pPr>
      <w:spacing w:before="100" w:beforeAutospacing="1" w:after="100" w:afterAutospacing="1"/>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uiPriority w:val="99"/>
    <w:rsid w:val="008D03B5"/>
    <w:rPr>
      <w:sz w:val="16"/>
      <w:szCs w:val="16"/>
    </w:rPr>
  </w:style>
  <w:style w:type="character" w:customStyle="1" w:styleId="TablebodycopyChar">
    <w:name w:val="Table body copy Char"/>
    <w:basedOn w:val="BodyChar"/>
    <w:link w:val="Tablebodycopy"/>
    <w:rsid w:val="008260D5"/>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uiPriority w:val="99"/>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uiPriority w:val="99"/>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paragraph" w:styleId="Title">
    <w:name w:val="Title"/>
    <w:basedOn w:val="Normal"/>
    <w:next w:val="Normal"/>
    <w:link w:val="TitleChar"/>
    <w:uiPriority w:val="2"/>
    <w:qFormat/>
    <w:rsid w:val="007431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
    <w:rsid w:val="00743157"/>
    <w:rPr>
      <w:rFonts w:asciiTheme="majorHAnsi" w:eastAsiaTheme="majorEastAsia" w:hAnsiTheme="majorHAnsi" w:cstheme="majorBidi"/>
      <w:spacing w:val="-10"/>
      <w:kern w:val="28"/>
      <w:sz w:val="56"/>
      <w:szCs w:val="56"/>
      <w:lang w:eastAsia="en-US"/>
    </w:rPr>
  </w:style>
  <w:style w:type="paragraph" w:customStyle="1" w:styleId="Tabletext">
    <w:name w:val="Table text"/>
    <w:basedOn w:val="Normal"/>
    <w:qFormat/>
    <w:rsid w:val="0064000C"/>
    <w:pPr>
      <w:keepNext/>
      <w:keepLines/>
      <w:tabs>
        <w:tab w:val="left" w:pos="770"/>
      </w:tabs>
      <w:spacing w:after="0"/>
    </w:pPr>
    <w:rPr>
      <w:rFonts w:eastAsiaTheme="minorHAnsi" w:cs="Times New Roman (Body CS)"/>
      <w:bCs/>
      <w:sz w:val="20"/>
    </w:rPr>
  </w:style>
  <w:style w:type="paragraph" w:customStyle="1" w:styleId="paragraph">
    <w:name w:val="paragraph"/>
    <w:basedOn w:val="Normal"/>
    <w:rsid w:val="000008E9"/>
    <w:pPr>
      <w:spacing w:before="100" w:beforeAutospacing="1" w:after="100" w:afterAutospacing="1" w:line="240" w:lineRule="auto"/>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715592404">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18814962">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argetjobs.co.uk/careers-advice/job-descriptions/472374-market-research-analyst-job-description" TargetMode="External"/><Relationship Id="rId21" Type="http://schemas.openxmlformats.org/officeDocument/2006/relationships/hyperlink" Target="https://www.youtube.com/watch?v=9PaR1TsvnJs" TargetMode="External"/><Relationship Id="rId42" Type="http://schemas.openxmlformats.org/officeDocument/2006/relationships/hyperlink" Target="https://www.bbc.co.uk/bitesize/guides/zdx92sg/revision/4" TargetMode="External"/><Relationship Id="rId47" Type="http://schemas.openxmlformats.org/officeDocument/2006/relationships/hyperlink" Target="https://www.bbc.co.uk/bitesize/guides/zd3prj6/revision/3" TargetMode="External"/><Relationship Id="rId63" Type="http://schemas.openxmlformats.org/officeDocument/2006/relationships/hyperlink" Target="https://www.ocr.org.uk/qualifications/resource-finder/" TargetMode="External"/><Relationship Id="rId16" Type="http://schemas.openxmlformats.org/officeDocument/2006/relationships/hyperlink" Target="https://www.ocr.org.uk/Images/619722-curriculum-planner.docx"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www.brandwatch.com/blog/market-research-methods" TargetMode="External"/><Relationship Id="rId32" Type="http://schemas.openxmlformats.org/officeDocument/2006/relationships/hyperlink" Target="https://www.bbc.co.uk/bitesize/guides/z63847h/revision/1" TargetMode="External"/><Relationship Id="rId37" Type="http://schemas.openxmlformats.org/officeDocument/2006/relationships/hyperlink" Target="https://uxdesign.cc/how-to-give-and-receive-great-design-feedback-ca5e37eea4b9" TargetMode="External"/><Relationship Id="rId40" Type="http://schemas.openxmlformats.org/officeDocument/2006/relationships/hyperlink" Target="https://www.forbes.com/sites/abdoriani/2020/07/29/how-to-price-your-early-stage-startup-product/" TargetMode="External"/><Relationship Id="rId45" Type="http://schemas.openxmlformats.org/officeDocument/2006/relationships/hyperlink" Target="https://www.bbc.co.uk/bitesize/guides/zd3prj6/revision/2" TargetMode="External"/><Relationship Id="rId53" Type="http://schemas.openxmlformats.org/officeDocument/2006/relationships/hyperlink" Target="https://www.marketingtutor.net/environmental-factors-affect-business/" TargetMode="External"/><Relationship Id="rId58" Type="http://schemas.openxmlformats.org/officeDocument/2006/relationships/hyperlink" Target="https://www.findcourses.co.uk/search/small-business-courses" TargetMode="External"/><Relationship Id="rId66" Type="http://schemas.openxmlformats.org/officeDocument/2006/relationships/hyperlink" Target="mailto:resources.feedback@ocr.org.uk" TargetMode="External"/><Relationship Id="rId74" Type="http://schemas.openxmlformats.org/officeDocument/2006/relationships/hyperlink" Target="mailto:resources.feeback@ocr.org.uk" TargetMode="External"/><Relationship Id="rId79"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mailto:resources.feedback@ocr.org.uk?subject=I%20like%20the%20Scheme%20of%20work%20for%20the%20Cambridge%20National%20in%20Enterprise%20and%20Marketing%20R068" TargetMode="External"/><Relationship Id="rId82" Type="http://schemas.openxmlformats.org/officeDocument/2006/relationships/theme" Target="theme/theme1.xml"/><Relationship Id="rId19" Type="http://schemas.openxmlformats.org/officeDocument/2006/relationships/hyperlink" Target="https://www.youtube.com/watch?v=nY5vtYCYUfo" TargetMode="External"/><Relationship Id="rId14" Type="http://schemas.openxmlformats.org/officeDocument/2006/relationships/image" Target="media/image2.png"/><Relationship Id="rId22" Type="http://schemas.openxmlformats.org/officeDocument/2006/relationships/hyperlink" Target="https://s4be.cochrane.org/blog/2020/11/18/what-are-sampling-methods-and-how-do-you-choose-the-best-one/?preview_id=16165" TargetMode="External"/><Relationship Id="rId27" Type="http://schemas.openxmlformats.org/officeDocument/2006/relationships/hyperlink" Target="http://www.mathsteacher.com.au/year8/ch17_stat/03_freq/freq.htm" TargetMode="External"/><Relationship Id="rId30" Type="http://schemas.openxmlformats.org/officeDocument/2006/relationships/hyperlink" Target="https://www.oberlo.co.uk/blog/customer-profile" TargetMode="External"/><Relationship Id="rId35" Type="http://schemas.openxmlformats.org/officeDocument/2006/relationships/hyperlink" Target="https://creately.com/blog/diagrams/creative-thinking-techniques/" TargetMode="External"/><Relationship Id="rId43" Type="http://schemas.openxmlformats.org/officeDocument/2006/relationships/hyperlink" Target="https://payrollheaven.com/define/financial-viability/" TargetMode="External"/><Relationship Id="rId48" Type="http://schemas.openxmlformats.org/officeDocument/2006/relationships/hyperlink" Target="https://ceopedia.org/index.php/Social_and_cultural_factors_affecting_business" TargetMode="External"/><Relationship Id="rId56" Type="http://schemas.openxmlformats.org/officeDocument/2006/relationships/hyperlink" Target="https://www.tutor2u.net/business/reference/contingency-planning" TargetMode="External"/><Relationship Id="rId64" Type="http://schemas.openxmlformats.org/officeDocument/2006/relationships/hyperlink" Target="mailto:resources.feeback@ocr.org.uk"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pestleanalysis.com/legal-factors-affecting-business/" TargetMode="External"/><Relationship Id="rId72" Type="http://schemas.openxmlformats.org/officeDocument/2006/relationships/hyperlink" Target="mailto:resources.feedback@ocr.org.uk?subject=I%20dislike%20the%20Scheme%20of%20work%20%20for%20the%20Cambridge%20National%20in%20Enterprise%20and%20Marketing%20R068"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ocr.org.uk/Images/619722-curriculum-planner.docx" TargetMode="External"/><Relationship Id="rId17" Type="http://schemas.openxmlformats.org/officeDocument/2006/relationships/hyperlink" Target="https://www.geopoll.com/blog/primary-vs-secondary-research/" TargetMode="External"/><Relationship Id="rId25" Type="http://schemas.openxmlformats.org/officeDocument/2006/relationships/hyperlink" Target="http://www.entrepreneur.com/article/217345" TargetMode="External"/><Relationship Id="rId33" Type="http://schemas.openxmlformats.org/officeDocument/2006/relationships/hyperlink" Target="https://www.youtube.com/watch?v=Na_fSCFjxHA" TargetMode="External"/><Relationship Id="rId38" Type="http://schemas.openxmlformats.org/officeDocument/2006/relationships/hyperlink" Target="https://www.bbc.co.uk/bitesize/guides/znf88xs/revision/1" TargetMode="External"/><Relationship Id="rId46" Type="http://schemas.openxmlformats.org/officeDocument/2006/relationships/hyperlink" Target="https://www.wallstreetmojo.com/economic-factors/" TargetMode="External"/><Relationship Id="rId59" Type="http://schemas.openxmlformats.org/officeDocument/2006/relationships/image" Target="media/image3.png"/><Relationship Id="rId67" Type="http://schemas.openxmlformats.org/officeDocument/2006/relationships/image" Target="media/image40.png"/><Relationship Id="rId20" Type="http://schemas.openxmlformats.org/officeDocument/2006/relationships/hyperlink" Target="https://www.scribbr.com/methodology/sampling-methods/" TargetMode="External"/><Relationship Id="rId41" Type="http://schemas.openxmlformats.org/officeDocument/2006/relationships/hyperlink" Target="https://www.bbc.co.uk/bitesize/guides/znf88xs/revision/2" TargetMode="External"/><Relationship Id="rId54" Type="http://schemas.openxmlformats.org/officeDocument/2006/relationships/hyperlink" Target="https://www.bbc.co.uk/bitesize/guides/zkx92sg/revision/1" TargetMode="External"/><Relationship Id="rId62" Type="http://schemas.openxmlformats.org/officeDocument/2006/relationships/hyperlink" Target="mailto:resources.feedback@ocr.org.uk?subject=I%20dislike%20the%20Scheme%20of%20work%20%20for%20the%20Cambridge%20National%20in%20Enterprise%20and%20Marketing%20R068" TargetMode="External"/><Relationship Id="rId75"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9-specification-cambridge-nationals-enterprise-and-marketing-j837.pdf" TargetMode="External"/><Relationship Id="rId23" Type="http://schemas.openxmlformats.org/officeDocument/2006/relationships/hyperlink" Target="http://www.smartsurvey.co.uk/articles/primary-research-methods" TargetMode="External"/><Relationship Id="rId28" Type="http://schemas.openxmlformats.org/officeDocument/2006/relationships/hyperlink" Target="https://www.smartsheet.com/how-to-make-charts-in-excel" TargetMode="External"/><Relationship Id="rId36" Type="http://schemas.openxmlformats.org/officeDocument/2006/relationships/hyperlink" Target="https://www.edrawsoft.com/mindmap/create-mind-map-on-microsoft-word.html" TargetMode="External"/><Relationship Id="rId49" Type="http://schemas.openxmlformats.org/officeDocument/2006/relationships/hyperlink" Target="https://www.bbc.co.uk/bitesize/guides/zd3prj6/revision/4" TargetMode="External"/><Relationship Id="rId57" Type="http://schemas.openxmlformats.org/officeDocument/2006/relationships/hyperlink" Target="https://www.bbc.co.uk/bitesize/guides/zqbqgdm/revision/7" TargetMode="External"/><Relationship Id="rId10" Type="http://schemas.openxmlformats.org/officeDocument/2006/relationships/endnotes" Target="endnotes.xml"/><Relationship Id="rId31" Type="http://schemas.openxmlformats.org/officeDocument/2006/relationships/hyperlink" Target="https://www.superoffice.com/blog/customer-profiles/" TargetMode="External"/><Relationship Id="rId44" Type="http://schemas.openxmlformats.org/officeDocument/2006/relationships/hyperlink" Target="https://www.clearpointstrategy.com/external-factors-that-affect-a-business/" TargetMode="External"/><Relationship Id="rId52" Type="http://schemas.openxmlformats.org/officeDocument/2006/relationships/hyperlink" Target="https://www.bbc.co.uk/bitesize/guides/z49xxyc/revision/1" TargetMode="External"/><Relationship Id="rId60" Type="http://schemas.openxmlformats.org/officeDocument/2006/relationships/image" Target="media/image4.png"/><Relationship Id="rId65" Type="http://schemas.openxmlformats.org/officeDocument/2006/relationships/hyperlink" Target="https://www.ocr.org.uk/qualifications/expression-of-interest/" TargetMode="External"/><Relationship Id="rId73" Type="http://schemas.openxmlformats.org/officeDocument/2006/relationships/hyperlink" Target="https://www.ocr.org.uk/qualifications/resource-finder/" TargetMode="External"/><Relationship Id="rId78" Type="http://schemas.openxmlformats.org/officeDocument/2006/relationships/footer" Target="footer1.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v=5bPDNt9463g" TargetMode="External"/><Relationship Id="rId39" Type="http://schemas.openxmlformats.org/officeDocument/2006/relationships/hyperlink" Target="https://businesscasestudies.co.uk/fixed-variable-costs-and-break-even/" TargetMode="External"/><Relationship Id="rId34" Type="http://schemas.openxmlformats.org/officeDocument/2006/relationships/hyperlink" Target="https://www.interaction-design.org/literature/topics/aesthetics" TargetMode="External"/><Relationship Id="rId50" Type="http://schemas.openxmlformats.org/officeDocument/2006/relationships/hyperlink" Target="https://www.bbc.co.uk/bitesize/guides/zd3prj6/revision/5" TargetMode="External"/><Relationship Id="rId55" Type="http://schemas.openxmlformats.org/officeDocument/2006/relationships/hyperlink" Target="https://www.bbc.co.uk/bitesize/guides/zgfrpbk/revision/7" TargetMode="External"/><Relationship Id="rId76" Type="http://schemas.openxmlformats.org/officeDocument/2006/relationships/hyperlink" Target="mailto:resources.feedback@ocr.org.uk" TargetMode="External"/><Relationship Id="rId7" Type="http://schemas.openxmlformats.org/officeDocument/2006/relationships/settings" Target="settings.xml"/><Relationship Id="rId71" Type="http://schemas.openxmlformats.org/officeDocument/2006/relationships/hyperlink" Target="mailto:resources.feedback@ocr.org.uk?subject=I%20like%20the%20Scheme%20of%20work%20for%20the%20Cambridge%20National%20in%20Enterprise%20and%20Marketing%20R068" TargetMode="External"/><Relationship Id="rId2" Type="http://schemas.openxmlformats.org/officeDocument/2006/relationships/customXml" Target="../customXml/item2.xml"/><Relationship Id="rId29" Type="http://schemas.openxmlformats.org/officeDocument/2006/relationships/hyperlink" Target="https://www.learnmarketing.net/segmentation.ht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lcf76f155ced4ddcb4097134ff3c332f xmlns="790432e4-cbd4-4548-b3b8-f9526c68a7ce">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2.xml><?xml version="1.0" encoding="utf-8"?>
<ds:datastoreItem xmlns:ds="http://schemas.openxmlformats.org/officeDocument/2006/customXml" ds:itemID="{95EBB131-14AB-487A-B8EC-E1C4F78E9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AF5F1-42B9-425F-8EA1-1BF27F12DEAC}">
  <ds:schemaRefs>
    <ds:schemaRef ds:uri="http://schemas.openxmlformats.org/officeDocument/2006/bibliography"/>
  </ds:schemaRefs>
</ds:datastoreItem>
</file>

<file path=customXml/itemProps4.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 ds:uri="790432e4-cbd4-4548-b3b8-f9526c68a7ce"/>
    <ds:schemaRef ds:uri="7424b78e-8606-4fd1-9a19-b6b90bbc0a1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55</Pages>
  <Words>9634</Words>
  <Characters>54918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Scheme of Work for the redeveloped Cambridge National in Enterprising and Marketing R068</vt:lpstr>
    </vt:vector>
  </TitlesOfParts>
  <Company/>
  <LinksUpToDate>false</LinksUpToDate>
  <CharactersWithSpaces>64424</CharactersWithSpaces>
  <SharedDoc>false</SharedDoc>
  <HLinks>
    <vt:vector size="336" baseType="variant">
      <vt:variant>
        <vt:i4>8257637</vt:i4>
      </vt:variant>
      <vt:variant>
        <vt:i4>147</vt:i4>
      </vt:variant>
      <vt:variant>
        <vt:i4>0</vt:i4>
      </vt:variant>
      <vt:variant>
        <vt:i4>5</vt:i4>
      </vt:variant>
      <vt:variant>
        <vt:lpwstr>https://www.findcourses.co.uk/search/small-business-courses</vt:lpwstr>
      </vt:variant>
      <vt:variant>
        <vt:lpwstr/>
      </vt:variant>
      <vt:variant>
        <vt:i4>131088</vt:i4>
      </vt:variant>
      <vt:variant>
        <vt:i4>144</vt:i4>
      </vt:variant>
      <vt:variant>
        <vt:i4>0</vt:i4>
      </vt:variant>
      <vt:variant>
        <vt:i4>5</vt:i4>
      </vt:variant>
      <vt:variant>
        <vt:lpwstr>https://www.bbc.co.uk/bitesize/guides/zqbqgdm/revision/7</vt:lpwstr>
      </vt:variant>
      <vt:variant>
        <vt:lpwstr/>
      </vt:variant>
      <vt:variant>
        <vt:i4>6684770</vt:i4>
      </vt:variant>
      <vt:variant>
        <vt:i4>141</vt:i4>
      </vt:variant>
      <vt:variant>
        <vt:i4>0</vt:i4>
      </vt:variant>
      <vt:variant>
        <vt:i4>5</vt:i4>
      </vt:variant>
      <vt:variant>
        <vt:lpwstr>https://www.tutor2u.net/business/reference/contingency-planning</vt:lpwstr>
      </vt:variant>
      <vt:variant>
        <vt:lpwstr/>
      </vt:variant>
      <vt:variant>
        <vt:i4>1114117</vt:i4>
      </vt:variant>
      <vt:variant>
        <vt:i4>138</vt:i4>
      </vt:variant>
      <vt:variant>
        <vt:i4>0</vt:i4>
      </vt:variant>
      <vt:variant>
        <vt:i4>5</vt:i4>
      </vt:variant>
      <vt:variant>
        <vt:lpwstr>https://www.bbc.co.uk/bitesize/guides/zgfrpbk/revision/7</vt:lpwstr>
      </vt:variant>
      <vt:variant>
        <vt:lpwstr/>
      </vt:variant>
      <vt:variant>
        <vt:i4>4259925</vt:i4>
      </vt:variant>
      <vt:variant>
        <vt:i4>135</vt:i4>
      </vt:variant>
      <vt:variant>
        <vt:i4>0</vt:i4>
      </vt:variant>
      <vt:variant>
        <vt:i4>5</vt:i4>
      </vt:variant>
      <vt:variant>
        <vt:lpwstr>https://www.bbc.co.uk/bitesize/guides/zkx92sg/revision/1</vt:lpwstr>
      </vt:variant>
      <vt:variant>
        <vt:lpwstr/>
      </vt:variant>
      <vt:variant>
        <vt:i4>3866671</vt:i4>
      </vt:variant>
      <vt:variant>
        <vt:i4>132</vt:i4>
      </vt:variant>
      <vt:variant>
        <vt:i4>0</vt:i4>
      </vt:variant>
      <vt:variant>
        <vt:i4>5</vt:i4>
      </vt:variant>
      <vt:variant>
        <vt:lpwstr>https://www.marketingtutor.net/environmental-factors-affect-business/</vt:lpwstr>
      </vt:variant>
      <vt:variant>
        <vt:lpwstr>:~:text=ExamplesofEnvironmentalFactorsAffectingBusiness1Environmental,...5Recycling....6WasteDisposal.</vt:lpwstr>
      </vt:variant>
      <vt:variant>
        <vt:i4>5570650</vt:i4>
      </vt:variant>
      <vt:variant>
        <vt:i4>129</vt:i4>
      </vt:variant>
      <vt:variant>
        <vt:i4>0</vt:i4>
      </vt:variant>
      <vt:variant>
        <vt:i4>5</vt:i4>
      </vt:variant>
      <vt:variant>
        <vt:lpwstr>https://www.bbc.co.uk/bitesize/guides/z49xxyc/revision/1</vt:lpwstr>
      </vt:variant>
      <vt:variant>
        <vt:lpwstr/>
      </vt:variant>
      <vt:variant>
        <vt:i4>6160396</vt:i4>
      </vt:variant>
      <vt:variant>
        <vt:i4>126</vt:i4>
      </vt:variant>
      <vt:variant>
        <vt:i4>0</vt:i4>
      </vt:variant>
      <vt:variant>
        <vt:i4>5</vt:i4>
      </vt:variant>
      <vt:variant>
        <vt:lpwstr>https://pestleanalysis.com/legal-factors-affecting-business/</vt:lpwstr>
      </vt:variant>
      <vt:variant>
        <vt:lpwstr/>
      </vt:variant>
      <vt:variant>
        <vt:i4>1703951</vt:i4>
      </vt:variant>
      <vt:variant>
        <vt:i4>123</vt:i4>
      </vt:variant>
      <vt:variant>
        <vt:i4>0</vt:i4>
      </vt:variant>
      <vt:variant>
        <vt:i4>5</vt:i4>
      </vt:variant>
      <vt:variant>
        <vt:lpwstr>https://www.bbc.co.uk/bitesize/guides/zd3prj6/revision/5</vt:lpwstr>
      </vt:variant>
      <vt:variant>
        <vt:lpwstr/>
      </vt:variant>
      <vt:variant>
        <vt:i4>1769487</vt:i4>
      </vt:variant>
      <vt:variant>
        <vt:i4>120</vt:i4>
      </vt:variant>
      <vt:variant>
        <vt:i4>0</vt:i4>
      </vt:variant>
      <vt:variant>
        <vt:i4>5</vt:i4>
      </vt:variant>
      <vt:variant>
        <vt:lpwstr>https://www.bbc.co.uk/bitesize/guides/zd3prj6/revision/4</vt:lpwstr>
      </vt:variant>
      <vt:variant>
        <vt:lpwstr/>
      </vt:variant>
      <vt:variant>
        <vt:i4>6357066</vt:i4>
      </vt:variant>
      <vt:variant>
        <vt:i4>117</vt:i4>
      </vt:variant>
      <vt:variant>
        <vt:i4>0</vt:i4>
      </vt:variant>
      <vt:variant>
        <vt:i4>5</vt:i4>
      </vt:variant>
      <vt:variant>
        <vt:lpwstr>https://ceopedia.org/index.php/Social_and_cultural_factors_affecting_business</vt:lpwstr>
      </vt:variant>
      <vt:variant>
        <vt:lpwstr>:~:text=Social%20factors%20affecting%20business%201%20personality%20of%20average,in%20society%20%28or%20other%20G.%20Hofstede%20socio-cultural%20factors%29%2C</vt:lpwstr>
      </vt:variant>
      <vt:variant>
        <vt:i4>1835023</vt:i4>
      </vt:variant>
      <vt:variant>
        <vt:i4>114</vt:i4>
      </vt:variant>
      <vt:variant>
        <vt:i4>0</vt:i4>
      </vt:variant>
      <vt:variant>
        <vt:i4>5</vt:i4>
      </vt:variant>
      <vt:variant>
        <vt:lpwstr>https://www.bbc.co.uk/bitesize/guides/zd3prj6/revision/3</vt:lpwstr>
      </vt:variant>
      <vt:variant>
        <vt:lpwstr/>
      </vt:variant>
      <vt:variant>
        <vt:i4>6815777</vt:i4>
      </vt:variant>
      <vt:variant>
        <vt:i4>111</vt:i4>
      </vt:variant>
      <vt:variant>
        <vt:i4>0</vt:i4>
      </vt:variant>
      <vt:variant>
        <vt:i4>5</vt:i4>
      </vt:variant>
      <vt:variant>
        <vt:lpwstr>https://www.wallstreetmojo.com/economic-factors/</vt:lpwstr>
      </vt:variant>
      <vt:variant>
        <vt:lpwstr>:~:text=Top%2010%20Economic%20Factors%20Affecting%20Business%201%20Interest,...%209%20Government%20Activity.%20...%2010%20Recession.%20</vt:lpwstr>
      </vt:variant>
      <vt:variant>
        <vt:i4>1900559</vt:i4>
      </vt:variant>
      <vt:variant>
        <vt:i4>108</vt:i4>
      </vt:variant>
      <vt:variant>
        <vt:i4>0</vt:i4>
      </vt:variant>
      <vt:variant>
        <vt:i4>5</vt:i4>
      </vt:variant>
      <vt:variant>
        <vt:lpwstr>https://www.bbc.co.uk/bitesize/guides/zd3prj6/revision/2</vt:lpwstr>
      </vt:variant>
      <vt:variant>
        <vt:lpwstr/>
      </vt:variant>
      <vt:variant>
        <vt:i4>3670125</vt:i4>
      </vt:variant>
      <vt:variant>
        <vt:i4>105</vt:i4>
      </vt:variant>
      <vt:variant>
        <vt:i4>0</vt:i4>
      </vt:variant>
      <vt:variant>
        <vt:i4>5</vt:i4>
      </vt:variant>
      <vt:variant>
        <vt:lpwstr>https://www.clearpointstrategy.com/external-factors-that-affect-a-business/</vt:lpwstr>
      </vt:variant>
      <vt:variant>
        <vt:lpwstr/>
      </vt:variant>
      <vt:variant>
        <vt:i4>8126515</vt:i4>
      </vt:variant>
      <vt:variant>
        <vt:i4>102</vt:i4>
      </vt:variant>
      <vt:variant>
        <vt:i4>0</vt:i4>
      </vt:variant>
      <vt:variant>
        <vt:i4>5</vt:i4>
      </vt:variant>
      <vt:variant>
        <vt:lpwstr>https://payrollheaven.com/define/financial-viability/</vt:lpwstr>
      </vt:variant>
      <vt:variant>
        <vt:lpwstr>:~:text=Financial%20viability%20refers%20to%20an%20organisations%20ability%20to,also%20symbolic%20of%20the%20enterprises%20ongoing%20financial%20viability.</vt:lpwstr>
      </vt:variant>
      <vt:variant>
        <vt:i4>5898320</vt:i4>
      </vt:variant>
      <vt:variant>
        <vt:i4>99</vt:i4>
      </vt:variant>
      <vt:variant>
        <vt:i4>0</vt:i4>
      </vt:variant>
      <vt:variant>
        <vt:i4>5</vt:i4>
      </vt:variant>
      <vt:variant>
        <vt:lpwstr>https://www.ocr.org.uk/Images/363932-unit-r065-pricing-strategies-lesson-element.docx</vt:lpwstr>
      </vt:variant>
      <vt:variant>
        <vt:lpwstr/>
      </vt:variant>
      <vt:variant>
        <vt:i4>4915285</vt:i4>
      </vt:variant>
      <vt:variant>
        <vt:i4>96</vt:i4>
      </vt:variant>
      <vt:variant>
        <vt:i4>0</vt:i4>
      </vt:variant>
      <vt:variant>
        <vt:i4>5</vt:i4>
      </vt:variant>
      <vt:variant>
        <vt:lpwstr>https://www.bbc.co.uk/bitesize/guides/zdx92sg/revision/4</vt:lpwstr>
      </vt:variant>
      <vt:variant>
        <vt:lpwstr/>
      </vt:variant>
      <vt:variant>
        <vt:i4>5046357</vt:i4>
      </vt:variant>
      <vt:variant>
        <vt:i4>93</vt:i4>
      </vt:variant>
      <vt:variant>
        <vt:i4>0</vt:i4>
      </vt:variant>
      <vt:variant>
        <vt:i4>5</vt:i4>
      </vt:variant>
      <vt:variant>
        <vt:lpwstr>https://www.bbc.co.uk/bitesize/guides/znf88xs/revision/2</vt:lpwstr>
      </vt:variant>
      <vt:variant>
        <vt:lpwstr/>
      </vt:variant>
      <vt:variant>
        <vt:i4>6946872</vt:i4>
      </vt:variant>
      <vt:variant>
        <vt:i4>90</vt:i4>
      </vt:variant>
      <vt:variant>
        <vt:i4>0</vt:i4>
      </vt:variant>
      <vt:variant>
        <vt:i4>5</vt:i4>
      </vt:variant>
      <vt:variant>
        <vt:lpwstr>https://www.forbes.com/sites/abdoriani/2020/07/29/how-to-price-your-early-stage-startup-product/</vt:lpwstr>
      </vt:variant>
      <vt:variant>
        <vt:lpwstr>:~:text=%20How%20To%20Price%20Your%20Early%20Stage%20Startup,a...%203%20Understand%20The%20Perceived%20Value%20More%20</vt:lpwstr>
      </vt:variant>
      <vt:variant>
        <vt:i4>7995499</vt:i4>
      </vt:variant>
      <vt:variant>
        <vt:i4>87</vt:i4>
      </vt:variant>
      <vt:variant>
        <vt:i4>0</vt:i4>
      </vt:variant>
      <vt:variant>
        <vt:i4>5</vt:i4>
      </vt:variant>
      <vt:variant>
        <vt:lpwstr>https://businesscasestudies.co.uk/fixed-variable-costs-and-break-even/</vt:lpwstr>
      </vt:variant>
      <vt:variant>
        <vt:lpwstr/>
      </vt:variant>
      <vt:variant>
        <vt:i4>5111893</vt:i4>
      </vt:variant>
      <vt:variant>
        <vt:i4>84</vt:i4>
      </vt:variant>
      <vt:variant>
        <vt:i4>0</vt:i4>
      </vt:variant>
      <vt:variant>
        <vt:i4>5</vt:i4>
      </vt:variant>
      <vt:variant>
        <vt:lpwstr>https://www.bbc.co.uk/bitesize/guides/znf88xs/revision/1</vt:lpwstr>
      </vt:variant>
      <vt:variant>
        <vt:lpwstr/>
      </vt:variant>
      <vt:variant>
        <vt:i4>6684793</vt:i4>
      </vt:variant>
      <vt:variant>
        <vt:i4>81</vt:i4>
      </vt:variant>
      <vt:variant>
        <vt:i4>0</vt:i4>
      </vt:variant>
      <vt:variant>
        <vt:i4>5</vt:i4>
      </vt:variant>
      <vt:variant>
        <vt:lpwstr>https://uxdesign.cc/how-to-give-and-receive-great-design-feedback-ca5e37eea4b9</vt:lpwstr>
      </vt:variant>
      <vt:variant>
        <vt:lpwstr/>
      </vt:variant>
      <vt:variant>
        <vt:i4>3080250</vt:i4>
      </vt:variant>
      <vt:variant>
        <vt:i4>78</vt:i4>
      </vt:variant>
      <vt:variant>
        <vt:i4>0</vt:i4>
      </vt:variant>
      <vt:variant>
        <vt:i4>5</vt:i4>
      </vt:variant>
      <vt:variant>
        <vt:lpwstr>https://www.edrawsoft.com/mindmap/create-mind-map-on-microsoft-word.html</vt:lpwstr>
      </vt:variant>
      <vt:variant>
        <vt:lpwstr>:~:text=Part%202%3A%203%20Steps%20to%20Create%20a%20Mind,in%20Word.%20...%203%20Format%20Your%20Mind%20Map</vt:lpwstr>
      </vt:variant>
      <vt:variant>
        <vt:i4>917571</vt:i4>
      </vt:variant>
      <vt:variant>
        <vt:i4>75</vt:i4>
      </vt:variant>
      <vt:variant>
        <vt:i4>0</vt:i4>
      </vt:variant>
      <vt:variant>
        <vt:i4>5</vt:i4>
      </vt:variant>
      <vt:variant>
        <vt:lpwstr>https://creately.com/blog/diagrams/creative-thinking-techniques/</vt:lpwstr>
      </vt:variant>
      <vt:variant>
        <vt:lpwstr>:~:text=CreativeThinkingTechniques.1AffinityDiagrams.Aftera,4MindMap.5MoodBoard.Moreitems</vt:lpwstr>
      </vt:variant>
      <vt:variant>
        <vt:i4>2424928</vt:i4>
      </vt:variant>
      <vt:variant>
        <vt:i4>72</vt:i4>
      </vt:variant>
      <vt:variant>
        <vt:i4>0</vt:i4>
      </vt:variant>
      <vt:variant>
        <vt:i4>5</vt:i4>
      </vt:variant>
      <vt:variant>
        <vt:lpwstr>https://www.interaction-design.org/literature/topics/aesthetics</vt:lpwstr>
      </vt:variant>
      <vt:variant>
        <vt:lpwstr/>
      </vt:variant>
      <vt:variant>
        <vt:i4>3735571</vt:i4>
      </vt:variant>
      <vt:variant>
        <vt:i4>69</vt:i4>
      </vt:variant>
      <vt:variant>
        <vt:i4>0</vt:i4>
      </vt:variant>
      <vt:variant>
        <vt:i4>5</vt:i4>
      </vt:variant>
      <vt:variant>
        <vt:lpwstr>https://www.youtube.com/watch?v=Na_fSCFjxHA</vt:lpwstr>
      </vt:variant>
      <vt:variant>
        <vt:lpwstr/>
      </vt:variant>
      <vt:variant>
        <vt:i4>5832727</vt:i4>
      </vt:variant>
      <vt:variant>
        <vt:i4>66</vt:i4>
      </vt:variant>
      <vt:variant>
        <vt:i4>0</vt:i4>
      </vt:variant>
      <vt:variant>
        <vt:i4>5</vt:i4>
      </vt:variant>
      <vt:variant>
        <vt:lpwstr>https://www.bbc.co.uk/bitesize/guides/z63847h/revision/1</vt:lpwstr>
      </vt:variant>
      <vt:variant>
        <vt:lpwstr/>
      </vt:variant>
      <vt:variant>
        <vt:i4>7012474</vt:i4>
      </vt:variant>
      <vt:variant>
        <vt:i4>63</vt:i4>
      </vt:variant>
      <vt:variant>
        <vt:i4>0</vt:i4>
      </vt:variant>
      <vt:variant>
        <vt:i4>5</vt:i4>
      </vt:variant>
      <vt:variant>
        <vt:lpwstr>https://www.superoffice.com/blog/customer-profiles/</vt:lpwstr>
      </vt:variant>
      <vt:variant>
        <vt:lpwstr/>
      </vt:variant>
      <vt:variant>
        <vt:i4>1572878</vt:i4>
      </vt:variant>
      <vt:variant>
        <vt:i4>60</vt:i4>
      </vt:variant>
      <vt:variant>
        <vt:i4>0</vt:i4>
      </vt:variant>
      <vt:variant>
        <vt:i4>5</vt:i4>
      </vt:variant>
      <vt:variant>
        <vt:lpwstr>https://www.ocr.org.uk/Images/363931-unit-r065-customer-profiling-lesson-element.doc</vt:lpwstr>
      </vt:variant>
      <vt:variant>
        <vt:lpwstr/>
      </vt:variant>
      <vt:variant>
        <vt:i4>4063353</vt:i4>
      </vt:variant>
      <vt:variant>
        <vt:i4>57</vt:i4>
      </vt:variant>
      <vt:variant>
        <vt:i4>0</vt:i4>
      </vt:variant>
      <vt:variant>
        <vt:i4>5</vt:i4>
      </vt:variant>
      <vt:variant>
        <vt:lpwstr>https://www.oberlo.co.uk/blog/customer-profile</vt:lpwstr>
      </vt:variant>
      <vt:variant>
        <vt:lpwstr/>
      </vt:variant>
      <vt:variant>
        <vt:i4>7667775</vt:i4>
      </vt:variant>
      <vt:variant>
        <vt:i4>54</vt:i4>
      </vt:variant>
      <vt:variant>
        <vt:i4>0</vt:i4>
      </vt:variant>
      <vt:variant>
        <vt:i4>5</vt:i4>
      </vt:variant>
      <vt:variant>
        <vt:lpwstr>https://www.learnmarketing.net/segmentation.htm</vt:lpwstr>
      </vt:variant>
      <vt:variant>
        <vt:lpwstr/>
      </vt:variant>
      <vt:variant>
        <vt:i4>2490483</vt:i4>
      </vt:variant>
      <vt:variant>
        <vt:i4>51</vt:i4>
      </vt:variant>
      <vt:variant>
        <vt:i4>0</vt:i4>
      </vt:variant>
      <vt:variant>
        <vt:i4>5</vt:i4>
      </vt:variant>
      <vt:variant>
        <vt:lpwstr>https://www.smartsheet.com/how-to-make-charts-in-excel</vt:lpwstr>
      </vt:variant>
      <vt:variant>
        <vt:lpwstr/>
      </vt:variant>
      <vt:variant>
        <vt:i4>2097208</vt:i4>
      </vt:variant>
      <vt:variant>
        <vt:i4>48</vt:i4>
      </vt:variant>
      <vt:variant>
        <vt:i4>0</vt:i4>
      </vt:variant>
      <vt:variant>
        <vt:i4>5</vt:i4>
      </vt:variant>
      <vt:variant>
        <vt:lpwstr>http://www.mathsteacher.com.au/year8/ch17_stat/03_freq/freq.htm</vt:lpwstr>
      </vt:variant>
      <vt:variant>
        <vt:lpwstr/>
      </vt:variant>
      <vt:variant>
        <vt:i4>5177361</vt:i4>
      </vt:variant>
      <vt:variant>
        <vt:i4>45</vt:i4>
      </vt:variant>
      <vt:variant>
        <vt:i4>0</vt:i4>
      </vt:variant>
      <vt:variant>
        <vt:i4>5</vt:i4>
      </vt:variant>
      <vt:variant>
        <vt:lpwstr>https://targetjobs.co.uk/careers-advice/job-descriptions/472374-market-research-analyst-job-description</vt:lpwstr>
      </vt:variant>
      <vt:variant>
        <vt:lpwstr>:~:text=Key%20skills%20for%20market%20research%20analysts%201%20Ability,presentation%20skills%209%20Commercial%20awareness%20More%20items...%20</vt:lpwstr>
      </vt:variant>
      <vt:variant>
        <vt:i4>4587530</vt:i4>
      </vt:variant>
      <vt:variant>
        <vt:i4>42</vt:i4>
      </vt:variant>
      <vt:variant>
        <vt:i4>0</vt:i4>
      </vt:variant>
      <vt:variant>
        <vt:i4>5</vt:i4>
      </vt:variant>
      <vt:variant>
        <vt:lpwstr>https://www.ocr.org.uk/Images/359158-unit-r064-primary-market-research-lesson-element.doc</vt:lpwstr>
      </vt:variant>
      <vt:variant>
        <vt:lpwstr/>
      </vt:variant>
      <vt:variant>
        <vt:i4>3866663</vt:i4>
      </vt:variant>
      <vt:variant>
        <vt:i4>39</vt:i4>
      </vt:variant>
      <vt:variant>
        <vt:i4>0</vt:i4>
      </vt:variant>
      <vt:variant>
        <vt:i4>5</vt:i4>
      </vt:variant>
      <vt:variant>
        <vt:lpwstr>https://www.ocr.org.uk/Images/363933-unit-r065-which-method-lesson-element.doc</vt:lpwstr>
      </vt:variant>
      <vt:variant>
        <vt:lpwstr/>
      </vt:variant>
      <vt:variant>
        <vt:i4>3604578</vt:i4>
      </vt:variant>
      <vt:variant>
        <vt:i4>36</vt:i4>
      </vt:variant>
      <vt:variant>
        <vt:i4>0</vt:i4>
      </vt:variant>
      <vt:variant>
        <vt:i4>5</vt:i4>
      </vt:variant>
      <vt:variant>
        <vt:lpwstr>http://www.entrepreneur.com/article/217345</vt:lpwstr>
      </vt:variant>
      <vt:variant>
        <vt:lpwstr/>
      </vt:variant>
      <vt:variant>
        <vt:i4>6488114</vt:i4>
      </vt:variant>
      <vt:variant>
        <vt:i4>33</vt:i4>
      </vt:variant>
      <vt:variant>
        <vt:i4>0</vt:i4>
      </vt:variant>
      <vt:variant>
        <vt:i4>5</vt:i4>
      </vt:variant>
      <vt:variant>
        <vt:lpwstr>http://www.brandwatch.com/blog/market-research-methods</vt:lpwstr>
      </vt:variant>
      <vt:variant>
        <vt:lpwstr/>
      </vt:variant>
      <vt:variant>
        <vt:i4>7471218</vt:i4>
      </vt:variant>
      <vt:variant>
        <vt:i4>30</vt:i4>
      </vt:variant>
      <vt:variant>
        <vt:i4>0</vt:i4>
      </vt:variant>
      <vt:variant>
        <vt:i4>5</vt:i4>
      </vt:variant>
      <vt:variant>
        <vt:lpwstr>http://www.smartsurvey.co.uk/articles/primary-research-methods</vt:lpwstr>
      </vt:variant>
      <vt:variant>
        <vt:lpwstr/>
      </vt:variant>
      <vt:variant>
        <vt:i4>7798862</vt:i4>
      </vt:variant>
      <vt:variant>
        <vt:i4>27</vt:i4>
      </vt:variant>
      <vt:variant>
        <vt:i4>0</vt:i4>
      </vt:variant>
      <vt:variant>
        <vt:i4>5</vt:i4>
      </vt:variant>
      <vt:variant>
        <vt:lpwstr>https://s4be.cochrane.org/blog/2020/11/18/what-are-sampling-methods-and-how-do-you-choose-the-best-one/?preview_id=16165</vt:lpwstr>
      </vt:variant>
      <vt:variant>
        <vt:lpwstr/>
      </vt:variant>
      <vt:variant>
        <vt:i4>3473467</vt:i4>
      </vt:variant>
      <vt:variant>
        <vt:i4>24</vt:i4>
      </vt:variant>
      <vt:variant>
        <vt:i4>0</vt:i4>
      </vt:variant>
      <vt:variant>
        <vt:i4>5</vt:i4>
      </vt:variant>
      <vt:variant>
        <vt:lpwstr>https://www.youtube.com/watch?v=9PaR1TsvnJs</vt:lpwstr>
      </vt:variant>
      <vt:variant>
        <vt:lpwstr/>
      </vt:variant>
      <vt:variant>
        <vt:i4>1638408</vt:i4>
      </vt:variant>
      <vt:variant>
        <vt:i4>21</vt:i4>
      </vt:variant>
      <vt:variant>
        <vt:i4>0</vt:i4>
      </vt:variant>
      <vt:variant>
        <vt:i4>5</vt:i4>
      </vt:variant>
      <vt:variant>
        <vt:lpwstr>https://www.scribbr.com/methodology/sampling-methods/</vt:lpwstr>
      </vt:variant>
      <vt:variant>
        <vt:lpwstr/>
      </vt:variant>
      <vt:variant>
        <vt:i4>3539062</vt:i4>
      </vt:variant>
      <vt:variant>
        <vt:i4>18</vt:i4>
      </vt:variant>
      <vt:variant>
        <vt:i4>0</vt:i4>
      </vt:variant>
      <vt:variant>
        <vt:i4>5</vt:i4>
      </vt:variant>
      <vt:variant>
        <vt:lpwstr>https://www.youtube.com/watch?v=nY5vtYCYUfo</vt:lpwstr>
      </vt:variant>
      <vt:variant>
        <vt:lpwstr/>
      </vt:variant>
      <vt:variant>
        <vt:i4>2752619</vt:i4>
      </vt:variant>
      <vt:variant>
        <vt:i4>15</vt:i4>
      </vt:variant>
      <vt:variant>
        <vt:i4>0</vt:i4>
      </vt:variant>
      <vt:variant>
        <vt:i4>5</vt:i4>
      </vt:variant>
      <vt:variant>
        <vt:lpwstr>https://www.youtube.com/watch?v=5bPDNt9463g</vt:lpwstr>
      </vt:variant>
      <vt:variant>
        <vt:lpwstr/>
      </vt:variant>
      <vt:variant>
        <vt:i4>2424881</vt:i4>
      </vt:variant>
      <vt:variant>
        <vt:i4>12</vt:i4>
      </vt:variant>
      <vt:variant>
        <vt:i4>0</vt:i4>
      </vt:variant>
      <vt:variant>
        <vt:i4>5</vt:i4>
      </vt:variant>
      <vt:variant>
        <vt:lpwstr>https://www.geopoll.com/blog/primary-vs-secondary-research/</vt:lpwstr>
      </vt:variant>
      <vt:variant>
        <vt:lpwstr/>
      </vt:variant>
      <vt:variant>
        <vt:i4>5177353</vt:i4>
      </vt:variant>
      <vt:variant>
        <vt:i4>9</vt:i4>
      </vt:variant>
      <vt:variant>
        <vt:i4>0</vt:i4>
      </vt:variant>
      <vt:variant>
        <vt:i4>5</vt:i4>
      </vt:variant>
      <vt:variant>
        <vt:lpwstr>https://www.ocr.org.uk/Images/619722-curriculum-planner.docx</vt:lpwstr>
      </vt:variant>
      <vt:variant>
        <vt:lpwstr/>
      </vt:variant>
      <vt:variant>
        <vt:i4>196699</vt:i4>
      </vt:variant>
      <vt:variant>
        <vt:i4>6</vt:i4>
      </vt:variant>
      <vt:variant>
        <vt:i4>0</vt:i4>
      </vt:variant>
      <vt:variant>
        <vt:i4>5</vt:i4>
      </vt:variant>
      <vt:variant>
        <vt:lpwstr>https://www.ocr.org.uk/Images/610949-specification-cambridge-nationals-enterprise-and-marketing-j837.pdf</vt:lpwstr>
      </vt:variant>
      <vt:variant>
        <vt:lpwstr/>
      </vt:variant>
      <vt:variant>
        <vt:i4>5177353</vt:i4>
      </vt:variant>
      <vt:variant>
        <vt:i4>3</vt:i4>
      </vt:variant>
      <vt:variant>
        <vt:i4>0</vt:i4>
      </vt:variant>
      <vt:variant>
        <vt:i4>5</vt:i4>
      </vt:variant>
      <vt:variant>
        <vt:lpwstr>https://www.ocr.org.uk/Images/619722-curriculum-planner.docx</vt:lpwstr>
      </vt:variant>
      <vt:variant>
        <vt:lpwstr/>
      </vt:variant>
      <vt:variant>
        <vt:i4>4980741</vt:i4>
      </vt:variant>
      <vt:variant>
        <vt:i4>0</vt:i4>
      </vt:variant>
      <vt:variant>
        <vt:i4>0</vt:i4>
      </vt:variant>
      <vt:variant>
        <vt:i4>5</vt:i4>
      </vt:variant>
      <vt:variant>
        <vt:lpwstr>https://www.ocr.org.uk/Images/639549-scheme-of-work-template.docx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7274572</vt:i4>
      </vt:variant>
      <vt:variant>
        <vt:i4>9</vt:i4>
      </vt:variant>
      <vt:variant>
        <vt:i4>0</vt:i4>
      </vt:variant>
      <vt:variant>
        <vt:i4>5</vt:i4>
      </vt:variant>
      <vt:variant>
        <vt:lpwstr>mailto:resources.feeback@ocr.org.uk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7077980</vt:i4>
      </vt:variant>
      <vt:variant>
        <vt:i4>3</vt:i4>
      </vt:variant>
      <vt:variant>
        <vt:i4>0</vt:i4>
      </vt:variant>
      <vt:variant>
        <vt:i4>5</vt:i4>
      </vt:variant>
      <vt:variant>
        <vt:lpwstr>mailto:resources.feedback@ocr.org.uk?subject=I%20dislike%20the%20Scheme%20of%20work%20%20for%20the%20Cambridge%20National%20in%20Enterprise%20and%20Marketing%20R068</vt:lpwstr>
      </vt:variant>
      <vt:variant>
        <vt:lpwstr/>
      </vt:variant>
      <vt:variant>
        <vt:i4>65640</vt:i4>
      </vt:variant>
      <vt:variant>
        <vt:i4>0</vt:i4>
      </vt:variant>
      <vt:variant>
        <vt:i4>0</vt:i4>
      </vt:variant>
      <vt:variant>
        <vt:i4>5</vt:i4>
      </vt:variant>
      <vt:variant>
        <vt:lpwstr>mailto:resources.feedback@ocr.org.uk?subject=I%20like%20the%20Scheme%20of%20work%20for%20the%20Cambridge%20National%20in%20Enterprise%20and%20Marketing%20R068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refreshed Cambridge National in Enterprising and Marketing R068</dc:title>
  <dc:subject/>
  <dc:creator>OCR</dc:creator>
  <cp:keywords>Scheme of Work, SOW, refreshed, Cambridge National Enterprising and Marketing R068</cp:keywords>
  <dc:description/>
  <cp:lastModifiedBy>Emma Nightingale</cp:lastModifiedBy>
  <cp:revision>3</cp:revision>
  <cp:lastPrinted>2021-08-03T22:39:00Z</cp:lastPrinted>
  <dcterms:created xsi:type="dcterms:W3CDTF">2022-04-11T08:23:00Z</dcterms:created>
  <dcterms:modified xsi:type="dcterms:W3CDTF">2023-02-23T09:52:00Z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MediaServiceImageTags">
    <vt:lpwstr/>
  </property>
</Properties>
</file>